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49" w:rsidRDefault="008F3F49" w:rsidP="007041DD">
      <w:bookmarkStart w:id="0" w:name="_GoBack"/>
      <w:bookmarkEnd w:id="0"/>
    </w:p>
    <w:p w:rsidR="00ED6C53" w:rsidRDefault="007041DD" w:rsidP="007041DD">
      <w:r>
        <w:rPr>
          <w:noProof/>
          <w:lang w:eastAsia="el-GR"/>
        </w:rPr>
        <mc:AlternateContent>
          <mc:Choice Requires="wps">
            <w:drawing>
              <wp:anchor distT="0" distB="0" distL="114300" distR="114300" simplePos="0" relativeHeight="251661312" behindDoc="0" locked="0" layoutInCell="1" allowOverlap="1" wp14:anchorId="4322B9EE" wp14:editId="2643B0E9">
                <wp:simplePos x="0" y="0"/>
                <wp:positionH relativeFrom="margin">
                  <wp:posOffset>4434840</wp:posOffset>
                </wp:positionH>
                <wp:positionV relativeFrom="paragraph">
                  <wp:posOffset>67056</wp:posOffset>
                </wp:positionV>
                <wp:extent cx="2228215" cy="1079500"/>
                <wp:effectExtent l="0" t="0" r="0"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079500"/>
                        </a:xfrm>
                        <a:prstGeom prst="rect">
                          <a:avLst/>
                        </a:prstGeom>
                        <a:noFill/>
                        <a:ln w="9525">
                          <a:noFill/>
                          <a:miter lim="800000"/>
                          <a:headEnd/>
                          <a:tailEnd/>
                        </a:ln>
                      </wps:spPr>
                      <wps:txbx>
                        <w:txbxContent>
                          <w:p w:rsidR="00432DF2" w:rsidRPr="009E02EA" w:rsidRDefault="00432DF2" w:rsidP="00213C96">
                            <w:pPr>
                              <w:spacing w:after="0" w:line="240" w:lineRule="auto"/>
                              <w:rPr>
                                <w:b/>
                              </w:rPr>
                            </w:pPr>
                            <w:r w:rsidRPr="00662A33">
                              <w:rPr>
                                <w:b/>
                              </w:rPr>
                              <w:t xml:space="preserve">Άρτα, </w:t>
                            </w:r>
                            <w:r>
                              <w:rPr>
                                <w:b/>
                              </w:rPr>
                              <w:t xml:space="preserve"> 07 / 06 / </w:t>
                            </w:r>
                            <w:r w:rsidRPr="0031279F">
                              <w:rPr>
                                <w:b/>
                              </w:rPr>
                              <w:t>201</w:t>
                            </w:r>
                            <w:r>
                              <w:rPr>
                                <w:b/>
                              </w:rPr>
                              <w:t>8</w:t>
                            </w:r>
                          </w:p>
                          <w:p w:rsidR="00432DF2" w:rsidRPr="00A84DE4" w:rsidRDefault="00432DF2" w:rsidP="00213C96">
                            <w:pPr>
                              <w:spacing w:after="0" w:line="240" w:lineRule="auto"/>
                              <w:rPr>
                                <w:b/>
                                <w:lang w:val="en-US"/>
                              </w:rPr>
                            </w:pPr>
                            <w:r w:rsidRPr="00662A33">
                              <w:rPr>
                                <w:b/>
                              </w:rPr>
                              <w:t>Αριθμ. Πρωτ.:</w:t>
                            </w:r>
                            <w:r>
                              <w:rPr>
                                <w:b/>
                              </w:rPr>
                              <w:t xml:space="preserve"> </w:t>
                            </w:r>
                            <w:r w:rsidRPr="00662A33">
                              <w:rPr>
                                <w:b/>
                              </w:rPr>
                              <w:t>Φ.5/</w:t>
                            </w:r>
                            <w:r w:rsidR="00A84DE4">
                              <w:rPr>
                                <w:b/>
                                <w:lang w:val="en-US"/>
                              </w:rPr>
                              <w:t>2968</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2B9EE" id="_x0000_t202" coordsize="21600,21600" o:spt="202" path="m,l,21600r21600,l21600,xe">
                <v:stroke joinstyle="miter"/>
                <v:path gradientshapeok="t" o:connecttype="rect"/>
              </v:shapetype>
              <v:shape id="Πλαίσιο κειμένου 3" o:spid="_x0000_s1026" type="#_x0000_t202" style="position:absolute;margin-left:349.2pt;margin-top:5.3pt;width:175.4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" filled="f" stroked="f">
                <v:textbox>
                  <w:txbxContent>
                    <w:p w:rsidR="00432DF2" w:rsidRPr="009E02EA" w:rsidRDefault="00432DF2" w:rsidP="00213C96">
                      <w:pPr>
                        <w:spacing w:after="0" w:line="240" w:lineRule="auto"/>
                        <w:rPr>
                          <w:b/>
                        </w:rPr>
                      </w:pPr>
                      <w:r w:rsidRPr="00662A33">
                        <w:rPr>
                          <w:b/>
                        </w:rPr>
                        <w:t xml:space="preserve">Άρτα, </w:t>
                      </w:r>
                      <w:r>
                        <w:rPr>
                          <w:b/>
                        </w:rPr>
                        <w:t xml:space="preserve"> 07 / 06 / </w:t>
                      </w:r>
                      <w:r w:rsidRPr="0031279F">
                        <w:rPr>
                          <w:b/>
                        </w:rPr>
                        <w:t>201</w:t>
                      </w:r>
                      <w:r>
                        <w:rPr>
                          <w:b/>
                        </w:rPr>
                        <w:t>8</w:t>
                      </w:r>
                    </w:p>
                    <w:p w:rsidR="00432DF2" w:rsidRPr="00A84DE4" w:rsidRDefault="00432DF2" w:rsidP="00213C96">
                      <w:pPr>
                        <w:spacing w:after="0" w:line="240" w:lineRule="auto"/>
                        <w:rPr>
                          <w:b/>
                          <w:lang w:val="en-US"/>
                        </w:rPr>
                      </w:pPr>
                      <w:r w:rsidRPr="00662A33">
                        <w:rPr>
                          <w:b/>
                        </w:rPr>
                        <w:t>Αριθμ. Πρωτ.:</w:t>
                      </w:r>
                      <w:r>
                        <w:rPr>
                          <w:b/>
                        </w:rPr>
                        <w:t xml:space="preserve"> </w:t>
                      </w:r>
                      <w:r w:rsidRPr="00662A33">
                        <w:rPr>
                          <w:b/>
                        </w:rPr>
                        <w:t>Φ.5/</w:t>
                      </w:r>
                      <w:r w:rsidR="00A84DE4">
                        <w:rPr>
                          <w:b/>
                          <w:lang w:val="en-US"/>
                        </w:rPr>
                        <w:t>2968</w:t>
                      </w:r>
                    </w:p>
                  </w:txbxContent>
                </v:textbox>
                <w10:wrap anchorx="margin"/>
              </v:shape>
            </w:pict>
          </mc:Fallback>
        </mc:AlternateContent>
      </w:r>
      <w:r>
        <w:rPr>
          <w:noProof/>
          <w:lang w:eastAsia="el-GR"/>
        </w:rPr>
        <w:drawing>
          <wp:inline distT="0" distB="0" distL="0" distR="0" wp14:anchorId="08857226" wp14:editId="0278C578">
            <wp:extent cx="3093720" cy="1267968"/>
            <wp:effectExtent l="0" t="0" r="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MHMA_EKPAID_DIOIK_LO_PR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720" cy="1267968"/>
                    </a:xfrm>
                    <a:prstGeom prst="rect">
                      <a:avLst/>
                    </a:prstGeom>
                  </pic:spPr>
                </pic:pic>
              </a:graphicData>
            </a:graphic>
          </wp:inline>
        </w:drawing>
      </w:r>
    </w:p>
    <w:p w:rsidR="007041DD" w:rsidRDefault="00EA2A42" w:rsidP="007041DD">
      <w:r>
        <w:rPr>
          <w:noProof/>
          <w:lang w:eastAsia="el-GR"/>
        </w:rPr>
        <mc:AlternateContent>
          <mc:Choice Requires="wps">
            <w:drawing>
              <wp:anchor distT="0" distB="0" distL="114300" distR="114300" simplePos="0" relativeHeight="251663360" behindDoc="0" locked="0" layoutInCell="1" allowOverlap="1" wp14:anchorId="3A9CB66E" wp14:editId="290F6D35">
                <wp:simplePos x="0" y="0"/>
                <wp:positionH relativeFrom="margin">
                  <wp:posOffset>30480</wp:posOffset>
                </wp:positionH>
                <wp:positionV relativeFrom="paragraph">
                  <wp:posOffset>67311</wp:posOffset>
                </wp:positionV>
                <wp:extent cx="6615430" cy="1047750"/>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047750"/>
                        </a:xfrm>
                        <a:prstGeom prst="rect">
                          <a:avLst/>
                        </a:prstGeom>
                        <a:noFill/>
                        <a:ln w="9525">
                          <a:noFill/>
                          <a:miter lim="800000"/>
                          <a:headEnd/>
                          <a:tailEnd/>
                        </a:ln>
                      </wps:spPr>
                      <wps:txbx>
                        <w:txbxContent>
                          <w:p w:rsidR="00432DF2" w:rsidRPr="0011666E" w:rsidRDefault="00432DF2"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p>
                          <w:p w:rsidR="00432DF2" w:rsidRPr="00522B7C" w:rsidRDefault="00432DF2" w:rsidP="007041DD">
                            <w:pPr>
                              <w:spacing w:after="0"/>
                              <w:rPr>
                                <w:sz w:val="19"/>
                                <w:szCs w:val="19"/>
                              </w:rPr>
                            </w:pPr>
                            <w:r w:rsidRPr="00522B7C">
                              <w:rPr>
                                <w:sz w:val="19"/>
                                <w:szCs w:val="19"/>
                              </w:rPr>
                              <w:t>Διοικητήριο, Γέφυρα Αράχθου, 47100  Άρτα</w:t>
                            </w:r>
                          </w:p>
                          <w:p w:rsidR="00432DF2" w:rsidRPr="00522B7C" w:rsidRDefault="00432DF2"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32DF2" w:rsidRPr="00522B7C" w:rsidRDefault="00432DF2" w:rsidP="007041DD">
                            <w:pPr>
                              <w:spacing w:after="0"/>
                              <w:rPr>
                                <w:sz w:val="19"/>
                                <w:szCs w:val="19"/>
                              </w:rPr>
                            </w:pPr>
                            <w:r w:rsidRPr="00522B7C">
                              <w:rPr>
                                <w:sz w:val="19"/>
                                <w:szCs w:val="19"/>
                              </w:rPr>
                              <w:t>www.teiep.gr</w:t>
                            </w:r>
                          </w:p>
                          <w:p w:rsidR="00432DF2" w:rsidRPr="00522B7C" w:rsidRDefault="00432DF2" w:rsidP="007041DD">
                            <w:pPr>
                              <w:spacing w:after="0"/>
                              <w:rPr>
                                <w:sz w:val="19"/>
                                <w:szCs w:val="19"/>
                              </w:rPr>
                            </w:pPr>
                            <w:r>
                              <w:rPr>
                                <w:sz w:val="19"/>
                                <w:szCs w:val="19"/>
                                <w:lang w:val="en-US"/>
                              </w:rPr>
                              <w:t>ang</w:t>
                            </w:r>
                            <w:r w:rsidRPr="00566415">
                              <w:rPr>
                                <w:sz w:val="19"/>
                                <w:szCs w:val="19"/>
                              </w:rPr>
                              <w:t>_</w:t>
                            </w:r>
                            <w:r>
                              <w:rPr>
                                <w:sz w:val="19"/>
                                <w:szCs w:val="19"/>
                                <w:lang w:val="en-US"/>
                              </w:rPr>
                              <w:t>kol</w:t>
                            </w:r>
                            <w:r w:rsidRPr="00522B7C">
                              <w:rPr>
                                <w:sz w:val="19"/>
                                <w:szCs w:val="19"/>
                              </w:rPr>
                              <w:t>@teiep.gr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CB66E" id="Πλαίσιο κειμένου 6" o:spid="_x0000_s1027" type="#_x0000_t202" style="position:absolute;margin-left:2.4pt;margin-top:5.3pt;width:520.9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" filled="f" stroked="f">
                <v:textbox>
                  <w:txbxContent>
                    <w:p w:rsidR="00432DF2" w:rsidRPr="0011666E" w:rsidRDefault="00432DF2"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p>
                    <w:p w:rsidR="00432DF2" w:rsidRPr="00522B7C" w:rsidRDefault="00432DF2" w:rsidP="007041DD">
                      <w:pPr>
                        <w:spacing w:after="0"/>
                        <w:rPr>
                          <w:sz w:val="19"/>
                          <w:szCs w:val="19"/>
                        </w:rPr>
                      </w:pPr>
                      <w:r w:rsidRPr="00522B7C">
                        <w:rPr>
                          <w:sz w:val="19"/>
                          <w:szCs w:val="19"/>
                        </w:rPr>
                        <w:t>Διοικητήριο, Γέφυρα Αράχθου, 47100  Άρτα</w:t>
                      </w:r>
                    </w:p>
                    <w:p w:rsidR="00432DF2" w:rsidRPr="00522B7C" w:rsidRDefault="00432DF2"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32DF2" w:rsidRPr="00522B7C" w:rsidRDefault="00432DF2" w:rsidP="007041DD">
                      <w:pPr>
                        <w:spacing w:after="0"/>
                        <w:rPr>
                          <w:sz w:val="19"/>
                          <w:szCs w:val="19"/>
                        </w:rPr>
                      </w:pPr>
                      <w:r w:rsidRPr="00522B7C">
                        <w:rPr>
                          <w:sz w:val="19"/>
                          <w:szCs w:val="19"/>
                        </w:rPr>
                        <w:t>www.teiep.gr</w:t>
                      </w:r>
                    </w:p>
                    <w:p w:rsidR="00432DF2" w:rsidRPr="00522B7C" w:rsidRDefault="00432DF2" w:rsidP="007041DD">
                      <w:pPr>
                        <w:spacing w:after="0"/>
                        <w:rPr>
                          <w:sz w:val="19"/>
                          <w:szCs w:val="19"/>
                        </w:rPr>
                      </w:pPr>
                      <w:r>
                        <w:rPr>
                          <w:sz w:val="19"/>
                          <w:szCs w:val="19"/>
                          <w:lang w:val="en-US"/>
                        </w:rPr>
                        <w:t>ang</w:t>
                      </w:r>
                      <w:r w:rsidRPr="00566415">
                        <w:rPr>
                          <w:sz w:val="19"/>
                          <w:szCs w:val="19"/>
                        </w:rPr>
                        <w:t>_</w:t>
                      </w:r>
                      <w:r>
                        <w:rPr>
                          <w:sz w:val="19"/>
                          <w:szCs w:val="19"/>
                          <w:lang w:val="en-US"/>
                        </w:rPr>
                        <w:t>kol</w:t>
                      </w:r>
                      <w:r w:rsidRPr="00522B7C">
                        <w:rPr>
                          <w:sz w:val="19"/>
                          <w:szCs w:val="19"/>
                        </w:rPr>
                        <w:t>@teiep.gr</w:t>
                      </w:r>
                    </w:p>
                  </w:txbxContent>
                </v:textbox>
                <w10:wrap anchorx="margin"/>
              </v:shape>
            </w:pict>
          </mc:Fallback>
        </mc:AlternateContent>
      </w:r>
      <w:r>
        <w:rPr>
          <w:noProof/>
          <w:lang w:eastAsia="el-GR"/>
        </w:rPr>
        <w:drawing>
          <wp:anchor distT="0" distB="0" distL="114300" distR="114300" simplePos="0" relativeHeight="251665408" behindDoc="1" locked="0" layoutInCell="1" allowOverlap="1" wp14:anchorId="0F6BF1B8" wp14:editId="3B24D917">
            <wp:simplePos x="0" y="0"/>
            <wp:positionH relativeFrom="column">
              <wp:posOffset>-65727</wp:posOffset>
            </wp:positionH>
            <wp:positionV relativeFrom="paragraph">
              <wp:posOffset>124460</wp:posOffset>
            </wp:positionV>
            <wp:extent cx="1104900" cy="8058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rofo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05815"/>
                    </a:xfrm>
                    <a:prstGeom prst="rect">
                      <a:avLst/>
                    </a:prstGeom>
                  </pic:spPr>
                </pic:pic>
              </a:graphicData>
            </a:graphic>
            <wp14:sizeRelH relativeFrom="margin">
              <wp14:pctWidth>0</wp14:pctWidth>
            </wp14:sizeRelH>
            <wp14:sizeRelV relativeFrom="margin">
              <wp14:pctHeight>0</wp14:pctHeight>
            </wp14:sizeRelV>
          </wp:anchor>
        </w:drawing>
      </w:r>
      <w:r w:rsidR="007041DD">
        <w:rPr>
          <w:noProof/>
          <w:lang w:eastAsia="el-GR"/>
        </w:rPr>
        <mc:AlternateContent>
          <mc:Choice Requires="wps">
            <w:drawing>
              <wp:anchor distT="0" distB="0" distL="114300" distR="114300" simplePos="0" relativeHeight="251659264" behindDoc="0" locked="0" layoutInCell="1" allowOverlap="1" wp14:anchorId="2B0DC834" wp14:editId="4AC63713">
                <wp:simplePos x="0" y="0"/>
                <wp:positionH relativeFrom="margin">
                  <wp:align>left</wp:align>
                </wp:positionH>
                <wp:positionV relativeFrom="paragraph">
                  <wp:posOffset>12795</wp:posOffset>
                </wp:positionV>
                <wp:extent cx="6644005" cy="1905"/>
                <wp:effectExtent l="0" t="0" r="23495" b="3619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644005" cy="19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C715A"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52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" strokecolor="#a5a5a5 [2092]" strokeweight="1pt">
                <v:stroke joinstyle="miter"/>
                <w10:wrap anchorx="margin"/>
              </v:line>
            </w:pict>
          </mc:Fallback>
        </mc:AlternateContent>
      </w:r>
    </w:p>
    <w:p w:rsidR="007041DD" w:rsidRDefault="007041DD" w:rsidP="007041DD"/>
    <w:p w:rsidR="007041DD" w:rsidRDefault="007041DD" w:rsidP="007041DD"/>
    <w:p w:rsidR="007041DD" w:rsidRDefault="007041DD" w:rsidP="007041DD"/>
    <w:p w:rsidR="0011666E" w:rsidRDefault="0011666E" w:rsidP="0011666E">
      <w:pPr>
        <w:jc w:val="both"/>
        <w:rPr>
          <w:sz w:val="24"/>
        </w:rPr>
      </w:pPr>
    </w:p>
    <w:p w:rsidR="005153AE" w:rsidRPr="00EB3C1C" w:rsidRDefault="005153AE" w:rsidP="00213C96">
      <w:pPr>
        <w:spacing w:after="0" w:line="240" w:lineRule="auto"/>
        <w:ind w:left="57" w:right="-58"/>
        <w:jc w:val="center"/>
        <w:rPr>
          <w:b/>
          <w:sz w:val="28"/>
          <w:szCs w:val="28"/>
        </w:rPr>
      </w:pPr>
      <w:r w:rsidRPr="00EB3C1C">
        <w:rPr>
          <w:b/>
          <w:sz w:val="28"/>
          <w:szCs w:val="28"/>
        </w:rPr>
        <w:t>ΠΡΟΚΗΡΥΞΗ ΓΙΑ ΑΝΑΘΕΣΗ ΔΙΔΑΚΤΙΚΟΥ ΕΡΓΟΥ ΟΡΙΣΜΕΝΟΥ ΧΡΟΝΟΥ</w:t>
      </w:r>
    </w:p>
    <w:p w:rsidR="005153AE" w:rsidRPr="00EB3C1C" w:rsidRDefault="005153AE" w:rsidP="005153AE">
      <w:pPr>
        <w:spacing w:after="0" w:line="240" w:lineRule="auto"/>
        <w:jc w:val="center"/>
        <w:rPr>
          <w:b/>
          <w:sz w:val="28"/>
          <w:szCs w:val="28"/>
        </w:rPr>
      </w:pPr>
      <w:r w:rsidRPr="00EB3C1C">
        <w:rPr>
          <w:b/>
          <w:sz w:val="28"/>
          <w:szCs w:val="28"/>
        </w:rPr>
        <w:t>ΣΕ ΕΠΙΣΤΗΜΟΝΙΚΟΥΣ ΣΥΝΕΡΓΑΤΕΣ, ΕΡΓΑΣΤΗΡΙΑΚΟΥΣ ΣΥΝΕΡΓΑΤΕΣ, ΕΚΠΑΙΔΕΥΤΙΚΟΥΣ ΕΙΔΙΚΩΝ ΜΑΘΗΜΑΤΩΝ &amp; ΕΡΓΑΣΤΗΡΙΑΚΟ ΔΙΔΑΚΤΙΚΟ ΠΡΟΣΩΠΙΚΟ</w:t>
      </w:r>
    </w:p>
    <w:p w:rsidR="005153AE" w:rsidRPr="00EB3C1C" w:rsidRDefault="005153AE" w:rsidP="005153AE">
      <w:pPr>
        <w:spacing w:after="0" w:line="240" w:lineRule="auto"/>
        <w:jc w:val="center"/>
        <w:rPr>
          <w:b/>
          <w:sz w:val="28"/>
          <w:szCs w:val="28"/>
        </w:rPr>
      </w:pPr>
      <w:r w:rsidRPr="00EB3C1C">
        <w:rPr>
          <w:b/>
          <w:sz w:val="28"/>
          <w:szCs w:val="28"/>
        </w:rPr>
        <w:t>ΣΤΑ ΤΜΗΜΑΤΑ ΤΟΥ Τ.Ε.Ι. ΗΠΕΙΡΟΥ ΓΙΑ ΤΟ ΑΚΑΔΗΜΑΪΚΟ ΕΤΟΣ 201</w:t>
      </w:r>
      <w:r w:rsidR="00FF49DD">
        <w:rPr>
          <w:b/>
          <w:sz w:val="28"/>
          <w:szCs w:val="28"/>
        </w:rPr>
        <w:t>8</w:t>
      </w:r>
      <w:r w:rsidRPr="00EB3C1C">
        <w:rPr>
          <w:b/>
          <w:sz w:val="28"/>
          <w:szCs w:val="28"/>
        </w:rPr>
        <w:t>-</w:t>
      </w:r>
      <w:r w:rsidR="00FF49DD">
        <w:rPr>
          <w:b/>
          <w:sz w:val="28"/>
          <w:szCs w:val="28"/>
        </w:rPr>
        <w:t>2019</w:t>
      </w:r>
    </w:p>
    <w:p w:rsidR="005153AE" w:rsidRPr="00EB3C1C" w:rsidRDefault="005153AE" w:rsidP="005153AE">
      <w:pPr>
        <w:pStyle w:val="21"/>
        <w:spacing w:after="0" w:line="276" w:lineRule="auto"/>
        <w:rPr>
          <w:b/>
          <w:sz w:val="28"/>
          <w:szCs w:val="28"/>
        </w:rPr>
      </w:pPr>
    </w:p>
    <w:p w:rsidR="00EB3C1C" w:rsidRPr="00EB3C1C" w:rsidRDefault="00EB3C1C" w:rsidP="005153AE">
      <w:pPr>
        <w:pStyle w:val="21"/>
        <w:spacing w:after="0" w:line="276" w:lineRule="auto"/>
        <w:rPr>
          <w:b/>
          <w:szCs w:val="24"/>
        </w:rPr>
      </w:pPr>
    </w:p>
    <w:p w:rsidR="005153AE" w:rsidRPr="00EB3C1C" w:rsidRDefault="005153AE" w:rsidP="005153AE">
      <w:pPr>
        <w:jc w:val="both"/>
        <w:rPr>
          <w:sz w:val="24"/>
          <w:szCs w:val="24"/>
        </w:rPr>
      </w:pPr>
      <w:r w:rsidRPr="00EB3C1C">
        <w:rPr>
          <w:sz w:val="24"/>
          <w:szCs w:val="24"/>
        </w:rPr>
        <w:t>Το Τεχνολογικό Εκπαιδευτικό Ίδρυμα (Τ.Ε.Ι.) Ηπείρου, μετά από την με αριθμό 1</w:t>
      </w:r>
      <w:r w:rsidR="002C5F3E">
        <w:rPr>
          <w:sz w:val="24"/>
          <w:szCs w:val="24"/>
        </w:rPr>
        <w:t>5</w:t>
      </w:r>
      <w:r w:rsidRPr="00EB3C1C">
        <w:rPr>
          <w:sz w:val="24"/>
          <w:szCs w:val="24"/>
          <w:vertAlign w:val="superscript"/>
        </w:rPr>
        <w:t>η</w:t>
      </w:r>
      <w:r w:rsidRPr="00EB3C1C">
        <w:rPr>
          <w:sz w:val="24"/>
          <w:szCs w:val="24"/>
        </w:rPr>
        <w:t xml:space="preserve"> /</w:t>
      </w:r>
      <w:r w:rsidR="002C5F3E">
        <w:rPr>
          <w:sz w:val="24"/>
          <w:szCs w:val="24"/>
        </w:rPr>
        <w:t>31</w:t>
      </w:r>
      <w:r w:rsidRPr="00EB3C1C">
        <w:rPr>
          <w:sz w:val="24"/>
          <w:szCs w:val="24"/>
        </w:rPr>
        <w:t>.0</w:t>
      </w:r>
      <w:r w:rsidR="00EB3C1C" w:rsidRPr="00EB3C1C">
        <w:rPr>
          <w:sz w:val="24"/>
          <w:szCs w:val="24"/>
        </w:rPr>
        <w:t>5</w:t>
      </w:r>
      <w:r w:rsidRPr="00EB3C1C">
        <w:rPr>
          <w:sz w:val="24"/>
          <w:szCs w:val="24"/>
        </w:rPr>
        <w:t>.201</w:t>
      </w:r>
      <w:r w:rsidR="002C5F3E">
        <w:rPr>
          <w:sz w:val="24"/>
          <w:szCs w:val="24"/>
        </w:rPr>
        <w:t>8</w:t>
      </w:r>
      <w:r w:rsidRPr="00EB3C1C">
        <w:rPr>
          <w:sz w:val="24"/>
          <w:szCs w:val="24"/>
        </w:rPr>
        <w:t xml:space="preserve"> (θέμα </w:t>
      </w:r>
      <w:r w:rsidR="002C5F3E">
        <w:rPr>
          <w:sz w:val="24"/>
          <w:szCs w:val="24"/>
        </w:rPr>
        <w:t>ΕΗΔ</w:t>
      </w:r>
      <w:r w:rsidR="00655CCF">
        <w:rPr>
          <w:sz w:val="24"/>
          <w:szCs w:val="24"/>
        </w:rPr>
        <w:t xml:space="preserve">1) απόφαση της Συγκλήτου </w:t>
      </w:r>
      <w:r w:rsidRPr="00EB3C1C">
        <w:rPr>
          <w:sz w:val="24"/>
          <w:szCs w:val="24"/>
        </w:rPr>
        <w:t>και σύμφωνα με τις προτάσεις των Τμημάτων του, προκηρύσσει θέσεις για την κάλυψη πρόσκαιρων εκπαιδευτικών αναγκών με ανάθεση διδακτικού έργου ορισμένου χρόνου σε Επιστημονικούς Συνεργάτες, Εργαστηριακούς Συνεργάτες, Εκπαιδευτικούς Ειδικών Μαθημάτων (Ε.Ε.Μ.) και Εργαστηριακό Διδακτικό Προσωπικό (ΕΡ.ΔΙ.Π) για το ακαδημαϊκό έτος 201</w:t>
      </w:r>
      <w:r w:rsidR="002C5F3E">
        <w:rPr>
          <w:sz w:val="24"/>
          <w:szCs w:val="24"/>
        </w:rPr>
        <w:t>8</w:t>
      </w:r>
      <w:r w:rsidRPr="00EB3C1C">
        <w:rPr>
          <w:sz w:val="24"/>
          <w:szCs w:val="24"/>
        </w:rPr>
        <w:t>-201</w:t>
      </w:r>
      <w:r w:rsidR="002C5F3E">
        <w:rPr>
          <w:sz w:val="24"/>
          <w:szCs w:val="24"/>
        </w:rPr>
        <w:t>9</w:t>
      </w:r>
      <w:r w:rsidRPr="00EB3C1C">
        <w:rPr>
          <w:sz w:val="24"/>
          <w:szCs w:val="24"/>
        </w:rPr>
        <w:t xml:space="preserve"> σύμφωνα με τις διατάξεις:</w:t>
      </w:r>
    </w:p>
    <w:p w:rsidR="002C5F3E" w:rsidRDefault="005153AE" w:rsidP="00016EC3">
      <w:pPr>
        <w:numPr>
          <w:ilvl w:val="0"/>
          <w:numId w:val="6"/>
        </w:numPr>
        <w:spacing w:after="0" w:line="276" w:lineRule="auto"/>
        <w:ind w:left="426"/>
        <w:jc w:val="both"/>
        <w:rPr>
          <w:sz w:val="24"/>
          <w:szCs w:val="24"/>
        </w:rPr>
      </w:pPr>
      <w:r w:rsidRPr="00EB3C1C">
        <w:rPr>
          <w:sz w:val="24"/>
          <w:szCs w:val="24"/>
        </w:rPr>
        <w:t>Τ</w:t>
      </w:r>
      <w:r w:rsidR="002C5F3E">
        <w:rPr>
          <w:sz w:val="24"/>
          <w:szCs w:val="24"/>
        </w:rPr>
        <w:t>ου</w:t>
      </w:r>
      <w:r w:rsidR="00CA7BCC">
        <w:rPr>
          <w:sz w:val="24"/>
          <w:szCs w:val="24"/>
        </w:rPr>
        <w:t xml:space="preserve"> </w:t>
      </w:r>
      <w:r w:rsidRPr="00EB3C1C">
        <w:rPr>
          <w:sz w:val="24"/>
          <w:szCs w:val="24"/>
        </w:rPr>
        <w:t>άρθρ</w:t>
      </w:r>
      <w:r w:rsidR="002C5F3E">
        <w:rPr>
          <w:sz w:val="24"/>
          <w:szCs w:val="24"/>
        </w:rPr>
        <w:t>ου</w:t>
      </w:r>
      <w:r w:rsidRPr="00EB3C1C">
        <w:rPr>
          <w:sz w:val="24"/>
          <w:szCs w:val="24"/>
        </w:rPr>
        <w:t xml:space="preserve"> 19 του Ν. 1404/83 (ΦΕΚ Α</w:t>
      </w:r>
      <w:r w:rsidR="00CA7BCC">
        <w:rPr>
          <w:sz w:val="24"/>
          <w:szCs w:val="24"/>
        </w:rPr>
        <w:t xml:space="preserve">’ 173) «Δομή και λειτουργία των Τ.Ε.Ι.»,  όπως αντικαταστάθηκαν με το Ν.2916/2001 (ΦΕΚ.114/τ.Α΄) </w:t>
      </w:r>
      <w:r w:rsidR="00CA7BCC" w:rsidRPr="00EB3C1C">
        <w:rPr>
          <w:sz w:val="24"/>
          <w:szCs w:val="24"/>
        </w:rPr>
        <w:t>«Διάρθρωση της ανώτατης εκπαίδευσης και ρύθμιση θεμάτων του τεχνολογικού τομέα αυτής»</w:t>
      </w:r>
      <w:r w:rsidR="00CA7BCC">
        <w:rPr>
          <w:sz w:val="24"/>
          <w:szCs w:val="24"/>
        </w:rPr>
        <w:t xml:space="preserve"> και συμπληρώθηκ</w:t>
      </w:r>
      <w:r w:rsidR="00D43542">
        <w:rPr>
          <w:sz w:val="24"/>
          <w:szCs w:val="24"/>
        </w:rPr>
        <w:t>ε</w:t>
      </w:r>
      <w:r w:rsidR="00CA7BCC">
        <w:rPr>
          <w:sz w:val="24"/>
          <w:szCs w:val="24"/>
        </w:rPr>
        <w:t xml:space="preserve"> από το </w:t>
      </w:r>
      <w:r w:rsidR="00D43542">
        <w:rPr>
          <w:sz w:val="24"/>
          <w:szCs w:val="24"/>
        </w:rPr>
        <w:t>Ν.</w:t>
      </w:r>
      <w:r w:rsidR="00CA7BCC">
        <w:rPr>
          <w:sz w:val="24"/>
          <w:szCs w:val="24"/>
        </w:rPr>
        <w:t>3194/2003</w:t>
      </w:r>
      <w:r w:rsidR="00D43542">
        <w:rPr>
          <w:sz w:val="24"/>
          <w:szCs w:val="24"/>
        </w:rPr>
        <w:t xml:space="preserve"> (ΦΕΚ.267/τ.Α</w:t>
      </w:r>
      <w:r w:rsidR="002C5F3E">
        <w:rPr>
          <w:sz w:val="24"/>
          <w:szCs w:val="24"/>
        </w:rPr>
        <w:t>΄),.</w:t>
      </w:r>
    </w:p>
    <w:p w:rsidR="00A916CF" w:rsidRDefault="00A916CF" w:rsidP="00016EC3">
      <w:pPr>
        <w:numPr>
          <w:ilvl w:val="0"/>
          <w:numId w:val="6"/>
        </w:numPr>
        <w:spacing w:after="0" w:line="276" w:lineRule="auto"/>
        <w:ind w:left="426"/>
        <w:jc w:val="both"/>
        <w:rPr>
          <w:sz w:val="24"/>
          <w:szCs w:val="24"/>
        </w:rPr>
      </w:pPr>
      <w:r>
        <w:rPr>
          <w:sz w:val="24"/>
          <w:szCs w:val="24"/>
        </w:rPr>
        <w:t>Τ</w:t>
      </w:r>
      <w:r w:rsidR="002C5F3E">
        <w:rPr>
          <w:sz w:val="24"/>
          <w:szCs w:val="24"/>
        </w:rPr>
        <w:t>ου άρθρου 15 και 20 του Ν.</w:t>
      </w:r>
      <w:r>
        <w:rPr>
          <w:sz w:val="24"/>
          <w:szCs w:val="24"/>
        </w:rPr>
        <w:t>3794/2009 (ΦΕΚ 156/τ.Α΄) «Ρύθμιση θεμάτων του Πανεπιστημιακού και Τεχνολογικού Τομέα της Ανώτατης Εκπαίδευσης και άλλες διατάξεις»</w:t>
      </w:r>
    </w:p>
    <w:p w:rsidR="005349E4" w:rsidRDefault="005349E4" w:rsidP="00016EC3">
      <w:pPr>
        <w:numPr>
          <w:ilvl w:val="0"/>
          <w:numId w:val="6"/>
        </w:numPr>
        <w:spacing w:after="0" w:line="276" w:lineRule="auto"/>
        <w:ind w:left="426"/>
        <w:jc w:val="both"/>
        <w:rPr>
          <w:sz w:val="24"/>
          <w:szCs w:val="24"/>
        </w:rPr>
      </w:pPr>
      <w:r>
        <w:rPr>
          <w:sz w:val="24"/>
          <w:szCs w:val="24"/>
        </w:rPr>
        <w:t>Του Ν.4485/2017 (ΦΕΚ 114/τ.Α΄) «Οργάνωση και λειτουργία της Ανώτατης Εκπαίδευσης, ρυθμίσεις για την έρευνα και άλλες διατάξεις»</w:t>
      </w:r>
    </w:p>
    <w:p w:rsidR="005349E4" w:rsidRDefault="005349E4" w:rsidP="00016EC3">
      <w:pPr>
        <w:numPr>
          <w:ilvl w:val="0"/>
          <w:numId w:val="6"/>
        </w:numPr>
        <w:spacing w:after="0" w:line="276" w:lineRule="auto"/>
        <w:ind w:left="426"/>
        <w:jc w:val="both"/>
        <w:rPr>
          <w:sz w:val="24"/>
          <w:szCs w:val="24"/>
        </w:rPr>
      </w:pPr>
      <w:r>
        <w:rPr>
          <w:sz w:val="24"/>
          <w:szCs w:val="24"/>
        </w:rPr>
        <w:t>Του άρθρου 9 του Ν.4521/2018 (ΦΕΚ 38/τ.Α΄) «Ίδρυση Πανεπιστημίου Δυτικής Αττικής και άλλες διατάξεις»</w:t>
      </w:r>
    </w:p>
    <w:p w:rsidR="005153AE" w:rsidRPr="00EB3C1C" w:rsidRDefault="005349E4" w:rsidP="00016EC3">
      <w:pPr>
        <w:numPr>
          <w:ilvl w:val="0"/>
          <w:numId w:val="6"/>
        </w:numPr>
        <w:spacing w:after="0" w:line="276" w:lineRule="auto"/>
        <w:ind w:left="426"/>
        <w:jc w:val="both"/>
        <w:rPr>
          <w:sz w:val="24"/>
          <w:szCs w:val="24"/>
        </w:rPr>
      </w:pPr>
      <w:r>
        <w:rPr>
          <w:sz w:val="24"/>
          <w:szCs w:val="24"/>
        </w:rPr>
        <w:t xml:space="preserve">Της με αριθμ. 2/54807/0022/22-10-2002 ΥΑ (ΦΕΚ 1393/τ. Β΄) «Καθορισμός ωριαίας αποζημίωσης των Επιστημονικών </w:t>
      </w:r>
      <w:r w:rsidR="00D43542">
        <w:rPr>
          <w:sz w:val="24"/>
          <w:szCs w:val="24"/>
        </w:rPr>
        <w:t xml:space="preserve"> </w:t>
      </w:r>
      <w:r>
        <w:rPr>
          <w:sz w:val="24"/>
          <w:szCs w:val="24"/>
        </w:rPr>
        <w:t xml:space="preserve"> Συνεργατών, Εργαστηριακών Συνεργατών και Εκπαιδευτικών Ειδικών Μαθημάτων </w:t>
      </w:r>
      <w:r w:rsidR="00CA04AD">
        <w:rPr>
          <w:sz w:val="24"/>
          <w:szCs w:val="24"/>
        </w:rPr>
        <w:t xml:space="preserve">που διαθέτουν τα προσόντα της παρ. 2 του άρθρου 19 του Ν.1404/1983 καθώς και των </w:t>
      </w:r>
      <w:r w:rsidR="00FA315D">
        <w:rPr>
          <w:sz w:val="24"/>
          <w:szCs w:val="24"/>
        </w:rPr>
        <w:t>ειδικών συνεργατών ΤΕΙ» όπως ισχύει.</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lastRenderedPageBreak/>
        <w:t>Του</w:t>
      </w:r>
      <w:r w:rsidR="00D43542">
        <w:rPr>
          <w:sz w:val="24"/>
          <w:szCs w:val="24"/>
        </w:rPr>
        <w:t xml:space="preserve"> </w:t>
      </w:r>
      <w:r w:rsidR="00D43542" w:rsidRPr="008E315E">
        <w:rPr>
          <w:sz w:val="24"/>
          <w:szCs w:val="24"/>
        </w:rPr>
        <w:t xml:space="preserve">άρθρου 80 παρ.6, 19 και 22α του </w:t>
      </w:r>
      <w:r w:rsidRPr="008E315E">
        <w:rPr>
          <w:sz w:val="24"/>
          <w:szCs w:val="24"/>
        </w:rPr>
        <w:t xml:space="preserve"> Ν.4009/2011</w:t>
      </w:r>
      <w:r w:rsidRPr="00EB3C1C">
        <w:rPr>
          <w:sz w:val="24"/>
          <w:szCs w:val="24"/>
        </w:rPr>
        <w:t xml:space="preserve"> (ΦΕΚ Α’ 195) «Δομή, λειτουργία και διασφάλιση της ποιότητας των σπουδών και διεθνοποίηση των ανωτάτων εκπαιδευτικών ιδρυμάτων», όπως τροποποιήθηκ</w:t>
      </w:r>
      <w:r w:rsidR="00D43542">
        <w:rPr>
          <w:sz w:val="24"/>
          <w:szCs w:val="24"/>
        </w:rPr>
        <w:t>αν</w:t>
      </w:r>
      <w:r w:rsidRPr="00EB3C1C">
        <w:rPr>
          <w:sz w:val="24"/>
          <w:szCs w:val="24"/>
        </w:rPr>
        <w:t>, συμπληρώθηκ</w:t>
      </w:r>
      <w:r w:rsidR="00D43542">
        <w:rPr>
          <w:sz w:val="24"/>
          <w:szCs w:val="24"/>
        </w:rPr>
        <w:t>αν</w:t>
      </w:r>
      <w:r w:rsidRPr="00EB3C1C">
        <w:rPr>
          <w:sz w:val="24"/>
          <w:szCs w:val="24"/>
        </w:rPr>
        <w:t xml:space="preserve"> και ισχύ</w:t>
      </w:r>
      <w:r w:rsidR="00D43542">
        <w:rPr>
          <w:sz w:val="24"/>
          <w:szCs w:val="24"/>
        </w:rPr>
        <w:t>ουν</w:t>
      </w:r>
      <w:r w:rsidRPr="00EB3C1C">
        <w:rPr>
          <w:sz w:val="24"/>
          <w:szCs w:val="24"/>
        </w:rPr>
        <w:t xml:space="preserve">.  </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άρθρου 70 του Ν.4386/2016 (ΦΕΚ.83/τ.Α΄) «Ρυθμίσεις για την έρευνα και άλλες διατάξεις», που αντικατέστησαν το άρθρο 19 του Ν.4009/2011.</w:t>
      </w:r>
    </w:p>
    <w:p w:rsidR="005153AE" w:rsidRPr="00EB3C1C" w:rsidRDefault="005153AE" w:rsidP="00016EC3">
      <w:pPr>
        <w:numPr>
          <w:ilvl w:val="0"/>
          <w:numId w:val="6"/>
        </w:numPr>
        <w:spacing w:after="0" w:line="276" w:lineRule="auto"/>
        <w:ind w:left="426"/>
        <w:jc w:val="both"/>
        <w:rPr>
          <w:sz w:val="24"/>
          <w:szCs w:val="24"/>
        </w:rPr>
      </w:pPr>
      <w:r w:rsidRPr="008E315E">
        <w:rPr>
          <w:sz w:val="24"/>
          <w:szCs w:val="24"/>
        </w:rPr>
        <w:t>Του Ν.2431/1996</w:t>
      </w:r>
      <w:r w:rsidRPr="00EB3C1C">
        <w:rPr>
          <w:sz w:val="24"/>
          <w:szCs w:val="24"/>
        </w:rPr>
        <w:t xml:space="preserve"> (ΦΕΚ Α’ 175) «Διορισμός ή πρόσληψη πολιτών της Ευρωπαϊκής  Ένωσης στη Δημόσια Διοίκηση».</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άρθρου 3 παρ. 31 του Ν. </w:t>
      </w:r>
      <w:r w:rsidRPr="00D43542">
        <w:rPr>
          <w:sz w:val="24"/>
          <w:szCs w:val="24"/>
        </w:rPr>
        <w:t>3027/2002</w:t>
      </w:r>
      <w:r w:rsidRPr="00EB3C1C">
        <w:rPr>
          <w:sz w:val="24"/>
          <w:szCs w:val="24"/>
        </w:rPr>
        <w:t xml:space="preserve"> (ΦΕΚ Α’ 152), «Δημιουργία κλάδου Εργαστηριακού Διδακτικού Προσωπικού (ΕΡ.ΔΙ.Π.) στα Τ.Ε.Ι.».</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άρθρου 8 του Ν. </w:t>
      </w:r>
      <w:r w:rsidRPr="00D43542">
        <w:rPr>
          <w:sz w:val="24"/>
          <w:szCs w:val="24"/>
        </w:rPr>
        <w:t>3404/05</w:t>
      </w:r>
      <w:r w:rsidRPr="00EB3C1C">
        <w:rPr>
          <w:sz w:val="24"/>
          <w:szCs w:val="24"/>
        </w:rPr>
        <w:t xml:space="preserve"> (ΦΕΚ Α’ 260) «Ρύθμιση θεμάτων του Πανεπιστημιακού και Τεχνολογικού Τομέα της Ανώτατης Εκπαίδευσης και λοιπές διατάξεις».</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άρθρου 39 παρ. 10 του Ν. 4186/2013 (ΦΕΚ Α’ 193), σύμφωνα με την οποία: «Τα Ανώτατα Εκπαιδευτικά Ιδρύματα δύνανται να απασχολούν Έκτακτο Εκπαιδευτικό Προσωπικό με επιβάρυνση του τακτικού προϋπολογισμού τους και χωρίς επιπλέον επιχορήγηση του Κρατικού Προϋπολογισμού από τα ταμειακό υπόλοιπο προηγούμενων οικονομικών ετών κατά το μέρος που δεν αφορά ανεξόφλητες υποχρεώσεις προηγούμενων ετών. Το ποσό της αμοιβής του Έκτακτου Εκπαιδευτικού Προσωπικού καθορίζεται με κοινή απόφαση των Υπουργών Παιδείας και Θρησκευμάτων και Οικονομικών».</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w:t>
      </w:r>
      <w:r w:rsidRPr="008E315E">
        <w:rPr>
          <w:sz w:val="24"/>
          <w:szCs w:val="24"/>
        </w:rPr>
        <w:t>Π.Δ. 134/1999</w:t>
      </w:r>
      <w:r w:rsidRPr="00EB3C1C">
        <w:rPr>
          <w:sz w:val="24"/>
          <w:szCs w:val="24"/>
        </w:rPr>
        <w:t xml:space="preserve"> (ΦΕΚ Α’ 132) «Διορισμός  ή πρόσληψη πολιτών  της Ευρωπαϊκής Ένωσης στα Ανώτατα Εκπαιδευτικά  Ιδρύματα, Τεχνολογικά Εκπαιδευτικά Ιδρύματα και λοιπά Νομικά Πρόσωπα Δημοσίου Δικαίου και Δημόσιες Υπηρεσίες του χώρου Τριτοβάθμιας  Εκπαίδευσης  αρμοδιότητας του  ΥΠΕΠΘ».</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Π.Δ. 84/2013 (ΦΕΚ Α’ 124) «Μετονομασία Σχολής – Μετονομασία Τμήματος – Συγχώνευση Τμημάτων – Κατάργηση Παραρτημάτων και Τμημάτων – Ίδρυσης Σχολής – Συγκρότηση Σχολών του Τ.Ε.Ι. Ηπείρου».</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Της με αριθμό Φ.11/93789-Β-Ε5/13.11.2002 Υπουργικής Απόφασης (ΦΕΚ Β’ 1395) «Καθορισμός ειδικοτήτων των μελών του Εργαστηριακού Διδακτικού Προσωπικού (ΕΡ.ΔΙ.Π.) των Τ.Ε.Ι.».</w:t>
      </w:r>
    </w:p>
    <w:p w:rsidR="005153AE" w:rsidRPr="00EB3C1C" w:rsidRDefault="005153AE" w:rsidP="00016EC3">
      <w:pPr>
        <w:numPr>
          <w:ilvl w:val="0"/>
          <w:numId w:val="6"/>
        </w:numPr>
        <w:spacing w:after="0" w:line="276" w:lineRule="auto"/>
        <w:ind w:left="426"/>
        <w:jc w:val="both"/>
        <w:rPr>
          <w:rFonts w:cs="Times New Roman"/>
          <w:sz w:val="24"/>
          <w:szCs w:val="24"/>
        </w:rPr>
      </w:pPr>
      <w:r w:rsidRPr="00EB3C1C">
        <w:rPr>
          <w:rFonts w:cs="Times New Roman"/>
          <w:sz w:val="24"/>
          <w:szCs w:val="24"/>
        </w:rPr>
        <w:t>Της με αριθμό ΔΙΣΚΠΟ/Φ.15/οικ.8342/01.04.2014 εγκυκλίου του Υπουργείου Διοικητικής Μεταρρύθμισης και Ηλεκτρονικής Διακυβέρνησης με θέμα: «Κατάργηση της υποχρέωσης υποβολής πρωτοτύπων ή επικυρωμένων αντιγράφων εγγράφων».</w:t>
      </w:r>
    </w:p>
    <w:p w:rsidR="000E0D00" w:rsidRPr="000E0D00" w:rsidRDefault="000E0D00" w:rsidP="000E0D00">
      <w:pPr>
        <w:pStyle w:val="a9"/>
        <w:numPr>
          <w:ilvl w:val="0"/>
          <w:numId w:val="6"/>
        </w:numPr>
        <w:shd w:val="clear" w:color="auto" w:fill="FFFFFF"/>
        <w:spacing w:line="259" w:lineRule="auto"/>
        <w:ind w:left="426" w:hanging="284"/>
        <w:jc w:val="both"/>
        <w:rPr>
          <w:rFonts w:asciiTheme="minorHAnsi" w:eastAsiaTheme="minorHAnsi" w:hAnsiTheme="minorHAnsi"/>
          <w:sz w:val="24"/>
          <w:szCs w:val="24"/>
        </w:rPr>
      </w:pPr>
      <w:r w:rsidRPr="000E0D00">
        <w:rPr>
          <w:rFonts w:asciiTheme="minorHAnsi" w:eastAsiaTheme="minorHAnsi" w:hAnsiTheme="minorHAnsi"/>
          <w:sz w:val="24"/>
          <w:szCs w:val="24"/>
        </w:rPr>
        <w:t>Την Y.A με αριθμ. 206994/Ζ1/27-11-2017 Διαπιστωτική Πράξη εκλογής Πρύτανη και τεσσάρων (4) Αντιπρυτάνεων του ΤΕΙ Ηπείρου  (ΦΕΚ 661/τ. Υ.Ο.Δ.Δ/11-12-2017) (Διόρθωση Σφάλματος ΦΕΚ 696/τ. Υ.Ο.Δ.Δ/22-12-2017).  </w:t>
      </w:r>
    </w:p>
    <w:p w:rsidR="000800AF" w:rsidRPr="00EB3C1C" w:rsidRDefault="000800AF" w:rsidP="00016EC3">
      <w:pPr>
        <w:numPr>
          <w:ilvl w:val="0"/>
          <w:numId w:val="6"/>
        </w:numPr>
        <w:spacing w:after="0" w:line="276" w:lineRule="auto"/>
        <w:ind w:left="426"/>
        <w:jc w:val="both"/>
        <w:rPr>
          <w:sz w:val="24"/>
          <w:szCs w:val="24"/>
        </w:rPr>
      </w:pPr>
      <w:r>
        <w:rPr>
          <w:sz w:val="24"/>
          <w:szCs w:val="24"/>
        </w:rPr>
        <w:t>Τις αποφάσεις των Συνελεύσεων των Τμημάτων του ΤΕΙ Ηπείρου για το Ακαδημαϊκό Έτος 2018-2019.</w:t>
      </w:r>
    </w:p>
    <w:p w:rsidR="005153AE" w:rsidRPr="00EB3C1C" w:rsidRDefault="005153AE" w:rsidP="005153AE">
      <w:pPr>
        <w:rPr>
          <w:sz w:val="24"/>
          <w:szCs w:val="24"/>
        </w:rPr>
      </w:pPr>
    </w:p>
    <w:p w:rsidR="005153AE" w:rsidRPr="00EB3C1C" w:rsidRDefault="005153AE" w:rsidP="005153AE">
      <w:pPr>
        <w:pBdr>
          <w:top w:val="single" w:sz="4" w:space="1" w:color="auto"/>
          <w:left w:val="single" w:sz="4" w:space="4" w:color="auto"/>
          <w:bottom w:val="single" w:sz="4" w:space="1" w:color="auto"/>
          <w:right w:val="single" w:sz="4" w:space="4" w:color="auto"/>
        </w:pBdr>
        <w:jc w:val="center"/>
        <w:rPr>
          <w:b/>
          <w:sz w:val="28"/>
          <w:szCs w:val="28"/>
          <w:u w:val="single"/>
        </w:rPr>
      </w:pPr>
      <w:r w:rsidRPr="00EB3C1C">
        <w:rPr>
          <w:b/>
          <w:sz w:val="28"/>
          <w:szCs w:val="28"/>
          <w:u w:val="single"/>
        </w:rPr>
        <w:t>ΓΕΝΙΚΕΣ ΠΑΡΑΤΗΡΗΣΕΙΣ ΕΠΙ ΤΗΣ ΠΡΟΚΗΡΥΞΗΣ</w:t>
      </w:r>
    </w:p>
    <w:p w:rsidR="005153AE" w:rsidRPr="00EB3C1C" w:rsidRDefault="005153AE" w:rsidP="005153AE">
      <w:pPr>
        <w:pBdr>
          <w:top w:val="single" w:sz="4" w:space="1" w:color="auto"/>
          <w:left w:val="single" w:sz="4" w:space="4" w:color="auto"/>
          <w:bottom w:val="single" w:sz="4" w:space="1" w:color="auto"/>
          <w:right w:val="single" w:sz="4" w:space="4" w:color="auto"/>
        </w:pBdr>
        <w:rPr>
          <w:b/>
          <w:sz w:val="28"/>
          <w:szCs w:val="28"/>
          <w:u w:val="single"/>
        </w:rPr>
      </w:pP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8"/>
          <w:szCs w:val="28"/>
        </w:rPr>
      </w:pPr>
      <w:r w:rsidRPr="00EB3C1C">
        <w:rPr>
          <w:b/>
          <w:sz w:val="28"/>
          <w:szCs w:val="28"/>
        </w:rPr>
        <w:lastRenderedPageBreak/>
        <w:t xml:space="preserve">Η ανάθεση διδασκαλίας στα μαθήματα που περιλαμβάνονται στην προκήρυξη </w:t>
      </w:r>
      <w:r w:rsidRPr="00EB3C1C">
        <w:rPr>
          <w:b/>
          <w:sz w:val="28"/>
          <w:szCs w:val="28"/>
          <w:u w:val="single"/>
        </w:rPr>
        <w:t>θα πραγματοποιηθεί μόνο εφόσον:</w:t>
      </w:r>
      <w:r w:rsidRPr="00EB3C1C">
        <w:rPr>
          <w:b/>
          <w:sz w:val="28"/>
          <w:szCs w:val="28"/>
        </w:rPr>
        <w:t xml:space="preserve"> α) υπάρχει ελάχιστος κατά νόμο αριθμός δηλώσεων των φοιτητών για το αντίστοιχο μάθημα, β) οι ανάγκες διδασκαλίας δεν καλύπτονται από τακτικό διδακτικό προσωπικό, και γ) έχουν εγκριθεί οι απαραίτητες πιστώσεις και η σχετική διαδικασία πρόσληψης έκτακτου εκπαιδευτικού προσωπικού</w:t>
      </w:r>
      <w:r w:rsidRPr="00EB3C1C">
        <w:rPr>
          <w:rFonts w:cs="Arial"/>
          <w:b/>
          <w:sz w:val="28"/>
          <w:szCs w:val="28"/>
        </w:rPr>
        <w:t xml:space="preserve">. </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8"/>
          <w:szCs w:val="28"/>
        </w:rPr>
      </w:pPr>
      <w:r w:rsidRPr="00EB3C1C">
        <w:rPr>
          <w:rFonts w:cs="Arial"/>
          <w:b/>
          <w:sz w:val="28"/>
          <w:szCs w:val="28"/>
        </w:rPr>
        <w:t>Για την πρόσληψη ή την ανανέωση της σύμβασης των εκτάκτων εκπαιδευτικών συνεργατών [</w:t>
      </w:r>
      <w:r w:rsidRPr="00EB3C1C">
        <w:rPr>
          <w:b/>
          <w:sz w:val="28"/>
          <w:szCs w:val="28"/>
        </w:rPr>
        <w:t>Επιστημονικοί Συνεργάτες, Εργαστηριακοί Συνεργάτες, Εκπαιδευτικοί Ειδικών Μαθημάτων (Ε.Ε.Μ.) και Εργαστηριακό Διδακτικό Προσωπικό (ΕΡ.ΔΙ.Π.)]</w:t>
      </w:r>
      <w:r w:rsidRPr="00EB3C1C">
        <w:rPr>
          <w:rFonts w:cs="Arial"/>
          <w:b/>
          <w:sz w:val="28"/>
          <w:szCs w:val="28"/>
        </w:rPr>
        <w:t xml:space="preserve"> </w:t>
      </w:r>
      <w:r w:rsidRPr="00EB3C1C">
        <w:rPr>
          <w:rFonts w:cs="Arial"/>
          <w:b/>
          <w:sz w:val="28"/>
          <w:szCs w:val="28"/>
          <w:u w:val="single"/>
        </w:rPr>
        <w:t>αποφασίζει η Συνέλευση του Τ.Ε.Ι. Ηπείρου</w:t>
      </w:r>
      <w:r w:rsidRPr="00EB3C1C">
        <w:rPr>
          <w:rFonts w:cs="Arial"/>
          <w:b/>
          <w:sz w:val="28"/>
          <w:szCs w:val="28"/>
        </w:rPr>
        <w:t xml:space="preserve"> μετά από σχετική εισήγηση της Συνέλευσης του οικείου Τμήματος. Η ανάθεση διδασκαλίας μαθήματος  αφορά ένα διδακτικό εξάμηνο (χειμερινό ή εαρινό), σύμφωνα με το Πρόγραμμα Σπουδών του οικείου Τμήματος. </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b/>
          <w:sz w:val="28"/>
          <w:szCs w:val="28"/>
        </w:rPr>
      </w:pPr>
      <w:r w:rsidRPr="00EB3C1C">
        <w:rPr>
          <w:b/>
          <w:sz w:val="28"/>
          <w:szCs w:val="28"/>
        </w:rPr>
        <w:t xml:space="preserve">Σε περίπτωση αλλαγής του Προγράμματος Σπουδών των Τμημάτων του ΤΕΙ Ηπείρου, η ανάθεση διδασκαλίας μαθημάτων θα πραγματοποιηθεί </w:t>
      </w:r>
      <w:r w:rsidRPr="00EB3C1C">
        <w:rPr>
          <w:b/>
          <w:sz w:val="28"/>
          <w:szCs w:val="28"/>
          <w:u w:val="single"/>
        </w:rPr>
        <w:t>μετά από αντιστοίχιση των μαθημάτων</w:t>
      </w:r>
      <w:r w:rsidRPr="00EB3C1C">
        <w:rPr>
          <w:b/>
          <w:sz w:val="28"/>
          <w:szCs w:val="28"/>
        </w:rPr>
        <w:t xml:space="preserve"> του παλιού με το νέο Πρόγραμμα Σπουδών.</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4"/>
          <w:szCs w:val="24"/>
        </w:rPr>
      </w:pPr>
      <w:r w:rsidRPr="00EB3C1C">
        <w:rPr>
          <w:b/>
          <w:sz w:val="28"/>
          <w:szCs w:val="28"/>
        </w:rPr>
        <w:t xml:space="preserve">Τα Τμήματα του Τ.Ε.Ι. Ηπείρου δύνανται να αξιολογούν και να ανακοινώνουν τους πίνακες αξιολογικής κατάταξης των υποψηφίων έκτακτων εκπαιδευτικών συνεργατών </w:t>
      </w:r>
      <w:r w:rsidRPr="00EB3C1C">
        <w:rPr>
          <w:b/>
          <w:sz w:val="28"/>
          <w:szCs w:val="28"/>
          <w:u w:val="single"/>
        </w:rPr>
        <w:t>κατά προτεραιότητα</w:t>
      </w:r>
      <w:r w:rsidRPr="00EB3C1C">
        <w:rPr>
          <w:b/>
          <w:sz w:val="28"/>
          <w:szCs w:val="28"/>
        </w:rPr>
        <w:t xml:space="preserve"> για όσα μαθήματα κρίνουν ότι οι ανάγκες διδασκαλίας τους δεν θα καλυφθούν από το διαθέσιμο τακτικό διδακτικό προσωπικό, αναβάλλοντας την ενεργοποίηση της σχετικής διαδικασίας για τα υπόλοιπα μαθήματα της προκήρυξης έως ότου διαπιστωθεί ότι το διαθέσιμο τακτικό διδακτικό προσωπικό δεν επαρκεί για την κάλυψή τους. Σε κάθε περίπτωση, τα Τμήματα οφείλουν να  ενημερώνουν και να γνωστοποιούν εγκαίρως στους υποψήφιους τα αποτελέσματα της αξιολόγησης κατά μάθημα, παρέχοντάς τους τον απαραίτητο κατά νόμο χρόνο για την υποβολή τυχόν ενστάσεων.</w:t>
      </w:r>
      <w:r w:rsidRPr="00EB3C1C">
        <w:rPr>
          <w:b/>
          <w:sz w:val="24"/>
          <w:szCs w:val="24"/>
        </w:rPr>
        <w:t xml:space="preserve">      </w:t>
      </w:r>
    </w:p>
    <w:p w:rsidR="005153AE" w:rsidRPr="00EB3C1C" w:rsidRDefault="005153AE" w:rsidP="005153AE">
      <w:pPr>
        <w:rPr>
          <w:sz w:val="24"/>
          <w:szCs w:val="24"/>
        </w:rPr>
      </w:pPr>
    </w:p>
    <w:p w:rsidR="005153AE" w:rsidRPr="00EB3C1C" w:rsidRDefault="005153AE" w:rsidP="005153AE">
      <w:pPr>
        <w:jc w:val="center"/>
        <w:rPr>
          <w:b/>
          <w:sz w:val="24"/>
          <w:szCs w:val="24"/>
          <w:u w:val="single"/>
        </w:rPr>
      </w:pPr>
      <w:r w:rsidRPr="00EB3C1C">
        <w:rPr>
          <w:b/>
          <w:sz w:val="24"/>
          <w:szCs w:val="24"/>
          <w:u w:val="single"/>
        </w:rPr>
        <w:t>Περιεχόμενα</w:t>
      </w:r>
    </w:p>
    <w:p w:rsidR="005153AE" w:rsidRPr="00EB3C1C" w:rsidRDefault="005153AE" w:rsidP="005153AE">
      <w:pPr>
        <w:jc w:val="center"/>
        <w:rPr>
          <w:sz w:val="24"/>
          <w:szCs w:val="24"/>
        </w:rPr>
      </w:pPr>
    </w:p>
    <w:p w:rsidR="005153AE" w:rsidRPr="00EB3C1C"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szCs w:val="24"/>
        </w:rPr>
        <w:fldChar w:fldCharType="begin"/>
      </w:r>
      <w:r w:rsidRPr="00EB3C1C">
        <w:rPr>
          <w:szCs w:val="24"/>
        </w:rPr>
        <w:instrText xml:space="preserve"> TOC \t "ΕΠΙΚΕΦ. 1;1;ΕΠΙΚΕΦ. 2;2;ΕΠΙΚΕΦ. 3;3" </w:instrText>
      </w:r>
      <w:r w:rsidRPr="00EB3C1C">
        <w:rPr>
          <w:szCs w:val="24"/>
        </w:rPr>
        <w:fldChar w:fldCharType="separate"/>
      </w:r>
      <w:r w:rsidRPr="00EB3C1C">
        <w:rPr>
          <w:noProof/>
          <w:szCs w:val="24"/>
        </w:rPr>
        <w:t>Μέρος 1</w:t>
      </w:r>
      <w:r w:rsidRPr="00EB3C1C">
        <w:rPr>
          <w:noProof/>
          <w:szCs w:val="24"/>
          <w:vertAlign w:val="superscript"/>
        </w:rPr>
        <w:t>ο</w:t>
      </w:r>
      <w:r w:rsidRPr="00EB3C1C">
        <w:rPr>
          <w:noProof/>
          <w:szCs w:val="24"/>
        </w:rPr>
        <w:t>: ΓΝΩΣΤΙΚΑ ΑΝΤΙΚΕΙΜΕΝΑ - ΕΙΔΙΚΟΤΗΤΕΣ</w:t>
      </w:r>
      <w:r w:rsidRPr="00EB3C1C">
        <w:rPr>
          <w:noProof/>
          <w:szCs w:val="24"/>
        </w:rPr>
        <w:tab/>
      </w:r>
      <w:r w:rsidRPr="00EB3C1C">
        <w:rPr>
          <w:noProof/>
          <w:szCs w:val="24"/>
        </w:rPr>
        <w:fldChar w:fldCharType="begin"/>
      </w:r>
      <w:r w:rsidRPr="00EB3C1C">
        <w:rPr>
          <w:noProof/>
          <w:szCs w:val="24"/>
        </w:rPr>
        <w:instrText xml:space="preserve"> PAGEREF _Toc422235423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1.Α. Σχολή Επαγγελμάτων Υγείας &amp; Πρόνοιας</w:t>
      </w:r>
      <w:r w:rsidRPr="00EB3C1C">
        <w:rPr>
          <w:noProof/>
          <w:szCs w:val="24"/>
        </w:rPr>
        <w:tab/>
      </w:r>
      <w:r w:rsidRPr="00EB3C1C">
        <w:rPr>
          <w:noProof/>
          <w:szCs w:val="24"/>
        </w:rPr>
        <w:fldChar w:fldCharType="begin"/>
      </w:r>
      <w:r w:rsidRPr="00EB3C1C">
        <w:rPr>
          <w:noProof/>
          <w:szCs w:val="24"/>
        </w:rPr>
        <w:instrText xml:space="preserve"> PAGEREF _Toc422235424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1.Α.1. Τμήμα Νοσηλευτικής (έδρα Ιωάννινα)</w:t>
      </w:r>
      <w:r w:rsidRPr="00EB3C1C">
        <w:rPr>
          <w:noProof/>
          <w:szCs w:val="24"/>
        </w:rPr>
        <w:tab/>
      </w:r>
      <w:r w:rsidRPr="00EB3C1C">
        <w:rPr>
          <w:noProof/>
          <w:szCs w:val="24"/>
        </w:rPr>
        <w:fldChar w:fldCharType="begin"/>
      </w:r>
      <w:r w:rsidRPr="00EB3C1C">
        <w:rPr>
          <w:noProof/>
          <w:szCs w:val="24"/>
        </w:rPr>
        <w:instrText xml:space="preserve"> PAGEREF _Toc422235425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1.Α.2. Τμήμα Λογοθεραπείας (έδρα Ιωάννινα)</w:t>
      </w:r>
      <w:r w:rsidRPr="00EB3C1C">
        <w:rPr>
          <w:noProof/>
          <w:szCs w:val="24"/>
        </w:rPr>
        <w:tab/>
      </w:r>
      <w:r w:rsidR="00B8595B">
        <w:rPr>
          <w:noProof/>
          <w:szCs w:val="24"/>
        </w:rPr>
        <w:t>18</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1.Α.3. Τμήμα Προ</w:t>
      </w:r>
      <w:r w:rsidR="003C467B">
        <w:rPr>
          <w:noProof/>
          <w:szCs w:val="24"/>
        </w:rPr>
        <w:t>σχολικής Αγωγής (έδρα Ιωάννινα)………………………………………………………………………….</w:t>
      </w:r>
      <w:r w:rsidR="00B8595B">
        <w:rPr>
          <w:noProof/>
          <w:szCs w:val="24"/>
        </w:rPr>
        <w:t>22</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1.Β. Σχολή Διοίκησης &amp; Οικονομίας</w:t>
      </w:r>
      <w:r w:rsidRPr="00EB3C1C">
        <w:rPr>
          <w:noProof/>
          <w:szCs w:val="24"/>
        </w:rPr>
        <w:tab/>
      </w:r>
      <w:r w:rsidR="00B8595B">
        <w:rPr>
          <w:noProof/>
          <w:szCs w:val="24"/>
        </w:rPr>
        <w:t>26</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lastRenderedPageBreak/>
        <w:t>1.Β.1. Τμήμα Διοίκησης Επιχειρήσεων (έδρα Ηγουμενίτσα)</w:t>
      </w:r>
      <w:r w:rsidRPr="00EB3C1C">
        <w:rPr>
          <w:noProof/>
          <w:szCs w:val="24"/>
        </w:rPr>
        <w:tab/>
      </w:r>
      <w:r w:rsidR="00B8595B">
        <w:rPr>
          <w:noProof/>
          <w:szCs w:val="24"/>
        </w:rPr>
        <w:t>26</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1.Β.2. Τμήμα Λογιστικής και Χρη</w:t>
      </w:r>
      <w:r w:rsidR="00C0295A">
        <w:rPr>
          <w:noProof/>
          <w:szCs w:val="24"/>
        </w:rPr>
        <w:t>ματοοικονομικής (έδρα Πρέβεζα)</w:t>
      </w:r>
      <w:r w:rsidR="00C0295A">
        <w:rPr>
          <w:noProof/>
          <w:szCs w:val="24"/>
        </w:rPr>
        <w:tab/>
      </w:r>
      <w:r w:rsidR="00B8595B">
        <w:rPr>
          <w:noProof/>
          <w:szCs w:val="24"/>
        </w:rPr>
        <w:t>41</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1.Γ. Σχολή Τεχνολογικών Εφαρμογών</w:t>
      </w:r>
      <w:r w:rsidRPr="00EB3C1C">
        <w:rPr>
          <w:noProof/>
          <w:szCs w:val="24"/>
        </w:rPr>
        <w:tab/>
      </w:r>
      <w:r w:rsidR="00060BE5">
        <w:rPr>
          <w:noProof/>
          <w:szCs w:val="24"/>
        </w:rPr>
        <w:t>53</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1.Γ.1. Τμήμα Μηχανικών Πληροφορικής Τ.Ε. (έδρα Άρτα)</w:t>
      </w:r>
      <w:r w:rsidRPr="00EB3C1C">
        <w:rPr>
          <w:noProof/>
          <w:szCs w:val="24"/>
        </w:rPr>
        <w:tab/>
      </w:r>
      <w:r w:rsidR="00060BE5">
        <w:rPr>
          <w:noProof/>
          <w:szCs w:val="24"/>
        </w:rPr>
        <w:t>53</w:t>
      </w:r>
    </w:p>
    <w:p w:rsidR="005153AE" w:rsidRPr="00C0295A"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1.Δ. Σχολή Τεχνολογίας Γεωπονίας &amp; Τεχν</w:t>
      </w:r>
      <w:r w:rsidR="00C0295A">
        <w:rPr>
          <w:noProof/>
          <w:szCs w:val="24"/>
        </w:rPr>
        <w:t>ολογίας Τροφίμων και Διατροφής</w:t>
      </w:r>
      <w:r w:rsidR="00C0295A">
        <w:rPr>
          <w:noProof/>
          <w:szCs w:val="24"/>
        </w:rPr>
        <w:tab/>
      </w:r>
      <w:r w:rsidR="00060BE5">
        <w:rPr>
          <w:noProof/>
          <w:szCs w:val="24"/>
        </w:rPr>
        <w:t>71</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1.Δ.1. Τμήμα Τ</w:t>
      </w:r>
      <w:r w:rsidR="00C0295A">
        <w:rPr>
          <w:noProof/>
          <w:szCs w:val="24"/>
        </w:rPr>
        <w:t>εχνολόγων Γεωπόνων (έδρα Άρτα)</w:t>
      </w:r>
      <w:r w:rsidR="00C0295A">
        <w:rPr>
          <w:noProof/>
          <w:szCs w:val="24"/>
        </w:rPr>
        <w:tab/>
      </w:r>
      <w:r w:rsidR="00060BE5">
        <w:rPr>
          <w:noProof/>
          <w:szCs w:val="24"/>
        </w:rPr>
        <w:t>71</w:t>
      </w:r>
    </w:p>
    <w:p w:rsidR="005153AE" w:rsidRPr="00C0295A"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w:t>
      </w:r>
      <w:r w:rsidR="00C0295A">
        <w:rPr>
          <w:noProof/>
          <w:szCs w:val="24"/>
        </w:rPr>
        <w:t>Ε. Σχολή Καλλιτεχνικών Σπουδών</w:t>
      </w:r>
      <w:r w:rsidR="00C0295A">
        <w:rPr>
          <w:noProof/>
          <w:szCs w:val="24"/>
        </w:rPr>
        <w:tab/>
      </w:r>
      <w:r w:rsidR="00060BE5">
        <w:rPr>
          <w:noProof/>
          <w:szCs w:val="24"/>
        </w:rPr>
        <w:t>91</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1.Ε.1. Τμήμα Λαϊκής και Παρ</w:t>
      </w:r>
      <w:r w:rsidR="00C0295A">
        <w:rPr>
          <w:noProof/>
          <w:szCs w:val="24"/>
        </w:rPr>
        <w:t>αδοσιακής Μουσικής (έδρα Άρτα)</w:t>
      </w:r>
      <w:r w:rsidR="00C0295A">
        <w:rPr>
          <w:noProof/>
          <w:szCs w:val="24"/>
        </w:rPr>
        <w:tab/>
      </w:r>
      <w:r w:rsidR="00060BE5">
        <w:rPr>
          <w:noProof/>
          <w:szCs w:val="24"/>
        </w:rPr>
        <w:t>91</w:t>
      </w:r>
    </w:p>
    <w:p w:rsidR="005153AE" w:rsidRPr="00195D23"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noProof/>
          <w:szCs w:val="24"/>
        </w:rPr>
        <w:t>Μέρος 2</w:t>
      </w:r>
      <w:r w:rsidRPr="00EB3C1C">
        <w:rPr>
          <w:noProof/>
          <w:szCs w:val="24"/>
          <w:vertAlign w:val="superscript"/>
        </w:rPr>
        <w:t>ο</w:t>
      </w:r>
      <w:r w:rsidR="00C0295A">
        <w:rPr>
          <w:noProof/>
          <w:szCs w:val="24"/>
        </w:rPr>
        <w:t>: ΠΡΟΣΟΝΤΑ ΥΠΟΨΗΦΙΩΝ</w:t>
      </w:r>
      <w:r w:rsidR="00C0295A">
        <w:rPr>
          <w:noProof/>
          <w:szCs w:val="24"/>
        </w:rPr>
        <w:tab/>
      </w:r>
      <w:r w:rsidR="00060BE5">
        <w:rPr>
          <w:noProof/>
          <w:szCs w:val="24"/>
        </w:rPr>
        <w:t>104</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2.Α. Επιστημονικοί  Συνεργάτες</w:t>
      </w:r>
      <w:r w:rsidRPr="00EB3C1C">
        <w:rPr>
          <w:noProof/>
          <w:szCs w:val="24"/>
        </w:rPr>
        <w:tab/>
      </w:r>
      <w:r w:rsidR="00915074">
        <w:rPr>
          <w:noProof/>
          <w:szCs w:val="24"/>
        </w:rPr>
        <w:t>113</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2.Β.  Εργαστηριακοί Συνεργάτες</w:t>
      </w:r>
      <w:r w:rsidRPr="00EB3C1C">
        <w:rPr>
          <w:noProof/>
          <w:szCs w:val="24"/>
        </w:rPr>
        <w:tab/>
      </w:r>
      <w:r w:rsidR="00915074">
        <w:rPr>
          <w:noProof/>
          <w:szCs w:val="24"/>
        </w:rPr>
        <w:t>113</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2.Γ. Εκπαιδευτικοί  Ειδικών Μαθημάτων (Ε.Ε.Μ.)</w:t>
      </w:r>
      <w:r w:rsidRPr="00EB3C1C">
        <w:rPr>
          <w:noProof/>
          <w:szCs w:val="24"/>
        </w:rPr>
        <w:tab/>
      </w:r>
      <w:r w:rsidR="00915074">
        <w:rPr>
          <w:noProof/>
          <w:szCs w:val="24"/>
        </w:rPr>
        <w:t>114</w:t>
      </w:r>
    </w:p>
    <w:p w:rsidR="005153AE" w:rsidRPr="00195D23"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2.Δ. Εργαστηριακό Διδακτικό Προσωπικό (ΕΡ.ΔΙ.Π.)</w:t>
      </w:r>
      <w:r w:rsidRPr="00EB3C1C">
        <w:rPr>
          <w:noProof/>
          <w:szCs w:val="24"/>
        </w:rPr>
        <w:tab/>
      </w:r>
      <w:r w:rsidR="00915074">
        <w:rPr>
          <w:noProof/>
          <w:szCs w:val="24"/>
        </w:rPr>
        <w:t>114</w:t>
      </w:r>
    </w:p>
    <w:p w:rsidR="005153AE" w:rsidRPr="00195D23"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2.Ε. Πρόσθετα Προσόντα &amp; Προϋποθέσεις Πρόσληψης</w:t>
      </w:r>
      <w:r w:rsidRPr="00EB3C1C">
        <w:rPr>
          <w:noProof/>
          <w:szCs w:val="24"/>
        </w:rPr>
        <w:tab/>
      </w:r>
      <w:r w:rsidR="00915074">
        <w:rPr>
          <w:noProof/>
          <w:szCs w:val="24"/>
        </w:rPr>
        <w:t>115</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2.ΣΤ. Διευκρινίσεις επί των Προσόντων των Υποψηφίων &amp; των Όρων Πρόσληψης</w:t>
      </w:r>
      <w:r w:rsidRPr="00EB3C1C">
        <w:rPr>
          <w:noProof/>
          <w:szCs w:val="24"/>
        </w:rPr>
        <w:tab/>
      </w:r>
      <w:r w:rsidR="00915074">
        <w:rPr>
          <w:noProof/>
          <w:szCs w:val="24"/>
        </w:rPr>
        <w:t>115</w:t>
      </w:r>
    </w:p>
    <w:p w:rsidR="005153AE" w:rsidRPr="00EB3C1C"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noProof/>
          <w:szCs w:val="24"/>
        </w:rPr>
        <w:t>Μέρος 3</w:t>
      </w:r>
      <w:r w:rsidRPr="00EB3C1C">
        <w:rPr>
          <w:noProof/>
          <w:szCs w:val="24"/>
          <w:vertAlign w:val="superscript"/>
        </w:rPr>
        <w:t>ο</w:t>
      </w:r>
      <w:r w:rsidRPr="00EB3C1C">
        <w:rPr>
          <w:noProof/>
          <w:szCs w:val="24"/>
        </w:rPr>
        <w:t>: ΔΙΚΑΙΟΛΟΓΗΤΙΚΑ – ΔΙΑΔΙΚΑΣΙΑ ΥΠΟΒΟΛΗΣ ΥΠΟΨΗΦΙΟΤΗΤΑΣ</w:t>
      </w:r>
      <w:r w:rsidRPr="00EB3C1C">
        <w:rPr>
          <w:noProof/>
          <w:szCs w:val="24"/>
        </w:rPr>
        <w:tab/>
      </w:r>
      <w:r w:rsidR="00915074">
        <w:rPr>
          <w:noProof/>
          <w:szCs w:val="24"/>
        </w:rPr>
        <w:t>117</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3.Α. Απαιτούμενα Δικαιολογητικά</w:t>
      </w:r>
      <w:r w:rsidRPr="00EB3C1C">
        <w:rPr>
          <w:noProof/>
          <w:szCs w:val="24"/>
        </w:rPr>
        <w:tab/>
      </w:r>
      <w:r w:rsidR="00915074">
        <w:rPr>
          <w:noProof/>
          <w:szCs w:val="24"/>
        </w:rPr>
        <w:t>117</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3.Β. Διευ</w:t>
      </w:r>
      <w:r w:rsidR="00915074">
        <w:rPr>
          <w:noProof/>
          <w:szCs w:val="24"/>
        </w:rPr>
        <w:t>κρινίσεις για τα Δικαιολογητικά……………………………………………………………………………………………..118</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3.Γ. Επισημάνσεις για την Απόδειξη της Εμπειρίας</w:t>
      </w:r>
      <w:r w:rsidRPr="00EB3C1C">
        <w:rPr>
          <w:noProof/>
          <w:szCs w:val="24"/>
        </w:rPr>
        <w:tab/>
      </w:r>
      <w:r w:rsidR="00915074">
        <w:rPr>
          <w:noProof/>
          <w:szCs w:val="24"/>
        </w:rPr>
        <w:t>119</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3.Δ. Διαδικασία Υποβολής Αιτήσεων</w:t>
      </w:r>
      <w:r w:rsidRPr="00EB3C1C">
        <w:rPr>
          <w:noProof/>
          <w:szCs w:val="24"/>
        </w:rPr>
        <w:tab/>
      </w:r>
      <w:r w:rsidR="00915074">
        <w:rPr>
          <w:noProof/>
          <w:szCs w:val="24"/>
        </w:rPr>
        <w:t>119</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3.Ε. Διευθύνσεις &amp; Τηλέφωνα των Τμημάτων του Τ.Ε.Ι. Ηπείρου</w:t>
      </w:r>
      <w:r w:rsidRPr="00EB3C1C">
        <w:rPr>
          <w:noProof/>
          <w:szCs w:val="24"/>
        </w:rPr>
        <w:tab/>
      </w:r>
      <w:r w:rsidR="00915074">
        <w:rPr>
          <w:noProof/>
          <w:szCs w:val="24"/>
        </w:rPr>
        <w:t>120</w:t>
      </w:r>
    </w:p>
    <w:p w:rsidR="005153AE" w:rsidRPr="00EB3C1C" w:rsidRDefault="005153AE" w:rsidP="005153AE">
      <w:pPr>
        <w:rPr>
          <w:sz w:val="24"/>
          <w:szCs w:val="24"/>
        </w:rPr>
      </w:pPr>
      <w:r w:rsidRPr="00EB3C1C">
        <w:rPr>
          <w:sz w:val="24"/>
          <w:szCs w:val="24"/>
        </w:rPr>
        <w:fldChar w:fldCharType="end"/>
      </w:r>
    </w:p>
    <w:p w:rsidR="005153AE" w:rsidRPr="00EB3C1C" w:rsidRDefault="005153AE" w:rsidP="005153AE">
      <w:pPr>
        <w:rPr>
          <w:sz w:val="24"/>
          <w:szCs w:val="24"/>
        </w:rPr>
      </w:pPr>
    </w:p>
    <w:p w:rsidR="005153AE" w:rsidRDefault="005153AE" w:rsidP="00BE0013">
      <w:pPr>
        <w:pStyle w:val="11"/>
      </w:pPr>
      <w:bookmarkStart w:id="1" w:name="_Toc422235423"/>
      <w:r w:rsidRPr="00EB3C1C">
        <w:t>Μέρος 1</w:t>
      </w:r>
      <w:r w:rsidRPr="00EB3C1C">
        <w:rPr>
          <w:vertAlign w:val="superscript"/>
        </w:rPr>
        <w:t>ο</w:t>
      </w:r>
      <w:r w:rsidRPr="00EB3C1C">
        <w:t xml:space="preserve">: ΓΝΩΣΤΙΚΑ ΑΝΤΙΚΕΙΜΕΝΑ </w:t>
      </w:r>
      <w:r w:rsidR="00D34593">
        <w:t>–</w:t>
      </w:r>
      <w:r w:rsidRPr="00EB3C1C">
        <w:t xml:space="preserve"> ΕΙΔΙΚΟΤΗΤΕΣ</w:t>
      </w:r>
      <w:bookmarkEnd w:id="1"/>
    </w:p>
    <w:p w:rsidR="00D34593" w:rsidRPr="00D34593" w:rsidRDefault="00D34593" w:rsidP="00D34593"/>
    <w:tbl>
      <w:tblPr>
        <w:tblW w:w="0" w:type="auto"/>
        <w:tblLook w:val="01E0" w:firstRow="1" w:lastRow="1" w:firstColumn="1" w:lastColumn="1" w:noHBand="0" w:noVBand="0"/>
      </w:tblPr>
      <w:tblGrid>
        <w:gridCol w:w="10682"/>
      </w:tblGrid>
      <w:tr w:rsidR="005153AE" w:rsidRPr="00EB3C1C" w:rsidTr="00A638B7">
        <w:tc>
          <w:tcPr>
            <w:tcW w:w="10682" w:type="dxa"/>
            <w:shd w:val="clear" w:color="auto" w:fill="auto"/>
          </w:tcPr>
          <w:p w:rsidR="005153AE" w:rsidRPr="00EB3C1C" w:rsidRDefault="005153AE" w:rsidP="00EB3C1C">
            <w:pPr>
              <w:jc w:val="both"/>
              <w:rPr>
                <w:sz w:val="24"/>
                <w:szCs w:val="24"/>
              </w:rPr>
            </w:pPr>
            <w:r w:rsidRPr="00EB3C1C">
              <w:rPr>
                <w:sz w:val="24"/>
                <w:szCs w:val="24"/>
              </w:rPr>
              <w:t>Τα γνωστικά αντικείμενα και οι ειδικότητες για τους Επιστημονικούς Συνεργάτες, Εργαστηριακούς Συνεργάτες, Εκπαιδευτικούς Ειδικών Μαθημάτων (Ε.Ε.Μ.) και Εργαστηριακό Διδακτικό Προσωπικό ΕΡ.ΔΙ.Π.) που προκηρύσσονται κατά Τμήμα, Τομέα και Κατεύθυνση είναι:</w:t>
            </w:r>
          </w:p>
        </w:tc>
      </w:tr>
    </w:tbl>
    <w:p w:rsidR="005153AE" w:rsidRDefault="005153AE" w:rsidP="00BE0013">
      <w:pPr>
        <w:pStyle w:val="22"/>
      </w:pPr>
      <w:bookmarkStart w:id="2" w:name="_Toc422235424"/>
      <w:r w:rsidRPr="00470F97">
        <w:t xml:space="preserve">1.Α. </w:t>
      </w:r>
      <w:r>
        <w:t>Σχολή Επαγγελμάτων Υγείας &amp; Πρόνοιας</w:t>
      </w:r>
      <w:bookmarkEnd w:id="2"/>
    </w:p>
    <w:p w:rsidR="005153AE" w:rsidRPr="00470F97" w:rsidRDefault="00655CCF" w:rsidP="00BE0013">
      <w:pPr>
        <w:pStyle w:val="32"/>
      </w:pPr>
      <w:bookmarkStart w:id="3" w:name="_Toc422235425"/>
      <w:r>
        <w:t>1.Α.1. Τμήμα Νοσηλευτικής (</w:t>
      </w:r>
      <w:r w:rsidR="005153AE">
        <w:t>Ιωάννινα)</w:t>
      </w:r>
      <w:bookmarkEnd w:id="3"/>
    </w:p>
    <w:p w:rsidR="005153AE" w:rsidRPr="00665E12" w:rsidRDefault="005153AE" w:rsidP="005153AE">
      <w:pPr>
        <w:spacing w:line="240" w:lineRule="auto"/>
        <w:rPr>
          <w:rFonts w:eastAsia="Times New Roman" w:cs="Times New Roman"/>
          <w:b/>
          <w:sz w:val="18"/>
          <w:szCs w:val="18"/>
          <w:lang w:eastAsia="el-GR"/>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b/>
          <w:bCs/>
          <w:sz w:val="18"/>
          <w:szCs w:val="18"/>
        </w:rPr>
      </w:pPr>
      <w:r w:rsidRPr="0027000D">
        <w:rPr>
          <w:b/>
          <w:sz w:val="18"/>
          <w:szCs w:val="18"/>
        </w:rPr>
        <w:t>Τομέας Γενικών Επιστημών</w:t>
      </w:r>
    </w:p>
    <w:p w:rsidR="005F480F" w:rsidRPr="0027000D" w:rsidRDefault="005F480F" w:rsidP="005F480F">
      <w:pPr>
        <w:tabs>
          <w:tab w:val="left" w:pos="6904"/>
        </w:tabs>
        <w:spacing w:after="0" w:line="240" w:lineRule="auto"/>
        <w:rPr>
          <w:b/>
          <w:sz w:val="18"/>
          <w:szCs w:val="18"/>
          <w:u w:val="single"/>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Α. Επιστημονικ</w:t>
      </w:r>
      <w:r>
        <w:rPr>
          <w:b/>
          <w:bCs/>
          <w:sz w:val="18"/>
          <w:szCs w:val="18"/>
        </w:rPr>
        <w:t>οί</w:t>
      </w:r>
      <w:r w:rsidRPr="0027000D">
        <w:rPr>
          <w:b/>
          <w:bCs/>
          <w:sz w:val="18"/>
          <w:szCs w:val="18"/>
        </w:rPr>
        <w:t xml:space="preserve"> Συνεργάτες </w:t>
      </w:r>
      <w:r>
        <w:rPr>
          <w:b/>
          <w:sz w:val="18"/>
          <w:szCs w:val="18"/>
        </w:rPr>
        <w:t>(ή ελλείψει</w:t>
      </w:r>
      <w:r w:rsidRPr="0027000D">
        <w:rPr>
          <w:b/>
          <w:sz w:val="18"/>
          <w:szCs w:val="18"/>
        </w:rPr>
        <w:t xml:space="preserve"> επιστημονικών συνεργατών, εργαστηριακοί συνεργάτες)</w:t>
      </w:r>
    </w:p>
    <w:p w:rsidR="005F480F" w:rsidRPr="0027000D" w:rsidRDefault="005F480F" w:rsidP="005F480F">
      <w:pPr>
        <w:spacing w:after="0" w:line="240" w:lineRule="auto"/>
        <w:jc w:val="both"/>
        <w:rPr>
          <w:sz w:val="18"/>
          <w:szCs w:val="18"/>
        </w:rPr>
      </w:pPr>
    </w:p>
    <w:tbl>
      <w:tblPr>
        <w:tblW w:w="10806" w:type="dxa"/>
        <w:jc w:val="right"/>
        <w:tblLook w:val="0000" w:firstRow="0" w:lastRow="0" w:firstColumn="0" w:lastColumn="0" w:noHBand="0" w:noVBand="0"/>
      </w:tblPr>
      <w:tblGrid>
        <w:gridCol w:w="964"/>
        <w:gridCol w:w="1564"/>
        <w:gridCol w:w="986"/>
        <w:gridCol w:w="698"/>
        <w:gridCol w:w="660"/>
        <w:gridCol w:w="1840"/>
        <w:gridCol w:w="2121"/>
        <w:gridCol w:w="1973"/>
      </w:tblGrid>
      <w:tr w:rsidR="005F480F" w:rsidRPr="0027000D" w:rsidTr="005F480F">
        <w:trPr>
          <w:trHeight w:val="855"/>
          <w:jc w:val="right"/>
        </w:trPr>
        <w:tc>
          <w:tcPr>
            <w:tcW w:w="989" w:type="dxa"/>
            <w:tcBorders>
              <w:top w:val="single" w:sz="8" w:space="0" w:color="auto"/>
              <w:left w:val="single" w:sz="8" w:space="0" w:color="auto"/>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Κωδικός</w:t>
            </w:r>
            <w:r w:rsidRPr="0027000D">
              <w:rPr>
                <w:rFonts w:cs="Arial"/>
                <w:b/>
                <w:bCs/>
                <w:sz w:val="18"/>
                <w:szCs w:val="18"/>
              </w:rPr>
              <w:br/>
              <w:t>Μαθ/τος</w:t>
            </w:r>
          </w:p>
        </w:tc>
        <w:tc>
          <w:tcPr>
            <w:tcW w:w="1414"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Τίτλος Μαθήματος</w:t>
            </w:r>
          </w:p>
        </w:tc>
        <w:tc>
          <w:tcPr>
            <w:tcW w:w="1021"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Εξάμηνο</w:t>
            </w:r>
            <w:r w:rsidRPr="0027000D">
              <w:rPr>
                <w:rFonts w:cs="Arial"/>
                <w:b/>
                <w:bCs/>
                <w:sz w:val="18"/>
                <w:szCs w:val="18"/>
              </w:rPr>
              <w:br/>
              <w:t>Σπουδών</w:t>
            </w:r>
          </w:p>
        </w:tc>
        <w:tc>
          <w:tcPr>
            <w:tcW w:w="1402" w:type="dxa"/>
            <w:gridSpan w:val="2"/>
            <w:tcBorders>
              <w:top w:val="single" w:sz="8" w:space="0" w:color="auto"/>
              <w:left w:val="nil"/>
              <w:bottom w:val="single" w:sz="8" w:space="0" w:color="auto"/>
              <w:right w:val="single" w:sz="8" w:space="0" w:color="000000"/>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Εβδομαδιαίες Ώρες  (Θ / ΑΠ)</w:t>
            </w:r>
          </w:p>
        </w:tc>
        <w:tc>
          <w:tcPr>
            <w:tcW w:w="1773"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Γνωστικό Αντικείμενο</w:t>
            </w:r>
            <w:r w:rsidRPr="0027000D">
              <w:rPr>
                <w:rFonts w:cs="Arial"/>
                <w:b/>
                <w:bCs/>
                <w:sz w:val="18"/>
                <w:szCs w:val="18"/>
              </w:rPr>
              <w:br/>
            </w:r>
            <w:r w:rsidRPr="0027000D">
              <w:rPr>
                <w:rFonts w:cs="Arial"/>
                <w:sz w:val="18"/>
                <w:szCs w:val="18"/>
              </w:rPr>
              <w:t>(Διδακτορικό)</w:t>
            </w:r>
          </w:p>
        </w:tc>
        <w:tc>
          <w:tcPr>
            <w:tcW w:w="2207"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 xml:space="preserve">Εξειδίκευση </w:t>
            </w:r>
            <w:r w:rsidRPr="0027000D">
              <w:rPr>
                <w:rFonts w:cs="Arial"/>
                <w:b/>
                <w:bCs/>
                <w:sz w:val="18"/>
                <w:szCs w:val="18"/>
              </w:rPr>
              <w:br/>
            </w:r>
            <w:r w:rsidRPr="0027000D">
              <w:rPr>
                <w:rFonts w:cs="Arial"/>
                <w:sz w:val="18"/>
                <w:szCs w:val="18"/>
              </w:rPr>
              <w:t>(Μεταπτυχιακός τίτλος)</w:t>
            </w:r>
            <w:r w:rsidRPr="0027000D">
              <w:rPr>
                <w:rFonts w:cs="Arial"/>
                <w:sz w:val="18"/>
                <w:szCs w:val="18"/>
              </w:rPr>
              <w:br/>
              <w:t>Στην περίπτωση έλλειψης επιστημονικών συνεργατών</w:t>
            </w:r>
          </w:p>
        </w:tc>
        <w:tc>
          <w:tcPr>
            <w:tcW w:w="2000"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Ειδικότητα</w:t>
            </w:r>
            <w:r w:rsidRPr="0027000D">
              <w:rPr>
                <w:rFonts w:cs="Arial"/>
                <w:b/>
                <w:bCs/>
                <w:sz w:val="18"/>
                <w:szCs w:val="18"/>
              </w:rPr>
              <w:br/>
            </w:r>
            <w:r w:rsidRPr="0027000D">
              <w:rPr>
                <w:rFonts w:cs="Arial"/>
                <w:sz w:val="18"/>
                <w:szCs w:val="18"/>
              </w:rPr>
              <w:t>(Βασικός τίτλος σπουδών)</w:t>
            </w:r>
          </w:p>
        </w:tc>
      </w:tr>
      <w:tr w:rsidR="005F480F" w:rsidRPr="0027000D" w:rsidTr="005F480F">
        <w:trPr>
          <w:trHeight w:val="1546"/>
          <w:jc w:val="right"/>
        </w:trPr>
        <w:tc>
          <w:tcPr>
            <w:tcW w:w="989"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color w:val="333333"/>
                <w:sz w:val="18"/>
                <w:szCs w:val="18"/>
                <w:lang w:val="en-US"/>
              </w:rPr>
            </w:pPr>
            <w:r w:rsidRPr="0027000D">
              <w:rPr>
                <w:sz w:val="18"/>
                <w:szCs w:val="18"/>
                <w:lang w:val="en-US"/>
              </w:rPr>
              <w:lastRenderedPageBreak/>
              <w:t>NUR1010</w:t>
            </w:r>
          </w:p>
        </w:tc>
        <w:tc>
          <w:tcPr>
            <w:tcW w:w="1414"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Ανατομία Ι</w:t>
            </w:r>
          </w:p>
        </w:tc>
        <w:tc>
          <w:tcPr>
            <w:tcW w:w="1021"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w:t>
            </w:r>
          </w:p>
          <w:p w:rsidR="005F480F" w:rsidRPr="0027000D" w:rsidRDefault="005F480F" w:rsidP="005F480F">
            <w:pPr>
              <w:spacing w:after="0" w:line="240" w:lineRule="auto"/>
              <w:rPr>
                <w:sz w:val="18"/>
                <w:szCs w:val="18"/>
              </w:rPr>
            </w:pPr>
            <w:r w:rsidRPr="0027000D">
              <w:rPr>
                <w:sz w:val="18"/>
                <w:szCs w:val="18"/>
              </w:rPr>
              <w:t>στην ανατομική μελέτη οργάνων και  συστημάτων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sz w:val="18"/>
                <w:szCs w:val="18"/>
              </w:rPr>
              <w:t>1. Μεταπτυχιακό Δίπλωμα συναφές με την Ανατομία του Ανθρώπινου   Σώματος</w:t>
            </w:r>
          </w:p>
        </w:tc>
        <w:tc>
          <w:tcPr>
            <w:tcW w:w="2000"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Ιατρικής</w:t>
            </w:r>
          </w:p>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1546"/>
          <w:jc w:val="right"/>
        </w:trPr>
        <w:tc>
          <w:tcPr>
            <w:tcW w:w="989"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w:t>
            </w:r>
            <w:r w:rsidRPr="0027000D">
              <w:rPr>
                <w:color w:val="333333"/>
                <w:sz w:val="18"/>
                <w:szCs w:val="18"/>
              </w:rPr>
              <w:t>2010</w:t>
            </w:r>
          </w:p>
        </w:tc>
        <w:tc>
          <w:tcPr>
            <w:tcW w:w="1414"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Ανατομία ΙΙ</w:t>
            </w:r>
          </w:p>
        </w:tc>
        <w:tc>
          <w:tcPr>
            <w:tcW w:w="1021"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B</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w:t>
            </w:r>
          </w:p>
          <w:p w:rsidR="005F480F" w:rsidRPr="0027000D" w:rsidRDefault="005F480F" w:rsidP="005F480F">
            <w:pPr>
              <w:spacing w:after="0" w:line="240" w:lineRule="auto"/>
              <w:rPr>
                <w:sz w:val="18"/>
                <w:szCs w:val="18"/>
              </w:rPr>
            </w:pPr>
            <w:r w:rsidRPr="0027000D">
              <w:rPr>
                <w:sz w:val="18"/>
                <w:szCs w:val="18"/>
              </w:rPr>
              <w:t>στην ανατομική μελέτη οργάνων και  συστημάτων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ind w:left="45"/>
              <w:contextualSpacing/>
              <w:rPr>
                <w:sz w:val="18"/>
                <w:szCs w:val="18"/>
              </w:rPr>
            </w:pPr>
            <w:r w:rsidRPr="0027000D">
              <w:rPr>
                <w:sz w:val="18"/>
                <w:szCs w:val="18"/>
              </w:rPr>
              <w:t>1. Μεταπτυχιακό Δίπλωμα συναφές με την Ανατομία του Ανθρώπινου   Σώματος</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43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1020</w:t>
            </w:r>
          </w:p>
          <w:p w:rsidR="005F480F" w:rsidRPr="0027000D" w:rsidRDefault="005F480F" w:rsidP="005F480F">
            <w:pPr>
              <w:autoSpaceDE w:val="0"/>
              <w:autoSpaceDN w:val="0"/>
              <w:adjustRightInd w:val="0"/>
              <w:spacing w:after="0" w:line="240" w:lineRule="auto"/>
              <w:rPr>
                <w:sz w:val="18"/>
                <w:szCs w:val="18"/>
              </w:rPr>
            </w:pPr>
          </w:p>
        </w:tc>
        <w:tc>
          <w:tcPr>
            <w:tcW w:w="141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Φυσιολογία Ι</w:t>
            </w:r>
          </w:p>
        </w:tc>
        <w:tc>
          <w:tcPr>
            <w:tcW w:w="1021"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A</w:t>
            </w:r>
          </w:p>
        </w:tc>
        <w:tc>
          <w:tcPr>
            <w:tcW w:w="698"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λειτουργίας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1"/>
              </w:numPr>
              <w:spacing w:after="0" w:line="240" w:lineRule="auto"/>
              <w:ind w:left="502"/>
              <w:contextualSpacing/>
              <w:rPr>
                <w:sz w:val="18"/>
                <w:szCs w:val="18"/>
              </w:rPr>
            </w:pPr>
            <w:r w:rsidRPr="0027000D">
              <w:rPr>
                <w:sz w:val="18"/>
                <w:szCs w:val="18"/>
              </w:rPr>
              <w:t>Μεταπτυχιακό στη Φυσιολογία του Ανθρώπου</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43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color w:val="333333"/>
                <w:sz w:val="18"/>
                <w:szCs w:val="18"/>
              </w:rPr>
            </w:pPr>
            <w:r w:rsidRPr="0027000D">
              <w:rPr>
                <w:sz w:val="18"/>
                <w:szCs w:val="18"/>
                <w:lang w:val="en-US"/>
              </w:rPr>
              <w:t>NUR2020</w:t>
            </w:r>
          </w:p>
        </w:tc>
        <w:tc>
          <w:tcPr>
            <w:tcW w:w="141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rPr>
              <w:t>Φυσιολογία Ι</w:t>
            </w:r>
            <w:r w:rsidRPr="0027000D">
              <w:rPr>
                <w:sz w:val="18"/>
                <w:szCs w:val="18"/>
                <w:lang w:val="en-US"/>
              </w:rPr>
              <w:t>I</w:t>
            </w:r>
          </w:p>
        </w:tc>
        <w:tc>
          <w:tcPr>
            <w:tcW w:w="1021"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B</w:t>
            </w:r>
          </w:p>
        </w:tc>
        <w:tc>
          <w:tcPr>
            <w:tcW w:w="698"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2</w:t>
            </w:r>
          </w:p>
        </w:tc>
        <w:tc>
          <w:tcPr>
            <w:tcW w:w="70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λειτουργίας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7"/>
              </w:numPr>
              <w:spacing w:after="0" w:line="240" w:lineRule="auto"/>
              <w:contextualSpacing/>
              <w:rPr>
                <w:sz w:val="18"/>
                <w:szCs w:val="18"/>
              </w:rPr>
            </w:pPr>
            <w:r w:rsidRPr="0027000D">
              <w:rPr>
                <w:sz w:val="18"/>
                <w:szCs w:val="18"/>
              </w:rPr>
              <w:t>Μεταπτυχιακό στη Φυσιολογία του Ανθρώπου</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1690"/>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NUR7061</w:t>
            </w:r>
          </w:p>
          <w:p w:rsidR="005F480F" w:rsidRPr="0027000D" w:rsidRDefault="005F480F" w:rsidP="005F480F">
            <w:pPr>
              <w:spacing w:after="0" w:line="240" w:lineRule="auto"/>
              <w:rPr>
                <w:color w:val="333333"/>
                <w:sz w:val="18"/>
                <w:szCs w:val="18"/>
              </w:rPr>
            </w:pP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Τηλεπληροφορική Υγείας</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color w:val="000000"/>
                <w:sz w:val="18"/>
                <w:szCs w:val="18"/>
              </w:rPr>
            </w:pPr>
            <w:r w:rsidRPr="0027000D">
              <w:rPr>
                <w:sz w:val="18"/>
                <w:szCs w:val="18"/>
              </w:rPr>
              <w:t>Διδακτορικό Δίπλωμα με συνάφεια στη Τηλεπληροφορική της Υγείας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2"/>
              </w:numPr>
              <w:spacing w:after="0" w:line="240" w:lineRule="auto"/>
              <w:contextualSpacing/>
              <w:rPr>
                <w:sz w:val="18"/>
                <w:szCs w:val="18"/>
              </w:rPr>
            </w:pPr>
            <w:r w:rsidRPr="0027000D">
              <w:rPr>
                <w:sz w:val="18"/>
                <w:szCs w:val="18"/>
              </w:rPr>
              <w:t>Μεταπτυχιακό στη Πληροφορική της Υγείας</w:t>
            </w:r>
          </w:p>
          <w:p w:rsidR="005F480F" w:rsidRPr="0027000D" w:rsidRDefault="005F480F" w:rsidP="005F480F">
            <w:pPr>
              <w:numPr>
                <w:ilvl w:val="0"/>
                <w:numId w:val="12"/>
              </w:numPr>
              <w:spacing w:after="0" w:line="240" w:lineRule="auto"/>
              <w:contextualSpacing/>
              <w:rPr>
                <w:sz w:val="18"/>
                <w:szCs w:val="18"/>
              </w:rPr>
            </w:pPr>
            <w:r w:rsidRPr="0027000D">
              <w:rPr>
                <w:sz w:val="18"/>
                <w:szCs w:val="18"/>
              </w:rPr>
              <w:t>Μεταπτυχιακό στη Τεχνολογία της Πληροφορίας και Επικοινωνίας</w:t>
            </w:r>
          </w:p>
          <w:p w:rsidR="005F480F" w:rsidRPr="0027000D" w:rsidRDefault="005F480F" w:rsidP="005F480F">
            <w:pPr>
              <w:spacing w:after="0" w:line="240" w:lineRule="auto"/>
              <w:rPr>
                <w:sz w:val="18"/>
                <w:szCs w:val="18"/>
              </w:rPr>
            </w:pPr>
          </w:p>
        </w:tc>
        <w:tc>
          <w:tcPr>
            <w:tcW w:w="2000"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3"/>
              </w:numPr>
              <w:spacing w:after="0" w:line="240" w:lineRule="auto"/>
              <w:contextualSpacing/>
              <w:rPr>
                <w:sz w:val="18"/>
                <w:szCs w:val="18"/>
                <w:lang w:val="en-US"/>
              </w:rPr>
            </w:pPr>
            <w:r w:rsidRPr="0027000D">
              <w:rPr>
                <w:sz w:val="18"/>
                <w:szCs w:val="18"/>
                <w:lang w:val="en-US"/>
              </w:rPr>
              <w:t>Πτυχίο Πληροφορικής</w:t>
            </w:r>
          </w:p>
          <w:p w:rsidR="005F480F" w:rsidRPr="0027000D" w:rsidRDefault="005F480F" w:rsidP="005F480F">
            <w:pPr>
              <w:numPr>
                <w:ilvl w:val="0"/>
                <w:numId w:val="13"/>
              </w:numPr>
              <w:spacing w:after="0" w:line="240" w:lineRule="auto"/>
              <w:contextualSpacing/>
              <w:rPr>
                <w:sz w:val="18"/>
                <w:szCs w:val="18"/>
                <w:lang w:val="en-US"/>
              </w:rPr>
            </w:pPr>
            <w:r w:rsidRPr="0027000D">
              <w:rPr>
                <w:sz w:val="18"/>
                <w:szCs w:val="18"/>
              </w:rPr>
              <w:t>Πτυχίο Ιατρικής</w:t>
            </w:r>
          </w:p>
          <w:p w:rsidR="005F480F" w:rsidRPr="00797DF0" w:rsidRDefault="005F480F" w:rsidP="005F480F">
            <w:pPr>
              <w:numPr>
                <w:ilvl w:val="0"/>
                <w:numId w:val="13"/>
              </w:numPr>
              <w:spacing w:after="0" w:line="240" w:lineRule="auto"/>
              <w:rPr>
                <w:sz w:val="18"/>
                <w:szCs w:val="18"/>
                <w:lang w:val="en-US"/>
              </w:rPr>
            </w:pPr>
            <w:r>
              <w:rPr>
                <w:sz w:val="18"/>
                <w:szCs w:val="18"/>
              </w:rPr>
              <w:t>Πτυχίο Νοσηλευτικής</w:t>
            </w:r>
          </w:p>
        </w:tc>
      </w:tr>
      <w:tr w:rsidR="005F480F" w:rsidRPr="0027000D" w:rsidTr="005F480F">
        <w:trPr>
          <w:trHeight w:val="1582"/>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NUR7041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Μεθοδολογία της Έρευνας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Ζ</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Ανθρώπινης Υγείας ή/και ασθένειας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4"/>
              </w:numPr>
              <w:spacing w:after="0" w:line="240" w:lineRule="auto"/>
              <w:ind w:left="393"/>
              <w:contextualSpacing/>
              <w:rPr>
                <w:sz w:val="18"/>
                <w:szCs w:val="18"/>
              </w:rPr>
            </w:pPr>
            <w:r w:rsidRPr="0027000D">
              <w:rPr>
                <w:sz w:val="18"/>
                <w:szCs w:val="18"/>
              </w:rPr>
              <w:t>Μεταπτυχιακό Δίπλωμα στη Μεθοδολογία Έρευνας ή/και στην Ασθένεια του Ανθρώπου</w:t>
            </w:r>
          </w:p>
          <w:p w:rsidR="005F480F" w:rsidRPr="0027000D" w:rsidRDefault="005F480F" w:rsidP="005F480F">
            <w:pPr>
              <w:spacing w:after="0" w:line="240" w:lineRule="auto"/>
              <w:rPr>
                <w:sz w:val="18"/>
                <w:szCs w:val="18"/>
              </w:rPr>
            </w:pP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15"/>
              </w:numPr>
              <w:spacing w:after="0" w:line="240" w:lineRule="auto"/>
              <w:ind w:left="380"/>
              <w:contextualSpacing/>
              <w:rPr>
                <w:sz w:val="18"/>
                <w:szCs w:val="18"/>
                <w:lang w:val="en-US"/>
              </w:rPr>
            </w:pPr>
            <w:r w:rsidRPr="0027000D">
              <w:rPr>
                <w:sz w:val="18"/>
                <w:szCs w:val="18"/>
                <w:lang w:val="en-US"/>
              </w:rPr>
              <w:t>Πτυχίο Νοσηλευτικής</w:t>
            </w:r>
          </w:p>
          <w:p w:rsidR="005F480F" w:rsidRPr="0027000D" w:rsidRDefault="005F480F" w:rsidP="005F480F">
            <w:pPr>
              <w:numPr>
                <w:ilvl w:val="0"/>
                <w:numId w:val="15"/>
              </w:numPr>
              <w:spacing w:after="0" w:line="240" w:lineRule="auto"/>
              <w:ind w:left="380"/>
              <w:contextualSpacing/>
              <w:rPr>
                <w:sz w:val="18"/>
                <w:szCs w:val="18"/>
                <w:lang w:val="en-US"/>
              </w:rPr>
            </w:pPr>
            <w:r w:rsidRPr="0027000D">
              <w:rPr>
                <w:sz w:val="18"/>
                <w:szCs w:val="18"/>
              </w:rPr>
              <w:t>Πτυχίο Ιατρικής</w:t>
            </w:r>
          </w:p>
          <w:p w:rsidR="005F480F" w:rsidRPr="0027000D" w:rsidRDefault="005F480F" w:rsidP="005F480F">
            <w:pPr>
              <w:numPr>
                <w:ilvl w:val="0"/>
                <w:numId w:val="15"/>
              </w:numPr>
              <w:spacing w:after="0" w:line="240" w:lineRule="auto"/>
              <w:ind w:left="380"/>
              <w:contextualSpacing/>
              <w:rPr>
                <w:sz w:val="18"/>
                <w:szCs w:val="18"/>
              </w:rPr>
            </w:pPr>
            <w:r w:rsidRPr="0027000D">
              <w:rPr>
                <w:sz w:val="18"/>
                <w:szCs w:val="18"/>
              </w:rPr>
              <w:t>Πτυχίο από Τμήμα Επιστημών Υγείας &amp; Κοινωνικής Πρόνοιας</w:t>
            </w:r>
          </w:p>
          <w:p w:rsidR="005F480F" w:rsidRPr="0027000D" w:rsidRDefault="005F480F" w:rsidP="005F480F">
            <w:pPr>
              <w:spacing w:after="0" w:line="240" w:lineRule="auto"/>
              <w:rPr>
                <w:sz w:val="18"/>
                <w:szCs w:val="18"/>
              </w:rPr>
            </w:pPr>
          </w:p>
        </w:tc>
      </w:tr>
      <w:tr w:rsidR="005F480F" w:rsidRPr="0027000D" w:rsidTr="005F480F">
        <w:trPr>
          <w:trHeight w:val="3491"/>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NUR1030</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Εισαγωγή στη Νοσηλευτική</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Νοσηλευτική γνώση  των επαγγελματικών νοσηλευτικών ζητημάτων ή στη Νοσηλευτική επικοινωνία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Διαπολιτισμική Νοσηλευτική</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Αντιμετώπιση του Πόνου</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Νοσηλευτικές Σπουδές</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Παθολογία</w:t>
            </w:r>
          </w:p>
          <w:p w:rsidR="005F480F" w:rsidRPr="0027000D" w:rsidRDefault="005F480F" w:rsidP="005F480F">
            <w:pPr>
              <w:numPr>
                <w:ilvl w:val="0"/>
                <w:numId w:val="16"/>
              </w:numPr>
              <w:spacing w:after="0" w:line="240" w:lineRule="auto"/>
              <w:ind w:left="393"/>
              <w:contextualSpacing/>
              <w:rPr>
                <w:sz w:val="18"/>
                <w:szCs w:val="18"/>
              </w:rPr>
            </w:pPr>
            <w:r w:rsidRPr="0027000D">
              <w:rPr>
                <w:sz w:val="18"/>
                <w:szCs w:val="18"/>
              </w:rPr>
              <w:t>Μεταπτυχιακό στη Πρωτοβάθμια Φροντίδα Υγείας</w:t>
            </w:r>
          </w:p>
          <w:p w:rsidR="005F480F" w:rsidRPr="0027000D" w:rsidRDefault="005F480F" w:rsidP="005F480F">
            <w:pPr>
              <w:numPr>
                <w:ilvl w:val="0"/>
                <w:numId w:val="16"/>
              </w:numPr>
              <w:spacing w:after="0" w:line="240" w:lineRule="auto"/>
              <w:ind w:left="393"/>
              <w:contextualSpacing/>
              <w:rPr>
                <w:sz w:val="18"/>
                <w:szCs w:val="18"/>
              </w:rPr>
            </w:pPr>
            <w:r w:rsidRPr="0027000D">
              <w:rPr>
                <w:sz w:val="18"/>
                <w:szCs w:val="18"/>
              </w:rPr>
              <w:t xml:space="preserve">και άλλα Μεταπτυχιακά Διπλώματα στη </w:t>
            </w:r>
            <w:r w:rsidRPr="0027000D">
              <w:rPr>
                <w:sz w:val="18"/>
                <w:szCs w:val="18"/>
              </w:rPr>
              <w:lastRenderedPageBreak/>
              <w:t>Νοσηλευτική Επιστήμη</w:t>
            </w:r>
          </w:p>
        </w:tc>
        <w:tc>
          <w:tcPr>
            <w:tcW w:w="2000" w:type="dxa"/>
            <w:tcBorders>
              <w:top w:val="nil"/>
              <w:left w:val="single" w:sz="8" w:space="0" w:color="auto"/>
              <w:bottom w:val="single" w:sz="8" w:space="0" w:color="000000"/>
              <w:right w:val="single" w:sz="8" w:space="0" w:color="auto"/>
            </w:tcBorders>
          </w:tcPr>
          <w:p w:rsidR="005F480F" w:rsidRPr="0027000D" w:rsidRDefault="005F480F" w:rsidP="005F480F">
            <w:pPr>
              <w:numPr>
                <w:ilvl w:val="0"/>
                <w:numId w:val="17"/>
              </w:numPr>
              <w:spacing w:after="0" w:line="240" w:lineRule="auto"/>
              <w:ind w:left="380"/>
              <w:contextualSpacing/>
              <w:rPr>
                <w:sz w:val="18"/>
                <w:szCs w:val="18"/>
                <w:lang w:val="en-US"/>
              </w:rPr>
            </w:pPr>
            <w:r w:rsidRPr="0027000D">
              <w:rPr>
                <w:sz w:val="18"/>
                <w:szCs w:val="18"/>
              </w:rPr>
              <w:lastRenderedPageBreak/>
              <w:t xml:space="preserve">Πτυχίο </w:t>
            </w:r>
            <w:r w:rsidRPr="0027000D">
              <w:rPr>
                <w:sz w:val="18"/>
                <w:szCs w:val="18"/>
                <w:lang w:val="en-US"/>
              </w:rPr>
              <w:t>Νοσηλευτικής</w:t>
            </w: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rPr>
                <w:sz w:val="18"/>
                <w:szCs w:val="18"/>
              </w:rPr>
            </w:pPr>
            <w:r w:rsidRPr="0027000D">
              <w:rPr>
                <w:sz w:val="18"/>
                <w:szCs w:val="18"/>
              </w:rPr>
              <w:t>(Διδακτική Εμπειρία στην Επικοινωνία)</w:t>
            </w: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ind w:left="360"/>
              <w:rPr>
                <w:b/>
                <w:i/>
                <w:sz w:val="18"/>
                <w:szCs w:val="18"/>
              </w:rPr>
            </w:pPr>
            <w:r w:rsidRPr="0027000D">
              <w:rPr>
                <w:b/>
                <w:i/>
                <w:sz w:val="18"/>
                <w:szCs w:val="18"/>
              </w:rPr>
              <w:t>*Οι υποψήφιοι</w:t>
            </w:r>
            <w:r w:rsidRPr="0027000D">
              <w:rPr>
                <w:sz w:val="18"/>
                <w:szCs w:val="18"/>
              </w:rPr>
              <w:t xml:space="preserve"> </w:t>
            </w:r>
            <w:r w:rsidRPr="0027000D">
              <w:rPr>
                <w:b/>
                <w:i/>
                <w:sz w:val="18"/>
                <w:szCs w:val="18"/>
              </w:rPr>
              <w:t>θα πρέπει να προσκομίσουν αναλυτική βεβαίωση επαγγελματικής προϋπηρεσίας όπου να αναγράφεται με σαφήνεια</w:t>
            </w:r>
          </w:p>
          <w:p w:rsidR="005F480F" w:rsidRPr="0027000D" w:rsidRDefault="005F480F" w:rsidP="005F480F">
            <w:pPr>
              <w:spacing w:after="0" w:line="240" w:lineRule="auto"/>
              <w:ind w:left="360"/>
              <w:rPr>
                <w:sz w:val="18"/>
                <w:szCs w:val="18"/>
              </w:rPr>
            </w:pPr>
            <w:r w:rsidRPr="0027000D">
              <w:rPr>
                <w:b/>
                <w:i/>
                <w:sz w:val="18"/>
                <w:szCs w:val="18"/>
              </w:rPr>
              <w:t>Η διδακτική του</w:t>
            </w:r>
            <w:r>
              <w:rPr>
                <w:b/>
                <w:i/>
                <w:sz w:val="18"/>
                <w:szCs w:val="18"/>
              </w:rPr>
              <w:t xml:space="preserve">ς </w:t>
            </w:r>
            <w:r>
              <w:rPr>
                <w:b/>
                <w:i/>
                <w:sz w:val="18"/>
                <w:szCs w:val="18"/>
              </w:rPr>
              <w:lastRenderedPageBreak/>
              <w:t>εμπειρία σε μαθήματα επικοινωνίας</w:t>
            </w:r>
            <w:r w:rsidRPr="0027000D">
              <w:rPr>
                <w:b/>
                <w:i/>
                <w:sz w:val="18"/>
                <w:szCs w:val="18"/>
              </w:rPr>
              <w:t>)</w:t>
            </w:r>
          </w:p>
          <w:p w:rsidR="005F480F" w:rsidRPr="0027000D" w:rsidRDefault="005F480F" w:rsidP="005F480F">
            <w:pPr>
              <w:spacing w:after="0" w:line="240" w:lineRule="auto"/>
              <w:rPr>
                <w:sz w:val="18"/>
                <w:szCs w:val="18"/>
              </w:rPr>
            </w:pPr>
          </w:p>
        </w:tc>
      </w:tr>
      <w:tr w:rsidR="005F480F" w:rsidRPr="0027000D" w:rsidTr="005F480F">
        <w:trPr>
          <w:trHeight w:val="831"/>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w:t>
            </w:r>
            <w:r w:rsidRPr="0027000D">
              <w:rPr>
                <w:color w:val="333333"/>
                <w:sz w:val="18"/>
                <w:szCs w:val="18"/>
              </w:rPr>
              <w:t>1051</w:t>
            </w: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Νοσηλευτική Ψυχικής Υγείας</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3</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που σχετίζονται με θέματα Ψυχικής Υγείας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Ψυχικής Υγείας</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Πρωτοβάθμια Φροντίδα Υγείας</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Αντιμετώπιση του Πόνου</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Κοινωνική Ψυχιατρικής</w:t>
            </w:r>
          </w:p>
          <w:p w:rsidR="005F480F" w:rsidRPr="0027000D" w:rsidRDefault="005F480F" w:rsidP="005F480F">
            <w:pPr>
              <w:numPr>
                <w:ilvl w:val="0"/>
                <w:numId w:val="18"/>
              </w:numPr>
              <w:spacing w:after="0" w:line="240" w:lineRule="auto"/>
              <w:ind w:left="393"/>
              <w:contextualSpacing/>
              <w:rPr>
                <w:sz w:val="18"/>
                <w:szCs w:val="18"/>
              </w:rPr>
            </w:pPr>
            <w:r w:rsidRPr="0027000D">
              <w:rPr>
                <w:sz w:val="18"/>
                <w:szCs w:val="18"/>
              </w:rPr>
              <w:t>και άλλα Μεταπτυχιακά Διπλώματα στη Νοσηλευτική Ψυχικής Υγείας</w:t>
            </w:r>
          </w:p>
        </w:tc>
        <w:tc>
          <w:tcPr>
            <w:tcW w:w="2000" w:type="dxa"/>
            <w:tcBorders>
              <w:top w:val="nil"/>
              <w:left w:val="single" w:sz="8" w:space="0" w:color="auto"/>
              <w:bottom w:val="single" w:sz="4" w:space="0" w:color="auto"/>
              <w:right w:val="single" w:sz="8" w:space="0" w:color="auto"/>
            </w:tcBorders>
          </w:tcPr>
          <w:p w:rsidR="005F480F" w:rsidRPr="0027000D" w:rsidRDefault="005F480F" w:rsidP="005F480F">
            <w:pPr>
              <w:numPr>
                <w:ilvl w:val="0"/>
                <w:numId w:val="19"/>
              </w:numPr>
              <w:spacing w:after="0" w:line="240" w:lineRule="auto"/>
              <w:ind w:left="380"/>
              <w:contextualSpacing/>
              <w:rPr>
                <w:sz w:val="18"/>
                <w:szCs w:val="18"/>
              </w:rPr>
            </w:pPr>
            <w:r w:rsidRPr="0027000D">
              <w:rPr>
                <w:sz w:val="18"/>
                <w:szCs w:val="18"/>
              </w:rPr>
              <w:t>Πτυχίο Νοσηλευτικής και εμπειρία στην Ψυχική Υγεία (</w:t>
            </w:r>
            <w:r w:rsidRPr="0027000D">
              <w:rPr>
                <w:i/>
                <w:sz w:val="18"/>
                <w:szCs w:val="18"/>
              </w:rPr>
              <w:t xml:space="preserve">επαγγελματική εργασία σε Ψυχιατρική κλινική ή επαγγελματική εργασία σε Δομές Ψυχικής Υγείας* ή Ειδικότητα Ψυχιατρικής Νοσηλευτικής ή ακαδημαϊκό υπόβαθρο στην Ψυχική Υγεία </w:t>
            </w:r>
            <w:r w:rsidRPr="0027000D">
              <w:rPr>
                <w:sz w:val="18"/>
                <w:szCs w:val="18"/>
              </w:rPr>
              <w:t>)</w:t>
            </w:r>
          </w:p>
          <w:p w:rsidR="005F480F" w:rsidRPr="0027000D" w:rsidRDefault="005F480F" w:rsidP="005F480F">
            <w:pPr>
              <w:spacing w:after="0" w:line="240" w:lineRule="auto"/>
              <w:rPr>
                <w:sz w:val="18"/>
                <w:szCs w:val="18"/>
              </w:rPr>
            </w:pPr>
          </w:p>
          <w:p w:rsidR="005F480F" w:rsidRPr="0027000D" w:rsidRDefault="005F480F" w:rsidP="005F480F">
            <w:pPr>
              <w:spacing w:after="0" w:line="240" w:lineRule="auto"/>
              <w:rPr>
                <w:b/>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3580"/>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NUR2041</w:t>
            </w:r>
          </w:p>
          <w:p w:rsidR="005F480F" w:rsidRPr="0027000D" w:rsidRDefault="005F480F" w:rsidP="005F480F">
            <w:pPr>
              <w:spacing w:after="0" w:line="240" w:lineRule="auto"/>
              <w:rPr>
                <w:color w:val="333333"/>
                <w:sz w:val="18"/>
                <w:szCs w:val="18"/>
              </w:rPr>
            </w:pP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Κοινοτική Νοσηλευτική Ι</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Β</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στη μελέτη κοινοτικών νοσηλευτικών θεμάτων ή προαγωγή της υγείας ή δημόσια υγεία ή διαχείριση και φροντίδα χρόνιων ζητημάτων υγείας ή στην αντιμετώπιση οικογενειακών ζητημάτων</w:t>
            </w:r>
          </w:p>
        </w:tc>
        <w:tc>
          <w:tcPr>
            <w:tcW w:w="2207" w:type="dxa"/>
            <w:tcBorders>
              <w:top w:val="single" w:sz="4" w:space="0" w:color="auto"/>
              <w:left w:val="nil"/>
              <w:bottom w:val="nil"/>
              <w:right w:val="single" w:sz="8" w:space="0" w:color="auto"/>
            </w:tcBorders>
          </w:tcPr>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 xml:space="preserve">Μεταπτυχιακό στη Συμβουλευτική Ψυχολογία &amp; </w:t>
            </w:r>
            <w:r w:rsidRPr="0027000D">
              <w:rPr>
                <w:sz w:val="18"/>
                <w:szCs w:val="18"/>
              </w:rPr>
              <w:lastRenderedPageBreak/>
              <w:t>Συμβουλευτική της Εκπαίδευσης</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και άλλα Μεταπτυχιακά Διπλώματα στην Κοινοτική Νοσηλευτική</w:t>
            </w:r>
          </w:p>
          <w:p w:rsidR="005F480F" w:rsidRPr="0027000D" w:rsidRDefault="005F480F" w:rsidP="005F480F">
            <w:pPr>
              <w:spacing w:after="0" w:line="240" w:lineRule="auto"/>
              <w:ind w:left="393"/>
              <w:contextualSpacing/>
              <w:rPr>
                <w:sz w:val="18"/>
                <w:szCs w:val="18"/>
              </w:rPr>
            </w:pP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21"/>
              </w:numPr>
              <w:spacing w:after="0" w:line="240" w:lineRule="auto"/>
              <w:ind w:left="380"/>
              <w:contextualSpacing/>
              <w:rPr>
                <w:sz w:val="18"/>
                <w:szCs w:val="18"/>
              </w:rPr>
            </w:pPr>
            <w:r w:rsidRPr="0027000D">
              <w:rPr>
                <w:sz w:val="18"/>
                <w:szCs w:val="18"/>
              </w:rPr>
              <w:lastRenderedPageBreak/>
              <w:t>Πτυχίο Νοσηλευτικής και εμπειρία στην Κοινοτική Νοσηλευτική ή στην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before="100" w:beforeAutospacing="1" w:after="0" w:line="240" w:lineRule="auto"/>
              <w:contextualSpacing/>
              <w:rPr>
                <w:sz w:val="18"/>
                <w:szCs w:val="18"/>
              </w:rPr>
            </w:pPr>
            <w:r w:rsidRPr="0027000D">
              <w:rPr>
                <w:b/>
                <w:sz w:val="18"/>
                <w:szCs w:val="18"/>
              </w:rPr>
              <w:lastRenderedPageBreak/>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3784"/>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NUR30</w:t>
            </w:r>
            <w:r w:rsidRPr="0027000D">
              <w:rPr>
                <w:color w:val="333333"/>
                <w:sz w:val="18"/>
                <w:szCs w:val="18"/>
              </w:rPr>
              <w:t>2</w:t>
            </w:r>
            <w:r w:rsidRPr="0027000D">
              <w:rPr>
                <w:color w:val="333333"/>
                <w:sz w:val="18"/>
                <w:szCs w:val="18"/>
                <w:lang w:val="en-US"/>
              </w:rPr>
              <w:t>0</w:t>
            </w: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Κοινοτική Νοσηλευτική  ΙΙ</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στη μελέτη κοινοτικών νοσηλευτικών θεμάτων ή προαγωγή της υγείας ή δημόσια υγεία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 Συμβουλευτική Ψυχολογία &amp; Συμβουλευτική της Εκπαίδευσης</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και άλλα Μεταπτυχιακά Διπλώματα στη Κοινοτική Νοσηλευτική</w:t>
            </w: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067443">
            <w:pPr>
              <w:numPr>
                <w:ilvl w:val="0"/>
                <w:numId w:val="38"/>
              </w:numPr>
              <w:spacing w:after="0" w:line="240" w:lineRule="auto"/>
              <w:contextualSpacing/>
              <w:rPr>
                <w:sz w:val="18"/>
                <w:szCs w:val="18"/>
              </w:rPr>
            </w:pPr>
            <w:r w:rsidRPr="0027000D">
              <w:rPr>
                <w:sz w:val="18"/>
                <w:szCs w:val="18"/>
              </w:rPr>
              <w:t>Πτυχίο Νοσηλευτικής και εμπειρία στην Κοινοτική Νοσηλευτική ή στην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after="0" w:line="240" w:lineRule="auto"/>
              <w:ind w:left="720"/>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4396"/>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lastRenderedPageBreak/>
              <w:t>NUR7071</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Πληροφορική της Υγείας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000000"/>
                <w:sz w:val="18"/>
                <w:szCs w:val="18"/>
              </w:rPr>
            </w:pPr>
            <w:r w:rsidRPr="0027000D">
              <w:rPr>
                <w:color w:val="000000"/>
                <w:sz w:val="18"/>
                <w:szCs w:val="18"/>
              </w:rPr>
              <w:t>Διδακτορική Διατριβή στη μελέτη και ανάλυση Νοσηλευτικών πληροφοριών με εναλλακτικά συστήματα σχεδιασμού και διαχείρισης της τεχνολογίας των πληροφοριών ή στην αξιολόγηση των κλινικών και συστημάτων διαχείρισης των πληροφοριών στη φροντίδα των ασθενών ή στον σχεδιασμό υπολογιστικών συστημάτων πληροφοριών σε οργανισμούς υγειονομικής περίθαλψης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3"/>
              </w:numPr>
              <w:spacing w:after="0" w:line="240" w:lineRule="auto"/>
              <w:ind w:left="359"/>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Πληροφορική</w:t>
            </w:r>
          </w:p>
          <w:p w:rsidR="005F480F" w:rsidRPr="0027000D" w:rsidRDefault="005F480F" w:rsidP="005F480F">
            <w:pPr>
              <w:numPr>
                <w:ilvl w:val="0"/>
                <w:numId w:val="23"/>
              </w:numPr>
              <w:spacing w:after="0" w:line="240" w:lineRule="auto"/>
              <w:ind w:left="359"/>
              <w:contextualSpacing/>
              <w:rPr>
                <w:sz w:val="18"/>
                <w:szCs w:val="18"/>
              </w:rPr>
            </w:pPr>
            <w:r w:rsidRPr="0027000D">
              <w:rPr>
                <w:sz w:val="18"/>
                <w:szCs w:val="18"/>
              </w:rPr>
              <w:t>Μεταπτυχιακό στην Πληροφορική της Υγείας</w:t>
            </w:r>
          </w:p>
          <w:p w:rsidR="005F480F" w:rsidRPr="0027000D" w:rsidRDefault="005F480F" w:rsidP="005F480F">
            <w:pPr>
              <w:numPr>
                <w:ilvl w:val="0"/>
                <w:numId w:val="23"/>
              </w:numPr>
              <w:spacing w:after="0" w:line="240" w:lineRule="auto"/>
              <w:ind w:left="359"/>
              <w:contextualSpacing/>
              <w:rPr>
                <w:sz w:val="18"/>
                <w:szCs w:val="18"/>
              </w:rPr>
            </w:pPr>
            <w:r w:rsidRPr="0027000D">
              <w:rPr>
                <w:sz w:val="18"/>
                <w:szCs w:val="18"/>
              </w:rPr>
              <w:t>Μεταπτυχιακό  στην Τεχνολογία της Πληροφορίας και Επικοινωνίας</w:t>
            </w:r>
          </w:p>
          <w:p w:rsidR="005F480F" w:rsidRPr="0027000D" w:rsidRDefault="005F480F" w:rsidP="005F480F">
            <w:pPr>
              <w:spacing w:after="0" w:line="240" w:lineRule="auto"/>
              <w:rPr>
                <w:sz w:val="18"/>
                <w:szCs w:val="18"/>
              </w:rPr>
            </w:pP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2"/>
              </w:numPr>
              <w:spacing w:after="0" w:line="240" w:lineRule="auto"/>
              <w:contextualSpacing/>
              <w:rPr>
                <w:sz w:val="18"/>
                <w:szCs w:val="18"/>
                <w:lang w:val="en-US"/>
              </w:rPr>
            </w:pPr>
            <w:r w:rsidRPr="0027000D">
              <w:rPr>
                <w:sz w:val="18"/>
                <w:szCs w:val="18"/>
                <w:lang w:val="en-US"/>
              </w:rPr>
              <w:t>Πτυχίο Πληροφορικής</w:t>
            </w:r>
          </w:p>
          <w:p w:rsidR="005F480F" w:rsidRPr="00797DF0" w:rsidRDefault="005F480F" w:rsidP="00067443">
            <w:pPr>
              <w:numPr>
                <w:ilvl w:val="0"/>
                <w:numId w:val="42"/>
              </w:numPr>
              <w:spacing w:after="0" w:line="240" w:lineRule="auto"/>
              <w:contextualSpacing/>
              <w:rPr>
                <w:sz w:val="18"/>
                <w:szCs w:val="18"/>
                <w:lang w:val="en-US"/>
              </w:rPr>
            </w:pPr>
            <w:r w:rsidRPr="0027000D">
              <w:rPr>
                <w:sz w:val="18"/>
                <w:szCs w:val="18"/>
              </w:rPr>
              <w:t>Πτυχίο Ιατρικής</w:t>
            </w:r>
          </w:p>
          <w:p w:rsidR="005F480F" w:rsidRPr="0027000D" w:rsidRDefault="005F480F" w:rsidP="00067443">
            <w:pPr>
              <w:numPr>
                <w:ilvl w:val="0"/>
                <w:numId w:val="42"/>
              </w:numPr>
              <w:spacing w:after="0" w:line="240" w:lineRule="auto"/>
              <w:contextualSpacing/>
              <w:rPr>
                <w:sz w:val="18"/>
                <w:szCs w:val="18"/>
                <w:lang w:val="en-US"/>
              </w:rPr>
            </w:pPr>
            <w:r>
              <w:rPr>
                <w:sz w:val="18"/>
                <w:szCs w:val="18"/>
              </w:rPr>
              <w:t>Πτυχίο Νοσηλευτικής</w:t>
            </w:r>
          </w:p>
          <w:p w:rsidR="005F480F" w:rsidRPr="0027000D" w:rsidRDefault="005F480F" w:rsidP="005F480F">
            <w:pPr>
              <w:spacing w:after="0" w:line="240" w:lineRule="auto"/>
              <w:rPr>
                <w:sz w:val="18"/>
                <w:szCs w:val="18"/>
              </w:rPr>
            </w:pPr>
          </w:p>
        </w:tc>
      </w:tr>
      <w:tr w:rsidR="005F480F" w:rsidRPr="0027000D" w:rsidTr="005F480F">
        <w:trPr>
          <w:trHeight w:val="1681"/>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NUR3031</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Οικονομία της Υγείας</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λήψη υγειονομικών αποφάσεων με μοντέλα αποφάσεων ή σε θέματα που σχετίζονται με την οικονομία και πολιτική της υγείας ή στη διοίκηση και διαχείριση σε υγειονομικά περιβάλλοντα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4"/>
              </w:numPr>
              <w:spacing w:after="0" w:line="240" w:lineRule="auto"/>
              <w:ind w:left="357"/>
              <w:contextualSpacing/>
              <w:rPr>
                <w:sz w:val="18"/>
                <w:szCs w:val="18"/>
              </w:rPr>
            </w:pPr>
            <w:r w:rsidRPr="0027000D">
              <w:rPr>
                <w:sz w:val="18"/>
                <w:szCs w:val="18"/>
              </w:rPr>
              <w:t>Μεταπτυχιακό στην Οικονομία της Υγείας</w:t>
            </w:r>
          </w:p>
          <w:p w:rsidR="005F480F" w:rsidRPr="0027000D" w:rsidRDefault="005F480F" w:rsidP="005F480F">
            <w:pPr>
              <w:spacing w:after="0" w:line="240" w:lineRule="auto"/>
              <w:rPr>
                <w:sz w:val="18"/>
                <w:szCs w:val="18"/>
              </w:rPr>
            </w:pP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numPr>
                <w:ilvl w:val="0"/>
                <w:numId w:val="25"/>
              </w:numPr>
              <w:spacing w:after="0" w:line="240" w:lineRule="auto"/>
              <w:ind w:left="347"/>
              <w:contextualSpacing/>
              <w:rPr>
                <w:sz w:val="18"/>
                <w:szCs w:val="18"/>
                <w:lang w:val="en-US"/>
              </w:rPr>
            </w:pPr>
            <w:r w:rsidRPr="0027000D">
              <w:rPr>
                <w:sz w:val="18"/>
                <w:szCs w:val="18"/>
              </w:rPr>
              <w:t>Πτυχίο Οικονομίας</w:t>
            </w:r>
          </w:p>
          <w:p w:rsidR="005F480F" w:rsidRPr="0027000D" w:rsidRDefault="005F480F" w:rsidP="005F480F">
            <w:pPr>
              <w:numPr>
                <w:ilvl w:val="0"/>
                <w:numId w:val="25"/>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BB49AB" w:rsidRDefault="005F480F" w:rsidP="005F480F">
            <w:pPr>
              <w:spacing w:after="0" w:line="240" w:lineRule="auto"/>
              <w:contextualSpacing/>
              <w:rPr>
                <w:b/>
                <w:i/>
                <w:sz w:val="18"/>
                <w:szCs w:val="18"/>
              </w:rPr>
            </w:pPr>
            <w:r w:rsidRPr="00BB49AB">
              <w:rPr>
                <w:b/>
                <w:i/>
                <w:sz w:val="18"/>
                <w:szCs w:val="18"/>
              </w:rPr>
              <w:t xml:space="preserve">* Οι υποψήφιοι θα πρέπει να προσκομίσουν αναλυτική βεβαίωση επαγγελματικής προϋπηρεσίας , όπου να αναγράφεται με σαφήνεια η διοικητική/οικονομική εμπειρία στο χώρο της υγείας. </w:t>
            </w:r>
          </w:p>
          <w:p w:rsidR="005F480F" w:rsidRPr="0027000D" w:rsidRDefault="005F480F" w:rsidP="005F480F">
            <w:pPr>
              <w:spacing w:after="0" w:line="240" w:lineRule="auto"/>
              <w:ind w:left="347"/>
              <w:contextualSpacing/>
              <w:rPr>
                <w:i/>
                <w:strike/>
                <w:sz w:val="18"/>
                <w:szCs w:val="18"/>
              </w:rPr>
            </w:pPr>
          </w:p>
        </w:tc>
      </w:tr>
      <w:tr w:rsidR="005F480F" w:rsidRPr="0027000D" w:rsidTr="005F480F">
        <w:trPr>
          <w:trHeight w:val="2188"/>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w:t>
            </w:r>
            <w:r w:rsidRPr="00BB49AB">
              <w:rPr>
                <w:sz w:val="18"/>
                <w:szCs w:val="18"/>
              </w:rPr>
              <w:t>2051</w:t>
            </w:r>
          </w:p>
        </w:tc>
        <w:tc>
          <w:tcPr>
            <w:tcW w:w="1414" w:type="dxa"/>
            <w:tcBorders>
              <w:top w:val="single" w:sz="4" w:space="0" w:color="auto"/>
              <w:left w:val="single" w:sz="8" w:space="0" w:color="auto"/>
              <w:bottom w:val="single" w:sz="8" w:space="0" w:color="000000"/>
              <w:right w:val="single" w:sz="8" w:space="0" w:color="auto"/>
            </w:tcBorders>
          </w:tcPr>
          <w:p w:rsidR="005F480F" w:rsidRPr="00BB49AB" w:rsidRDefault="005F480F" w:rsidP="005F480F">
            <w:pPr>
              <w:autoSpaceDE w:val="0"/>
              <w:autoSpaceDN w:val="0"/>
              <w:adjustRightInd w:val="0"/>
              <w:spacing w:after="0" w:line="240" w:lineRule="auto"/>
              <w:rPr>
                <w:sz w:val="18"/>
                <w:szCs w:val="18"/>
              </w:rPr>
            </w:pPr>
            <w:r w:rsidRPr="00BB49AB">
              <w:rPr>
                <w:sz w:val="18"/>
                <w:szCs w:val="18"/>
              </w:rPr>
              <w:t>Νοσηλευτική</w:t>
            </w:r>
          </w:p>
          <w:p w:rsidR="005F480F" w:rsidRPr="00BB49AB" w:rsidRDefault="005F480F" w:rsidP="005F480F">
            <w:pPr>
              <w:autoSpaceDE w:val="0"/>
              <w:autoSpaceDN w:val="0"/>
              <w:adjustRightInd w:val="0"/>
              <w:spacing w:after="0" w:line="240" w:lineRule="auto"/>
              <w:rPr>
                <w:sz w:val="18"/>
                <w:szCs w:val="18"/>
              </w:rPr>
            </w:pPr>
            <w:r w:rsidRPr="00BB49AB">
              <w:rPr>
                <w:sz w:val="18"/>
                <w:szCs w:val="18"/>
              </w:rPr>
              <w:t>Δεοντολογία &amp;</w:t>
            </w:r>
          </w:p>
          <w:p w:rsidR="005F480F" w:rsidRPr="00BB49AB" w:rsidRDefault="005F480F" w:rsidP="005F480F">
            <w:pPr>
              <w:autoSpaceDE w:val="0"/>
              <w:autoSpaceDN w:val="0"/>
              <w:adjustRightInd w:val="0"/>
              <w:spacing w:after="0" w:line="240" w:lineRule="auto"/>
              <w:rPr>
                <w:sz w:val="18"/>
                <w:szCs w:val="18"/>
              </w:rPr>
            </w:pPr>
            <w:r w:rsidRPr="00BB49AB">
              <w:rPr>
                <w:sz w:val="18"/>
                <w:szCs w:val="18"/>
              </w:rPr>
              <w:t>Βιοηθική</w:t>
            </w:r>
          </w:p>
          <w:p w:rsidR="005F480F" w:rsidRPr="0027000D" w:rsidRDefault="005F480F" w:rsidP="005F480F">
            <w:pPr>
              <w:spacing w:after="0" w:line="240" w:lineRule="auto"/>
              <w:rPr>
                <w:sz w:val="18"/>
                <w:szCs w:val="18"/>
              </w:rPr>
            </w:pP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Β</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Νοσηλευτικών επαγγελματικών δικαιωμάτων/ υποχρεώσεων ή στο ρόλο των Νοσηλευτών ή στην ποιοτική ανάλυση λήψης Νοσηλευτικών αποφάσεων ή  στην άσκηση κλινικής νοσηλευτικής πράξης</w:t>
            </w:r>
          </w:p>
          <w:p w:rsidR="005F480F" w:rsidRPr="0027000D" w:rsidRDefault="005F480F" w:rsidP="005F480F">
            <w:pPr>
              <w:spacing w:after="0" w:line="240" w:lineRule="auto"/>
              <w:rPr>
                <w:sz w:val="18"/>
                <w:szCs w:val="18"/>
              </w:rPr>
            </w:pP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6"/>
              </w:numPr>
              <w:spacing w:after="0" w:line="240" w:lineRule="auto"/>
              <w:ind w:left="327"/>
              <w:contextualSpacing/>
              <w:rPr>
                <w:sz w:val="18"/>
                <w:szCs w:val="18"/>
              </w:rPr>
            </w:pPr>
            <w:r w:rsidRPr="0027000D">
              <w:rPr>
                <w:sz w:val="18"/>
                <w:szCs w:val="18"/>
              </w:rPr>
              <w:t>Μεταπτυχιακό Δίπλωμα που να έχει συνάφεια με την Νοσηλευτική Δεοντολογία και Βιοηθική</w:t>
            </w: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numPr>
                <w:ilvl w:val="0"/>
                <w:numId w:val="27"/>
              </w:numPr>
              <w:spacing w:after="0" w:line="240" w:lineRule="auto"/>
              <w:ind w:left="347"/>
              <w:contextualSpacing/>
              <w:rPr>
                <w:sz w:val="18"/>
                <w:szCs w:val="18"/>
                <w:lang w:val="en-US"/>
              </w:rPr>
            </w:pPr>
            <w:r w:rsidRPr="0027000D">
              <w:rPr>
                <w:sz w:val="18"/>
                <w:szCs w:val="18"/>
                <w:lang w:val="en-US"/>
              </w:rPr>
              <w:t>Πτυχίο Νοσηλευτικής</w:t>
            </w:r>
          </w:p>
        </w:tc>
      </w:tr>
      <w:tr w:rsidR="005F480F" w:rsidRPr="0027000D" w:rsidTr="005F480F">
        <w:trPr>
          <w:trHeight w:val="2167"/>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lastRenderedPageBreak/>
              <w:t>NUR6061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Διοίκηση Νοσηλευτικής Υπηρεσίας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ΣΤ</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οργάνωσης και διοίκησης μονάδων υγείας ή στη μελέτη της οικονομίας υγειονομικών μονάδων ή στη διαχείριση ανθρώπινου δυναμικού σε υγειονομικές μονάδες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Μεταπτυχιακό στην Οργάνωση και Διαχείριση Ανθρώπινου Δυναμικού</w:t>
            </w:r>
          </w:p>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Μεταπτυχιακό στη Διοίκηση Υπηρεσιών Υγείας</w:t>
            </w:r>
          </w:p>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και άλλα Μεταπτυχιακά στη Διοίκηση Νοσηλευτικών Μονάδων</w:t>
            </w: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29"/>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27000D" w:rsidRDefault="005F480F" w:rsidP="005F480F">
            <w:pPr>
              <w:spacing w:after="0" w:line="240" w:lineRule="auto"/>
              <w:ind w:left="347"/>
              <w:contextualSpacing/>
              <w:rPr>
                <w:sz w:val="18"/>
                <w:szCs w:val="18"/>
              </w:rPr>
            </w:pPr>
            <w:r w:rsidRPr="0027000D">
              <w:rPr>
                <w:sz w:val="18"/>
                <w:szCs w:val="18"/>
              </w:rPr>
              <w:t>και εμπειρία σε θέματα Διοίκηση Νοσηλευτικών Μονάδων (</w:t>
            </w:r>
            <w:r w:rsidRPr="0027000D">
              <w:rPr>
                <w:i/>
                <w:sz w:val="18"/>
                <w:szCs w:val="18"/>
              </w:rPr>
              <w:t>επαγγελματική εργασία σε επίπεδο Διοίκησης ή ακαδημαϊκό υπόβαθρο στη Διοίκηση Νοσηλευτικών δομών</w:t>
            </w:r>
            <w:r w:rsidRPr="0027000D">
              <w:rPr>
                <w:sz w:val="18"/>
                <w:szCs w:val="18"/>
              </w:rPr>
              <w:t>)</w:t>
            </w:r>
          </w:p>
          <w:p w:rsidR="005F480F" w:rsidRPr="0027000D" w:rsidRDefault="005F480F" w:rsidP="005F480F">
            <w:pPr>
              <w:spacing w:after="0" w:line="240" w:lineRule="auto"/>
              <w:ind w:left="347"/>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διοικητική εμπειρία στο χώρο της Υγείας)</w:t>
            </w:r>
          </w:p>
          <w:p w:rsidR="005F480F" w:rsidRPr="0027000D" w:rsidRDefault="005F480F" w:rsidP="005F480F">
            <w:pPr>
              <w:spacing w:after="0" w:line="240" w:lineRule="auto"/>
              <w:ind w:left="347"/>
              <w:contextualSpacing/>
              <w:rPr>
                <w:sz w:val="18"/>
                <w:szCs w:val="18"/>
              </w:rPr>
            </w:pPr>
          </w:p>
        </w:tc>
      </w:tr>
      <w:tr w:rsidR="005F480F" w:rsidRPr="0027000D" w:rsidTr="005F480F">
        <w:trPr>
          <w:trHeight w:val="1843"/>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NUR5061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Υγιεινή Περιβάλλοντος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Ε</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πρόληψη μετάδοσης λοιμώξεων ή στην πρωτοβάθμια φροντίδα υγείας και στην επίδραση περιβαλλοντολογικών παραγόντων</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30"/>
              </w:numPr>
              <w:spacing w:after="0" w:line="240" w:lineRule="auto"/>
              <w:ind w:left="327"/>
              <w:contextualSpacing/>
              <w:rPr>
                <w:sz w:val="18"/>
                <w:szCs w:val="18"/>
                <w:lang w:val="en-US"/>
              </w:rPr>
            </w:pPr>
            <w:r w:rsidRPr="0027000D">
              <w:rPr>
                <w:sz w:val="18"/>
                <w:szCs w:val="18"/>
              </w:rPr>
              <w:t xml:space="preserve">Μεταπτυχιακά στη </w:t>
            </w:r>
            <w:r w:rsidRPr="0027000D">
              <w:rPr>
                <w:sz w:val="18"/>
                <w:szCs w:val="18"/>
                <w:lang w:val="en-US"/>
              </w:rPr>
              <w:t>Δημόσια Υγεία</w:t>
            </w:r>
          </w:p>
          <w:p w:rsidR="005F480F" w:rsidRPr="0027000D" w:rsidRDefault="005F480F" w:rsidP="005F480F">
            <w:pPr>
              <w:numPr>
                <w:ilvl w:val="0"/>
                <w:numId w:val="30"/>
              </w:numPr>
              <w:spacing w:after="0" w:line="240" w:lineRule="auto"/>
              <w:ind w:left="327"/>
              <w:contextualSpacing/>
              <w:rPr>
                <w:sz w:val="18"/>
                <w:szCs w:val="18"/>
              </w:rPr>
            </w:pPr>
            <w:r w:rsidRPr="0027000D">
              <w:rPr>
                <w:sz w:val="18"/>
                <w:szCs w:val="18"/>
              </w:rPr>
              <w:t>Μεταπτυχιακά στην Υγιεινή και Ασφάλεια</w:t>
            </w:r>
          </w:p>
          <w:p w:rsidR="005F480F" w:rsidRPr="0027000D" w:rsidRDefault="005F480F" w:rsidP="005F480F">
            <w:pPr>
              <w:numPr>
                <w:ilvl w:val="0"/>
                <w:numId w:val="30"/>
              </w:numPr>
              <w:spacing w:after="0" w:line="240" w:lineRule="auto"/>
              <w:ind w:left="327"/>
              <w:contextualSpacing/>
              <w:rPr>
                <w:sz w:val="18"/>
                <w:szCs w:val="18"/>
                <w:lang w:val="en-US"/>
              </w:rPr>
            </w:pPr>
            <w:r w:rsidRPr="0027000D">
              <w:rPr>
                <w:sz w:val="18"/>
                <w:szCs w:val="18"/>
              </w:rPr>
              <w:t xml:space="preserve">Μεταπτυχιακά στην </w:t>
            </w:r>
            <w:r w:rsidRPr="0027000D">
              <w:rPr>
                <w:sz w:val="18"/>
                <w:szCs w:val="18"/>
                <w:lang w:val="en-US"/>
              </w:rPr>
              <w:t>Προαγωγή Υγείας</w:t>
            </w:r>
          </w:p>
          <w:p w:rsidR="005F480F" w:rsidRPr="0027000D" w:rsidRDefault="005F480F" w:rsidP="005F480F">
            <w:pPr>
              <w:spacing w:after="0" w:line="240" w:lineRule="auto"/>
              <w:ind w:left="327"/>
              <w:contextualSpacing/>
              <w:rPr>
                <w:sz w:val="18"/>
                <w:szCs w:val="18"/>
                <w:lang w:val="en-US"/>
              </w:rPr>
            </w:pPr>
          </w:p>
        </w:tc>
        <w:tc>
          <w:tcPr>
            <w:tcW w:w="2000" w:type="dxa"/>
            <w:tcBorders>
              <w:top w:val="nil"/>
              <w:left w:val="single" w:sz="8" w:space="0" w:color="auto"/>
              <w:bottom w:val="single" w:sz="8" w:space="0" w:color="000000"/>
              <w:right w:val="single" w:sz="8" w:space="0" w:color="auto"/>
            </w:tcBorders>
          </w:tcPr>
          <w:p w:rsidR="005F480F" w:rsidRDefault="005F480F" w:rsidP="005F480F">
            <w:pPr>
              <w:spacing w:after="0" w:line="240" w:lineRule="auto"/>
              <w:contextualSpacing/>
              <w:rPr>
                <w:sz w:val="18"/>
                <w:szCs w:val="18"/>
                <w:lang w:val="en-US"/>
              </w:rPr>
            </w:pPr>
            <w:r>
              <w:rPr>
                <w:sz w:val="18"/>
                <w:szCs w:val="18"/>
              </w:rPr>
              <w:t xml:space="preserve">1. </w:t>
            </w:r>
            <w:r w:rsidRPr="0027000D">
              <w:rPr>
                <w:sz w:val="18"/>
                <w:szCs w:val="18"/>
                <w:lang w:val="en-US"/>
              </w:rPr>
              <w:t xml:space="preserve">Πτυχίο </w:t>
            </w:r>
            <w:r w:rsidRPr="0027000D">
              <w:rPr>
                <w:sz w:val="18"/>
                <w:szCs w:val="18"/>
              </w:rPr>
              <w:t>Ιατρική</w:t>
            </w:r>
            <w:r w:rsidRPr="0027000D">
              <w:rPr>
                <w:sz w:val="18"/>
                <w:szCs w:val="18"/>
                <w:lang w:val="en-US"/>
              </w:rPr>
              <w:t>ς</w:t>
            </w:r>
          </w:p>
          <w:p w:rsidR="005F480F" w:rsidRDefault="005F480F" w:rsidP="005F480F">
            <w:pPr>
              <w:spacing w:after="0" w:line="240" w:lineRule="auto"/>
              <w:ind w:left="-13"/>
              <w:contextualSpacing/>
              <w:rPr>
                <w:sz w:val="18"/>
                <w:szCs w:val="18"/>
                <w:lang w:val="en-US"/>
              </w:rPr>
            </w:pPr>
          </w:p>
          <w:p w:rsidR="005F480F" w:rsidRPr="00BB49AB" w:rsidRDefault="005F480F" w:rsidP="005F480F">
            <w:pPr>
              <w:spacing w:after="0" w:line="240" w:lineRule="auto"/>
              <w:contextualSpacing/>
              <w:rPr>
                <w:sz w:val="18"/>
                <w:szCs w:val="18"/>
              </w:rPr>
            </w:pPr>
            <w:r>
              <w:rPr>
                <w:sz w:val="18"/>
                <w:szCs w:val="18"/>
              </w:rPr>
              <w:t>2 .Πτυχίο Νοσηλευτικής</w:t>
            </w:r>
          </w:p>
        </w:tc>
      </w:tr>
      <w:tr w:rsidR="005F480F" w:rsidRPr="0027000D" w:rsidTr="005F480F">
        <w:trPr>
          <w:trHeight w:val="2208"/>
          <w:jc w:val="right"/>
        </w:trPr>
        <w:tc>
          <w:tcPr>
            <w:tcW w:w="989" w:type="dxa"/>
            <w:tcBorders>
              <w:top w:val="nil"/>
              <w:left w:val="single" w:sz="8" w:space="0" w:color="auto"/>
              <w:bottom w:val="nil"/>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NUR6071</w:t>
            </w:r>
          </w:p>
        </w:tc>
        <w:tc>
          <w:tcPr>
            <w:tcW w:w="1414"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rPr>
              <w:t>Οργάνωση  Υπηρεσιών Υγείας</w:t>
            </w:r>
          </w:p>
        </w:tc>
        <w:tc>
          <w:tcPr>
            <w:tcW w:w="1021"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rPr>
              <w:t>ΣΤ</w:t>
            </w:r>
          </w:p>
        </w:tc>
        <w:tc>
          <w:tcPr>
            <w:tcW w:w="698"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οργάνωσης και διοίκησης μονάδων υγείας, στη μελέτη της οικονομίας υγειονομικών μονάδων και στη διαχείριση ανθρώπινου δυναμικού σε υγειονομικές μονάδες</w:t>
            </w:r>
          </w:p>
        </w:tc>
        <w:tc>
          <w:tcPr>
            <w:tcW w:w="2207" w:type="dxa"/>
            <w:tcBorders>
              <w:top w:val="single" w:sz="4" w:space="0" w:color="auto"/>
              <w:left w:val="nil"/>
              <w:bottom w:val="single" w:sz="8" w:space="0" w:color="auto"/>
              <w:right w:val="single" w:sz="8" w:space="0" w:color="auto"/>
            </w:tcBorders>
          </w:tcPr>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Μεταπτυχιακό στην Οργάνωση και Διαχείριση Ανθρώπινου Δυναμικού</w:t>
            </w:r>
          </w:p>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Μεταπτυχιακό στη Διοίκηση Υπηρεσιών Υγείας</w:t>
            </w:r>
          </w:p>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και άλλα Μεταπτυχιακά στην Οργάνωση και  Διοίκηση Νοσηλευτικών Μονάδων</w:t>
            </w:r>
          </w:p>
        </w:tc>
        <w:tc>
          <w:tcPr>
            <w:tcW w:w="2000" w:type="dxa"/>
            <w:tcBorders>
              <w:top w:val="nil"/>
              <w:left w:val="single" w:sz="8" w:space="0" w:color="auto"/>
              <w:bottom w:val="nil"/>
              <w:right w:val="single" w:sz="8" w:space="0" w:color="auto"/>
            </w:tcBorders>
          </w:tcPr>
          <w:p w:rsidR="005F480F" w:rsidRPr="0027000D" w:rsidRDefault="005F480F" w:rsidP="00067443">
            <w:pPr>
              <w:numPr>
                <w:ilvl w:val="0"/>
                <w:numId w:val="32"/>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27000D" w:rsidRDefault="005F480F" w:rsidP="00067443">
            <w:pPr>
              <w:numPr>
                <w:ilvl w:val="0"/>
                <w:numId w:val="32"/>
              </w:numPr>
              <w:spacing w:after="0" w:line="240" w:lineRule="auto"/>
              <w:ind w:left="347"/>
              <w:contextualSpacing/>
              <w:rPr>
                <w:sz w:val="18"/>
                <w:szCs w:val="18"/>
                <w:lang w:val="en-US"/>
              </w:rPr>
            </w:pPr>
            <w:r w:rsidRPr="0027000D">
              <w:rPr>
                <w:sz w:val="18"/>
                <w:szCs w:val="18"/>
              </w:rPr>
              <w:t>Πτυχίο Ιατρικής</w:t>
            </w:r>
          </w:p>
          <w:p w:rsidR="005F480F" w:rsidRPr="0027000D" w:rsidRDefault="005F480F" w:rsidP="005F480F">
            <w:pPr>
              <w:spacing w:before="100" w:beforeAutospacing="1"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διοικητική εμπειρία στο χώρο της Υγείας.</w:t>
            </w:r>
          </w:p>
        </w:tc>
      </w:tr>
      <w:tr w:rsidR="005F480F" w:rsidRPr="0027000D" w:rsidTr="005F480F">
        <w:trPr>
          <w:trHeight w:val="1840"/>
          <w:jc w:val="right"/>
        </w:trPr>
        <w:tc>
          <w:tcPr>
            <w:tcW w:w="989"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NUR4041</w:t>
            </w:r>
          </w:p>
        </w:tc>
        <w:tc>
          <w:tcPr>
            <w:tcW w:w="1414"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Κοινωνιολογία της Υγείας</w:t>
            </w:r>
          </w:p>
        </w:tc>
        <w:tc>
          <w:tcPr>
            <w:tcW w:w="1021"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w:t>
            </w:r>
          </w:p>
        </w:tc>
        <w:tc>
          <w:tcPr>
            <w:tcW w:w="698"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8"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ανθρωπολογικών και κοινωνιολογικών θεωριών για την ερμηνεία της υγείας και/ή της ασθένειας ή της θεραπείας/ φροντίδας</w:t>
            </w:r>
          </w:p>
        </w:tc>
        <w:tc>
          <w:tcPr>
            <w:tcW w:w="2207" w:type="dxa"/>
            <w:tcBorders>
              <w:top w:val="single" w:sz="8" w:space="0" w:color="auto"/>
              <w:left w:val="nil"/>
              <w:bottom w:val="single" w:sz="4" w:space="0" w:color="auto"/>
              <w:right w:val="single" w:sz="8" w:space="0" w:color="auto"/>
            </w:tcBorders>
          </w:tcPr>
          <w:p w:rsidR="005F480F" w:rsidRPr="0027000D" w:rsidRDefault="005F480F" w:rsidP="00067443">
            <w:pPr>
              <w:numPr>
                <w:ilvl w:val="0"/>
                <w:numId w:val="33"/>
              </w:numPr>
              <w:spacing w:after="0" w:line="240" w:lineRule="auto"/>
              <w:ind w:left="327"/>
              <w:contextualSpacing/>
              <w:rPr>
                <w:sz w:val="18"/>
                <w:szCs w:val="18"/>
                <w:lang w:val="en-US"/>
              </w:rPr>
            </w:pPr>
            <w:r w:rsidRPr="0027000D">
              <w:rPr>
                <w:sz w:val="18"/>
                <w:szCs w:val="18"/>
              </w:rPr>
              <w:t xml:space="preserve">Μεταπτυχιακό </w:t>
            </w:r>
            <w:r w:rsidRPr="0027000D">
              <w:rPr>
                <w:sz w:val="18"/>
                <w:szCs w:val="18"/>
                <w:lang w:val="en-US"/>
              </w:rPr>
              <w:t>στις</w:t>
            </w:r>
            <w:r w:rsidRPr="0027000D">
              <w:rPr>
                <w:sz w:val="18"/>
                <w:szCs w:val="18"/>
              </w:rPr>
              <w:t xml:space="preserve"> </w:t>
            </w:r>
            <w:r w:rsidRPr="0027000D">
              <w:rPr>
                <w:sz w:val="18"/>
                <w:szCs w:val="18"/>
                <w:lang w:val="en-US"/>
              </w:rPr>
              <w:t>Νοσηλευτικές Σπουδές</w:t>
            </w:r>
          </w:p>
          <w:p w:rsidR="005F480F" w:rsidRPr="0027000D" w:rsidRDefault="005F480F" w:rsidP="00067443">
            <w:pPr>
              <w:numPr>
                <w:ilvl w:val="0"/>
                <w:numId w:val="33"/>
              </w:numPr>
              <w:spacing w:after="0" w:line="240" w:lineRule="auto"/>
              <w:ind w:left="327"/>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33"/>
              </w:numPr>
              <w:spacing w:after="0" w:line="240" w:lineRule="auto"/>
              <w:ind w:left="327"/>
              <w:contextualSpacing/>
              <w:rPr>
                <w:sz w:val="18"/>
                <w:szCs w:val="18"/>
              </w:rPr>
            </w:pPr>
            <w:r w:rsidRPr="0027000D">
              <w:rPr>
                <w:sz w:val="18"/>
                <w:szCs w:val="18"/>
              </w:rPr>
              <w:t>Μεταπτυχιακό στην Πρωτοβάθμια Φροντίδα Υγείας</w:t>
            </w:r>
          </w:p>
        </w:tc>
        <w:tc>
          <w:tcPr>
            <w:tcW w:w="2000" w:type="dxa"/>
            <w:tcBorders>
              <w:top w:val="single" w:sz="8" w:space="0" w:color="auto"/>
              <w:left w:val="single" w:sz="8" w:space="0" w:color="auto"/>
              <w:bottom w:val="single" w:sz="8" w:space="0" w:color="000000"/>
              <w:right w:val="single" w:sz="8" w:space="0" w:color="auto"/>
            </w:tcBorders>
          </w:tcPr>
          <w:p w:rsidR="005F480F" w:rsidRPr="0027000D" w:rsidRDefault="005F480F" w:rsidP="00067443">
            <w:pPr>
              <w:numPr>
                <w:ilvl w:val="0"/>
                <w:numId w:val="34"/>
              </w:numPr>
              <w:spacing w:before="100" w:beforeAutospacing="1" w:after="100" w:afterAutospacing="1" w:line="240" w:lineRule="auto"/>
              <w:ind w:left="347"/>
              <w:contextualSpacing/>
              <w:rPr>
                <w:sz w:val="18"/>
                <w:szCs w:val="18"/>
                <w:lang w:val="en-US"/>
              </w:rPr>
            </w:pPr>
            <w:r w:rsidRPr="0027000D">
              <w:rPr>
                <w:sz w:val="18"/>
                <w:szCs w:val="18"/>
                <w:lang w:val="en-US"/>
              </w:rPr>
              <w:t>Πτυχίο Νοσηλευτική</w:t>
            </w:r>
            <w:r w:rsidRPr="0027000D">
              <w:rPr>
                <w:sz w:val="18"/>
                <w:szCs w:val="18"/>
              </w:rPr>
              <w:t>ς</w:t>
            </w:r>
          </w:p>
          <w:p w:rsidR="005F480F" w:rsidRPr="0027000D" w:rsidRDefault="005F480F" w:rsidP="00067443">
            <w:pPr>
              <w:numPr>
                <w:ilvl w:val="0"/>
                <w:numId w:val="34"/>
              </w:numPr>
              <w:spacing w:before="100" w:beforeAutospacing="1" w:after="100" w:afterAutospacing="1" w:line="240" w:lineRule="auto"/>
              <w:ind w:left="347"/>
              <w:contextualSpacing/>
              <w:rPr>
                <w:sz w:val="18"/>
                <w:szCs w:val="18"/>
                <w:lang w:val="en-US"/>
              </w:rPr>
            </w:pPr>
            <w:r w:rsidRPr="0027000D">
              <w:rPr>
                <w:sz w:val="18"/>
                <w:szCs w:val="18"/>
                <w:lang w:val="en-US"/>
              </w:rPr>
              <w:t>Πτυχίο Κοινωνιολ</w:t>
            </w:r>
            <w:r w:rsidRPr="0027000D">
              <w:rPr>
                <w:sz w:val="18"/>
                <w:szCs w:val="18"/>
              </w:rPr>
              <w:t>ογίας</w:t>
            </w:r>
          </w:p>
          <w:p w:rsidR="005F480F" w:rsidRPr="0027000D" w:rsidRDefault="005F480F" w:rsidP="005F480F">
            <w:pPr>
              <w:spacing w:after="0" w:line="240" w:lineRule="auto"/>
              <w:rPr>
                <w:sz w:val="18"/>
                <w:szCs w:val="18"/>
              </w:rPr>
            </w:pPr>
          </w:p>
        </w:tc>
      </w:tr>
      <w:tr w:rsidR="005F480F" w:rsidRPr="0027000D" w:rsidTr="005F480F">
        <w:trPr>
          <w:trHeight w:val="1636"/>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w:t>
            </w:r>
            <w:r w:rsidRPr="0027000D">
              <w:rPr>
                <w:color w:val="333333"/>
                <w:sz w:val="18"/>
                <w:szCs w:val="18"/>
              </w:rPr>
              <w:t>1061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Ψυχολογία της Υγείας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και εφαρμογή ψυχολογικών προσεγγίσεων σε ζητήματα υγείας, στη κριτική ανάλυση πράξεων και προσωπικών πεποιθήσεων</w:t>
            </w:r>
          </w:p>
          <w:p w:rsidR="005F480F" w:rsidRPr="0027000D" w:rsidRDefault="005F480F" w:rsidP="005F480F">
            <w:pPr>
              <w:spacing w:after="0" w:line="240" w:lineRule="auto"/>
              <w:rPr>
                <w:sz w:val="18"/>
                <w:szCs w:val="18"/>
              </w:rPr>
            </w:pPr>
          </w:p>
        </w:tc>
        <w:tc>
          <w:tcPr>
            <w:tcW w:w="2207"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5"/>
              </w:numPr>
              <w:spacing w:after="0" w:line="240" w:lineRule="auto"/>
              <w:ind w:left="327"/>
              <w:contextualSpacing/>
              <w:rPr>
                <w:sz w:val="18"/>
                <w:szCs w:val="18"/>
                <w:lang w:val="en-US"/>
              </w:rPr>
            </w:pPr>
            <w:r w:rsidRPr="0027000D">
              <w:rPr>
                <w:sz w:val="18"/>
                <w:szCs w:val="18"/>
              </w:rPr>
              <w:t xml:space="preserve">Μεταπτυχιακό στην </w:t>
            </w:r>
            <w:r w:rsidRPr="0027000D">
              <w:rPr>
                <w:sz w:val="18"/>
                <w:szCs w:val="18"/>
                <w:lang w:val="en-US"/>
              </w:rPr>
              <w:t>Κλινική Ψυχολογία</w:t>
            </w:r>
          </w:p>
          <w:p w:rsidR="005F480F" w:rsidRPr="0027000D" w:rsidRDefault="005F480F" w:rsidP="00067443">
            <w:pPr>
              <w:numPr>
                <w:ilvl w:val="0"/>
                <w:numId w:val="35"/>
              </w:numPr>
              <w:spacing w:after="0" w:line="240" w:lineRule="auto"/>
              <w:ind w:left="327"/>
              <w:contextualSpacing/>
              <w:rPr>
                <w:sz w:val="18"/>
                <w:szCs w:val="18"/>
                <w:lang w:val="en-US"/>
              </w:rPr>
            </w:pPr>
            <w:r w:rsidRPr="0027000D">
              <w:rPr>
                <w:sz w:val="18"/>
                <w:szCs w:val="18"/>
              </w:rPr>
              <w:t xml:space="preserve">Μεταπτυχιακό στην </w:t>
            </w:r>
            <w:r w:rsidRPr="0027000D">
              <w:rPr>
                <w:sz w:val="18"/>
                <w:szCs w:val="18"/>
                <w:lang w:val="en-US"/>
              </w:rPr>
              <w:t>Κοινωνική ψυχολογία</w:t>
            </w:r>
          </w:p>
          <w:p w:rsidR="005F480F" w:rsidRPr="0027000D" w:rsidRDefault="005F480F" w:rsidP="00067443">
            <w:pPr>
              <w:numPr>
                <w:ilvl w:val="0"/>
                <w:numId w:val="35"/>
              </w:numPr>
              <w:spacing w:after="0" w:line="240" w:lineRule="auto"/>
              <w:ind w:left="327"/>
              <w:contextualSpacing/>
              <w:rPr>
                <w:sz w:val="18"/>
                <w:szCs w:val="18"/>
              </w:rPr>
            </w:pPr>
            <w:r w:rsidRPr="0027000D">
              <w:rPr>
                <w:sz w:val="18"/>
                <w:szCs w:val="18"/>
              </w:rPr>
              <w:t>Μεταπτυχιακό στη Νοσηλευτική Ψυχικής Υγείας</w:t>
            </w:r>
          </w:p>
        </w:tc>
        <w:tc>
          <w:tcPr>
            <w:tcW w:w="2000" w:type="dxa"/>
            <w:tcBorders>
              <w:top w:val="nil"/>
              <w:left w:val="nil"/>
              <w:bottom w:val="single" w:sz="4" w:space="0" w:color="auto"/>
              <w:right w:val="single" w:sz="8" w:space="0" w:color="auto"/>
            </w:tcBorders>
          </w:tcPr>
          <w:p w:rsidR="005F480F" w:rsidRPr="0027000D" w:rsidRDefault="005F480F" w:rsidP="00067443">
            <w:pPr>
              <w:numPr>
                <w:ilvl w:val="0"/>
                <w:numId w:val="36"/>
              </w:numPr>
              <w:spacing w:before="100" w:beforeAutospacing="1" w:after="100" w:afterAutospacing="1" w:line="240" w:lineRule="auto"/>
              <w:ind w:left="315"/>
              <w:contextualSpacing/>
              <w:rPr>
                <w:sz w:val="18"/>
                <w:szCs w:val="18"/>
                <w:lang w:val="en-US"/>
              </w:rPr>
            </w:pPr>
            <w:r w:rsidRPr="0027000D">
              <w:rPr>
                <w:sz w:val="18"/>
                <w:szCs w:val="18"/>
                <w:lang w:val="en-US"/>
              </w:rPr>
              <w:t>Πτυχίο Νοσηλευτική</w:t>
            </w:r>
            <w:r w:rsidRPr="0027000D">
              <w:rPr>
                <w:sz w:val="18"/>
                <w:szCs w:val="18"/>
              </w:rPr>
              <w:t>ς</w:t>
            </w:r>
          </w:p>
          <w:p w:rsidR="005F480F" w:rsidRPr="0027000D" w:rsidRDefault="005F480F" w:rsidP="00067443">
            <w:pPr>
              <w:numPr>
                <w:ilvl w:val="0"/>
                <w:numId w:val="36"/>
              </w:numPr>
              <w:spacing w:before="100" w:beforeAutospacing="1" w:after="100" w:afterAutospacing="1" w:line="240" w:lineRule="auto"/>
              <w:ind w:left="346"/>
              <w:contextualSpacing/>
              <w:rPr>
                <w:sz w:val="18"/>
                <w:szCs w:val="18"/>
                <w:lang w:val="en-US"/>
              </w:rPr>
            </w:pPr>
            <w:r w:rsidRPr="0027000D">
              <w:rPr>
                <w:sz w:val="18"/>
                <w:szCs w:val="18"/>
                <w:lang w:val="en-US"/>
              </w:rPr>
              <w:t>Πτυχίο Ψυχολογίας</w:t>
            </w:r>
          </w:p>
          <w:p w:rsidR="005F480F" w:rsidRPr="0027000D" w:rsidRDefault="005F480F" w:rsidP="005F480F">
            <w:pPr>
              <w:spacing w:after="0" w:line="240" w:lineRule="auto"/>
              <w:rPr>
                <w:sz w:val="18"/>
                <w:szCs w:val="18"/>
              </w:rPr>
            </w:pPr>
          </w:p>
        </w:tc>
      </w:tr>
      <w:tr w:rsidR="005F480F" w:rsidRPr="0027000D" w:rsidTr="005F480F">
        <w:trPr>
          <w:trHeight w:val="68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w:t>
            </w:r>
            <w:r w:rsidRPr="0027000D">
              <w:rPr>
                <w:color w:val="333333"/>
                <w:sz w:val="18"/>
                <w:szCs w:val="18"/>
              </w:rPr>
              <w:t>3051</w:t>
            </w:r>
          </w:p>
          <w:p w:rsidR="005F480F" w:rsidRPr="0027000D" w:rsidRDefault="005F480F" w:rsidP="005F480F">
            <w:pPr>
              <w:spacing w:after="0" w:line="240" w:lineRule="auto"/>
              <w:rPr>
                <w:sz w:val="18"/>
                <w:szCs w:val="18"/>
              </w:rPr>
            </w:pP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Φαρμακολογία</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Φαρμακολογία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ind w:left="-33"/>
              <w:contextualSpacing/>
              <w:rPr>
                <w:sz w:val="18"/>
                <w:szCs w:val="18"/>
              </w:rPr>
            </w:pPr>
            <w:r w:rsidRPr="0027000D">
              <w:rPr>
                <w:sz w:val="18"/>
                <w:szCs w:val="18"/>
              </w:rPr>
              <w:t>1. Μεταπτυχιακό Δίπλωμα στην Φαρμακολογία</w:t>
            </w:r>
          </w:p>
        </w:tc>
        <w:tc>
          <w:tcPr>
            <w:tcW w:w="2000" w:type="dxa"/>
            <w:tcBorders>
              <w:top w:val="nil"/>
              <w:left w:val="nil"/>
              <w:bottom w:val="single" w:sz="4" w:space="0" w:color="auto"/>
              <w:right w:val="single" w:sz="8" w:space="0" w:color="auto"/>
            </w:tcBorders>
          </w:tcPr>
          <w:p w:rsidR="005F480F" w:rsidRDefault="005F480F" w:rsidP="005F480F">
            <w:pPr>
              <w:spacing w:after="0" w:line="240" w:lineRule="auto"/>
              <w:rPr>
                <w:sz w:val="18"/>
                <w:szCs w:val="18"/>
              </w:rPr>
            </w:pPr>
            <w:r w:rsidRPr="0027000D">
              <w:rPr>
                <w:sz w:val="18"/>
                <w:szCs w:val="18"/>
              </w:rPr>
              <w:t>1. Πτυχίο Ιατρικής</w:t>
            </w:r>
          </w:p>
          <w:p w:rsidR="005F480F" w:rsidRDefault="005F480F" w:rsidP="005F480F">
            <w:pPr>
              <w:spacing w:after="0" w:line="240" w:lineRule="auto"/>
              <w:rPr>
                <w:sz w:val="18"/>
                <w:szCs w:val="18"/>
              </w:rPr>
            </w:pPr>
          </w:p>
          <w:p w:rsidR="005F480F" w:rsidRPr="0027000D" w:rsidRDefault="005F480F" w:rsidP="005F480F">
            <w:pPr>
              <w:spacing w:after="0" w:line="240" w:lineRule="auto"/>
              <w:rPr>
                <w:sz w:val="18"/>
                <w:szCs w:val="18"/>
              </w:rPr>
            </w:pPr>
            <w:r>
              <w:rPr>
                <w:sz w:val="18"/>
                <w:szCs w:val="18"/>
              </w:rPr>
              <w:t>2.Πτυχίο Φαρμακευτικής</w:t>
            </w:r>
          </w:p>
        </w:tc>
      </w:tr>
      <w:tr w:rsidR="005F480F" w:rsidRPr="0027000D" w:rsidTr="005F480F">
        <w:trPr>
          <w:trHeight w:val="987"/>
          <w:jc w:val="right"/>
        </w:trPr>
        <w:tc>
          <w:tcPr>
            <w:tcW w:w="989"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color w:val="333333"/>
                <w:sz w:val="18"/>
                <w:szCs w:val="18"/>
                <w:lang w:val="en-US"/>
              </w:rPr>
            </w:pPr>
            <w:r w:rsidRPr="0027000D">
              <w:rPr>
                <w:color w:val="333333"/>
                <w:sz w:val="18"/>
                <w:szCs w:val="18"/>
                <w:lang w:val="en-US"/>
              </w:rPr>
              <w:t>NUR1041</w:t>
            </w:r>
          </w:p>
        </w:tc>
        <w:tc>
          <w:tcPr>
            <w:tcW w:w="141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Βιολογία</w:t>
            </w:r>
          </w:p>
        </w:tc>
        <w:tc>
          <w:tcPr>
            <w:tcW w:w="1021"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συναφές με την Βιολογία του Ανθρωπίνου Σώματος</w:t>
            </w:r>
          </w:p>
        </w:tc>
        <w:tc>
          <w:tcPr>
            <w:tcW w:w="22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3"/>
              <w:contextualSpacing/>
              <w:rPr>
                <w:sz w:val="18"/>
                <w:szCs w:val="18"/>
              </w:rPr>
            </w:pPr>
            <w:r w:rsidRPr="0027000D">
              <w:rPr>
                <w:sz w:val="18"/>
                <w:szCs w:val="18"/>
              </w:rPr>
              <w:t>1. Μεταπτυχιακό Δίπλωμα με συνάφεια στη Βιολογία του Ανθρώπου</w:t>
            </w:r>
          </w:p>
        </w:tc>
        <w:tc>
          <w:tcPr>
            <w:tcW w:w="200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00" w:beforeAutospacing="1" w:after="100" w:afterAutospacing="1" w:line="240" w:lineRule="auto"/>
              <w:contextualSpacing/>
              <w:rPr>
                <w:sz w:val="18"/>
                <w:szCs w:val="18"/>
              </w:rPr>
            </w:pPr>
            <w:r w:rsidRPr="0027000D">
              <w:rPr>
                <w:sz w:val="18"/>
                <w:szCs w:val="18"/>
              </w:rPr>
              <w:t>1. Πτυχίο Βιολογίας</w:t>
            </w:r>
          </w:p>
          <w:p w:rsidR="005F480F" w:rsidRPr="0027000D" w:rsidRDefault="005F480F" w:rsidP="005F480F">
            <w:pPr>
              <w:spacing w:before="100" w:beforeAutospacing="1" w:after="100" w:afterAutospacing="1" w:line="240" w:lineRule="auto"/>
              <w:contextualSpacing/>
              <w:rPr>
                <w:sz w:val="18"/>
                <w:szCs w:val="18"/>
              </w:rPr>
            </w:pPr>
            <w:r w:rsidRPr="0027000D">
              <w:rPr>
                <w:sz w:val="18"/>
                <w:szCs w:val="18"/>
              </w:rPr>
              <w:t>2. Πτυχίο Ιατρικής</w:t>
            </w:r>
          </w:p>
        </w:tc>
      </w:tr>
    </w:tbl>
    <w:p w:rsidR="005F480F" w:rsidRPr="0027000D" w:rsidRDefault="005F480F" w:rsidP="005F480F">
      <w:pPr>
        <w:spacing w:after="0" w:line="240" w:lineRule="auto"/>
        <w:jc w:val="both"/>
        <w:rPr>
          <w:sz w:val="18"/>
          <w:szCs w:val="18"/>
        </w:rPr>
      </w:pP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before="120" w:after="0" w:line="240" w:lineRule="auto"/>
        <w:ind w:firstLine="426"/>
        <w:jc w:val="both"/>
        <w:rPr>
          <w:b/>
          <w:i/>
          <w:sz w:val="18"/>
          <w:szCs w:val="18"/>
        </w:rPr>
      </w:pPr>
    </w:p>
    <w:tbl>
      <w:tblPr>
        <w:tblW w:w="10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rPr>
          <w:trHeight w:val="846"/>
          <w:jc w:val="right"/>
        </w:trPr>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center"/>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center"/>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center"/>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08"/>
              <w:jc w:val="center"/>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Εξειδίκευση</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center"/>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Ειδικότητα</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center"/>
              <w:rPr>
                <w:i/>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lang w:val="en-US"/>
              </w:rPr>
              <w:t>NUR1010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Ανατομία Ι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ind w:left="45"/>
              <w:contextualSpacing/>
              <w:rPr>
                <w:sz w:val="18"/>
                <w:szCs w:val="18"/>
              </w:rPr>
            </w:pPr>
            <w:r w:rsidRPr="0027000D">
              <w:rPr>
                <w:sz w:val="18"/>
                <w:szCs w:val="18"/>
              </w:rPr>
              <w:t>1. Μεταπτυχιακό Δίπλωμα συναφές με την Ανατομία του Ανθρώπινου   Σώματος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1"/>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1"/>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1"/>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NUR10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Φυσιολογία 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3"/>
              </w:numPr>
              <w:spacing w:after="0" w:line="240" w:lineRule="auto"/>
              <w:rPr>
                <w:sz w:val="18"/>
                <w:szCs w:val="18"/>
              </w:rPr>
            </w:pPr>
            <w:r w:rsidRPr="0027000D">
              <w:rPr>
                <w:sz w:val="18"/>
                <w:szCs w:val="18"/>
              </w:rPr>
              <w:t>Μεταπτυχιακό στη Φυσιολογία του Ανθρώπου</w:t>
            </w:r>
          </w:p>
          <w:p w:rsidR="005F480F" w:rsidRPr="0027000D" w:rsidRDefault="005F480F" w:rsidP="005F480F">
            <w:pPr>
              <w:spacing w:before="120" w:after="0" w:line="240" w:lineRule="auto"/>
              <w:ind w:left="405"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2"/>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2"/>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2"/>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NUR10</w:t>
            </w:r>
            <w:r w:rsidRPr="0027000D">
              <w:rPr>
                <w:color w:val="231F20"/>
                <w:sz w:val="18"/>
                <w:szCs w:val="18"/>
              </w:rPr>
              <w:t>3</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Εισαγωγή στη Νοσηλευτική</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4"/>
              </w:numPr>
              <w:spacing w:after="0" w:line="240" w:lineRule="auto"/>
              <w:ind w:left="396"/>
              <w:contextualSpacing/>
              <w:rPr>
                <w:sz w:val="18"/>
                <w:szCs w:val="18"/>
                <w:lang w:val="en-US"/>
              </w:rPr>
            </w:pPr>
            <w:r w:rsidRPr="0027000D">
              <w:rPr>
                <w:sz w:val="18"/>
                <w:szCs w:val="18"/>
              </w:rPr>
              <w:t xml:space="preserve">Μεταπτυχιακό στη </w:t>
            </w:r>
            <w:r w:rsidRPr="0027000D">
              <w:rPr>
                <w:sz w:val="18"/>
                <w:szCs w:val="18"/>
                <w:lang w:val="en-US"/>
              </w:rPr>
              <w:t>Διαπολιτισμική Νοσηλευτική</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4"/>
              </w:numPr>
              <w:spacing w:after="0" w:line="240" w:lineRule="auto"/>
              <w:ind w:left="393"/>
              <w:contextualSpacing/>
              <w:rPr>
                <w:sz w:val="18"/>
                <w:szCs w:val="18"/>
                <w:lang w:val="en-US"/>
              </w:rPr>
            </w:pPr>
            <w:r w:rsidRPr="0027000D">
              <w:rPr>
                <w:sz w:val="18"/>
                <w:szCs w:val="18"/>
              </w:rPr>
              <w:t xml:space="preserve">Μεταπτυχιακό στις </w:t>
            </w:r>
            <w:r w:rsidRPr="0027000D">
              <w:rPr>
                <w:sz w:val="18"/>
                <w:szCs w:val="18"/>
                <w:lang w:val="en-US"/>
              </w:rPr>
              <w:t>Νοσηλευτικές Σπουδές</w:t>
            </w:r>
          </w:p>
          <w:p w:rsidR="005F480F" w:rsidRPr="0027000D" w:rsidRDefault="005F480F" w:rsidP="00067443">
            <w:pPr>
              <w:numPr>
                <w:ilvl w:val="0"/>
                <w:numId w:val="44"/>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Παθολογία</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και άλλα Μεταπτυχιακά Διπλώματα στη Νοσηλευτική Επιστήμη</w:t>
            </w:r>
          </w:p>
          <w:p w:rsidR="005F480F" w:rsidRPr="0027000D" w:rsidRDefault="005F480F" w:rsidP="005F480F">
            <w:pPr>
              <w:spacing w:before="120" w:after="0" w:line="240" w:lineRule="auto"/>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5"/>
              </w:numPr>
              <w:spacing w:after="0" w:line="240" w:lineRule="auto"/>
              <w:ind w:left="351"/>
              <w:rPr>
                <w:sz w:val="18"/>
                <w:szCs w:val="18"/>
              </w:rPr>
            </w:pPr>
            <w:r w:rsidRPr="0027000D">
              <w:rPr>
                <w:sz w:val="18"/>
                <w:szCs w:val="18"/>
              </w:rPr>
              <w:t xml:space="preserve">Πτυχίο Νοσηλευτικής </w:t>
            </w:r>
          </w:p>
          <w:p w:rsidR="005F480F" w:rsidRPr="0027000D" w:rsidRDefault="005F480F" w:rsidP="005F480F">
            <w:pPr>
              <w:spacing w:before="120" w:after="0" w:line="240" w:lineRule="auto"/>
              <w:ind w:firstLine="426"/>
              <w:rPr>
                <w:sz w:val="18"/>
                <w:szCs w:val="18"/>
              </w:rPr>
            </w:pPr>
          </w:p>
          <w:p w:rsidR="005F480F" w:rsidRPr="0027000D" w:rsidRDefault="005F480F" w:rsidP="005F480F">
            <w:pPr>
              <w:spacing w:before="120" w:after="0" w:line="240" w:lineRule="auto"/>
              <w:ind w:firstLine="426"/>
              <w:rPr>
                <w:sz w:val="18"/>
                <w:szCs w:val="18"/>
              </w:rPr>
            </w:pPr>
            <w:r w:rsidRPr="0027000D">
              <w:rPr>
                <w:sz w:val="18"/>
                <w:szCs w:val="18"/>
              </w:rPr>
              <w:t>( Διδακτική Εμπειρία στην Επικοινωνία)</w:t>
            </w:r>
          </w:p>
          <w:p w:rsidR="005F480F" w:rsidRPr="0027000D" w:rsidRDefault="005F480F" w:rsidP="005F480F">
            <w:pPr>
              <w:spacing w:before="120" w:after="0" w:line="240" w:lineRule="auto"/>
              <w:ind w:firstLine="426"/>
              <w:rPr>
                <w:sz w:val="18"/>
                <w:szCs w:val="18"/>
              </w:rPr>
            </w:pPr>
          </w:p>
          <w:p w:rsidR="005F480F" w:rsidRPr="0027000D" w:rsidRDefault="005F480F" w:rsidP="005F480F">
            <w:pPr>
              <w:spacing w:after="0" w:line="240" w:lineRule="auto"/>
              <w:ind w:left="360"/>
              <w:rPr>
                <w:b/>
                <w:i/>
                <w:sz w:val="18"/>
                <w:szCs w:val="18"/>
              </w:rPr>
            </w:pPr>
            <w:r w:rsidRPr="0027000D">
              <w:rPr>
                <w:b/>
                <w:i/>
                <w:sz w:val="18"/>
                <w:szCs w:val="18"/>
              </w:rPr>
              <w:t>*Οι υποψήφιοι</w:t>
            </w:r>
            <w:r w:rsidRPr="0027000D">
              <w:rPr>
                <w:sz w:val="18"/>
                <w:szCs w:val="18"/>
              </w:rPr>
              <w:t xml:space="preserve"> </w:t>
            </w:r>
            <w:r w:rsidRPr="0027000D">
              <w:rPr>
                <w:b/>
                <w:i/>
                <w:sz w:val="18"/>
                <w:szCs w:val="18"/>
              </w:rPr>
              <w:t>θα πρέπει να προσκομίσουν αναλυτική βεβαίωση επαγγελματικής προϋπηρεσίας όπου να αναγράφεται με σαφήνεια</w:t>
            </w:r>
          </w:p>
          <w:p w:rsidR="005F480F" w:rsidRPr="0027000D" w:rsidRDefault="005F480F" w:rsidP="005F480F">
            <w:pPr>
              <w:spacing w:after="0" w:line="240" w:lineRule="auto"/>
              <w:ind w:left="360"/>
              <w:rPr>
                <w:sz w:val="18"/>
                <w:szCs w:val="18"/>
              </w:rPr>
            </w:pPr>
            <w:r w:rsidRPr="0027000D">
              <w:rPr>
                <w:b/>
                <w:i/>
                <w:sz w:val="18"/>
                <w:szCs w:val="18"/>
              </w:rPr>
              <w:t>Η διδακτική τους εμπειρία σε μαθήματα εμπειρίας)</w:t>
            </w:r>
            <w:r w:rsidRPr="0027000D">
              <w:rPr>
                <w:sz w:val="18"/>
                <w:szCs w:val="18"/>
              </w:rPr>
              <w:t xml:space="preserve"> </w:t>
            </w:r>
          </w:p>
          <w:p w:rsidR="005F480F" w:rsidRPr="0027000D" w:rsidRDefault="005F480F" w:rsidP="005F480F">
            <w:pPr>
              <w:spacing w:after="0" w:line="240" w:lineRule="auto"/>
              <w:rPr>
                <w:sz w:val="18"/>
                <w:szCs w:val="18"/>
              </w:rPr>
            </w:pPr>
          </w:p>
          <w:p w:rsidR="005F480F" w:rsidRPr="0027000D" w:rsidRDefault="005F480F" w:rsidP="005F480F">
            <w:pPr>
              <w:spacing w:before="120" w:after="0" w:line="240" w:lineRule="auto"/>
              <w:ind w:firstLine="426"/>
              <w:rPr>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NUR2010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Ανατομία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45"/>
              <w:contextualSpacing/>
              <w:rPr>
                <w:sz w:val="18"/>
                <w:szCs w:val="18"/>
              </w:rPr>
            </w:pPr>
          </w:p>
          <w:p w:rsidR="005F480F" w:rsidRPr="0027000D" w:rsidRDefault="005F480F" w:rsidP="005F480F">
            <w:pPr>
              <w:spacing w:after="0" w:line="240" w:lineRule="auto"/>
              <w:rPr>
                <w:sz w:val="18"/>
                <w:szCs w:val="18"/>
              </w:rPr>
            </w:pPr>
            <w:r w:rsidRPr="0027000D">
              <w:rPr>
                <w:sz w:val="18"/>
                <w:szCs w:val="18"/>
              </w:rPr>
              <w:t>1. Μεταπτυχιακό Δίπλωμα συναφές με την Ανατομία του Ανθρώπινου   Σώματος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3"/>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3"/>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3"/>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NUR2020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Φυσιολογία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6"/>
              </w:numPr>
              <w:spacing w:after="0" w:line="240" w:lineRule="auto"/>
              <w:rPr>
                <w:sz w:val="18"/>
                <w:szCs w:val="18"/>
              </w:rPr>
            </w:pPr>
            <w:r w:rsidRPr="0027000D">
              <w:rPr>
                <w:sz w:val="18"/>
                <w:szCs w:val="18"/>
              </w:rPr>
              <w:t xml:space="preserve">Μεταπτυχιακό στη Φυσιολογία του Ανθρώπου </w:t>
            </w:r>
          </w:p>
          <w:p w:rsidR="005F480F" w:rsidRPr="0027000D" w:rsidRDefault="005F480F" w:rsidP="005F480F">
            <w:pPr>
              <w:spacing w:before="120" w:after="0" w:line="240" w:lineRule="auto"/>
              <w:ind w:left="405"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4"/>
              </w:numPr>
              <w:spacing w:after="0" w:line="240" w:lineRule="auto"/>
              <w:contextualSpacing/>
              <w:rPr>
                <w:sz w:val="18"/>
                <w:szCs w:val="18"/>
              </w:rPr>
            </w:pPr>
            <w:r w:rsidRPr="0027000D">
              <w:rPr>
                <w:sz w:val="18"/>
                <w:szCs w:val="18"/>
              </w:rPr>
              <w:lastRenderedPageBreak/>
              <w:t>Πτυχίο Ιατρικής</w:t>
            </w:r>
          </w:p>
          <w:p w:rsidR="005F480F" w:rsidRPr="0027000D" w:rsidRDefault="005F480F" w:rsidP="00067443">
            <w:pPr>
              <w:numPr>
                <w:ilvl w:val="0"/>
                <w:numId w:val="54"/>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4"/>
              </w:numPr>
              <w:spacing w:after="0" w:line="240" w:lineRule="auto"/>
              <w:ind w:left="380"/>
              <w:contextualSpacing/>
              <w:rPr>
                <w:sz w:val="18"/>
                <w:szCs w:val="18"/>
              </w:rPr>
            </w:pPr>
            <w:r w:rsidRPr="0027000D">
              <w:rPr>
                <w:sz w:val="18"/>
                <w:szCs w:val="18"/>
              </w:rPr>
              <w:lastRenderedPageBreak/>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lastRenderedPageBreak/>
              <w:t>NUR30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Κοινοτική Νοσηλευτική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Γ</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7"/>
              </w:numPr>
              <w:spacing w:after="0" w:line="240" w:lineRule="auto"/>
              <w:ind w:left="396"/>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067443">
            <w:pPr>
              <w:numPr>
                <w:ilvl w:val="0"/>
                <w:numId w:val="47"/>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067443">
            <w:pPr>
              <w:numPr>
                <w:ilvl w:val="0"/>
                <w:numId w:val="47"/>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 Συμβουλευτική Ψυχολογία &amp; Συμβουλευτική της Εκπαίδευσης</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και άλλα Μεταπτυχιακά Διπλώματα στη Κοινοτική Νοσηλευτική</w:t>
            </w:r>
          </w:p>
          <w:p w:rsidR="005F480F" w:rsidRPr="0027000D" w:rsidRDefault="005F480F" w:rsidP="005F480F">
            <w:pPr>
              <w:spacing w:before="120" w:after="0" w:line="240" w:lineRule="auto"/>
              <w:ind w:left="390"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8"/>
              </w:numPr>
              <w:spacing w:after="0" w:line="240" w:lineRule="auto"/>
              <w:ind w:left="351"/>
              <w:contextualSpacing/>
              <w:rPr>
                <w:sz w:val="18"/>
                <w:szCs w:val="18"/>
              </w:rPr>
            </w:pPr>
            <w:r w:rsidRPr="0027000D">
              <w:rPr>
                <w:sz w:val="18"/>
                <w:szCs w:val="18"/>
              </w:rPr>
              <w:t>Πτυχίο Νοσηλευτικής και εμπειρία στην Κοινοτική Νοσηλευτική ή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after="0" w:line="240" w:lineRule="auto"/>
              <w:ind w:left="-9"/>
              <w:contextualSpacing/>
              <w:rPr>
                <w:sz w:val="18"/>
                <w:szCs w:val="18"/>
              </w:rPr>
            </w:pPr>
          </w:p>
          <w:p w:rsidR="005F480F" w:rsidRPr="0027000D" w:rsidRDefault="005F480F" w:rsidP="005F480F">
            <w:pPr>
              <w:spacing w:after="0" w:line="240" w:lineRule="auto"/>
              <w:ind w:left="-9"/>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NUR70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Νοσηλευτική Ψυχικής Υγείας</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Ζ</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9"/>
              </w:numPr>
              <w:spacing w:after="0" w:line="240" w:lineRule="auto"/>
              <w:ind w:left="396"/>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Ψυχικής Υγείας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9"/>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067443">
            <w:pPr>
              <w:numPr>
                <w:ilvl w:val="0"/>
                <w:numId w:val="49"/>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Κοινωνική Ψυχιατρικής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και άλλα Μεταπτυχιακά Διπλώματα στη Νοσηλευτική Ψυχικής Υγείας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0"/>
              </w:numPr>
              <w:spacing w:after="0" w:line="240" w:lineRule="auto"/>
              <w:ind w:left="351"/>
              <w:contextualSpacing/>
              <w:rPr>
                <w:sz w:val="18"/>
                <w:szCs w:val="18"/>
              </w:rPr>
            </w:pPr>
            <w:r w:rsidRPr="0027000D">
              <w:rPr>
                <w:sz w:val="18"/>
                <w:szCs w:val="18"/>
              </w:rPr>
              <w:t>Πτυχίο Νοσηλευτικής και εμπειρία στην Ψυχική Υγεία (</w:t>
            </w:r>
            <w:r w:rsidRPr="0027000D">
              <w:rPr>
                <w:i/>
                <w:sz w:val="18"/>
                <w:szCs w:val="18"/>
              </w:rPr>
              <w:t xml:space="preserve">επαγγελματική εργασία σε Ψυχιατρική κλινική* ή επαγγελματική εργασία σε Δομές Ψυχικής Υγείας ή Ειδικότητα Ψυχιατρικής Νοσηλευτικής ή ακαδημαϊκό υπόβαθρο στην Ψυχική Υγεία </w:t>
            </w:r>
            <w:r w:rsidRPr="0027000D">
              <w:rPr>
                <w:sz w:val="18"/>
                <w:szCs w:val="18"/>
              </w:rPr>
              <w:t xml:space="preserve">)  </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bl>
    <w:p w:rsidR="005F480F" w:rsidRDefault="005F480F"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spacing w:before="120" w:after="0" w:line="240" w:lineRule="auto"/>
        <w:ind w:firstLine="426"/>
        <w:jc w:val="center"/>
        <w:rPr>
          <w:b/>
          <w:sz w:val="18"/>
          <w:szCs w:val="18"/>
        </w:rPr>
      </w:pPr>
      <w:r w:rsidRPr="0027000D">
        <w:rPr>
          <w:b/>
          <w:sz w:val="18"/>
          <w:szCs w:val="18"/>
        </w:rPr>
        <w:t>ΤΟΜΕΑΣ   Παθολογικός</w:t>
      </w:r>
    </w:p>
    <w:p w:rsidR="005F480F" w:rsidRPr="0027000D" w:rsidRDefault="005F480F" w:rsidP="005F480F">
      <w:pPr>
        <w:spacing w:before="120" w:after="0" w:line="240" w:lineRule="auto"/>
        <w:ind w:firstLine="426"/>
        <w:jc w:val="center"/>
        <w:rPr>
          <w:b/>
          <w:i/>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5F480F" w:rsidRPr="0027000D" w:rsidTr="00213C96">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Α. ΕΠΙΣΤΗΜΟΝΙΚΟΙ ΣΥΝΕΡΓΑΤΕΣ (ή ελλείψει επιστημονικών συνεργατών, εργαστηριακοί συνεργάτες)</w:t>
            </w:r>
          </w:p>
        </w:tc>
      </w:tr>
    </w:tbl>
    <w:tbl>
      <w:tblPr>
        <w:tblpPr w:leftFromText="180" w:rightFromText="180" w:vertAnchor="text" w:horzAnchor="margin" w:tblpXSpec="right" w:tblpY="-1798"/>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244"/>
        <w:gridCol w:w="1134"/>
        <w:gridCol w:w="662"/>
        <w:gridCol w:w="472"/>
        <w:gridCol w:w="1944"/>
        <w:gridCol w:w="23"/>
        <w:gridCol w:w="2479"/>
        <w:gridCol w:w="23"/>
        <w:gridCol w:w="1885"/>
        <w:gridCol w:w="23"/>
      </w:tblGrid>
      <w:tr w:rsidR="00213C96" w:rsidRPr="0027000D" w:rsidTr="006405B3">
        <w:trPr>
          <w:gridAfter w:val="1"/>
          <w:wAfter w:w="23" w:type="dxa"/>
        </w:trPr>
        <w:tc>
          <w:tcPr>
            <w:tcW w:w="1132"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96"/>
              <w:rPr>
                <w:b/>
                <w:sz w:val="18"/>
                <w:szCs w:val="18"/>
              </w:rPr>
            </w:pPr>
            <w:r w:rsidRPr="0027000D">
              <w:rPr>
                <w:b/>
                <w:sz w:val="18"/>
                <w:szCs w:val="18"/>
              </w:rPr>
              <w:lastRenderedPageBreak/>
              <w:t>Κωδικός Μαθ/τος</w:t>
            </w:r>
          </w:p>
        </w:tc>
        <w:tc>
          <w:tcPr>
            <w:tcW w:w="124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F2E21">
            <w:pPr>
              <w:spacing w:before="120" w:after="0" w:line="240" w:lineRule="auto"/>
              <w:ind w:left="-281" w:firstLine="426"/>
              <w:rPr>
                <w:b/>
                <w:sz w:val="18"/>
                <w:szCs w:val="18"/>
              </w:rPr>
            </w:pPr>
            <w:r w:rsidRPr="0027000D">
              <w:rPr>
                <w:b/>
                <w:sz w:val="18"/>
                <w:szCs w:val="18"/>
              </w:rPr>
              <w:t>Τίτλος Μαθήματος</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rPr>
                <w:b/>
                <w:sz w:val="18"/>
                <w:szCs w:val="18"/>
              </w:rPr>
            </w:pPr>
            <w:r w:rsidRPr="0027000D">
              <w:rPr>
                <w:b/>
                <w:sz w:val="18"/>
                <w:szCs w:val="18"/>
              </w:rPr>
              <w:t xml:space="preserve">Εξάμηνο </w:t>
            </w:r>
            <w:r w:rsidR="00C152CC">
              <w:rPr>
                <w:b/>
                <w:sz w:val="18"/>
                <w:szCs w:val="18"/>
                <w:lang w:val="en-US"/>
              </w:rPr>
              <w:t xml:space="preserve">   </w:t>
            </w:r>
            <w:r w:rsidRPr="0027000D">
              <w:rPr>
                <w:b/>
                <w:sz w:val="18"/>
                <w:szCs w:val="18"/>
              </w:rPr>
              <w:t>Σπουδών</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ind w:left="-108" w:firstLine="65"/>
              <w:rPr>
                <w:b/>
                <w:sz w:val="18"/>
                <w:szCs w:val="18"/>
              </w:rPr>
            </w:pPr>
            <w:r w:rsidRPr="0027000D">
              <w:rPr>
                <w:b/>
                <w:sz w:val="18"/>
                <w:szCs w:val="18"/>
              </w:rPr>
              <w:t>Εβδομα- διαίες Ώρες  (Θ / ΑΠ)</w:t>
            </w:r>
          </w:p>
        </w:tc>
        <w:tc>
          <w:tcPr>
            <w:tcW w:w="194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ind w:firstLine="175"/>
              <w:rPr>
                <w:b/>
                <w:sz w:val="18"/>
                <w:szCs w:val="18"/>
              </w:rPr>
            </w:pPr>
            <w:r w:rsidRPr="0027000D">
              <w:rPr>
                <w:b/>
                <w:sz w:val="18"/>
                <w:szCs w:val="18"/>
              </w:rPr>
              <w:t>Γνωστικό Αντικείμενο</w:t>
            </w:r>
          </w:p>
          <w:p w:rsidR="00213C96" w:rsidRPr="0027000D" w:rsidRDefault="00213C96" w:rsidP="00213C96">
            <w:pPr>
              <w:spacing w:before="120" w:after="0" w:line="240" w:lineRule="auto"/>
              <w:ind w:left="-142" w:firstLine="426"/>
              <w:rPr>
                <w:sz w:val="18"/>
                <w:szCs w:val="18"/>
              </w:rPr>
            </w:pPr>
            <w:r w:rsidRPr="0027000D">
              <w:rPr>
                <w:sz w:val="18"/>
                <w:szCs w:val="18"/>
              </w:rPr>
              <w:t>(Διδακτορικό)</w:t>
            </w:r>
          </w:p>
        </w:tc>
        <w:tc>
          <w:tcPr>
            <w:tcW w:w="2502"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142" w:firstLine="426"/>
              <w:rPr>
                <w:b/>
                <w:sz w:val="18"/>
                <w:szCs w:val="18"/>
              </w:rPr>
            </w:pPr>
            <w:r w:rsidRPr="0027000D">
              <w:rPr>
                <w:b/>
                <w:sz w:val="18"/>
                <w:szCs w:val="18"/>
              </w:rPr>
              <w:t>Εξειδίκευση</w:t>
            </w:r>
          </w:p>
          <w:p w:rsidR="00213C96" w:rsidRPr="0027000D" w:rsidRDefault="00213C96" w:rsidP="00213C96">
            <w:pPr>
              <w:spacing w:before="120" w:after="0" w:line="240" w:lineRule="auto"/>
              <w:ind w:left="-142" w:firstLine="426"/>
              <w:rPr>
                <w:b/>
                <w:sz w:val="18"/>
                <w:szCs w:val="18"/>
              </w:rPr>
            </w:pPr>
            <w:r w:rsidRPr="0027000D">
              <w:rPr>
                <w:sz w:val="18"/>
                <w:szCs w:val="18"/>
              </w:rPr>
              <w:t>(Μεταπτυχιακός τίτλος)</w:t>
            </w:r>
          </w:p>
          <w:p w:rsidR="00213C96" w:rsidRPr="0027000D" w:rsidRDefault="00213C96" w:rsidP="00C152CC">
            <w:pPr>
              <w:spacing w:before="120" w:after="0" w:line="240" w:lineRule="auto"/>
              <w:ind w:left="-67" w:firstLine="426"/>
              <w:rPr>
                <w:i/>
                <w:sz w:val="18"/>
                <w:szCs w:val="18"/>
              </w:rPr>
            </w:pPr>
            <w:r w:rsidRPr="0027000D">
              <w:rPr>
                <w:i/>
                <w:sz w:val="18"/>
                <w:szCs w:val="18"/>
              </w:rPr>
              <w:t>Στην περίπτωση έλλειψης  επιστημονικών συνεργατών</w:t>
            </w:r>
          </w:p>
        </w:tc>
        <w:tc>
          <w:tcPr>
            <w:tcW w:w="1908"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142" w:firstLine="426"/>
              <w:rPr>
                <w:b/>
                <w:sz w:val="18"/>
                <w:szCs w:val="18"/>
              </w:rPr>
            </w:pPr>
            <w:r w:rsidRPr="0027000D">
              <w:rPr>
                <w:b/>
                <w:sz w:val="18"/>
                <w:szCs w:val="18"/>
              </w:rPr>
              <w:t>Ειδικότητα</w:t>
            </w:r>
          </w:p>
          <w:p w:rsidR="00213C96" w:rsidRPr="0027000D" w:rsidRDefault="00213C96" w:rsidP="00C152CC">
            <w:pPr>
              <w:spacing w:before="120" w:after="0" w:line="240" w:lineRule="auto"/>
              <w:ind w:left="124"/>
              <w:rPr>
                <w:sz w:val="18"/>
                <w:szCs w:val="18"/>
              </w:rPr>
            </w:pPr>
            <w:r w:rsidRPr="0027000D">
              <w:rPr>
                <w:sz w:val="18"/>
                <w:szCs w:val="18"/>
              </w:rPr>
              <w:t>(Βασικός τίτλος σπουδών)</w:t>
            </w:r>
          </w:p>
          <w:p w:rsidR="00213C96" w:rsidRPr="0027000D" w:rsidRDefault="00213C96" w:rsidP="00213C96">
            <w:pPr>
              <w:spacing w:before="120" w:after="0" w:line="240" w:lineRule="auto"/>
              <w:ind w:left="-142" w:firstLine="426"/>
              <w:rPr>
                <w:i/>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Default="00213C96" w:rsidP="00213C96">
            <w:pPr>
              <w:autoSpaceDE w:val="0"/>
              <w:autoSpaceDN w:val="0"/>
              <w:adjustRightInd w:val="0"/>
              <w:spacing w:after="0" w:line="240" w:lineRule="auto"/>
              <w:rPr>
                <w:sz w:val="18"/>
                <w:szCs w:val="18"/>
                <w:lang w:val="en-US"/>
              </w:rPr>
            </w:pPr>
          </w:p>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NUR2030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Βασική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Β</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106"/>
              </w:tabs>
              <w:spacing w:after="0" w:line="240" w:lineRule="auto"/>
              <w:jc w:val="center"/>
              <w:rPr>
                <w:sz w:val="18"/>
                <w:szCs w:val="18"/>
              </w:rPr>
            </w:pPr>
          </w:p>
          <w:p w:rsidR="00213C96" w:rsidRPr="0027000D" w:rsidRDefault="00213C96" w:rsidP="00213C96">
            <w:pPr>
              <w:tabs>
                <w:tab w:val="left" w:pos="1106"/>
              </w:tabs>
              <w:spacing w:after="0" w:line="240" w:lineRule="auto"/>
              <w:jc w:val="center"/>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rPr>
                <w:sz w:val="18"/>
                <w:szCs w:val="18"/>
              </w:rPr>
            </w:pPr>
            <w:r w:rsidRPr="0027000D">
              <w:rPr>
                <w:sz w:val="18"/>
                <w:szCs w:val="18"/>
              </w:rPr>
              <w:t>Διδακτορικό Δίπλωμα στη μελέτη της Νοσηλευτικής γνώσης και των επαγγελματικών Νοσηλευτικών ζητημάτων ή στη διεκπεραίωση βασικών Νοσηλευτικών πράξεων και στη αξιολόγηση ασθενούς</w:t>
            </w:r>
          </w:p>
          <w:p w:rsidR="00213C96" w:rsidRPr="0027000D" w:rsidRDefault="00213C96" w:rsidP="00213C96">
            <w:pPr>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στην Αντιμετώπιση του Πόνου</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στις Νοσηλευτική Παθολογία</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στη ΜΕΘ &amp; Καρδιολογική Νοσηλευτική</w:t>
            </w:r>
          </w:p>
          <w:p w:rsidR="00213C96" w:rsidRPr="0027000D" w:rsidRDefault="00213C96" w:rsidP="00213C96">
            <w:pPr>
              <w:numPr>
                <w:ilvl w:val="0"/>
                <w:numId w:val="55"/>
              </w:numPr>
              <w:spacing w:after="0" w:line="240" w:lineRule="auto"/>
              <w:rPr>
                <w:sz w:val="18"/>
                <w:szCs w:val="18"/>
              </w:rPr>
            </w:pPr>
            <w:r w:rsidRPr="0027000D">
              <w:rPr>
                <w:sz w:val="18"/>
                <w:szCs w:val="18"/>
              </w:rPr>
              <w:t>και άλλα Μεταπτυχιακά στη Νοσηλευτική Επιστήμη</w:t>
            </w: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6"/>
              </w:numPr>
              <w:spacing w:after="0" w:line="240" w:lineRule="auto"/>
              <w:ind w:left="360"/>
              <w:rPr>
                <w:sz w:val="18"/>
                <w:szCs w:val="18"/>
              </w:rPr>
            </w:pPr>
            <w:r w:rsidRPr="0027000D">
              <w:rPr>
                <w:sz w:val="18"/>
                <w:szCs w:val="18"/>
              </w:rPr>
              <w:t>Πτυχίο Νοσηλευτικής</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jc w:val="center"/>
              <w:rPr>
                <w:sz w:val="18"/>
                <w:szCs w:val="18"/>
              </w:rPr>
            </w:pPr>
            <w:r w:rsidRPr="0027000D">
              <w:rPr>
                <w:sz w:val="18"/>
                <w:szCs w:val="18"/>
                <w:lang w:val="en-US"/>
              </w:rPr>
              <w:t>NUR</w:t>
            </w:r>
            <w:r w:rsidRPr="0027000D">
              <w:rPr>
                <w:sz w:val="18"/>
                <w:szCs w:val="18"/>
              </w:rPr>
              <w:t>3061</w:t>
            </w: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jc w:val="center"/>
              <w:rPr>
                <w:sz w:val="18"/>
                <w:szCs w:val="18"/>
              </w:rPr>
            </w:pPr>
            <w:r w:rsidRPr="0027000D">
              <w:rPr>
                <w:sz w:val="18"/>
                <w:szCs w:val="18"/>
              </w:rPr>
              <w:t>Γεροντολογική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Pr>
                <w:sz w:val="18"/>
                <w:szCs w:val="18"/>
              </w:rPr>
              <w:t xml:space="preserve">    </w:t>
            </w:r>
            <w:r w:rsidRPr="0027000D">
              <w:rPr>
                <w:sz w:val="18"/>
                <w:szCs w:val="18"/>
              </w:rPr>
              <w:t>Γ</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106"/>
              </w:tabs>
              <w:spacing w:after="0" w:line="240" w:lineRule="auto"/>
              <w:ind w:left="-68"/>
              <w:jc w:val="center"/>
              <w:rPr>
                <w:sz w:val="18"/>
                <w:szCs w:val="18"/>
              </w:rPr>
            </w:pPr>
          </w:p>
          <w:p w:rsidR="00213C96" w:rsidRPr="0027000D" w:rsidRDefault="00213C96" w:rsidP="00213C96">
            <w:pPr>
              <w:tabs>
                <w:tab w:val="left" w:pos="1106"/>
              </w:tabs>
              <w:spacing w:after="0" w:line="240" w:lineRule="auto"/>
              <w:ind w:left="-68"/>
              <w:jc w:val="center"/>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6405B3" w:rsidRDefault="006405B3" w:rsidP="00213C96">
            <w:pPr>
              <w:spacing w:before="120" w:after="0" w:line="240" w:lineRule="auto"/>
              <w:ind w:left="-68" w:firstLine="426"/>
              <w:rPr>
                <w:sz w:val="18"/>
                <w:szCs w:val="18"/>
              </w:rPr>
            </w:pPr>
          </w:p>
          <w:p w:rsidR="00213C96" w:rsidRPr="006405B3" w:rsidRDefault="00213C96" w:rsidP="006405B3">
            <w:pPr>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rPr>
                <w:sz w:val="18"/>
                <w:szCs w:val="18"/>
              </w:rPr>
            </w:pPr>
            <w:r w:rsidRPr="0027000D">
              <w:rPr>
                <w:sz w:val="18"/>
                <w:szCs w:val="18"/>
              </w:rPr>
              <w:t>Διδακτορικό Δίπλωμα στη μελέτη της Παροχής φροντίδας στην Τρίτη Ηλικία ή στις πρωτοβάθμιες Δομές φροντίδας ηλικιωμένων</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στην Αντιμετώπιση του Πόνου</w:t>
            </w:r>
          </w:p>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στη Νοσηλευτική Παθολογία</w:t>
            </w:r>
          </w:p>
          <w:p w:rsidR="00213C96" w:rsidRPr="0027000D" w:rsidRDefault="00213C96" w:rsidP="00213C96">
            <w:pPr>
              <w:spacing w:before="120" w:after="0" w:line="240" w:lineRule="auto"/>
              <w:ind w:left="180" w:firstLine="426"/>
              <w:rPr>
                <w:sz w:val="18"/>
                <w:szCs w:val="18"/>
              </w:rPr>
            </w:pPr>
            <w:r w:rsidRPr="0027000D">
              <w:rPr>
                <w:sz w:val="18"/>
                <w:szCs w:val="18"/>
              </w:rPr>
              <w:t>4.     και άλλα Μεταπτυχιακά                 στη Νοσηλευτική Επιστήμη</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8"/>
              </w:numPr>
              <w:spacing w:after="0" w:line="240" w:lineRule="auto"/>
              <w:ind w:left="360"/>
              <w:rPr>
                <w:sz w:val="18"/>
                <w:szCs w:val="18"/>
              </w:rPr>
            </w:pPr>
            <w:r w:rsidRPr="0027000D">
              <w:rPr>
                <w:sz w:val="18"/>
                <w:szCs w:val="18"/>
              </w:rPr>
              <w:t>Πτυχίο Νοσηλευτικής  και εμπειρία στη Γεροντολογική Νοσηλευτική (</w:t>
            </w:r>
            <w:r w:rsidRPr="0027000D">
              <w:rPr>
                <w:i/>
                <w:sz w:val="18"/>
                <w:szCs w:val="18"/>
              </w:rPr>
              <w:t>επαγγελματική εργασία σε</w:t>
            </w:r>
          </w:p>
          <w:p w:rsidR="00213C96" w:rsidRPr="0027000D" w:rsidRDefault="00213C96" w:rsidP="00213C96">
            <w:pPr>
              <w:spacing w:before="120" w:after="0" w:line="240" w:lineRule="auto"/>
              <w:ind w:left="360" w:firstLine="426"/>
              <w:rPr>
                <w:sz w:val="18"/>
                <w:szCs w:val="18"/>
              </w:rPr>
            </w:pPr>
            <w:r w:rsidRPr="0027000D">
              <w:rPr>
                <w:i/>
                <w:sz w:val="18"/>
                <w:szCs w:val="18"/>
              </w:rPr>
              <w:t>Δομές Φροντίδας Ηλικιωμένων* ή ακαδημαϊκό υπόβαθρο στον Παθολογικό Νοσηλευτικό τομέα</w:t>
            </w:r>
            <w:r w:rsidRPr="0027000D">
              <w:rPr>
                <w:sz w:val="18"/>
                <w:szCs w:val="18"/>
              </w:rPr>
              <w:t>)</w:t>
            </w:r>
          </w:p>
          <w:p w:rsidR="00213C96" w:rsidRPr="0027000D" w:rsidRDefault="00213C96" w:rsidP="00213C96">
            <w:pPr>
              <w:spacing w:before="120" w:after="0" w:line="240" w:lineRule="auto"/>
              <w:ind w:firstLine="426"/>
              <w:rPr>
                <w:sz w:val="18"/>
                <w:szCs w:val="18"/>
              </w:rPr>
            </w:pPr>
          </w:p>
          <w:p w:rsidR="00213C96" w:rsidRPr="0027000D" w:rsidRDefault="00213C96" w:rsidP="00213C96">
            <w:pPr>
              <w:spacing w:before="120" w:after="0" w:line="240" w:lineRule="auto"/>
              <w:ind w:firstLine="426"/>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rPr>
          <w:cantSplit/>
          <w:trHeight w:val="1134"/>
        </w:trPr>
        <w:tc>
          <w:tcPr>
            <w:tcW w:w="1132" w:type="dxa"/>
            <w:tcBorders>
              <w:top w:val="single" w:sz="4" w:space="0" w:color="auto"/>
              <w:left w:val="single" w:sz="4" w:space="0" w:color="auto"/>
              <w:bottom w:val="single" w:sz="4" w:space="0" w:color="auto"/>
              <w:right w:val="single" w:sz="4" w:space="0" w:color="auto"/>
            </w:tcBorders>
          </w:tcPr>
          <w:p w:rsidR="00213C96" w:rsidRPr="005F480F" w:rsidRDefault="00213C96" w:rsidP="00213C96">
            <w:pPr>
              <w:autoSpaceDE w:val="0"/>
              <w:autoSpaceDN w:val="0"/>
              <w:adjustRightInd w:val="0"/>
              <w:spacing w:after="0" w:line="240" w:lineRule="auto"/>
              <w:rPr>
                <w:sz w:val="18"/>
                <w:szCs w:val="18"/>
              </w:rPr>
            </w:pPr>
          </w:p>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NUR4021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Νοσηλευτική 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093"/>
              </w:tabs>
              <w:spacing w:after="0" w:line="240" w:lineRule="auto"/>
              <w:ind w:left="-68"/>
              <w:rPr>
                <w:sz w:val="18"/>
                <w:szCs w:val="18"/>
              </w:rPr>
            </w:pPr>
          </w:p>
          <w:p w:rsidR="00213C96" w:rsidRPr="0027000D" w:rsidRDefault="00213C96" w:rsidP="00213C96">
            <w:pPr>
              <w:tabs>
                <w:tab w:val="left" w:pos="1093"/>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1</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γνώσης ή στην Προηγμένη κλινική πράξη ή στην εφαρμογή Νοσηλευτικής θεωρίας στην κλινική πράξη</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9"/>
              </w:numPr>
              <w:spacing w:after="0" w:line="240" w:lineRule="auto"/>
              <w:rPr>
                <w:sz w:val="18"/>
                <w:szCs w:val="18"/>
              </w:rPr>
            </w:pPr>
            <w:r w:rsidRPr="0027000D">
              <w:rPr>
                <w:sz w:val="18"/>
                <w:szCs w:val="18"/>
              </w:rPr>
              <w:t>Μεταπτυχιακό στις Νοσηλευτικές Σπουδές</w:t>
            </w:r>
          </w:p>
          <w:p w:rsidR="00213C96" w:rsidRDefault="00213C96" w:rsidP="00213C96">
            <w:pPr>
              <w:numPr>
                <w:ilvl w:val="0"/>
                <w:numId w:val="59"/>
              </w:numPr>
              <w:spacing w:after="0" w:line="240" w:lineRule="auto"/>
              <w:rPr>
                <w:sz w:val="18"/>
                <w:szCs w:val="18"/>
              </w:rPr>
            </w:pPr>
            <w:r w:rsidRPr="0027000D">
              <w:rPr>
                <w:sz w:val="18"/>
                <w:szCs w:val="18"/>
              </w:rPr>
              <w:t>Μεταπτυχιακό στην Παθολογική Νοσηλευτική</w:t>
            </w:r>
          </w:p>
          <w:p w:rsidR="00213C96" w:rsidRPr="0027000D" w:rsidRDefault="00213C96" w:rsidP="00213C96">
            <w:pPr>
              <w:numPr>
                <w:ilvl w:val="0"/>
                <w:numId w:val="59"/>
              </w:numPr>
              <w:spacing w:after="0" w:line="240" w:lineRule="auto"/>
              <w:rPr>
                <w:sz w:val="18"/>
                <w:szCs w:val="18"/>
              </w:rPr>
            </w:pPr>
            <w:r>
              <w:rPr>
                <w:sz w:val="18"/>
                <w:szCs w:val="18"/>
              </w:rPr>
              <w:t>Μεταπτυχιακό του πόνου</w:t>
            </w:r>
          </w:p>
          <w:p w:rsidR="00213C96" w:rsidRPr="0027000D" w:rsidRDefault="00213C96" w:rsidP="00213C96">
            <w:pPr>
              <w:spacing w:before="120" w:after="0" w:line="240" w:lineRule="auto"/>
              <w:ind w:left="720" w:firstLine="426"/>
              <w:rPr>
                <w:sz w:val="18"/>
                <w:szCs w:val="18"/>
              </w:rPr>
            </w:pP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0"/>
              </w:numPr>
              <w:spacing w:after="0" w:line="240" w:lineRule="auto"/>
              <w:ind w:left="360"/>
              <w:contextualSpacing/>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 Νοσηλευτικής ή ακαδημαϊκό υπόβαθρο  στον Παθολογικό Νοσηλευτικό τομέα</w:t>
            </w:r>
            <w:r w:rsidRPr="0027000D">
              <w:rPr>
                <w:sz w:val="18"/>
                <w:szCs w:val="18"/>
              </w:rPr>
              <w:t>)</w:t>
            </w:r>
          </w:p>
          <w:p w:rsidR="00213C96" w:rsidRPr="0027000D" w:rsidRDefault="00213C96" w:rsidP="00213C96">
            <w:pPr>
              <w:spacing w:after="0" w:line="240" w:lineRule="auto"/>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5F480F" w:rsidRDefault="00213C96" w:rsidP="00213C96">
            <w:pPr>
              <w:autoSpaceDE w:val="0"/>
              <w:autoSpaceDN w:val="0"/>
              <w:adjustRightInd w:val="0"/>
              <w:spacing w:after="0" w:line="240" w:lineRule="auto"/>
              <w:rPr>
                <w:sz w:val="18"/>
                <w:szCs w:val="18"/>
              </w:rPr>
            </w:pPr>
          </w:p>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NUR5020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Νοσηλευτική ΙΙ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Pr>
                <w:sz w:val="18"/>
                <w:szCs w:val="18"/>
              </w:rPr>
              <w:t xml:space="preserve">     </w:t>
            </w:r>
            <w:r w:rsidRPr="0027000D">
              <w:rPr>
                <w:sz w:val="18"/>
                <w:szCs w:val="18"/>
              </w:rPr>
              <w:t>Ε</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041"/>
              </w:tabs>
              <w:spacing w:after="0" w:line="240" w:lineRule="auto"/>
              <w:rPr>
                <w:sz w:val="18"/>
                <w:szCs w:val="18"/>
              </w:rPr>
            </w:pPr>
          </w:p>
          <w:p w:rsidR="00213C96" w:rsidRPr="0027000D" w:rsidRDefault="00213C96" w:rsidP="00213C96">
            <w:pPr>
              <w:tabs>
                <w:tab w:val="left" w:pos="1041"/>
              </w:tabs>
              <w:spacing w:after="0" w:line="240" w:lineRule="auto"/>
              <w:rPr>
                <w:sz w:val="18"/>
                <w:szCs w:val="18"/>
              </w:rPr>
            </w:pPr>
            <w:r>
              <w:rPr>
                <w:sz w:val="18"/>
                <w:szCs w:val="18"/>
              </w:rPr>
              <w:t xml:space="preserve">   </w:t>
            </w: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γνώσης ή στην Προηγμένη κλινική πράξη ή στην εφαρμογή Νοσηλευτικής θεωρίας στην κλινική πράξη</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1"/>
              </w:numPr>
              <w:spacing w:after="0" w:line="240" w:lineRule="auto"/>
              <w:rPr>
                <w:sz w:val="18"/>
                <w:szCs w:val="18"/>
              </w:rPr>
            </w:pPr>
            <w:r w:rsidRPr="0027000D">
              <w:rPr>
                <w:sz w:val="18"/>
                <w:szCs w:val="18"/>
              </w:rPr>
              <w:t>Μεταπτυχιακό στις Νοσηλευτικές Σπουδές</w:t>
            </w:r>
          </w:p>
          <w:p w:rsidR="00213C96" w:rsidRDefault="00213C96" w:rsidP="00213C96">
            <w:pPr>
              <w:numPr>
                <w:ilvl w:val="0"/>
                <w:numId w:val="61"/>
              </w:numPr>
              <w:spacing w:after="0" w:line="240" w:lineRule="auto"/>
              <w:rPr>
                <w:sz w:val="18"/>
                <w:szCs w:val="18"/>
              </w:rPr>
            </w:pPr>
            <w:r w:rsidRPr="0027000D">
              <w:rPr>
                <w:sz w:val="18"/>
                <w:szCs w:val="18"/>
              </w:rPr>
              <w:t>Μεταπτυχιακό στην Παθολογική Νοσηλευτική</w:t>
            </w:r>
          </w:p>
          <w:p w:rsidR="00213C96" w:rsidRPr="0027000D" w:rsidRDefault="00213C96" w:rsidP="00213C96">
            <w:pPr>
              <w:numPr>
                <w:ilvl w:val="0"/>
                <w:numId w:val="61"/>
              </w:numPr>
              <w:spacing w:after="0" w:line="240" w:lineRule="auto"/>
              <w:rPr>
                <w:sz w:val="18"/>
                <w:szCs w:val="18"/>
              </w:rPr>
            </w:pPr>
            <w:r>
              <w:rPr>
                <w:sz w:val="18"/>
                <w:szCs w:val="18"/>
              </w:rPr>
              <w:t>Μεταπτυχιακό του πόνου</w:t>
            </w:r>
          </w:p>
          <w:p w:rsidR="00213C96" w:rsidRPr="0027000D" w:rsidRDefault="00213C96" w:rsidP="00213C96">
            <w:pPr>
              <w:spacing w:before="120" w:after="0" w:line="240" w:lineRule="auto"/>
              <w:ind w:firstLine="426"/>
              <w:rPr>
                <w:sz w:val="18"/>
                <w:szCs w:val="18"/>
              </w:rPr>
            </w:pP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2"/>
              </w:numPr>
              <w:spacing w:after="0" w:line="240" w:lineRule="auto"/>
              <w:ind w:left="360"/>
              <w:contextualSpacing/>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 Νοσηλευτικής ή ακαδημαϊκό υπόβαθρο  στον Παθολογικό Νοσηλευτικό τομέα</w:t>
            </w:r>
            <w:r w:rsidRPr="0027000D">
              <w:rPr>
                <w:sz w:val="18"/>
                <w:szCs w:val="18"/>
              </w:rPr>
              <w:t>)</w:t>
            </w:r>
          </w:p>
          <w:p w:rsidR="00213C96" w:rsidRPr="0027000D" w:rsidRDefault="00213C96" w:rsidP="00213C96">
            <w:pPr>
              <w:spacing w:after="0" w:line="240" w:lineRule="auto"/>
              <w:ind w:left="360"/>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lastRenderedPageBreak/>
              <w:t>NUR6020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Παιδιατρική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ΣΤ</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Παιδιατρικής γνώσης και πράξης ή στην προστασία και προαγωγή της υγείας και στη πρόληψη παιδικών νόσων</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3"/>
              </w:numPr>
              <w:spacing w:after="0" w:line="240" w:lineRule="auto"/>
              <w:rPr>
                <w:sz w:val="18"/>
                <w:szCs w:val="18"/>
              </w:rPr>
            </w:pPr>
            <w:r w:rsidRPr="0027000D">
              <w:rPr>
                <w:sz w:val="18"/>
                <w:szCs w:val="18"/>
              </w:rPr>
              <w:t>Μεταπτυχιακό στην Παθολογική Νοσηλευτική</w:t>
            </w:r>
          </w:p>
          <w:p w:rsidR="00213C96" w:rsidRDefault="00213C96" w:rsidP="00213C96">
            <w:pPr>
              <w:numPr>
                <w:ilvl w:val="0"/>
                <w:numId w:val="63"/>
              </w:numPr>
              <w:spacing w:after="0" w:line="240" w:lineRule="auto"/>
              <w:rPr>
                <w:sz w:val="18"/>
                <w:szCs w:val="18"/>
              </w:rPr>
            </w:pPr>
            <w:r w:rsidRPr="0027000D">
              <w:rPr>
                <w:sz w:val="18"/>
                <w:szCs w:val="18"/>
              </w:rPr>
              <w:t>και άλλα Μεταπτυχιακά στην Παιδιατρική Νοσηλευτική</w:t>
            </w:r>
          </w:p>
          <w:p w:rsidR="00213C96" w:rsidRPr="0027000D" w:rsidRDefault="00213C96" w:rsidP="00213C96">
            <w:pPr>
              <w:numPr>
                <w:ilvl w:val="0"/>
                <w:numId w:val="63"/>
              </w:numPr>
              <w:spacing w:after="0" w:line="240" w:lineRule="auto"/>
              <w:rPr>
                <w:sz w:val="18"/>
                <w:szCs w:val="18"/>
              </w:rPr>
            </w:pPr>
            <w:r>
              <w:rPr>
                <w:sz w:val="18"/>
                <w:szCs w:val="18"/>
              </w:rPr>
              <w:t>Μεταπτυχιακό του πόνου</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4"/>
              </w:numPr>
              <w:spacing w:after="0" w:line="240" w:lineRule="auto"/>
              <w:ind w:left="360"/>
              <w:contextualSpacing/>
              <w:rPr>
                <w:sz w:val="18"/>
                <w:szCs w:val="18"/>
              </w:rPr>
            </w:pPr>
            <w:r w:rsidRPr="0027000D">
              <w:rPr>
                <w:sz w:val="18"/>
                <w:szCs w:val="18"/>
              </w:rPr>
              <w:t>Πτυχίο Νοσηλευτικής  και εμπειρία στην Παιδιατρική Νοσηλευτική (</w:t>
            </w:r>
            <w:r w:rsidRPr="0027000D">
              <w:rPr>
                <w:i/>
                <w:sz w:val="18"/>
                <w:szCs w:val="18"/>
              </w:rPr>
              <w:t>επαγγελματική εργασία σε Παιδιατρικές κλινικές/ τομέα*  ή Ειδικότητα Παιδιατρικής Νοσηλευτικής ή ακαδημαϊκό υπόβαθρο στην Παιδιατρική Νοσηλευτική</w:t>
            </w:r>
            <w:r w:rsidRPr="0027000D">
              <w:rPr>
                <w:sz w:val="18"/>
                <w:szCs w:val="18"/>
              </w:rPr>
              <w:t>)</w:t>
            </w:r>
          </w:p>
          <w:p w:rsidR="00213C96" w:rsidRPr="0027000D" w:rsidRDefault="00213C96" w:rsidP="00213C96">
            <w:pPr>
              <w:spacing w:after="0" w:line="240" w:lineRule="auto"/>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rPr>
          <w:trHeight w:val="536"/>
        </w:trPr>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NUR7051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Σεμινάρια Νοσηλευτικής</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Ζ</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εκπαίδευσης και μάθησης των νοσηλευτών, στην κριτική ανάλυση νοσηλευτικών θεμάτων και στη χρήση της γλώσσας/ λεκτικών μέσων στη νοσηλευτική</w:t>
            </w:r>
          </w:p>
          <w:p w:rsidR="00213C96" w:rsidRPr="0027000D" w:rsidRDefault="00213C96" w:rsidP="00213C96">
            <w:pPr>
              <w:tabs>
                <w:tab w:val="left" w:pos="6904"/>
              </w:tabs>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5"/>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65"/>
              </w:numPr>
              <w:spacing w:after="0" w:line="240" w:lineRule="auto"/>
              <w:rPr>
                <w:sz w:val="18"/>
                <w:szCs w:val="18"/>
              </w:rPr>
            </w:pPr>
            <w:r w:rsidRPr="0027000D">
              <w:rPr>
                <w:sz w:val="18"/>
                <w:szCs w:val="18"/>
              </w:rPr>
              <w:t>Μεταπτυχιακό στη Νοσηλευτική Εκπαίδευση</w:t>
            </w:r>
          </w:p>
          <w:p w:rsidR="00213C96" w:rsidRPr="0027000D" w:rsidRDefault="00213C96" w:rsidP="00213C96">
            <w:pPr>
              <w:numPr>
                <w:ilvl w:val="0"/>
                <w:numId w:val="65"/>
              </w:numPr>
              <w:spacing w:after="0" w:line="240" w:lineRule="auto"/>
              <w:rPr>
                <w:sz w:val="18"/>
                <w:szCs w:val="18"/>
              </w:rPr>
            </w:pPr>
            <w:r w:rsidRPr="0027000D">
              <w:rPr>
                <w:sz w:val="18"/>
                <w:szCs w:val="18"/>
              </w:rPr>
              <w:t>και άλλα Μεταπτυχιακά στην Νοσηλευτική Επιστήμη</w:t>
            </w: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6"/>
              </w:numPr>
              <w:spacing w:after="0" w:line="240" w:lineRule="auto"/>
              <w:rPr>
                <w:sz w:val="18"/>
                <w:szCs w:val="18"/>
              </w:rPr>
            </w:pPr>
            <w:r w:rsidRPr="0027000D">
              <w:rPr>
                <w:sz w:val="18"/>
                <w:szCs w:val="18"/>
              </w:rPr>
              <w:t>Πτυχίο Νοσηλευτικής</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NUR4051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lang w:val="en-US"/>
              </w:rPr>
              <w:t>Διαιτολογ</w:t>
            </w:r>
            <w:r w:rsidRPr="0027000D">
              <w:rPr>
                <w:sz w:val="18"/>
                <w:szCs w:val="18"/>
              </w:rPr>
              <w:t>ία-Διατροφή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67"/>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6405B3" w:rsidRDefault="00213C96" w:rsidP="00213C96">
            <w:pPr>
              <w:spacing w:before="120" w:after="0" w:line="240" w:lineRule="auto"/>
              <w:ind w:left="-68" w:firstLine="426"/>
              <w:rPr>
                <w:sz w:val="18"/>
                <w:szCs w:val="18"/>
              </w:rPr>
            </w:pPr>
            <w:r w:rsidRPr="0027000D">
              <w:rPr>
                <w:sz w:val="18"/>
                <w:szCs w:val="18"/>
              </w:rPr>
              <w:t>2</w:t>
            </w:r>
          </w:p>
          <w:p w:rsidR="006405B3" w:rsidRDefault="006405B3" w:rsidP="006405B3">
            <w:pPr>
              <w:rPr>
                <w:sz w:val="18"/>
                <w:szCs w:val="18"/>
              </w:rPr>
            </w:pPr>
          </w:p>
          <w:p w:rsidR="00213C96" w:rsidRPr="00AA56AE" w:rsidRDefault="00AA56AE" w:rsidP="006405B3">
            <w:pPr>
              <w:rPr>
                <w:sz w:val="18"/>
                <w:szCs w:val="18"/>
                <w:lang w:val="en-US"/>
              </w:rPr>
            </w:pPr>
            <w:r>
              <w:rPr>
                <w:sz w:val="18"/>
                <w:szCs w:val="18"/>
                <w:lang w:val="en-US"/>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θεμάτων που σχετίζονται με την ανθρώπινη διατροφή ή στο διατροφολογικό σχεδιασμό</w:t>
            </w:r>
          </w:p>
          <w:p w:rsidR="00213C96" w:rsidRPr="0027000D" w:rsidRDefault="00213C96" w:rsidP="00213C96">
            <w:pPr>
              <w:tabs>
                <w:tab w:val="left" w:pos="6904"/>
              </w:tabs>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7"/>
              </w:numPr>
              <w:spacing w:after="0" w:line="240" w:lineRule="auto"/>
              <w:rPr>
                <w:sz w:val="18"/>
                <w:szCs w:val="18"/>
              </w:rPr>
            </w:pPr>
            <w:r w:rsidRPr="0027000D">
              <w:rPr>
                <w:sz w:val="18"/>
                <w:szCs w:val="18"/>
              </w:rPr>
              <w:t>Μεταπτυχιακό στη Προαγωγή Υγείας</w:t>
            </w:r>
          </w:p>
          <w:p w:rsidR="00213C96" w:rsidRPr="0027000D" w:rsidRDefault="00213C96" w:rsidP="00213C96">
            <w:pPr>
              <w:numPr>
                <w:ilvl w:val="0"/>
                <w:numId w:val="67"/>
              </w:numPr>
              <w:spacing w:after="0" w:line="240" w:lineRule="auto"/>
              <w:rPr>
                <w:sz w:val="18"/>
                <w:szCs w:val="18"/>
              </w:rPr>
            </w:pPr>
            <w:r w:rsidRPr="0027000D">
              <w:rPr>
                <w:sz w:val="18"/>
                <w:szCs w:val="18"/>
              </w:rPr>
              <w:t>Μεταπτυχιακό στη Διαιτητική/ Διατροφολογία</w:t>
            </w:r>
          </w:p>
          <w:p w:rsidR="00213C96" w:rsidRPr="0027000D" w:rsidRDefault="00213C96" w:rsidP="00213C96">
            <w:pPr>
              <w:numPr>
                <w:ilvl w:val="0"/>
                <w:numId w:val="67"/>
              </w:numPr>
              <w:spacing w:after="0" w:line="240" w:lineRule="auto"/>
              <w:rPr>
                <w:sz w:val="18"/>
                <w:szCs w:val="18"/>
              </w:rPr>
            </w:pPr>
            <w:r w:rsidRPr="0027000D">
              <w:rPr>
                <w:sz w:val="18"/>
                <w:szCs w:val="18"/>
              </w:rPr>
              <w:t>και άλλα Μεταπτυχιακά στη Διατροφολογία</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8"/>
              </w:numPr>
              <w:spacing w:after="0" w:line="240" w:lineRule="auto"/>
              <w:rPr>
                <w:sz w:val="18"/>
                <w:szCs w:val="18"/>
              </w:rPr>
            </w:pPr>
            <w:r w:rsidRPr="0027000D">
              <w:rPr>
                <w:sz w:val="18"/>
                <w:szCs w:val="18"/>
              </w:rPr>
              <w:t>Πτυχίο Διαιτολογίας-Διατροφ/γίας</w:t>
            </w:r>
          </w:p>
          <w:p w:rsidR="00213C96" w:rsidRPr="0027000D" w:rsidRDefault="00213C96" w:rsidP="00213C96">
            <w:pPr>
              <w:spacing w:before="120" w:after="0" w:line="240" w:lineRule="auto"/>
              <w:ind w:left="45" w:firstLine="426"/>
              <w:rPr>
                <w:sz w:val="18"/>
                <w:szCs w:val="18"/>
              </w:rPr>
            </w:pPr>
          </w:p>
          <w:p w:rsidR="00213C96" w:rsidRDefault="00213C96" w:rsidP="00213C96">
            <w:pPr>
              <w:numPr>
                <w:ilvl w:val="0"/>
                <w:numId w:val="68"/>
              </w:numPr>
              <w:spacing w:after="0" w:line="240" w:lineRule="auto"/>
              <w:rPr>
                <w:sz w:val="18"/>
                <w:szCs w:val="18"/>
              </w:rPr>
            </w:pPr>
            <w:r w:rsidRPr="0027000D">
              <w:rPr>
                <w:sz w:val="18"/>
                <w:szCs w:val="18"/>
              </w:rPr>
              <w:t>Πτυχίο Ιατρικής</w:t>
            </w:r>
          </w:p>
          <w:p w:rsidR="00213C96" w:rsidRDefault="00213C96" w:rsidP="00213C96">
            <w:pPr>
              <w:pStyle w:val="a9"/>
              <w:rPr>
                <w:sz w:val="18"/>
                <w:szCs w:val="18"/>
              </w:rPr>
            </w:pPr>
          </w:p>
          <w:p w:rsidR="00213C96" w:rsidRDefault="00213C96" w:rsidP="00213C96">
            <w:pPr>
              <w:numPr>
                <w:ilvl w:val="0"/>
                <w:numId w:val="68"/>
              </w:numPr>
              <w:spacing w:after="0" w:line="240" w:lineRule="auto"/>
              <w:rPr>
                <w:sz w:val="18"/>
                <w:szCs w:val="18"/>
              </w:rPr>
            </w:pPr>
            <w:r>
              <w:rPr>
                <w:sz w:val="18"/>
                <w:szCs w:val="18"/>
              </w:rPr>
              <w:t>Πτυχίο Νοσηλευτικής</w:t>
            </w:r>
          </w:p>
          <w:p w:rsidR="00213C96" w:rsidRDefault="00213C96" w:rsidP="00213C96">
            <w:pPr>
              <w:spacing w:after="0" w:line="240" w:lineRule="auto"/>
              <w:contextualSpacing/>
              <w:rPr>
                <w:i/>
                <w:sz w:val="18"/>
                <w:szCs w:val="18"/>
              </w:rPr>
            </w:pPr>
            <w:r>
              <w:rPr>
                <w:i/>
                <w:sz w:val="18"/>
                <w:szCs w:val="18"/>
              </w:rPr>
              <w:t xml:space="preserve">* Για τα πτυχία (2) &amp; (3) αποδεδειγμένη </w:t>
            </w:r>
            <w:r w:rsidRPr="009B2BE8">
              <w:rPr>
                <w:i/>
                <w:sz w:val="18"/>
                <w:szCs w:val="18"/>
              </w:rPr>
              <w:t xml:space="preserve"> εμπειρία στην  Διαιτολόγια-Διατροφή</w:t>
            </w:r>
          </w:p>
          <w:p w:rsidR="00213C96" w:rsidRPr="009B2BE8" w:rsidRDefault="00213C96" w:rsidP="00213C96">
            <w:pPr>
              <w:spacing w:after="0" w:line="240" w:lineRule="auto"/>
              <w:contextualSpacing/>
              <w:rPr>
                <w:i/>
                <w:sz w:val="18"/>
                <w:szCs w:val="18"/>
              </w:rPr>
            </w:pPr>
            <w:r>
              <w:rPr>
                <w:i/>
                <w:sz w:val="18"/>
                <w:szCs w:val="18"/>
              </w:rPr>
              <w:t xml:space="preserve"> </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NUR6011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lang w:val="en-US"/>
              </w:rPr>
            </w:pPr>
            <w:r w:rsidRPr="0027000D">
              <w:rPr>
                <w:sz w:val="18"/>
                <w:szCs w:val="18"/>
              </w:rPr>
              <w:t>Παιδιατρική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ΣΤ</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lang w:val="en-US"/>
              </w:rPr>
            </w:pPr>
            <w:r w:rsidRPr="0027000D">
              <w:rPr>
                <w:sz w:val="18"/>
                <w:szCs w:val="18"/>
                <w:lang w:val="en-US"/>
              </w:rPr>
              <w:t>2</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AA56AE" w:rsidP="00213C96">
            <w:pPr>
              <w:spacing w:before="120" w:after="0" w:line="240" w:lineRule="auto"/>
              <w:ind w:left="-68" w:firstLine="426"/>
              <w:rPr>
                <w:sz w:val="18"/>
                <w:szCs w:val="18"/>
                <w:lang w:val="en-US"/>
              </w:rPr>
            </w:pPr>
            <w:r>
              <w:rPr>
                <w:sz w:val="18"/>
                <w:szCs w:val="18"/>
                <w:lang w:val="en-US"/>
              </w:rPr>
              <w:t>22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με συνάφεια στην Παιδιατρική</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 συναφές με την Παιδιατρική</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 xml:space="preserve"> 4011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Παθολογία 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lang w:val="en-US"/>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Δίπλώμα στα ευρέα Γνωστικά Αντικείμενα της Παθολογίας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στα ευρέα Γνωστικά Αντικείμενα της Παθολογίας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lastRenderedPageBreak/>
              <w:t>NUR</w:t>
            </w:r>
            <w:r w:rsidRPr="0027000D">
              <w:rPr>
                <w:sz w:val="18"/>
                <w:szCs w:val="18"/>
              </w:rPr>
              <w:t xml:space="preserve">  5011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Παθολογία ΙΙ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Ε΄</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6405B3" w:rsidRDefault="00213C96" w:rsidP="00213C96">
            <w:pPr>
              <w:spacing w:before="120" w:after="0" w:line="240" w:lineRule="auto"/>
              <w:ind w:left="-68" w:firstLine="426"/>
              <w:rPr>
                <w:sz w:val="18"/>
                <w:szCs w:val="18"/>
              </w:rPr>
            </w:pPr>
            <w:r w:rsidRPr="0027000D">
              <w:rPr>
                <w:sz w:val="18"/>
                <w:szCs w:val="18"/>
              </w:rPr>
              <w:t>2</w:t>
            </w:r>
          </w:p>
          <w:p w:rsidR="00213C96" w:rsidRPr="006405B3" w:rsidRDefault="006405B3" w:rsidP="006405B3">
            <w:pPr>
              <w:rPr>
                <w:sz w:val="18"/>
                <w:szCs w:val="18"/>
                <w:lang w:val="en-US"/>
              </w:rPr>
            </w:pPr>
            <w:r>
              <w:rPr>
                <w:sz w:val="18"/>
                <w:szCs w:val="18"/>
                <w:lang w:val="en-US"/>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Δίπλώμα στα ευρέα Γνωστικά Αντικείμενα της Παθολογίας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στα ευρέα Γνωστικά Αντικείμενα της Παθολογίας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 xml:space="preserve">   3011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Φυσιολογία</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Γ΄</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AA56AE" w:rsidRDefault="00213C96" w:rsidP="00213C96">
            <w:pPr>
              <w:spacing w:before="120" w:after="0" w:line="240" w:lineRule="auto"/>
              <w:ind w:left="-68" w:firstLine="426"/>
              <w:rPr>
                <w:sz w:val="18"/>
                <w:szCs w:val="18"/>
              </w:rPr>
            </w:pPr>
            <w:r w:rsidRPr="0027000D">
              <w:rPr>
                <w:sz w:val="18"/>
                <w:szCs w:val="18"/>
              </w:rPr>
              <w:t>1</w:t>
            </w:r>
          </w:p>
          <w:p w:rsidR="00213C96" w:rsidRPr="00AA56AE" w:rsidRDefault="00AA56AE" w:rsidP="00AA56AE">
            <w:pPr>
              <w:rPr>
                <w:sz w:val="18"/>
                <w:szCs w:val="18"/>
                <w:lang w:val="en-US"/>
              </w:rPr>
            </w:pPr>
            <w:r>
              <w:rPr>
                <w:sz w:val="18"/>
                <w:szCs w:val="18"/>
                <w:lang w:val="en-US"/>
              </w:rPr>
              <w:t>1</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συναφές με την Παθοφυσιολογία του ανθρωπίνου σώματος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συναφές με την Παθοφυσιολογία του ανθρωπίνου σώματος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bl>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before="120" w:after="0" w:line="240" w:lineRule="auto"/>
        <w:ind w:firstLine="426"/>
        <w:jc w:val="center"/>
        <w:rPr>
          <w:b/>
          <w:i/>
          <w:sz w:val="18"/>
          <w:szCs w:val="18"/>
        </w:rPr>
      </w:pP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after="0" w:line="240" w:lineRule="auto"/>
        <w:rPr>
          <w:b/>
          <w:i/>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rPr>
                <w:b/>
                <w:sz w:val="18"/>
                <w:szCs w:val="18"/>
              </w:rPr>
            </w:pPr>
            <w:r w:rsidRPr="0027000D">
              <w:rPr>
                <w:b/>
                <w:sz w:val="18"/>
                <w:szCs w:val="18"/>
              </w:rPr>
              <w:t xml:space="preserve">Εξειδίκευση </w:t>
            </w:r>
          </w:p>
          <w:p w:rsidR="005F480F" w:rsidRPr="0027000D" w:rsidRDefault="005F480F" w:rsidP="005F480F">
            <w:pPr>
              <w:spacing w:before="120" w:after="0" w:line="240" w:lineRule="auto"/>
              <w:ind w:left="-142" w:firstLine="426"/>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rPr>
                <w:i/>
                <w:sz w:val="18"/>
                <w:szCs w:val="18"/>
              </w:rPr>
            </w:pP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 xml:space="preserve"> NUR2030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rPr>
                <w:sz w:val="18"/>
                <w:szCs w:val="18"/>
              </w:rPr>
            </w:pPr>
            <w:r w:rsidRPr="0027000D">
              <w:rPr>
                <w:sz w:val="18"/>
                <w:szCs w:val="18"/>
              </w:rPr>
              <w:t xml:space="preserve">Βασική Νοσηλευτική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lang w:val="en-US"/>
              </w:rPr>
            </w:pPr>
            <w:r w:rsidRPr="0027000D">
              <w:rPr>
                <w:sz w:val="18"/>
                <w:szCs w:val="18"/>
                <w:lang w:val="en-US"/>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 Νοσηλευτική Παθολογία</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 ΜΕΘ &amp; Καρδιολογική Νοσηλευτική</w:t>
            </w:r>
          </w:p>
          <w:p w:rsidR="005F480F" w:rsidRPr="0027000D" w:rsidRDefault="005F480F" w:rsidP="00067443">
            <w:pPr>
              <w:numPr>
                <w:ilvl w:val="0"/>
                <w:numId w:val="69"/>
              </w:numPr>
              <w:spacing w:after="0" w:line="240" w:lineRule="auto"/>
              <w:rPr>
                <w:sz w:val="18"/>
                <w:szCs w:val="18"/>
              </w:rPr>
            </w:pPr>
            <w:r w:rsidRPr="0027000D">
              <w:rPr>
                <w:sz w:val="18"/>
                <w:szCs w:val="18"/>
              </w:rPr>
              <w:t xml:space="preserve">και άλλα Μεταπτυχιακά στη Νοσηλευτική Επιστήμη </w:t>
            </w:r>
          </w:p>
          <w:p w:rsidR="005F480F" w:rsidRPr="0027000D" w:rsidRDefault="005F480F" w:rsidP="005F480F">
            <w:pPr>
              <w:spacing w:before="120" w:after="0" w:line="240" w:lineRule="auto"/>
              <w:ind w:left="390"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0"/>
              </w:numPr>
              <w:spacing w:after="0" w:line="240" w:lineRule="auto"/>
              <w:ind w:left="34" w:hanging="4"/>
              <w:rPr>
                <w:sz w:val="18"/>
                <w:szCs w:val="18"/>
              </w:rPr>
            </w:pPr>
            <w:r w:rsidRPr="0027000D">
              <w:rPr>
                <w:sz w:val="18"/>
                <w:szCs w:val="18"/>
              </w:rPr>
              <w:t xml:space="preserve">Πτυχίο Νοσηλευτικής </w:t>
            </w: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NUR50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Παθολογική Νοσηλευτική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lang w:val="en-US"/>
              </w:rPr>
            </w:pPr>
            <w:r w:rsidRPr="0027000D">
              <w:rPr>
                <w:sz w:val="18"/>
                <w:szCs w:val="18"/>
              </w:rPr>
              <w:t>Ε</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1"/>
              </w:numPr>
              <w:spacing w:after="0" w:line="240" w:lineRule="auto"/>
              <w:ind w:left="396"/>
              <w:rPr>
                <w:sz w:val="18"/>
                <w:szCs w:val="18"/>
              </w:rPr>
            </w:pPr>
            <w:r w:rsidRPr="0027000D">
              <w:rPr>
                <w:sz w:val="18"/>
                <w:szCs w:val="18"/>
              </w:rPr>
              <w:t>Μεταπτυχιακό στις Νοσηλευτικές Σπουδές</w:t>
            </w:r>
          </w:p>
          <w:p w:rsidR="005F480F" w:rsidRDefault="005F480F" w:rsidP="00067443">
            <w:pPr>
              <w:numPr>
                <w:ilvl w:val="0"/>
                <w:numId w:val="71"/>
              </w:numPr>
              <w:spacing w:after="0" w:line="240" w:lineRule="auto"/>
              <w:ind w:left="396"/>
              <w:rPr>
                <w:sz w:val="18"/>
                <w:szCs w:val="18"/>
              </w:rPr>
            </w:pPr>
            <w:r w:rsidRPr="0027000D">
              <w:rPr>
                <w:sz w:val="18"/>
                <w:szCs w:val="18"/>
              </w:rPr>
              <w:t>Μεταπτυχιακό στην Παθολογική Νοσηλευτική</w:t>
            </w:r>
          </w:p>
          <w:p w:rsidR="005F480F" w:rsidRPr="0027000D" w:rsidRDefault="005F480F" w:rsidP="00067443">
            <w:pPr>
              <w:numPr>
                <w:ilvl w:val="0"/>
                <w:numId w:val="71"/>
              </w:numPr>
              <w:spacing w:after="0" w:line="240" w:lineRule="auto"/>
              <w:ind w:left="396"/>
              <w:rPr>
                <w:sz w:val="18"/>
                <w:szCs w:val="18"/>
              </w:rPr>
            </w:pPr>
            <w:r>
              <w:rPr>
                <w:sz w:val="18"/>
                <w:szCs w:val="18"/>
              </w:rPr>
              <w:t>Μεταπτυχιακό του πόνου</w:t>
            </w:r>
          </w:p>
          <w:p w:rsidR="005F480F" w:rsidRPr="0027000D" w:rsidRDefault="005F480F" w:rsidP="005F480F">
            <w:pPr>
              <w:spacing w:before="120" w:after="0" w:line="240" w:lineRule="auto"/>
              <w:ind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2"/>
              </w:numPr>
              <w:spacing w:after="0" w:line="240" w:lineRule="auto"/>
              <w:ind w:left="711" w:hanging="681"/>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Παθολογικής Νοσηλευτικής ή ακαδημαϊκό υπόβαθρο  στον Παθολογικό Νοσηλευτικό Τομέα</w:t>
            </w:r>
            <w:r w:rsidRPr="0027000D">
              <w:rPr>
                <w:sz w:val="18"/>
                <w:szCs w:val="18"/>
              </w:rPr>
              <w:t>)</w:t>
            </w:r>
          </w:p>
          <w:p w:rsidR="005F480F" w:rsidRPr="0027000D" w:rsidRDefault="005F480F" w:rsidP="005F480F">
            <w:pPr>
              <w:spacing w:before="120" w:after="0" w:line="240" w:lineRule="auto"/>
              <w:ind w:left="30" w:firstLine="426"/>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p w:rsidR="005F480F" w:rsidRPr="0027000D" w:rsidRDefault="005F480F" w:rsidP="005F480F">
            <w:pPr>
              <w:spacing w:before="120" w:after="0" w:line="240" w:lineRule="auto"/>
              <w:ind w:left="711" w:firstLine="426"/>
              <w:rPr>
                <w:sz w:val="18"/>
                <w:szCs w:val="18"/>
              </w:rPr>
            </w:pP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NUR60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Παιδιατρική Νοσηλευτική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ΣΤ</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3"/>
              </w:numPr>
              <w:spacing w:after="0" w:line="240" w:lineRule="auto"/>
              <w:ind w:left="396"/>
              <w:rPr>
                <w:sz w:val="18"/>
                <w:szCs w:val="18"/>
              </w:rPr>
            </w:pPr>
            <w:r w:rsidRPr="0027000D">
              <w:rPr>
                <w:sz w:val="18"/>
                <w:szCs w:val="18"/>
              </w:rPr>
              <w:t>Μεταπτυχιακό στην Παθολογική Νοσηλευτική</w:t>
            </w:r>
          </w:p>
          <w:p w:rsidR="005F480F" w:rsidRDefault="005F480F" w:rsidP="00067443">
            <w:pPr>
              <w:numPr>
                <w:ilvl w:val="0"/>
                <w:numId w:val="73"/>
              </w:numPr>
              <w:spacing w:after="0" w:line="240" w:lineRule="auto"/>
              <w:ind w:left="396"/>
              <w:rPr>
                <w:sz w:val="18"/>
                <w:szCs w:val="18"/>
              </w:rPr>
            </w:pPr>
            <w:r w:rsidRPr="0027000D">
              <w:rPr>
                <w:sz w:val="18"/>
                <w:szCs w:val="18"/>
              </w:rPr>
              <w:t xml:space="preserve">και άλλα Μεταπτυχιακά στην Παιδιατρική Νοσηλευτική </w:t>
            </w:r>
          </w:p>
          <w:p w:rsidR="005F480F" w:rsidRPr="0027000D" w:rsidRDefault="005F480F" w:rsidP="00067443">
            <w:pPr>
              <w:numPr>
                <w:ilvl w:val="0"/>
                <w:numId w:val="73"/>
              </w:numPr>
              <w:spacing w:after="0" w:line="240" w:lineRule="auto"/>
              <w:ind w:left="396"/>
              <w:rPr>
                <w:sz w:val="18"/>
                <w:szCs w:val="18"/>
              </w:rPr>
            </w:pPr>
            <w:r>
              <w:rPr>
                <w:sz w:val="18"/>
                <w:szCs w:val="18"/>
              </w:rPr>
              <w:t>Μεταπτυχιακό του πόνου</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4"/>
              </w:numPr>
              <w:spacing w:after="0" w:line="240" w:lineRule="auto"/>
              <w:ind w:left="711" w:hanging="630"/>
              <w:rPr>
                <w:sz w:val="18"/>
                <w:szCs w:val="18"/>
              </w:rPr>
            </w:pPr>
            <w:r w:rsidRPr="0027000D">
              <w:rPr>
                <w:sz w:val="18"/>
                <w:szCs w:val="18"/>
              </w:rPr>
              <w:t>Πτυχίο Νοσηλευτικής  και εμπειρία στην Παιδιατρική Νοσηλευτική (</w:t>
            </w:r>
            <w:r w:rsidRPr="0027000D">
              <w:rPr>
                <w:i/>
                <w:sz w:val="18"/>
                <w:szCs w:val="18"/>
              </w:rPr>
              <w:t>επαγγελματική εργασία σε Παιδιατρικές κλινικές/ τομέα* ή Ειδικότητα Παιδιατρικής Νοσηλευτικής ή ακαδημαϊκό υπόβαθρο στην  Παιδιατρική Νοσηλευτική</w:t>
            </w:r>
            <w:r w:rsidRPr="0027000D">
              <w:rPr>
                <w:sz w:val="18"/>
                <w:szCs w:val="18"/>
              </w:rPr>
              <w:t>)</w:t>
            </w:r>
          </w:p>
          <w:p w:rsidR="005F480F" w:rsidRPr="0027000D" w:rsidRDefault="005F480F" w:rsidP="005F480F">
            <w:pPr>
              <w:spacing w:before="120" w:after="0" w:line="240" w:lineRule="auto"/>
              <w:ind w:firstLine="426"/>
              <w:rPr>
                <w:sz w:val="18"/>
                <w:szCs w:val="18"/>
              </w:rPr>
            </w:pPr>
            <w:r w:rsidRPr="0027000D">
              <w:rPr>
                <w:b/>
                <w:sz w:val="18"/>
                <w:szCs w:val="18"/>
              </w:rPr>
              <w:t xml:space="preserve">* </w:t>
            </w:r>
            <w:r w:rsidRPr="0027000D">
              <w:rPr>
                <w:b/>
                <w:i/>
                <w:sz w:val="18"/>
                <w:szCs w:val="18"/>
              </w:rPr>
              <w:t xml:space="preserve">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w:t>
            </w:r>
            <w:r w:rsidRPr="0027000D">
              <w:rPr>
                <w:b/>
                <w:i/>
                <w:sz w:val="18"/>
                <w:szCs w:val="18"/>
              </w:rPr>
              <w:lastRenderedPageBreak/>
              <w:t>διάστημα που εργάστηκαν σε κάθε κλινική</w:t>
            </w:r>
            <w:r w:rsidRPr="0027000D">
              <w:rPr>
                <w:b/>
                <w:sz w:val="18"/>
                <w:szCs w:val="18"/>
              </w:rPr>
              <w:t xml:space="preserve">  </w:t>
            </w:r>
          </w:p>
        </w:tc>
      </w:tr>
    </w:tbl>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before="120" w:after="0" w:line="240" w:lineRule="auto"/>
        <w:ind w:firstLine="426"/>
        <w:jc w:val="both"/>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F480F" w:rsidRPr="0027000D" w:rsidTr="005F480F">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ΤΟΜΕΑΣ    Χειρουργικός</w:t>
            </w:r>
          </w:p>
        </w:tc>
      </w:tr>
    </w:tbl>
    <w:p w:rsidR="005F480F" w:rsidRPr="0027000D" w:rsidRDefault="005F480F" w:rsidP="005F480F">
      <w:pPr>
        <w:spacing w:before="120" w:after="0" w:line="240" w:lineRule="auto"/>
        <w:ind w:firstLine="426"/>
        <w:jc w:val="both"/>
        <w:rPr>
          <w:b/>
          <w:sz w:val="18"/>
          <w:szCs w:val="18"/>
        </w:rPr>
      </w:pPr>
      <w:r w:rsidRPr="0027000D">
        <w:rPr>
          <w:b/>
          <w:sz w:val="18"/>
          <w:szCs w:val="18"/>
        </w:rPr>
        <w:tab/>
      </w:r>
      <w:r w:rsidRPr="0027000D">
        <w:rPr>
          <w:b/>
          <w:sz w:val="18"/>
          <w:szCs w:val="18"/>
        </w:rPr>
        <w:tab/>
      </w:r>
      <w:r w:rsidRPr="0027000D">
        <w:rPr>
          <w:b/>
          <w:sz w:val="18"/>
          <w:szCs w:val="18"/>
        </w:rPr>
        <w:tab/>
      </w:r>
      <w:r w:rsidRPr="0027000D">
        <w:rPr>
          <w:b/>
          <w:sz w:val="18"/>
          <w:szCs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F480F" w:rsidRPr="0027000D" w:rsidTr="005F480F">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Α. ΕΠΙΣΤΗΜΟΝΙΚΟΙ ΣΥΝΕΡΓΑΤΕΣ (ή ελλείψει επιστημονικών συνεργατών, εργαστηριακοί συνεργάτες)</w:t>
            </w:r>
          </w:p>
        </w:tc>
      </w:tr>
    </w:tbl>
    <w:p w:rsidR="005F480F" w:rsidRPr="0027000D" w:rsidRDefault="005F480F" w:rsidP="005F480F">
      <w:pPr>
        <w:spacing w:after="0" w:line="360" w:lineRule="auto"/>
        <w:ind w:firstLine="720"/>
        <w:rPr>
          <w:sz w:val="18"/>
          <w:szCs w:val="18"/>
        </w:rPr>
      </w:pPr>
    </w:p>
    <w:tbl>
      <w:tblPr>
        <w:tblW w:w="109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58"/>
        <w:gridCol w:w="952"/>
        <w:gridCol w:w="607"/>
        <w:gridCol w:w="567"/>
        <w:gridCol w:w="1872"/>
        <w:gridCol w:w="2502"/>
        <w:gridCol w:w="1908"/>
      </w:tblGrid>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Κωδικός Μαθ/τος</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Τίτλος Μαθήματος</w:t>
            </w:r>
          </w:p>
        </w:tc>
        <w:tc>
          <w:tcPr>
            <w:tcW w:w="95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Εξάμηνο Σπουδών</w:t>
            </w:r>
          </w:p>
        </w:tc>
        <w:tc>
          <w:tcPr>
            <w:tcW w:w="1174" w:type="dxa"/>
            <w:gridSpan w:val="2"/>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Εβδομα- διαίες Ώρες  (Θ / ΑΠ)</w:t>
            </w:r>
          </w:p>
        </w:tc>
        <w:tc>
          <w:tcPr>
            <w:tcW w:w="187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Γνωστικό Αντικείμενο</w:t>
            </w:r>
          </w:p>
          <w:p w:rsidR="005F480F" w:rsidRPr="0027000D" w:rsidRDefault="005F480F" w:rsidP="005F480F">
            <w:pPr>
              <w:spacing w:before="120" w:after="0" w:line="240" w:lineRule="auto"/>
              <w:ind w:left="-142" w:firstLine="426"/>
              <w:jc w:val="center"/>
              <w:rPr>
                <w:sz w:val="18"/>
                <w:szCs w:val="18"/>
              </w:rPr>
            </w:pPr>
            <w:r w:rsidRPr="0027000D">
              <w:rPr>
                <w:sz w:val="18"/>
                <w:szCs w:val="18"/>
              </w:rPr>
              <w:t>(Διδακτορικό)</w:t>
            </w:r>
          </w:p>
        </w:tc>
        <w:tc>
          <w:tcPr>
            <w:tcW w:w="25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Εξειδίκευση</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center"/>
              <w:rPr>
                <w:i/>
                <w:sz w:val="18"/>
                <w:szCs w:val="18"/>
              </w:rPr>
            </w:pPr>
            <w:r w:rsidRPr="0027000D">
              <w:rPr>
                <w:i/>
                <w:sz w:val="18"/>
                <w:szCs w:val="18"/>
              </w:rPr>
              <w:t>Στην περίπτωση έλλειψης  επιστημονικών συνεργατών</w:t>
            </w:r>
          </w:p>
        </w:tc>
        <w:tc>
          <w:tcPr>
            <w:tcW w:w="190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NUR 40</w:t>
            </w:r>
            <w:r w:rsidRPr="0027000D">
              <w:rPr>
                <w:sz w:val="18"/>
                <w:szCs w:val="18"/>
              </w:rPr>
              <w:t>30</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 xml:space="preserve">Χειρουργική  Νοσηλευτική Ι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       Δ</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93"/>
              </w:tabs>
              <w:spacing w:after="0" w:line="240" w:lineRule="auto"/>
              <w:ind w:left="-68"/>
              <w:jc w:val="center"/>
              <w:rPr>
                <w:sz w:val="18"/>
                <w:szCs w:val="18"/>
              </w:rPr>
            </w:pPr>
            <w:r w:rsidRPr="0027000D">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προηγμένης Νοσηλευτικής γνώσης στη Χειρουργική Φροντίδα ατόμων ή στην Προηγμένη κλινική πράξη στο Χειρουργείο ή στις Χειρουργικές κλινικές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7"/>
              </w:numPr>
              <w:spacing w:after="0" w:line="240" w:lineRule="auto"/>
              <w:ind w:left="342"/>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7"/>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77"/>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77"/>
              </w:numPr>
              <w:spacing w:after="0" w:line="240" w:lineRule="auto"/>
              <w:ind w:left="342"/>
              <w:rPr>
                <w:sz w:val="18"/>
                <w:szCs w:val="18"/>
              </w:rPr>
            </w:pPr>
            <w:r w:rsidRPr="0027000D">
              <w:rPr>
                <w:sz w:val="18"/>
                <w:szCs w:val="18"/>
              </w:rPr>
              <w:t>και άλλα Μεταπτυχιακό σχετικά με τη φροντίδα Χειρουργικών Περιστατικών</w:t>
            </w:r>
          </w:p>
          <w:p w:rsidR="005F480F" w:rsidRPr="0027000D" w:rsidRDefault="005F480F" w:rsidP="005F480F">
            <w:pPr>
              <w:spacing w:before="120" w:after="0" w:line="240" w:lineRule="auto"/>
              <w:ind w:left="342" w:firstLine="426"/>
              <w:jc w:val="both"/>
              <w:rPr>
                <w:sz w:val="18"/>
                <w:szCs w:val="18"/>
              </w:rPr>
            </w:pPr>
          </w:p>
          <w:p w:rsidR="005F480F" w:rsidRPr="0027000D" w:rsidRDefault="005F480F" w:rsidP="005F480F">
            <w:pPr>
              <w:spacing w:before="120" w:after="0" w:line="240" w:lineRule="auto"/>
              <w:ind w:left="720"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8"/>
              </w:numPr>
              <w:spacing w:after="0" w:line="240" w:lineRule="auto"/>
              <w:ind w:left="360"/>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επαγγελματική εργασία σε Χειρουργικές κλινικές/ τομέα* ή Χειρουργείο  ή Ειδικότητα Χειρουργικής Νοσηλευτικής ή ακαδημαϊκό υπόβαθρο στον Χειρουργικό Νοσηλευτικό τομέα</w:t>
            </w:r>
            <w:r w:rsidRPr="0027000D">
              <w:rPr>
                <w:sz w:val="18"/>
                <w:szCs w:val="18"/>
              </w:rPr>
              <w:t>)</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5</w:t>
            </w:r>
            <w:r w:rsidRPr="0027000D">
              <w:rPr>
                <w:sz w:val="18"/>
                <w:szCs w:val="18"/>
                <w:lang w:val="en-US"/>
              </w:rPr>
              <w:t>03</w:t>
            </w:r>
            <w:r w:rsidRPr="0027000D">
              <w:rPr>
                <w:sz w:val="18"/>
                <w:szCs w:val="18"/>
              </w:rPr>
              <w:t>1</w:t>
            </w: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 xml:space="preserve">Χειρουργική Νοσηλευτική ΙΙ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        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41"/>
              </w:tabs>
              <w:spacing w:after="0" w:line="240" w:lineRule="auto"/>
              <w:ind w:left="-68"/>
              <w:jc w:val="center"/>
              <w:rPr>
                <w:sz w:val="18"/>
                <w:szCs w:val="18"/>
              </w:rPr>
            </w:pPr>
            <w:r w:rsidRPr="0027000D">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προηγμένης Νοσηλευτικής γνώσης στο Χειρουργείο ή στην Προηγμένη κλινική πράξη χειρουργικών περιστατικών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9"/>
              </w:numPr>
              <w:spacing w:after="0" w:line="240" w:lineRule="auto"/>
              <w:ind w:left="342"/>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9"/>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79"/>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79"/>
              </w:numPr>
              <w:spacing w:after="0" w:line="240" w:lineRule="auto"/>
              <w:ind w:left="342"/>
              <w:rPr>
                <w:sz w:val="18"/>
                <w:szCs w:val="18"/>
              </w:rPr>
            </w:pPr>
            <w:r w:rsidRPr="0027000D">
              <w:rPr>
                <w:sz w:val="18"/>
                <w:szCs w:val="18"/>
              </w:rPr>
              <w:t>και άλλα Μεταπτυχιακά σχετικά με τη φροντίδα Χειρουργικών Περιστατικών</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0"/>
              </w:numPr>
              <w:spacing w:after="0" w:line="240" w:lineRule="auto"/>
              <w:ind w:left="360"/>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 xml:space="preserve">επαγγελματική εργασία σε Χειρουργικές κλινικές/ τομέα* ή Χειρουργείο  ή Ειδικότητα Χειρουργικής Νοσηλευτικής ή ακαδημαϊκό </w:t>
            </w:r>
            <w:r w:rsidRPr="0027000D">
              <w:rPr>
                <w:i/>
                <w:sz w:val="18"/>
                <w:szCs w:val="18"/>
              </w:rPr>
              <w:lastRenderedPageBreak/>
              <w:t>υπόβαθρο στον Χειρουργικό Νοσηλευτικό τομέα</w:t>
            </w:r>
            <w:r w:rsidRPr="0027000D">
              <w:rPr>
                <w:sz w:val="18"/>
                <w:szCs w:val="18"/>
              </w:rPr>
              <w:t>)</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color w:val="231F20"/>
                <w:sz w:val="18"/>
                <w:szCs w:val="18"/>
              </w:rPr>
              <w:lastRenderedPageBreak/>
              <w:t xml:space="preserve"> </w:t>
            </w:r>
            <w:r w:rsidRPr="0027000D">
              <w:rPr>
                <w:sz w:val="18"/>
                <w:szCs w:val="18"/>
                <w:lang w:val="en-US"/>
              </w:rPr>
              <w:t>NUR3041</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Χειρουργική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Γ</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5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  μελέτη Χειρουργικών παθήσεων και εγχειρητική</w:t>
            </w:r>
          </w:p>
          <w:p w:rsidR="005F480F" w:rsidRPr="0027000D" w:rsidRDefault="005F480F" w:rsidP="005F480F">
            <w:pPr>
              <w:tabs>
                <w:tab w:val="left" w:pos="6904"/>
              </w:tabs>
              <w:spacing w:after="0" w:line="240" w:lineRule="auto"/>
              <w:rPr>
                <w:sz w:val="18"/>
                <w:szCs w:val="18"/>
              </w:rPr>
            </w:pP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1"/>
              </w:numPr>
              <w:spacing w:after="0" w:line="240" w:lineRule="auto"/>
              <w:ind w:left="342"/>
              <w:rPr>
                <w:sz w:val="18"/>
                <w:szCs w:val="18"/>
              </w:rPr>
            </w:pPr>
            <w:r w:rsidRPr="0027000D">
              <w:rPr>
                <w:sz w:val="18"/>
                <w:szCs w:val="18"/>
              </w:rPr>
              <w:t>Μεταπτυχιακό Δίπλωμα στη μελέτη Χειρουργικών Παθήσεων και εγχειρητική</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NUR6051</w:t>
            </w: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Μαιευτική Γυναικολογική Νοσηλευτική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παροχής Μαιευτικής Νοσηλευτικής Φροντίδας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2"/>
              </w:numPr>
              <w:spacing w:after="0" w:line="240" w:lineRule="auto"/>
              <w:rPr>
                <w:sz w:val="18"/>
                <w:szCs w:val="18"/>
              </w:rPr>
            </w:pPr>
            <w:r w:rsidRPr="0027000D">
              <w:rPr>
                <w:sz w:val="18"/>
                <w:szCs w:val="18"/>
              </w:rPr>
              <w:t>Μεταπτυχιακό στη Νοσηλευτικές Σπουδές</w:t>
            </w:r>
          </w:p>
          <w:p w:rsidR="005F480F" w:rsidRPr="0027000D" w:rsidRDefault="005F480F" w:rsidP="00067443">
            <w:pPr>
              <w:numPr>
                <w:ilvl w:val="0"/>
                <w:numId w:val="82"/>
              </w:numPr>
              <w:spacing w:after="0" w:line="240" w:lineRule="auto"/>
              <w:rPr>
                <w:sz w:val="18"/>
                <w:szCs w:val="18"/>
              </w:rPr>
            </w:pPr>
            <w:r w:rsidRPr="0027000D">
              <w:rPr>
                <w:sz w:val="18"/>
                <w:szCs w:val="18"/>
              </w:rPr>
              <w:t>και άλλα Μεταπτυχιακά στην Μαιευτική Επιστήμη</w:t>
            </w:r>
          </w:p>
          <w:p w:rsidR="005F480F" w:rsidRDefault="005F480F" w:rsidP="00067443">
            <w:pPr>
              <w:numPr>
                <w:ilvl w:val="0"/>
                <w:numId w:val="82"/>
              </w:numPr>
              <w:spacing w:after="0" w:line="240" w:lineRule="auto"/>
              <w:rPr>
                <w:sz w:val="18"/>
                <w:szCs w:val="18"/>
              </w:rPr>
            </w:pPr>
            <w:r w:rsidRPr="0027000D">
              <w:rPr>
                <w:sz w:val="18"/>
                <w:szCs w:val="18"/>
              </w:rPr>
              <w:t>και άλλα Μεταπτυχιακά στην Χειρουργική Νοσηλευτική</w:t>
            </w:r>
          </w:p>
          <w:p w:rsidR="005F480F" w:rsidRPr="0027000D" w:rsidRDefault="005F480F" w:rsidP="00067443">
            <w:pPr>
              <w:numPr>
                <w:ilvl w:val="0"/>
                <w:numId w:val="82"/>
              </w:numPr>
              <w:spacing w:after="0" w:line="240" w:lineRule="auto"/>
              <w:rPr>
                <w:sz w:val="18"/>
                <w:szCs w:val="18"/>
              </w:rPr>
            </w:pPr>
            <w:r>
              <w:rPr>
                <w:sz w:val="18"/>
                <w:szCs w:val="18"/>
              </w:rPr>
              <w:t>Μεταπτυχιακό του πόνου</w:t>
            </w:r>
          </w:p>
          <w:p w:rsidR="005F480F" w:rsidRPr="0027000D" w:rsidRDefault="005F480F" w:rsidP="005F480F">
            <w:pPr>
              <w:spacing w:before="120" w:after="0" w:line="240" w:lineRule="auto"/>
              <w:ind w:left="390"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3"/>
              </w:numPr>
              <w:spacing w:after="0" w:line="240" w:lineRule="auto"/>
              <w:rPr>
                <w:sz w:val="18"/>
                <w:szCs w:val="18"/>
              </w:rPr>
            </w:pPr>
            <w:r w:rsidRPr="0027000D">
              <w:rPr>
                <w:sz w:val="18"/>
                <w:szCs w:val="18"/>
              </w:rPr>
              <w:t>Πτυχίο Μαιευτικής</w:t>
            </w:r>
          </w:p>
          <w:p w:rsidR="005F480F" w:rsidRPr="0027000D" w:rsidRDefault="005F480F" w:rsidP="005F480F">
            <w:pPr>
              <w:spacing w:before="120" w:after="0" w:line="240" w:lineRule="auto"/>
              <w:ind w:left="390" w:firstLine="426"/>
              <w:jc w:val="both"/>
              <w:rPr>
                <w:sz w:val="18"/>
                <w:szCs w:val="18"/>
              </w:rPr>
            </w:pPr>
            <w:r w:rsidRPr="0027000D">
              <w:rPr>
                <w:sz w:val="18"/>
                <w:szCs w:val="18"/>
              </w:rPr>
              <w:t>και εμπειρία στην Μαιευτική (</w:t>
            </w:r>
            <w:r w:rsidRPr="0027000D">
              <w:rPr>
                <w:i/>
                <w:sz w:val="18"/>
                <w:szCs w:val="18"/>
              </w:rPr>
              <w:t>επαγγελματική εργασία σε Μαιευτικές ή Γυναικολογικές κλινικές* ή ακαδημαϊκό υπόβαθρο στη  Μαιευτικό και Γυναικολογικό Νοσηλευτικό τομέα</w:t>
            </w:r>
            <w:r w:rsidRPr="0027000D">
              <w:rPr>
                <w:sz w:val="18"/>
                <w:szCs w:val="18"/>
              </w:rPr>
              <w:t xml:space="preserve">) </w:t>
            </w:r>
          </w:p>
          <w:p w:rsidR="005F480F" w:rsidRPr="0027000D" w:rsidRDefault="005F480F" w:rsidP="00067443">
            <w:pPr>
              <w:numPr>
                <w:ilvl w:val="0"/>
                <w:numId w:val="83"/>
              </w:numPr>
              <w:spacing w:after="0" w:line="240" w:lineRule="auto"/>
              <w:rPr>
                <w:sz w:val="18"/>
                <w:szCs w:val="18"/>
              </w:rPr>
            </w:pPr>
            <w:r w:rsidRPr="0027000D">
              <w:rPr>
                <w:sz w:val="18"/>
                <w:szCs w:val="18"/>
              </w:rPr>
              <w:t>Πτυχίο Νοσηλευτικής</w:t>
            </w:r>
          </w:p>
          <w:p w:rsidR="005F480F" w:rsidRPr="0027000D" w:rsidRDefault="005F480F" w:rsidP="005F480F">
            <w:pPr>
              <w:spacing w:before="120" w:after="0" w:line="240" w:lineRule="auto"/>
              <w:ind w:left="390" w:firstLine="426"/>
              <w:jc w:val="both"/>
              <w:rPr>
                <w:sz w:val="18"/>
                <w:szCs w:val="18"/>
              </w:rPr>
            </w:pPr>
            <w:r w:rsidRPr="0027000D">
              <w:rPr>
                <w:sz w:val="18"/>
                <w:szCs w:val="18"/>
              </w:rPr>
              <w:t xml:space="preserve">και εμπειρία στην Μαιευτική / Χειρουργική Νοσηλευτική </w:t>
            </w:r>
          </w:p>
          <w:p w:rsidR="005F480F" w:rsidRPr="0027000D" w:rsidRDefault="005F480F" w:rsidP="005F480F">
            <w:pPr>
              <w:spacing w:before="120" w:after="0" w:line="240" w:lineRule="auto"/>
              <w:ind w:left="390" w:firstLine="426"/>
              <w:jc w:val="both"/>
              <w:rPr>
                <w:sz w:val="18"/>
                <w:szCs w:val="18"/>
              </w:rPr>
            </w:pPr>
            <w:r w:rsidRPr="0027000D">
              <w:rPr>
                <w:sz w:val="18"/>
                <w:szCs w:val="18"/>
              </w:rPr>
              <w:t>(</w:t>
            </w:r>
            <w:r w:rsidRPr="0027000D">
              <w:rPr>
                <w:i/>
                <w:sz w:val="18"/>
                <w:szCs w:val="18"/>
              </w:rPr>
              <w:t>επαγγελματική εργασία σε Μαιευτικές ή Χειρουργικές κλινικές*  ή ακαδημαϊκό υπόβαθρο στη  Μαιευτικό και Χειρουργικό Νοσηλευτικό τομέα</w:t>
            </w:r>
            <w:r w:rsidRPr="0027000D">
              <w:rPr>
                <w:sz w:val="18"/>
                <w:szCs w:val="18"/>
              </w:rPr>
              <w:t>)</w:t>
            </w: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 xml:space="preserve">Οι υποψήφιοι θα πρέπει να προσκομίσουν </w:t>
            </w:r>
            <w:r w:rsidRPr="0027000D">
              <w:rPr>
                <w:b/>
                <w:i/>
                <w:sz w:val="18"/>
                <w:szCs w:val="18"/>
              </w:rPr>
              <w:lastRenderedPageBreak/>
              <w:t>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lang w:val="en-US"/>
              </w:rPr>
            </w:pPr>
            <w:r w:rsidRPr="0027000D">
              <w:rPr>
                <w:sz w:val="18"/>
                <w:szCs w:val="18"/>
                <w:lang w:val="en-US"/>
              </w:rPr>
              <w:lastRenderedPageBreak/>
              <w:t>NUR7010</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Νοσηλευτική</w:t>
            </w:r>
          </w:p>
          <w:p w:rsidR="005F480F" w:rsidRPr="0027000D" w:rsidRDefault="005F480F" w:rsidP="005F480F">
            <w:pPr>
              <w:spacing w:before="120" w:after="0" w:line="240" w:lineRule="auto"/>
              <w:jc w:val="both"/>
              <w:rPr>
                <w:sz w:val="18"/>
                <w:szCs w:val="18"/>
              </w:rPr>
            </w:pPr>
            <w:r w:rsidRPr="0027000D">
              <w:rPr>
                <w:sz w:val="18"/>
                <w:szCs w:val="18"/>
              </w:rPr>
              <w:t>Επειγόντων</w:t>
            </w:r>
          </w:p>
          <w:p w:rsidR="005F480F" w:rsidRPr="0027000D" w:rsidRDefault="005F480F" w:rsidP="005F480F">
            <w:pPr>
              <w:spacing w:before="120" w:after="0" w:line="240" w:lineRule="auto"/>
              <w:ind w:left="40"/>
              <w:jc w:val="both"/>
              <w:rPr>
                <w:sz w:val="18"/>
                <w:szCs w:val="18"/>
              </w:rPr>
            </w:pPr>
            <w:r w:rsidRPr="0027000D">
              <w:rPr>
                <w:sz w:val="18"/>
                <w:szCs w:val="18"/>
              </w:rPr>
              <w:t>Περιστατικών</w:t>
            </w:r>
          </w:p>
          <w:p w:rsidR="005F480F" w:rsidRPr="0027000D" w:rsidRDefault="005F480F" w:rsidP="005F480F">
            <w:pPr>
              <w:spacing w:before="120" w:after="0" w:line="240" w:lineRule="auto"/>
              <w:ind w:left="38" w:firstLine="426"/>
              <w:jc w:val="both"/>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Ζ</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 μελέτη της Επείγουσας  Νοσηλευτικής πράξης</w:t>
            </w:r>
          </w:p>
          <w:p w:rsidR="005F480F" w:rsidRPr="0027000D" w:rsidRDefault="005F480F" w:rsidP="005F480F">
            <w:pPr>
              <w:tabs>
                <w:tab w:val="left" w:pos="6904"/>
              </w:tabs>
              <w:spacing w:after="0" w:line="240" w:lineRule="auto"/>
              <w:rPr>
                <w:sz w:val="18"/>
                <w:szCs w:val="18"/>
              </w:rPr>
            </w:pP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στις Νοσηλευτική Παθολογία</w:t>
            </w:r>
          </w:p>
          <w:p w:rsidR="005F480F" w:rsidRPr="0027000D" w:rsidRDefault="005F480F" w:rsidP="00067443">
            <w:pPr>
              <w:numPr>
                <w:ilvl w:val="0"/>
                <w:numId w:val="75"/>
              </w:numPr>
              <w:spacing w:after="0" w:line="240" w:lineRule="auto"/>
              <w:rPr>
                <w:sz w:val="18"/>
                <w:szCs w:val="18"/>
              </w:rPr>
            </w:pPr>
            <w:r w:rsidRPr="0027000D">
              <w:rPr>
                <w:sz w:val="18"/>
                <w:szCs w:val="18"/>
              </w:rPr>
              <w:t>και άλλα Μεταπτυχιακά στην Νοσηλευτική Επιστήμη</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6"/>
              </w:numPr>
              <w:spacing w:after="0" w:line="240" w:lineRule="auto"/>
              <w:ind w:left="360"/>
              <w:rPr>
                <w:sz w:val="18"/>
                <w:szCs w:val="18"/>
              </w:rPr>
            </w:pPr>
            <w:r w:rsidRPr="0027000D">
              <w:rPr>
                <w:sz w:val="18"/>
                <w:szCs w:val="18"/>
              </w:rPr>
              <w:t>Πτυχίο Νοσηλευτικής  και εμπειρία στην Επείγουσα Νοσηλευτική (επαγγελματική εργασία σε Μονάδες ή ΤΕΠ/ Έκτακτα Εξωτερικά Ιατρεία ή ακαδημαϊκό υπόβαθρο στην Επείγουσα Νοσηλευτικό)</w:t>
            </w:r>
          </w:p>
          <w:p w:rsidR="005F480F" w:rsidRPr="0027000D" w:rsidRDefault="005F480F" w:rsidP="005F480F">
            <w:pPr>
              <w:spacing w:before="120" w:after="0" w:line="240" w:lineRule="auto"/>
              <w:ind w:left="390" w:hanging="360"/>
              <w:jc w:val="both"/>
              <w:rPr>
                <w:sz w:val="18"/>
                <w:szCs w:val="18"/>
              </w:rPr>
            </w:pPr>
          </w:p>
          <w:p w:rsidR="005F480F" w:rsidRPr="0027000D" w:rsidRDefault="005F480F" w:rsidP="005F480F">
            <w:pPr>
              <w:spacing w:after="0" w:line="240" w:lineRule="auto"/>
              <w:ind w:left="385" w:hanging="357"/>
              <w:jc w:val="both"/>
              <w:rPr>
                <w:b/>
                <w:i/>
                <w:sz w:val="18"/>
                <w:szCs w:val="18"/>
              </w:rPr>
            </w:pPr>
            <w:r w:rsidRPr="0027000D">
              <w:rPr>
                <w:b/>
                <w:sz w:val="18"/>
                <w:szCs w:val="18"/>
              </w:rPr>
              <w:t xml:space="preserve">* </w:t>
            </w:r>
            <w:r w:rsidRPr="0027000D">
              <w:rPr>
                <w:b/>
                <w:i/>
                <w:sz w:val="18"/>
                <w:szCs w:val="18"/>
              </w:rPr>
              <w:t>Οι υποψήφιοι θα</w:t>
            </w:r>
          </w:p>
          <w:p w:rsidR="005F480F" w:rsidRPr="0027000D" w:rsidRDefault="005F480F" w:rsidP="005F480F">
            <w:pPr>
              <w:spacing w:after="0" w:line="240" w:lineRule="auto"/>
              <w:ind w:left="385" w:hanging="357"/>
              <w:jc w:val="both"/>
              <w:rPr>
                <w:b/>
                <w:i/>
                <w:sz w:val="18"/>
                <w:szCs w:val="18"/>
              </w:rPr>
            </w:pPr>
            <w:r w:rsidRPr="0027000D">
              <w:rPr>
                <w:b/>
                <w:i/>
                <w:sz w:val="18"/>
                <w:szCs w:val="18"/>
              </w:rPr>
              <w:t>πρέπει να προσκομίσουν</w:t>
            </w:r>
          </w:p>
          <w:p w:rsidR="005F480F" w:rsidRPr="0027000D" w:rsidRDefault="005F480F" w:rsidP="005F480F">
            <w:pPr>
              <w:spacing w:after="0" w:line="240" w:lineRule="auto"/>
              <w:ind w:left="385" w:hanging="357"/>
              <w:jc w:val="both"/>
              <w:rPr>
                <w:b/>
                <w:i/>
                <w:sz w:val="18"/>
                <w:szCs w:val="18"/>
              </w:rPr>
            </w:pPr>
            <w:r w:rsidRPr="0027000D">
              <w:rPr>
                <w:b/>
                <w:i/>
                <w:sz w:val="18"/>
                <w:szCs w:val="18"/>
              </w:rPr>
              <w:t>αναλυτική βεβαίωση</w:t>
            </w:r>
          </w:p>
          <w:p w:rsidR="005F480F" w:rsidRPr="0027000D" w:rsidRDefault="005F480F" w:rsidP="005F480F">
            <w:pPr>
              <w:spacing w:after="0" w:line="240" w:lineRule="auto"/>
              <w:ind w:left="385" w:hanging="357"/>
              <w:jc w:val="both"/>
              <w:rPr>
                <w:b/>
                <w:i/>
                <w:sz w:val="18"/>
                <w:szCs w:val="18"/>
              </w:rPr>
            </w:pPr>
            <w:r w:rsidRPr="0027000D">
              <w:rPr>
                <w:b/>
                <w:i/>
                <w:sz w:val="18"/>
                <w:szCs w:val="18"/>
              </w:rPr>
              <w:t>επαγγελματικής</w:t>
            </w:r>
          </w:p>
          <w:p w:rsidR="005F480F" w:rsidRPr="0027000D" w:rsidRDefault="005F480F" w:rsidP="005F480F">
            <w:pPr>
              <w:spacing w:after="0" w:line="240" w:lineRule="auto"/>
              <w:ind w:left="385" w:hanging="357"/>
              <w:jc w:val="both"/>
              <w:rPr>
                <w:b/>
                <w:i/>
                <w:sz w:val="18"/>
                <w:szCs w:val="18"/>
              </w:rPr>
            </w:pPr>
            <w:r w:rsidRPr="0027000D">
              <w:rPr>
                <w:b/>
                <w:i/>
                <w:sz w:val="18"/>
                <w:szCs w:val="18"/>
              </w:rPr>
              <w:t>προϋπηρεσίας όπου να</w:t>
            </w:r>
          </w:p>
          <w:p w:rsidR="005F480F" w:rsidRPr="0027000D" w:rsidRDefault="005F480F" w:rsidP="005F480F">
            <w:pPr>
              <w:spacing w:after="0" w:line="240" w:lineRule="auto"/>
              <w:ind w:left="385" w:hanging="357"/>
              <w:jc w:val="both"/>
              <w:rPr>
                <w:b/>
                <w:i/>
                <w:sz w:val="18"/>
                <w:szCs w:val="18"/>
              </w:rPr>
            </w:pPr>
            <w:r w:rsidRPr="0027000D">
              <w:rPr>
                <w:b/>
                <w:i/>
                <w:sz w:val="18"/>
                <w:szCs w:val="18"/>
              </w:rPr>
              <w:t>αναγράφεται με</w:t>
            </w:r>
          </w:p>
          <w:p w:rsidR="005F480F" w:rsidRPr="0027000D" w:rsidRDefault="005F480F" w:rsidP="005F480F">
            <w:pPr>
              <w:spacing w:after="0" w:line="240" w:lineRule="auto"/>
              <w:ind w:left="385" w:hanging="357"/>
              <w:jc w:val="both"/>
              <w:rPr>
                <w:b/>
                <w:i/>
                <w:sz w:val="18"/>
                <w:szCs w:val="18"/>
              </w:rPr>
            </w:pPr>
            <w:r w:rsidRPr="0027000D">
              <w:rPr>
                <w:b/>
                <w:i/>
                <w:sz w:val="18"/>
                <w:szCs w:val="18"/>
              </w:rPr>
              <w:t>σαφήνεια η κλινική ή οι</w:t>
            </w:r>
          </w:p>
          <w:p w:rsidR="005F480F" w:rsidRPr="0027000D" w:rsidRDefault="005F480F" w:rsidP="005F480F">
            <w:pPr>
              <w:spacing w:after="0" w:line="240" w:lineRule="auto"/>
              <w:ind w:left="385" w:hanging="357"/>
              <w:jc w:val="both"/>
              <w:rPr>
                <w:b/>
                <w:i/>
                <w:sz w:val="18"/>
                <w:szCs w:val="18"/>
              </w:rPr>
            </w:pPr>
            <w:r w:rsidRPr="0027000D">
              <w:rPr>
                <w:b/>
                <w:i/>
                <w:sz w:val="18"/>
                <w:szCs w:val="18"/>
              </w:rPr>
              <w:t>κλινικές όπου</w:t>
            </w:r>
          </w:p>
          <w:p w:rsidR="005F480F" w:rsidRPr="0027000D" w:rsidRDefault="005F480F" w:rsidP="005F480F">
            <w:pPr>
              <w:spacing w:after="0" w:line="240" w:lineRule="auto"/>
              <w:ind w:left="390" w:hanging="360"/>
              <w:jc w:val="both"/>
              <w:rPr>
                <w:b/>
                <w:i/>
                <w:sz w:val="18"/>
                <w:szCs w:val="18"/>
              </w:rPr>
            </w:pPr>
            <w:r w:rsidRPr="0027000D">
              <w:rPr>
                <w:b/>
                <w:i/>
                <w:sz w:val="18"/>
                <w:szCs w:val="18"/>
              </w:rPr>
              <w:t>εργαστήκαν και το</w:t>
            </w:r>
          </w:p>
          <w:p w:rsidR="005F480F" w:rsidRPr="0027000D" w:rsidRDefault="005F480F" w:rsidP="005F480F">
            <w:pPr>
              <w:spacing w:after="0" w:line="240" w:lineRule="auto"/>
              <w:ind w:left="390" w:hanging="360"/>
              <w:jc w:val="both"/>
              <w:rPr>
                <w:b/>
                <w:i/>
                <w:sz w:val="18"/>
                <w:szCs w:val="18"/>
              </w:rPr>
            </w:pPr>
            <w:r w:rsidRPr="0027000D">
              <w:rPr>
                <w:b/>
                <w:i/>
                <w:sz w:val="18"/>
                <w:szCs w:val="18"/>
              </w:rPr>
              <w:t>χρονικό διάστημα που</w:t>
            </w:r>
          </w:p>
          <w:p w:rsidR="005F480F" w:rsidRPr="0027000D" w:rsidRDefault="005F480F" w:rsidP="005F480F">
            <w:pPr>
              <w:spacing w:after="0" w:line="240" w:lineRule="auto"/>
              <w:ind w:left="390" w:hanging="360"/>
              <w:jc w:val="both"/>
              <w:rPr>
                <w:b/>
                <w:i/>
                <w:sz w:val="18"/>
                <w:szCs w:val="18"/>
              </w:rPr>
            </w:pPr>
            <w:r w:rsidRPr="0027000D">
              <w:rPr>
                <w:b/>
                <w:i/>
                <w:sz w:val="18"/>
                <w:szCs w:val="18"/>
              </w:rPr>
              <w:t>εργάστηκαν σε κάθε</w:t>
            </w:r>
          </w:p>
          <w:p w:rsidR="005F480F" w:rsidRPr="0027000D" w:rsidRDefault="005F480F" w:rsidP="005F480F">
            <w:pPr>
              <w:spacing w:after="0" w:line="240" w:lineRule="auto"/>
              <w:ind w:left="390" w:hanging="360"/>
              <w:jc w:val="both"/>
              <w:rPr>
                <w:sz w:val="18"/>
                <w:szCs w:val="18"/>
              </w:rPr>
            </w:pPr>
            <w:r w:rsidRPr="0027000D">
              <w:rPr>
                <w:b/>
                <w:i/>
                <w:sz w:val="18"/>
                <w:szCs w:val="18"/>
              </w:rPr>
              <w:t>κλινική</w:t>
            </w:r>
            <w:r w:rsidRPr="0027000D">
              <w:rPr>
                <w:b/>
                <w:sz w:val="18"/>
                <w:szCs w:val="18"/>
              </w:rPr>
              <w:t xml:space="preserve">  </w:t>
            </w: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6041</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Μαιευτική- Γυναικολογία</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Μαιευτική-Γυναικολογία</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στη Μαιευτική-Γυναικολογία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6031</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Καρδιολογία – Επείγουσα Ιατρική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στην Καρδιολογία-Εντατικολογία</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στην  Καρδιολογία-Εντατικολογία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 xml:space="preserve"> 5041</w:t>
            </w:r>
          </w:p>
          <w:p w:rsidR="005F480F" w:rsidRPr="0027000D" w:rsidRDefault="005F480F" w:rsidP="005F480F">
            <w:pPr>
              <w:spacing w:before="120" w:after="0" w:line="240" w:lineRule="auto"/>
              <w:ind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Πρώτες βοήθειες</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 xml:space="preserve"> Διδακτορικό Δίπλωμα    συναφές με την προνοσοκομειακή και ενδονοσοκομειακή αντιμετώπιση επειγόντων περιστατικών.</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Μεταπτυχιακό Δίπλωμα συναφές με την προνοσοκομειακή και ενδονοσοκομειακή αντιμετώπιση επειγόντων περιστατικών.</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Πτυχίο  Ιατρικής  </w:t>
            </w:r>
          </w:p>
          <w:p w:rsidR="005F480F" w:rsidRPr="0027000D" w:rsidRDefault="005F480F" w:rsidP="005F480F">
            <w:pPr>
              <w:spacing w:before="120" w:after="0" w:line="240" w:lineRule="auto"/>
              <w:ind w:firstLine="426"/>
              <w:jc w:val="both"/>
              <w:rPr>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 xml:space="preserve"> 5051</w:t>
            </w:r>
          </w:p>
          <w:p w:rsidR="005F480F" w:rsidRPr="0027000D" w:rsidRDefault="005F480F" w:rsidP="005F480F">
            <w:pPr>
              <w:spacing w:before="120" w:after="0" w:line="240" w:lineRule="auto"/>
              <w:ind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Σεξουαλικώς Μεταδιδόμενα Νοσήματα</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με συνάφεια στα σεξουαλικώς μεταδιδόμενα νοσήματα και  στον Οικογενειακό Προγραμματισμό</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συναφές με τα Σεξουαλικώς Μεταδιδόμενα Νοσήματα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Πτυχίο  Ιατρικής  </w:t>
            </w:r>
          </w:p>
          <w:p w:rsidR="005F480F" w:rsidRPr="0027000D" w:rsidRDefault="005F480F" w:rsidP="005F480F">
            <w:pPr>
              <w:spacing w:after="0" w:line="240" w:lineRule="auto"/>
              <w:ind w:left="360"/>
              <w:contextualSpacing/>
              <w:rPr>
                <w:sz w:val="18"/>
                <w:szCs w:val="18"/>
              </w:rPr>
            </w:pPr>
          </w:p>
        </w:tc>
      </w:tr>
    </w:tbl>
    <w:p w:rsidR="005F480F" w:rsidRPr="0027000D" w:rsidRDefault="005F480F" w:rsidP="005F480F">
      <w:pPr>
        <w:spacing w:before="120" w:after="0" w:line="240" w:lineRule="auto"/>
        <w:jc w:val="both"/>
        <w:rPr>
          <w:sz w:val="18"/>
          <w:szCs w:val="18"/>
          <w:lang w:val="en-US"/>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after="0" w:line="360" w:lineRule="auto"/>
        <w:jc w:val="both"/>
        <w:rPr>
          <w:sz w:val="18"/>
          <w:szCs w:val="18"/>
        </w:rPr>
      </w:pPr>
    </w:p>
    <w:tbl>
      <w:tblPr>
        <w:tblpPr w:leftFromText="180" w:rightFromText="180" w:vertAnchor="text" w:horzAnchor="margin" w:tblpXSpec="right"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both"/>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both"/>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Εξειδίκευση </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both"/>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color w:val="231F20"/>
                <w:sz w:val="18"/>
                <w:szCs w:val="18"/>
                <w:lang w:val="en-US"/>
              </w:rPr>
              <w:t xml:space="preserve"> </w:t>
            </w:r>
            <w:r w:rsidRPr="0027000D">
              <w:rPr>
                <w:sz w:val="18"/>
                <w:szCs w:val="18"/>
                <w:lang w:val="en-US"/>
              </w:rPr>
              <w:t xml:space="preserve"> NUR 40</w:t>
            </w:r>
            <w:r w:rsidRPr="0027000D">
              <w:rPr>
                <w:sz w:val="18"/>
                <w:szCs w:val="18"/>
              </w:rPr>
              <w:t>30</w:t>
            </w:r>
          </w:p>
          <w:p w:rsidR="005F480F" w:rsidRPr="0027000D" w:rsidRDefault="005F480F" w:rsidP="005F480F">
            <w:pPr>
              <w:spacing w:before="120" w:after="0" w:line="240" w:lineRule="auto"/>
              <w:ind w:left="-142" w:firstLine="426"/>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Χειρουργική  Νοσηλευτική 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Δ</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4"/>
              </w:numPr>
              <w:spacing w:after="0" w:line="240" w:lineRule="auto"/>
              <w:ind w:left="306"/>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84"/>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84"/>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84"/>
              </w:numPr>
              <w:spacing w:after="0" w:line="240" w:lineRule="auto"/>
              <w:ind w:left="342"/>
              <w:rPr>
                <w:sz w:val="18"/>
                <w:szCs w:val="18"/>
              </w:rPr>
            </w:pPr>
            <w:r w:rsidRPr="0027000D">
              <w:rPr>
                <w:sz w:val="18"/>
                <w:szCs w:val="18"/>
              </w:rPr>
              <w:t>και άλλα Μεταπτυχιακά σχετικά με τη φροντίδα Χειρουργικών Περιστατικών</w:t>
            </w:r>
          </w:p>
          <w:p w:rsidR="005F480F" w:rsidRPr="0027000D" w:rsidRDefault="005F480F" w:rsidP="005F480F">
            <w:pPr>
              <w:spacing w:before="120" w:after="0" w:line="240" w:lineRule="auto"/>
              <w:ind w:left="390" w:firstLine="426"/>
              <w:jc w:val="both"/>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5"/>
              </w:numPr>
              <w:spacing w:after="0" w:line="240" w:lineRule="auto"/>
              <w:ind w:left="351"/>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επαγγελματική εργασία σε Χειρουργικές κλινικές/ τομέα* ή Χειρουργείο  ή Ειδικότητα Χειρουργικής Νοσηλευτικής ή ακαδημαϊκό υπόβαθρο στον Χειρουργικό Νοσηλευτικό τομέα</w:t>
            </w:r>
            <w:r w:rsidRPr="0027000D">
              <w:rPr>
                <w:sz w:val="18"/>
                <w:szCs w:val="18"/>
              </w:rPr>
              <w:t>)</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lang w:val="en-US"/>
              </w:rPr>
            </w:pPr>
            <w:r w:rsidRPr="0027000D">
              <w:rPr>
                <w:sz w:val="18"/>
                <w:szCs w:val="18"/>
                <w:lang w:val="en-US"/>
              </w:rPr>
              <w:t>NUR7010</w:t>
            </w:r>
          </w:p>
          <w:p w:rsidR="005F480F" w:rsidRPr="0027000D" w:rsidRDefault="005F480F" w:rsidP="005F480F">
            <w:pPr>
              <w:spacing w:before="120" w:after="0" w:line="240" w:lineRule="auto"/>
              <w:ind w:left="-142" w:firstLine="426"/>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Νοσηλευτική</w:t>
            </w:r>
          </w:p>
          <w:p w:rsidR="005F480F" w:rsidRPr="0027000D" w:rsidRDefault="005F480F" w:rsidP="005F480F">
            <w:pPr>
              <w:spacing w:before="120" w:after="0" w:line="240" w:lineRule="auto"/>
              <w:jc w:val="both"/>
              <w:rPr>
                <w:sz w:val="18"/>
                <w:szCs w:val="18"/>
              </w:rPr>
            </w:pPr>
            <w:r w:rsidRPr="0027000D">
              <w:rPr>
                <w:sz w:val="18"/>
                <w:szCs w:val="18"/>
              </w:rPr>
              <w:t>Επειγόντων</w:t>
            </w:r>
          </w:p>
          <w:p w:rsidR="005F480F" w:rsidRPr="0027000D" w:rsidRDefault="005F480F" w:rsidP="005F480F">
            <w:pPr>
              <w:spacing w:before="120" w:after="0" w:line="240" w:lineRule="auto"/>
              <w:jc w:val="both"/>
              <w:rPr>
                <w:sz w:val="18"/>
                <w:szCs w:val="18"/>
              </w:rPr>
            </w:pPr>
            <w:r w:rsidRPr="0027000D">
              <w:rPr>
                <w:sz w:val="18"/>
                <w:szCs w:val="18"/>
              </w:rPr>
              <w:t>Περιστατικών</w:t>
            </w:r>
          </w:p>
          <w:p w:rsidR="005F480F" w:rsidRPr="0027000D" w:rsidRDefault="005F480F" w:rsidP="005F480F">
            <w:pPr>
              <w:spacing w:before="120" w:after="0" w:line="240" w:lineRule="auto"/>
              <w:ind w:firstLine="426"/>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Ζ</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στις Νοσηλευτική Παθολογία</w:t>
            </w:r>
          </w:p>
          <w:p w:rsidR="005F480F" w:rsidRPr="0027000D" w:rsidRDefault="005F480F" w:rsidP="00067443">
            <w:pPr>
              <w:numPr>
                <w:ilvl w:val="0"/>
                <w:numId w:val="86"/>
              </w:numPr>
              <w:spacing w:after="0" w:line="240" w:lineRule="auto"/>
              <w:ind w:left="318"/>
              <w:rPr>
                <w:sz w:val="18"/>
                <w:szCs w:val="18"/>
              </w:rPr>
            </w:pPr>
            <w:r w:rsidRPr="0027000D">
              <w:rPr>
                <w:sz w:val="18"/>
                <w:szCs w:val="18"/>
              </w:rPr>
              <w:t xml:space="preserve">και άλλα Μεταπτυχιακά στην Νοσηλευτική Επιστήμη </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7"/>
              </w:numPr>
              <w:spacing w:after="0" w:line="240" w:lineRule="auto"/>
              <w:rPr>
                <w:sz w:val="18"/>
                <w:szCs w:val="18"/>
              </w:rPr>
            </w:pPr>
            <w:r w:rsidRPr="0027000D">
              <w:rPr>
                <w:sz w:val="18"/>
                <w:szCs w:val="18"/>
              </w:rPr>
              <w:t>Πτυχίο Νοσηλευτικής  και εμπειρία στην   Επείγουσα Νοσηλευτική (επαγγελματική εργασία σε Μονάδες ή ΤΕΠ/ Έκτακτα Εξωτερικά Ιατρεία* ή ακαδημαϊκό υπόβαθρο στην Επείγουσα Νοσηλευτική)</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bl>
    <w:p w:rsidR="005F480F" w:rsidRPr="0027000D" w:rsidRDefault="005F480F" w:rsidP="005F480F">
      <w:pPr>
        <w:spacing w:after="0" w:line="360" w:lineRule="auto"/>
        <w:jc w:val="both"/>
        <w:rPr>
          <w:sz w:val="18"/>
          <w:szCs w:val="18"/>
        </w:rPr>
      </w:pPr>
    </w:p>
    <w:p w:rsidR="005F480F" w:rsidRPr="009D2F90" w:rsidRDefault="005F480F" w:rsidP="005F480F">
      <w:pPr>
        <w:spacing w:after="0" w:line="360" w:lineRule="auto"/>
        <w:jc w:val="both"/>
        <w:rPr>
          <w:sz w:val="18"/>
          <w:szCs w:val="18"/>
        </w:rPr>
      </w:pPr>
    </w:p>
    <w:p w:rsidR="005F480F" w:rsidRPr="0027000D" w:rsidRDefault="005F480F" w:rsidP="005F480F">
      <w:pPr>
        <w:spacing w:before="120" w:after="0" w:line="240" w:lineRule="auto"/>
        <w:ind w:firstLine="426"/>
        <w:jc w:val="both"/>
        <w:rPr>
          <w:b/>
          <w:i/>
          <w:sz w:val="18"/>
          <w:szCs w:val="18"/>
        </w:rPr>
      </w:pPr>
      <w:r w:rsidRPr="0027000D">
        <w:rPr>
          <w:b/>
          <w:i/>
          <w:sz w:val="18"/>
          <w:szCs w:val="18"/>
        </w:rPr>
        <w:t>ΤΜΗΜΑ  Νοσηλευτικής</w:t>
      </w:r>
    </w:p>
    <w:p w:rsidR="005F480F" w:rsidRPr="0027000D" w:rsidRDefault="005F480F" w:rsidP="005F480F">
      <w:pPr>
        <w:spacing w:before="120" w:after="0" w:line="240" w:lineRule="auto"/>
        <w:ind w:firstLine="426"/>
        <w:jc w:val="both"/>
        <w:rPr>
          <w:b/>
          <w:i/>
          <w:sz w:val="18"/>
          <w:szCs w:val="18"/>
        </w:rPr>
      </w:pPr>
      <w:r w:rsidRPr="0027000D">
        <w:rPr>
          <w:b/>
          <w:i/>
          <w:sz w:val="18"/>
          <w:szCs w:val="18"/>
        </w:rPr>
        <w:t>Εκπαιδευτικοί Ειδικών Μαθημάτων (Ε.Ε.Μ.)</w:t>
      </w:r>
      <w:r w:rsidRPr="0027000D">
        <w:rPr>
          <w:b/>
          <w:i/>
          <w:sz w:val="18"/>
          <w:szCs w:val="18"/>
        </w:rPr>
        <w:tab/>
      </w:r>
      <w:r w:rsidRPr="0027000D">
        <w:rPr>
          <w:b/>
          <w:i/>
          <w:sz w:val="18"/>
          <w:szCs w:val="18"/>
        </w:rPr>
        <w:tab/>
      </w:r>
      <w:r w:rsidRPr="0027000D">
        <w:rPr>
          <w:b/>
          <w:i/>
          <w:sz w:val="18"/>
          <w:szCs w:val="18"/>
        </w:rPr>
        <w:tab/>
      </w:r>
      <w:r w:rsidRPr="0027000D">
        <w:rPr>
          <w:b/>
          <w:i/>
          <w:sz w:val="18"/>
          <w:szCs w:val="18"/>
        </w:rPr>
        <w:tab/>
      </w:r>
      <w:r w:rsidRPr="0027000D">
        <w:rPr>
          <w:b/>
          <w:i/>
          <w:sz w:val="18"/>
          <w:szCs w:val="18"/>
        </w:rPr>
        <w:tab/>
      </w:r>
      <w:r w:rsidRPr="0027000D">
        <w:rPr>
          <w:b/>
          <w:i/>
          <w:sz w:val="18"/>
          <w:szCs w:val="18"/>
        </w:rPr>
        <w:tab/>
      </w:r>
    </w:p>
    <w:p w:rsidR="005F480F" w:rsidRPr="0027000D" w:rsidRDefault="005F480F" w:rsidP="005F480F">
      <w:pPr>
        <w:spacing w:before="120" w:after="0" w:line="240" w:lineRule="auto"/>
        <w:ind w:firstLine="426"/>
        <w:jc w:val="both"/>
        <w:rPr>
          <w:b/>
          <w:i/>
          <w:sz w:val="18"/>
          <w:szCs w:val="18"/>
        </w:rPr>
      </w:pPr>
      <w:r w:rsidRPr="0027000D">
        <w:rPr>
          <w:b/>
          <w:i/>
          <w:sz w:val="18"/>
          <w:szCs w:val="18"/>
        </w:rPr>
        <w:t>Α. ΕΠΙΣΤΗΜΟΝΙΚΟΙ ΣΥΝΕΡΓΑΤΕΣ (ή ελλείψει επιστημονικών συνεργατών, εργαστηριακοί συνεργάτες)</w:t>
      </w: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after="0" w:line="360" w:lineRule="auto"/>
        <w:jc w:val="both"/>
        <w:rPr>
          <w:sz w:val="18"/>
          <w:szCs w:val="18"/>
        </w:rPr>
      </w:pPr>
    </w:p>
    <w:tbl>
      <w:tblPr>
        <w:tblpPr w:leftFromText="180" w:rightFromText="180" w:vertAnchor="text" w:horzAnchor="margin" w:tblpXSpec="right" w:tblpY="26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58"/>
        <w:gridCol w:w="952"/>
        <w:gridCol w:w="607"/>
        <w:gridCol w:w="567"/>
        <w:gridCol w:w="1872"/>
        <w:gridCol w:w="2502"/>
        <w:gridCol w:w="1908"/>
      </w:tblGrid>
      <w:tr w:rsidR="005F480F" w:rsidRPr="0027000D" w:rsidTr="005F480F">
        <w:tc>
          <w:tcPr>
            <w:tcW w:w="113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Κωδικός Μαθ/τος</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Τίτλος Μαθήματος</w:t>
            </w:r>
          </w:p>
        </w:tc>
        <w:tc>
          <w:tcPr>
            <w:tcW w:w="95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Εξάμηνο Σπουδών</w:t>
            </w:r>
          </w:p>
        </w:tc>
        <w:tc>
          <w:tcPr>
            <w:tcW w:w="1174" w:type="dxa"/>
            <w:gridSpan w:val="2"/>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Pr>
                <w:b/>
                <w:sz w:val="18"/>
                <w:szCs w:val="18"/>
              </w:rPr>
              <w:t>Εβδομα</w:t>
            </w:r>
            <w:r w:rsidRPr="0027000D">
              <w:rPr>
                <w:b/>
                <w:sz w:val="18"/>
                <w:szCs w:val="18"/>
              </w:rPr>
              <w:t>διαίες Ώρες  (Θ / ΑΠ)</w:t>
            </w:r>
          </w:p>
        </w:tc>
        <w:tc>
          <w:tcPr>
            <w:tcW w:w="187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Pr>
                <w:b/>
                <w:sz w:val="18"/>
                <w:szCs w:val="18"/>
              </w:rPr>
              <w:t xml:space="preserve">   </w:t>
            </w:r>
            <w:r w:rsidRPr="0027000D">
              <w:rPr>
                <w:b/>
                <w:sz w:val="18"/>
                <w:szCs w:val="18"/>
              </w:rPr>
              <w:t>Γνωστικό Αντικείμενο</w:t>
            </w:r>
          </w:p>
          <w:p w:rsidR="005F480F" w:rsidRPr="0027000D" w:rsidRDefault="005F480F" w:rsidP="005F480F">
            <w:pPr>
              <w:spacing w:before="120" w:after="0" w:line="240" w:lineRule="auto"/>
              <w:ind w:left="-142" w:firstLine="426"/>
              <w:jc w:val="both"/>
              <w:rPr>
                <w:sz w:val="18"/>
                <w:szCs w:val="18"/>
              </w:rPr>
            </w:pPr>
            <w:r w:rsidRPr="0027000D">
              <w:rPr>
                <w:sz w:val="18"/>
                <w:szCs w:val="18"/>
              </w:rPr>
              <w:t>(Διδακτορικό)</w:t>
            </w:r>
          </w:p>
        </w:tc>
        <w:tc>
          <w:tcPr>
            <w:tcW w:w="25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both"/>
              <w:rPr>
                <w:b/>
                <w:sz w:val="18"/>
                <w:szCs w:val="18"/>
              </w:rPr>
            </w:pPr>
            <w:r w:rsidRPr="0027000D">
              <w:rPr>
                <w:b/>
                <w:sz w:val="18"/>
                <w:szCs w:val="18"/>
              </w:rPr>
              <w:t>Εξειδίκευση</w:t>
            </w:r>
          </w:p>
          <w:p w:rsidR="005F480F" w:rsidRPr="0027000D" w:rsidRDefault="005F480F" w:rsidP="005F480F">
            <w:pPr>
              <w:spacing w:before="120" w:after="0" w:line="240" w:lineRule="auto"/>
              <w:jc w:val="both"/>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both"/>
              <w:rPr>
                <w:i/>
                <w:sz w:val="18"/>
                <w:szCs w:val="18"/>
              </w:rPr>
            </w:pPr>
            <w:r w:rsidRPr="0027000D">
              <w:rPr>
                <w:i/>
                <w:sz w:val="18"/>
                <w:szCs w:val="18"/>
              </w:rPr>
              <w:t>Στην περίπτωση έλλειψης  επιστημονικών συνεργατών</w:t>
            </w:r>
          </w:p>
        </w:tc>
        <w:tc>
          <w:tcPr>
            <w:tcW w:w="1908" w:type="dxa"/>
            <w:tcBorders>
              <w:top w:val="single" w:sz="4" w:space="0" w:color="auto"/>
              <w:left w:val="single" w:sz="4" w:space="0" w:color="auto"/>
              <w:bottom w:val="single" w:sz="4" w:space="0" w:color="auto"/>
              <w:right w:val="single" w:sz="4" w:space="0" w:color="auto"/>
            </w:tcBorders>
            <w:shd w:val="pct10" w:color="auto" w:fill="auto"/>
          </w:tcPr>
          <w:p w:rsidR="005F480F" w:rsidRDefault="005F480F" w:rsidP="005F480F">
            <w:pPr>
              <w:spacing w:before="120" w:after="0" w:line="240" w:lineRule="auto"/>
              <w:ind w:left="-142" w:firstLine="426"/>
              <w:jc w:val="both"/>
              <w:rPr>
                <w:b/>
                <w:sz w:val="18"/>
                <w:szCs w:val="18"/>
              </w:rPr>
            </w:pPr>
            <w:r w:rsidRPr="0027000D">
              <w:rPr>
                <w:b/>
                <w:sz w:val="18"/>
                <w:szCs w:val="18"/>
              </w:rPr>
              <w:t>Ειδικότητα</w:t>
            </w:r>
          </w:p>
          <w:p w:rsidR="005F480F" w:rsidRPr="001F6AF6" w:rsidRDefault="005F480F" w:rsidP="005F480F">
            <w:pPr>
              <w:spacing w:before="120" w:after="0" w:line="240" w:lineRule="auto"/>
              <w:ind w:left="-142" w:firstLine="426"/>
              <w:jc w:val="center"/>
              <w:rPr>
                <w:b/>
                <w:sz w:val="18"/>
                <w:szCs w:val="18"/>
              </w:rPr>
            </w:pPr>
            <w:r>
              <w:rPr>
                <w:sz w:val="18"/>
                <w:szCs w:val="18"/>
              </w:rPr>
              <w:t>(Βασικός τ</w:t>
            </w:r>
            <w:r w:rsidRPr="0027000D">
              <w:rPr>
                <w:sz w:val="18"/>
                <w:szCs w:val="18"/>
              </w:rPr>
              <w:t>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 xml:space="preserve">NUR </w:t>
            </w:r>
            <w:r w:rsidRPr="0027000D">
              <w:rPr>
                <w:sz w:val="18"/>
                <w:szCs w:val="18"/>
              </w:rPr>
              <w:t>7</w:t>
            </w:r>
            <w:r w:rsidRPr="0027000D">
              <w:rPr>
                <w:sz w:val="18"/>
                <w:szCs w:val="18"/>
                <w:lang w:val="en-US"/>
              </w:rPr>
              <w:t>0</w:t>
            </w:r>
            <w:r w:rsidRPr="0027000D">
              <w:rPr>
                <w:sz w:val="18"/>
                <w:szCs w:val="18"/>
              </w:rPr>
              <w:t>31</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Ξένη Γλώσσα</w:t>
            </w:r>
          </w:p>
          <w:p w:rsidR="005F480F" w:rsidRPr="0027000D" w:rsidRDefault="005F480F" w:rsidP="005F480F">
            <w:pPr>
              <w:spacing w:before="120" w:after="0" w:line="240" w:lineRule="auto"/>
              <w:jc w:val="both"/>
              <w:rPr>
                <w:sz w:val="18"/>
                <w:szCs w:val="18"/>
              </w:rPr>
            </w:pPr>
            <w:r w:rsidRPr="0027000D">
              <w:rPr>
                <w:sz w:val="18"/>
                <w:szCs w:val="18"/>
              </w:rPr>
              <w:lastRenderedPageBreak/>
              <w:t xml:space="preserve">(Αγγλικά)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lastRenderedPageBreak/>
              <w:t>Ζ</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93"/>
              </w:tabs>
              <w:spacing w:after="0" w:line="240" w:lineRule="auto"/>
              <w:ind w:left="-68"/>
              <w:rPr>
                <w:sz w:val="18"/>
                <w:szCs w:val="18"/>
              </w:rPr>
            </w:pPr>
          </w:p>
          <w:p w:rsidR="005F480F" w:rsidRPr="0027000D" w:rsidRDefault="005F480F" w:rsidP="005F480F">
            <w:pPr>
              <w:tabs>
                <w:tab w:val="left" w:pos="1093"/>
              </w:tabs>
              <w:spacing w:after="0" w:line="240" w:lineRule="auto"/>
              <w:ind w:left="-68"/>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w:t>
            </w:r>
            <w:r w:rsidRPr="0027000D">
              <w:rPr>
                <w:sz w:val="18"/>
                <w:szCs w:val="18"/>
              </w:rPr>
              <w:lastRenderedPageBreak/>
              <w:t>Αγγλικής Γλώσσας ή Λογοτεχνίας</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lastRenderedPageBreak/>
              <w:t>Μεταπτυχιακό  στις Αγγλικές Σπουδές</w:t>
            </w: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contextualSpacing/>
              <w:rPr>
                <w:sz w:val="18"/>
                <w:szCs w:val="18"/>
              </w:rPr>
            </w:pPr>
            <w:r w:rsidRPr="0027000D">
              <w:rPr>
                <w:sz w:val="18"/>
                <w:szCs w:val="18"/>
              </w:rPr>
              <w:lastRenderedPageBreak/>
              <w:t xml:space="preserve">Πτυχίο Αγγλικής Φιλολογίας </w:t>
            </w:r>
          </w:p>
          <w:p w:rsidR="005F480F" w:rsidRPr="0027000D" w:rsidRDefault="005F480F" w:rsidP="005F480F">
            <w:pPr>
              <w:spacing w:after="0" w:line="240" w:lineRule="auto"/>
              <w:ind w:left="360"/>
              <w:contextualSpacing/>
              <w:rPr>
                <w:sz w:val="18"/>
                <w:szCs w:val="18"/>
              </w:rPr>
            </w:pPr>
          </w:p>
        </w:tc>
      </w:tr>
    </w:tbl>
    <w:p w:rsidR="005153AE" w:rsidRPr="00665E12" w:rsidRDefault="005153AE" w:rsidP="005153AE">
      <w:pPr>
        <w:spacing w:line="240" w:lineRule="auto"/>
        <w:rPr>
          <w:rFonts w:eastAsia="Times New Roman" w:cs="Times New Roman"/>
          <w:b/>
          <w:sz w:val="18"/>
          <w:szCs w:val="18"/>
          <w:lang w:eastAsia="el-GR"/>
        </w:rPr>
      </w:pPr>
    </w:p>
    <w:p w:rsidR="004915AA" w:rsidRDefault="004915AA" w:rsidP="00BE0013">
      <w:pPr>
        <w:pStyle w:val="32"/>
      </w:pPr>
      <w:bookmarkStart w:id="4" w:name="_Toc422235426"/>
    </w:p>
    <w:p w:rsidR="004915AA" w:rsidRDefault="004915AA" w:rsidP="00BE0013">
      <w:pPr>
        <w:pStyle w:val="32"/>
      </w:pPr>
    </w:p>
    <w:p w:rsidR="004915AA" w:rsidRDefault="004915AA" w:rsidP="00BE0013">
      <w:pPr>
        <w:pStyle w:val="32"/>
      </w:pPr>
    </w:p>
    <w:p w:rsidR="004915AA" w:rsidRDefault="004915AA" w:rsidP="00BE0013">
      <w:pPr>
        <w:pStyle w:val="32"/>
      </w:pPr>
    </w:p>
    <w:p w:rsidR="002B4F21" w:rsidRPr="00470F97" w:rsidRDefault="002B4F21" w:rsidP="00BE0013">
      <w:pPr>
        <w:pStyle w:val="32"/>
      </w:pPr>
      <w:r>
        <w:t>1.Α.2. Τμήμα Λογοθεραπείας  (Ιωάννινα)</w:t>
      </w:r>
      <w:bookmarkEnd w:id="4"/>
    </w:p>
    <w:p w:rsidR="005153AE" w:rsidRDefault="005153AE" w:rsidP="005153AE">
      <w:pPr>
        <w:rPr>
          <w:lang w:eastAsia="el-GR"/>
        </w:rPr>
      </w:pPr>
    </w:p>
    <w:p w:rsidR="002B4F21" w:rsidRPr="007A5A7E" w:rsidRDefault="002B4F21" w:rsidP="002B4F21">
      <w:pPr>
        <w:shd w:val="clear" w:color="auto" w:fill="E0E0E0"/>
        <w:tabs>
          <w:tab w:val="left" w:pos="6904"/>
        </w:tabs>
        <w:jc w:val="center"/>
        <w:rPr>
          <w:bCs/>
          <w:i/>
        </w:rPr>
      </w:pPr>
      <w:r w:rsidRPr="007A5A7E">
        <w:rPr>
          <w:b/>
          <w:bCs/>
        </w:rPr>
        <w:t xml:space="preserve">[Α]. Επιστημονικοί Συνεργάτες </w:t>
      </w:r>
      <w:r w:rsidRPr="007A5A7E">
        <w:rPr>
          <w:bCs/>
          <w:i/>
        </w:rPr>
        <w:t>(ή ελλείψει επιστημονικών συνεργατών, εργαστηριακοί συνεργάτες)</w:t>
      </w:r>
    </w:p>
    <w:tbl>
      <w:tblPr>
        <w:tblW w:w="1039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34"/>
        <w:gridCol w:w="1712"/>
        <w:gridCol w:w="1476"/>
      </w:tblGrid>
      <w:tr w:rsidR="002B4F21" w:rsidRPr="007A5A7E" w:rsidTr="00D274AF">
        <w:trPr>
          <w:cantSplit/>
          <w:trHeight w:val="1134"/>
        </w:trPr>
        <w:tc>
          <w:tcPr>
            <w:tcW w:w="851" w:type="dxa"/>
            <w:shd w:val="clear" w:color="auto" w:fill="E6E6E6"/>
          </w:tcPr>
          <w:p w:rsidR="002B4F21" w:rsidRPr="007A5A7E" w:rsidRDefault="002B4F21" w:rsidP="00D274AF">
            <w:pPr>
              <w:tabs>
                <w:tab w:val="left" w:pos="6904"/>
              </w:tabs>
              <w:jc w:val="center"/>
              <w:rPr>
                <w:b/>
                <w:sz w:val="16"/>
                <w:szCs w:val="16"/>
              </w:rPr>
            </w:pPr>
            <w:r w:rsidRPr="007A5A7E">
              <w:rPr>
                <w:b/>
                <w:sz w:val="16"/>
                <w:szCs w:val="16"/>
              </w:rPr>
              <w:t>ΚΩΔ.</w:t>
            </w:r>
          </w:p>
          <w:p w:rsidR="002B4F21" w:rsidRPr="007A5A7E" w:rsidRDefault="002B4F21" w:rsidP="00D274AF">
            <w:pPr>
              <w:tabs>
                <w:tab w:val="left" w:pos="6904"/>
              </w:tabs>
              <w:jc w:val="center"/>
              <w:rPr>
                <w:b/>
                <w:sz w:val="16"/>
                <w:szCs w:val="16"/>
              </w:rPr>
            </w:pPr>
            <w:r w:rsidRPr="007A5A7E">
              <w:rPr>
                <w:b/>
                <w:sz w:val="16"/>
                <w:szCs w:val="16"/>
              </w:rPr>
              <w:t>ΜΑΘΗΜΑΤΟΣ</w:t>
            </w:r>
          </w:p>
        </w:tc>
        <w:tc>
          <w:tcPr>
            <w:tcW w:w="2410" w:type="dxa"/>
            <w:shd w:val="clear" w:color="auto" w:fill="E6E6E6"/>
          </w:tcPr>
          <w:p w:rsidR="002B4F21" w:rsidRPr="007A5A7E" w:rsidRDefault="002B4F21" w:rsidP="00D274AF">
            <w:pPr>
              <w:tabs>
                <w:tab w:val="left" w:pos="6904"/>
              </w:tabs>
              <w:jc w:val="center"/>
              <w:rPr>
                <w:b/>
                <w:sz w:val="18"/>
                <w:szCs w:val="18"/>
              </w:rPr>
            </w:pPr>
            <w:r w:rsidRPr="007A5A7E">
              <w:rPr>
                <w:b/>
                <w:sz w:val="18"/>
                <w:szCs w:val="18"/>
              </w:rPr>
              <w:t>ΤΙΤΛΟΣ ΜΑΘΗΜΑΤΟΣ</w:t>
            </w: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tc>
        <w:tc>
          <w:tcPr>
            <w:tcW w:w="992" w:type="dxa"/>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14"/>
                <w:szCs w:val="14"/>
              </w:rPr>
            </w:pPr>
            <w:r w:rsidRPr="007A5A7E">
              <w:rPr>
                <w:b/>
                <w:sz w:val="14"/>
                <w:szCs w:val="14"/>
              </w:rPr>
              <w:t>(Θ/ΑΠ)</w:t>
            </w:r>
          </w:p>
        </w:tc>
        <w:tc>
          <w:tcPr>
            <w:tcW w:w="1534"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ΓΝΩΣΤΙΚΟ</w:t>
            </w:r>
          </w:p>
          <w:p w:rsidR="002B4F21" w:rsidRPr="007A5A7E" w:rsidRDefault="002B4F21" w:rsidP="00D274AF">
            <w:pPr>
              <w:tabs>
                <w:tab w:val="left" w:pos="6904"/>
              </w:tabs>
              <w:jc w:val="both"/>
              <w:rPr>
                <w:b/>
                <w:sz w:val="14"/>
                <w:szCs w:val="14"/>
              </w:rPr>
            </w:pPr>
            <w:r w:rsidRPr="007A5A7E">
              <w:rPr>
                <w:b/>
                <w:sz w:val="14"/>
                <w:szCs w:val="14"/>
              </w:rPr>
              <w:t>ΑΝΤΙΚΕΙΜΕΝΟ</w:t>
            </w:r>
          </w:p>
          <w:p w:rsidR="002B4F21" w:rsidRPr="007A5A7E" w:rsidRDefault="002B4F21" w:rsidP="00D274AF">
            <w:pPr>
              <w:tabs>
                <w:tab w:val="left" w:pos="6904"/>
              </w:tabs>
              <w:jc w:val="both"/>
              <w:rPr>
                <w:b/>
                <w:sz w:val="14"/>
                <w:szCs w:val="14"/>
              </w:rPr>
            </w:pPr>
          </w:p>
          <w:p w:rsidR="002B4F21" w:rsidRPr="007A5A7E" w:rsidRDefault="002B4F21" w:rsidP="00D274AF">
            <w:pPr>
              <w:tabs>
                <w:tab w:val="left" w:pos="6904"/>
              </w:tabs>
              <w:jc w:val="both"/>
              <w:rPr>
                <w:b/>
                <w:i/>
                <w:sz w:val="14"/>
                <w:szCs w:val="14"/>
                <w:u w:val="single"/>
              </w:rPr>
            </w:pPr>
            <w:r w:rsidRPr="007A5A7E">
              <w:rPr>
                <w:b/>
                <w:i/>
                <w:sz w:val="14"/>
                <w:szCs w:val="14"/>
                <w:u w:val="single"/>
              </w:rPr>
              <w:t>(ΔΙΔΑΚΤΟΡΙΚΟ)</w:t>
            </w:r>
          </w:p>
        </w:tc>
        <w:tc>
          <w:tcPr>
            <w:tcW w:w="1712"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rPr>
            </w:pPr>
            <w:r w:rsidRPr="007A5A7E">
              <w:rPr>
                <w:i/>
                <w:sz w:val="14"/>
                <w:szCs w:val="14"/>
              </w:rPr>
              <w:t>Στην περίπτωση έλλειψης Επιστημονικών Συνεργατών</w:t>
            </w:r>
          </w:p>
        </w:tc>
        <w:tc>
          <w:tcPr>
            <w:tcW w:w="1476"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SLT1030</w:t>
            </w:r>
          </w:p>
        </w:tc>
        <w:tc>
          <w:tcPr>
            <w:tcW w:w="2410" w:type="dxa"/>
          </w:tcPr>
          <w:p w:rsidR="002B4F21" w:rsidRPr="007A5A7E" w:rsidRDefault="002B4F21" w:rsidP="00D274AF">
            <w:pPr>
              <w:tabs>
                <w:tab w:val="left" w:pos="6904"/>
              </w:tabs>
              <w:jc w:val="center"/>
              <w:rPr>
                <w:sz w:val="16"/>
                <w:szCs w:val="16"/>
              </w:rPr>
            </w:pPr>
            <w:r w:rsidRPr="007A5A7E">
              <w:rPr>
                <w:sz w:val="16"/>
                <w:szCs w:val="16"/>
              </w:rPr>
              <w:t>ΓΛΩΣΣΙΚΗ ΑΝΑΠΤΥΞΗ</w:t>
            </w:r>
          </w:p>
        </w:tc>
        <w:tc>
          <w:tcPr>
            <w:tcW w:w="992" w:type="dxa"/>
          </w:tcPr>
          <w:p w:rsidR="002B4F21" w:rsidRPr="007A5A7E" w:rsidRDefault="002B4F21" w:rsidP="00D274AF">
            <w:pPr>
              <w:tabs>
                <w:tab w:val="left" w:pos="1106"/>
              </w:tabs>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Λογοθεραπευτής-Παιδαγωγός-Ψυχολόγος</w:t>
            </w:r>
          </w:p>
        </w:tc>
        <w:tc>
          <w:tcPr>
            <w:tcW w:w="1712" w:type="dxa"/>
          </w:tcPr>
          <w:p w:rsidR="002B4F21" w:rsidRPr="007A5A7E" w:rsidRDefault="002B4F21" w:rsidP="00D274AF">
            <w:pPr>
              <w:rPr>
                <w:sz w:val="16"/>
                <w:szCs w:val="16"/>
              </w:rPr>
            </w:pPr>
            <w:r w:rsidRPr="007A5A7E">
              <w:rPr>
                <w:sz w:val="16"/>
                <w:szCs w:val="16"/>
              </w:rPr>
              <w:t>Λογοθεραπευτής-Παιδαγωγός-Ψυχολόγος</w:t>
            </w:r>
          </w:p>
        </w:tc>
        <w:tc>
          <w:tcPr>
            <w:tcW w:w="1476" w:type="dxa"/>
          </w:tcPr>
          <w:p w:rsidR="002B4F21" w:rsidRPr="007A5A7E" w:rsidRDefault="002B4F21" w:rsidP="00D274AF">
            <w:pPr>
              <w:rPr>
                <w:sz w:val="16"/>
                <w:szCs w:val="16"/>
              </w:rPr>
            </w:pPr>
            <w:r w:rsidRPr="007A5A7E">
              <w:rPr>
                <w:sz w:val="16"/>
                <w:szCs w:val="16"/>
              </w:rPr>
              <w:t>Λογοθεραπευτής-Παιδαγωγός-Ψυχολόγος</w:t>
            </w:r>
          </w:p>
          <w:p w:rsidR="002B4F21" w:rsidRPr="007A5A7E" w:rsidRDefault="002B4F21" w:rsidP="00D274AF">
            <w:pPr>
              <w:rPr>
                <w:sz w:val="16"/>
                <w:szCs w:val="16"/>
              </w:rPr>
            </w:pP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SLT1080</w:t>
            </w:r>
          </w:p>
        </w:tc>
        <w:tc>
          <w:tcPr>
            <w:tcW w:w="2410" w:type="dxa"/>
          </w:tcPr>
          <w:p w:rsidR="002B4F21" w:rsidRPr="007A5A7E" w:rsidRDefault="002B4F21" w:rsidP="00D274AF">
            <w:pPr>
              <w:tabs>
                <w:tab w:val="left" w:pos="6904"/>
              </w:tabs>
              <w:jc w:val="center"/>
              <w:rPr>
                <w:sz w:val="16"/>
                <w:szCs w:val="16"/>
              </w:rPr>
            </w:pPr>
            <w:r w:rsidRPr="007A5A7E">
              <w:rPr>
                <w:sz w:val="16"/>
                <w:szCs w:val="16"/>
              </w:rPr>
              <w:t xml:space="preserve">ΓΛΩΣΣΟΛΟΓΙΑ </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Γλωσσολόγος-</w:t>
            </w:r>
            <w:r w:rsidRPr="007A5A7E">
              <w:rPr>
                <w:sz w:val="14"/>
                <w:szCs w:val="14"/>
              </w:rPr>
              <w:t>Νευρογλωσσολόγος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Γλωσσολόγος-Νευρογλωσσολόγος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Γλωσσολόγος-Νευρογλωσσολόγος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SLT1040</w:t>
            </w:r>
          </w:p>
        </w:tc>
        <w:tc>
          <w:tcPr>
            <w:tcW w:w="2410" w:type="dxa"/>
          </w:tcPr>
          <w:p w:rsidR="002B4F21" w:rsidRPr="007A5A7E" w:rsidRDefault="002B4F21" w:rsidP="00D274AF">
            <w:pPr>
              <w:tabs>
                <w:tab w:val="left" w:pos="6904"/>
              </w:tabs>
              <w:jc w:val="center"/>
              <w:rPr>
                <w:sz w:val="16"/>
                <w:szCs w:val="16"/>
              </w:rPr>
            </w:pPr>
            <w:r w:rsidRPr="007A5A7E">
              <w:rPr>
                <w:sz w:val="16"/>
                <w:szCs w:val="16"/>
              </w:rPr>
              <w:t>ΕΞΕΛΙΚΤΙΚΗ ΨΥΧΟΛΟΓΙΑ</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SLT1050</w:t>
            </w:r>
          </w:p>
        </w:tc>
        <w:tc>
          <w:tcPr>
            <w:tcW w:w="2410" w:type="dxa"/>
          </w:tcPr>
          <w:p w:rsidR="002B4F21" w:rsidRPr="007A5A7E" w:rsidRDefault="002B4F21" w:rsidP="00D274AF">
            <w:pPr>
              <w:tabs>
                <w:tab w:val="left" w:pos="6904"/>
              </w:tabs>
              <w:jc w:val="center"/>
              <w:rPr>
                <w:sz w:val="16"/>
                <w:szCs w:val="16"/>
              </w:rPr>
            </w:pPr>
            <w:r w:rsidRPr="007A5A7E">
              <w:rPr>
                <w:sz w:val="16"/>
                <w:szCs w:val="16"/>
              </w:rPr>
              <w:t>ΑΝΑΤΟΜΙΑ-ΦΥΣΙΟΛΟΓΙΑ ΑΚΟΗΣ ΟΜΙΛΙΑΣ ΛΟΓΟΥ 1</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Ιατρός Ω.Ρ.Λ.</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Ω.Ρ.Λ.</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Ω.Ρ.Λ.</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SLT1070</w:t>
            </w:r>
          </w:p>
        </w:tc>
        <w:tc>
          <w:tcPr>
            <w:tcW w:w="2410" w:type="dxa"/>
          </w:tcPr>
          <w:p w:rsidR="002B4F21" w:rsidRPr="007A5A7E" w:rsidRDefault="002B4F21" w:rsidP="00D274AF">
            <w:pPr>
              <w:tabs>
                <w:tab w:val="left" w:pos="6904"/>
              </w:tabs>
              <w:jc w:val="center"/>
              <w:rPr>
                <w:sz w:val="16"/>
                <w:szCs w:val="16"/>
              </w:rPr>
            </w:pPr>
            <w:r w:rsidRPr="007A5A7E">
              <w:rPr>
                <w:sz w:val="16"/>
                <w:szCs w:val="16"/>
              </w:rPr>
              <w:t>ΠΛΗΡΟΦΟΡΙΚΗ ΥΓΕΙΑΣ</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3</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Πληροφορικής</w:t>
            </w:r>
          </w:p>
        </w:tc>
        <w:tc>
          <w:tcPr>
            <w:tcW w:w="1712" w:type="dxa"/>
          </w:tcPr>
          <w:p w:rsidR="002B4F21" w:rsidRPr="007A5A7E" w:rsidRDefault="002B4F21" w:rsidP="00D274AF">
            <w:r w:rsidRPr="007A5A7E">
              <w:rPr>
                <w:sz w:val="16"/>
                <w:szCs w:val="16"/>
              </w:rPr>
              <w:t>Πληροφορικής</w:t>
            </w:r>
          </w:p>
        </w:tc>
        <w:tc>
          <w:tcPr>
            <w:tcW w:w="1476" w:type="dxa"/>
          </w:tcPr>
          <w:p w:rsidR="002B4F21" w:rsidRPr="007A5A7E" w:rsidRDefault="002B4F21" w:rsidP="00D274AF">
            <w:r w:rsidRPr="007A5A7E">
              <w:rPr>
                <w:sz w:val="16"/>
                <w:szCs w:val="16"/>
              </w:rPr>
              <w:t>Πληροφορικής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SLT2010</w:t>
            </w:r>
          </w:p>
        </w:tc>
        <w:tc>
          <w:tcPr>
            <w:tcW w:w="2410" w:type="dxa"/>
          </w:tcPr>
          <w:p w:rsidR="002B4F21" w:rsidRPr="007A5A7E" w:rsidRDefault="002B4F21" w:rsidP="00D274AF">
            <w:pPr>
              <w:tabs>
                <w:tab w:val="left" w:pos="6904"/>
              </w:tabs>
              <w:jc w:val="center"/>
              <w:rPr>
                <w:sz w:val="16"/>
                <w:szCs w:val="16"/>
              </w:rPr>
            </w:pPr>
            <w:r w:rsidRPr="007A5A7E">
              <w:rPr>
                <w:sz w:val="16"/>
                <w:szCs w:val="16"/>
              </w:rPr>
              <w:t>ΦΩΝΗΤΙΚΗ</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SLT2020</w:t>
            </w:r>
          </w:p>
        </w:tc>
        <w:tc>
          <w:tcPr>
            <w:tcW w:w="2410" w:type="dxa"/>
          </w:tcPr>
          <w:p w:rsidR="002B4F21" w:rsidRPr="007A5A7E" w:rsidRDefault="002B4F21" w:rsidP="00D274AF">
            <w:pPr>
              <w:tabs>
                <w:tab w:val="left" w:pos="6904"/>
              </w:tabs>
              <w:jc w:val="center"/>
              <w:rPr>
                <w:sz w:val="16"/>
                <w:szCs w:val="16"/>
              </w:rPr>
            </w:pPr>
            <w:r w:rsidRPr="007A5A7E">
              <w:rPr>
                <w:sz w:val="16"/>
                <w:szCs w:val="16"/>
              </w:rPr>
              <w:t>ΑΝΑΠΤΥΞΙΑΚΕΣ ΓΛΩΣΣΙΚΕΣ ΔΙΑΤΑΡΑΧΕΣ</w:t>
            </w:r>
          </w:p>
        </w:tc>
        <w:tc>
          <w:tcPr>
            <w:tcW w:w="992" w:type="dxa"/>
          </w:tcPr>
          <w:p w:rsidR="002B4F21" w:rsidRPr="007A5A7E" w:rsidRDefault="002B4F21" w:rsidP="00D274AF">
            <w:pPr>
              <w:jc w:val="center"/>
              <w:rPr>
                <w:sz w:val="16"/>
                <w:szCs w:val="16"/>
              </w:rPr>
            </w:pPr>
            <w:r w:rsidRPr="007A5A7E">
              <w:rPr>
                <w:sz w:val="16"/>
                <w:szCs w:val="16"/>
              </w:rPr>
              <w:t>Β΄</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pPr>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SLT2081</w:t>
            </w:r>
          </w:p>
        </w:tc>
        <w:tc>
          <w:tcPr>
            <w:tcW w:w="2410" w:type="dxa"/>
          </w:tcPr>
          <w:p w:rsidR="002B4F21" w:rsidRPr="007A5A7E" w:rsidRDefault="002B4F21" w:rsidP="00D274AF">
            <w:pPr>
              <w:tabs>
                <w:tab w:val="left" w:pos="6904"/>
              </w:tabs>
              <w:jc w:val="center"/>
              <w:rPr>
                <w:sz w:val="16"/>
                <w:szCs w:val="16"/>
              </w:rPr>
            </w:pPr>
            <w:r w:rsidRPr="007A5A7E">
              <w:rPr>
                <w:sz w:val="16"/>
                <w:szCs w:val="16"/>
              </w:rPr>
              <w:t>ΕΙΣΑΓΩΓΗ ΣΤΗ ΛΟΓΟΠΑΘΟΛΟΓΙΑ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lang w:val="en-US"/>
              </w:rPr>
            </w:pPr>
            <w:r w:rsidRPr="007A5A7E">
              <w:rPr>
                <w:sz w:val="16"/>
                <w:szCs w:val="16"/>
                <w:lang w:val="en-US"/>
              </w:rPr>
              <w:t>SLT2091</w:t>
            </w:r>
          </w:p>
        </w:tc>
        <w:tc>
          <w:tcPr>
            <w:tcW w:w="2410" w:type="dxa"/>
          </w:tcPr>
          <w:p w:rsidR="002B4F21" w:rsidRPr="007A5A7E" w:rsidRDefault="002B4F21" w:rsidP="00D274AF">
            <w:pPr>
              <w:tabs>
                <w:tab w:val="left" w:pos="6904"/>
              </w:tabs>
              <w:jc w:val="center"/>
              <w:rPr>
                <w:sz w:val="16"/>
                <w:szCs w:val="16"/>
              </w:rPr>
            </w:pPr>
            <w:r w:rsidRPr="007A5A7E">
              <w:rPr>
                <w:sz w:val="16"/>
                <w:szCs w:val="16"/>
              </w:rPr>
              <w:t>ΚΛΙΝΙΚΗ ΨΥΧΟΛΟΓΙΑ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rPr>
                <w:sz w:val="16"/>
                <w:szCs w:val="16"/>
              </w:rPr>
            </w:pPr>
            <w:r w:rsidRPr="007A5A7E">
              <w:rPr>
                <w:sz w:val="16"/>
                <w:szCs w:val="16"/>
              </w:rPr>
              <w:t>Β΄</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SLT2040</w:t>
            </w:r>
          </w:p>
        </w:tc>
        <w:tc>
          <w:tcPr>
            <w:tcW w:w="2410" w:type="dxa"/>
          </w:tcPr>
          <w:p w:rsidR="002B4F21" w:rsidRPr="007A5A7E" w:rsidRDefault="002B4F21" w:rsidP="00D274AF">
            <w:pPr>
              <w:tabs>
                <w:tab w:val="left" w:pos="6904"/>
              </w:tabs>
              <w:jc w:val="center"/>
              <w:rPr>
                <w:sz w:val="16"/>
                <w:szCs w:val="16"/>
              </w:rPr>
            </w:pPr>
            <w:r w:rsidRPr="007A5A7E">
              <w:rPr>
                <w:sz w:val="16"/>
                <w:szCs w:val="16"/>
              </w:rPr>
              <w:t>ΝΕΥΡΟΑΝΑΤΟΜΙΑ-ΝΕΥΡΟΦΥΣΙΟΛΟΓΙΑ</w:t>
            </w: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SLT2060</w:t>
            </w:r>
          </w:p>
        </w:tc>
        <w:tc>
          <w:tcPr>
            <w:tcW w:w="2410" w:type="dxa"/>
          </w:tcPr>
          <w:p w:rsidR="002B4F21" w:rsidRPr="007A5A7E" w:rsidRDefault="002B4F21" w:rsidP="00D274AF">
            <w:pPr>
              <w:tabs>
                <w:tab w:val="left" w:pos="6904"/>
              </w:tabs>
              <w:jc w:val="center"/>
              <w:rPr>
                <w:sz w:val="16"/>
                <w:szCs w:val="16"/>
              </w:rPr>
            </w:pPr>
            <w:r w:rsidRPr="007A5A7E">
              <w:rPr>
                <w:sz w:val="16"/>
                <w:szCs w:val="16"/>
              </w:rPr>
              <w:t xml:space="preserve">ΠΑΘΟΦΥΣΙΟΛΟΓΙΑ ΑΚΟΗΣ </w:t>
            </w:r>
            <w:r w:rsidRPr="007A5A7E">
              <w:rPr>
                <w:sz w:val="16"/>
                <w:szCs w:val="16"/>
              </w:rPr>
              <w:lastRenderedPageBreak/>
              <w:t xml:space="preserve">ΟΜΙΛΙΑΣ ΛΟΓΟΥ </w:t>
            </w:r>
          </w:p>
        </w:tc>
        <w:tc>
          <w:tcPr>
            <w:tcW w:w="992" w:type="dxa"/>
          </w:tcPr>
          <w:p w:rsidR="002B4F21" w:rsidRPr="007A5A7E" w:rsidRDefault="002B4F21" w:rsidP="00D274AF">
            <w:pPr>
              <w:jc w:val="center"/>
            </w:pPr>
            <w:r w:rsidRPr="007A5A7E">
              <w:rPr>
                <w:sz w:val="16"/>
                <w:szCs w:val="16"/>
              </w:rPr>
              <w:lastRenderedPageBreak/>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 Ω.Ρ.Λ. -</w:t>
            </w:r>
            <w:r w:rsidRPr="007A5A7E">
              <w:rPr>
                <w:sz w:val="16"/>
                <w:szCs w:val="16"/>
              </w:rPr>
              <w:lastRenderedPageBreak/>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lastRenderedPageBreak/>
              <w:t>Ιατρός Ω.Ρ.Λ.-</w:t>
            </w:r>
            <w:r w:rsidRPr="007A5A7E">
              <w:rPr>
                <w:sz w:val="16"/>
                <w:szCs w:val="16"/>
              </w:rPr>
              <w:lastRenderedPageBreak/>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lastRenderedPageBreak/>
              <w:t>Ιατρός Ω.Ρ.Λ.-</w:t>
            </w:r>
            <w:r w:rsidRPr="007A5A7E">
              <w:rPr>
                <w:sz w:val="16"/>
                <w:szCs w:val="16"/>
              </w:rPr>
              <w:lastRenderedPageBreak/>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lastRenderedPageBreak/>
              <w:t>SLT2070</w:t>
            </w:r>
          </w:p>
        </w:tc>
        <w:tc>
          <w:tcPr>
            <w:tcW w:w="2410" w:type="dxa"/>
          </w:tcPr>
          <w:p w:rsidR="002B4F21" w:rsidRPr="007A5A7E" w:rsidRDefault="002B4F21" w:rsidP="00D274AF">
            <w:pPr>
              <w:tabs>
                <w:tab w:val="left" w:pos="6904"/>
              </w:tabs>
              <w:jc w:val="both"/>
              <w:rPr>
                <w:sz w:val="16"/>
                <w:szCs w:val="16"/>
              </w:rPr>
            </w:pPr>
            <w:r w:rsidRPr="007A5A7E">
              <w:rPr>
                <w:sz w:val="16"/>
                <w:szCs w:val="16"/>
              </w:rPr>
              <w:t>ΣΤΑΤΙΣΤΙΚΗ ΚΑΙ ΛΟΓΙΣΜΙΚΑ ΣΤΙΣ ΕΠΙΣΤΗΜΕΣ ΣΥΜΠΕΡΙΦΟΡΑΣ</w:t>
            </w: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Στατιστικός</w:t>
            </w:r>
          </w:p>
        </w:tc>
        <w:tc>
          <w:tcPr>
            <w:tcW w:w="1712" w:type="dxa"/>
          </w:tcPr>
          <w:p w:rsidR="002B4F21" w:rsidRPr="007A5A7E" w:rsidRDefault="002B4F21" w:rsidP="00D274AF">
            <w:pPr>
              <w:tabs>
                <w:tab w:val="left" w:pos="6904"/>
              </w:tabs>
              <w:jc w:val="both"/>
              <w:rPr>
                <w:sz w:val="16"/>
                <w:szCs w:val="16"/>
              </w:rPr>
            </w:pPr>
            <w:r w:rsidRPr="007A5A7E">
              <w:rPr>
                <w:sz w:val="16"/>
                <w:szCs w:val="16"/>
              </w:rPr>
              <w:t>Μαθηματικός-Πληροφορικής</w:t>
            </w:r>
          </w:p>
        </w:tc>
        <w:tc>
          <w:tcPr>
            <w:tcW w:w="1476" w:type="dxa"/>
          </w:tcPr>
          <w:p w:rsidR="002B4F21" w:rsidRPr="007A5A7E" w:rsidRDefault="002B4F21" w:rsidP="00D274AF">
            <w:pPr>
              <w:tabs>
                <w:tab w:val="left" w:pos="6904"/>
              </w:tabs>
              <w:jc w:val="both"/>
              <w:rPr>
                <w:sz w:val="16"/>
                <w:szCs w:val="16"/>
              </w:rPr>
            </w:pPr>
            <w:r w:rsidRPr="007A5A7E">
              <w:rPr>
                <w:sz w:val="16"/>
                <w:szCs w:val="16"/>
              </w:rPr>
              <w:t>Μαθηματικός - Πληροφορικής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SLT3010</w:t>
            </w:r>
          </w:p>
        </w:tc>
        <w:tc>
          <w:tcPr>
            <w:tcW w:w="2410" w:type="dxa"/>
          </w:tcPr>
          <w:p w:rsidR="002B4F21" w:rsidRPr="007A5A7E" w:rsidRDefault="002B4F21" w:rsidP="00D274AF">
            <w:pPr>
              <w:tabs>
                <w:tab w:val="left" w:pos="6904"/>
              </w:tabs>
              <w:jc w:val="both"/>
              <w:rPr>
                <w:sz w:val="16"/>
                <w:szCs w:val="16"/>
              </w:rPr>
            </w:pPr>
            <w:r w:rsidRPr="007A5A7E">
              <w:rPr>
                <w:sz w:val="16"/>
                <w:szCs w:val="16"/>
              </w:rPr>
              <w:t>ΑΚΟΟΛΟΓΙΑ</w:t>
            </w:r>
          </w:p>
        </w:tc>
        <w:tc>
          <w:tcPr>
            <w:tcW w:w="992" w:type="dxa"/>
          </w:tcPr>
          <w:p w:rsidR="002B4F21" w:rsidRPr="007A5A7E" w:rsidRDefault="002B4F21" w:rsidP="00D274AF">
            <w:pPr>
              <w:jc w:val="center"/>
              <w:rPr>
                <w:sz w:val="16"/>
                <w:szCs w:val="16"/>
              </w:rPr>
            </w:pPr>
            <w:r w:rsidRPr="007A5A7E">
              <w:rPr>
                <w:sz w:val="16"/>
                <w:szCs w:val="16"/>
              </w:rPr>
              <w:t>Γ</w:t>
            </w:r>
          </w:p>
        </w:tc>
        <w:tc>
          <w:tcPr>
            <w:tcW w:w="1418" w:type="dxa"/>
          </w:tcPr>
          <w:p w:rsidR="002B4F21" w:rsidRPr="007A5A7E" w:rsidRDefault="002B4F21" w:rsidP="00D274AF">
            <w:pPr>
              <w:jc w:val="center"/>
              <w:rPr>
                <w:b/>
                <w:sz w:val="14"/>
                <w:szCs w:val="14"/>
              </w:rPr>
            </w:pPr>
            <w:r w:rsidRPr="007A5A7E">
              <w:rPr>
                <w:sz w:val="16"/>
                <w:szCs w:val="16"/>
              </w:rPr>
              <w:t>3</w:t>
            </w:r>
            <w:r w:rsidRPr="007A5A7E">
              <w:rPr>
                <w:b/>
                <w:sz w:val="14"/>
                <w:szCs w:val="14"/>
              </w:rPr>
              <w:t>(Θ/ΑΠ)΄</w:t>
            </w:r>
          </w:p>
          <w:p w:rsidR="002B4F21" w:rsidRPr="007A5A7E" w:rsidRDefault="002B4F21" w:rsidP="00D274AF">
            <w:pPr>
              <w:jc w:val="center"/>
              <w:rPr>
                <w:sz w:val="16"/>
                <w:szCs w:val="16"/>
              </w:rPr>
            </w:pPr>
          </w:p>
        </w:tc>
        <w:tc>
          <w:tcPr>
            <w:tcW w:w="1534" w:type="dxa"/>
          </w:tcPr>
          <w:p w:rsidR="002B4F21" w:rsidRPr="007A5A7E" w:rsidRDefault="002B4F21" w:rsidP="00D274AF">
            <w:r w:rsidRPr="007A5A7E">
              <w:rPr>
                <w:sz w:val="16"/>
                <w:szCs w:val="16"/>
              </w:rPr>
              <w:t>Ιατρός Ω.Ρ.Λ.</w:t>
            </w:r>
          </w:p>
        </w:tc>
        <w:tc>
          <w:tcPr>
            <w:tcW w:w="1712" w:type="dxa"/>
          </w:tcPr>
          <w:p w:rsidR="002B4F21" w:rsidRPr="007A5A7E" w:rsidRDefault="002B4F21" w:rsidP="00D274AF">
            <w:r w:rsidRPr="007A5A7E">
              <w:rPr>
                <w:sz w:val="16"/>
                <w:szCs w:val="16"/>
              </w:rPr>
              <w:t>Ιατρός Ω.Ρ.Λ.</w:t>
            </w:r>
          </w:p>
        </w:tc>
        <w:tc>
          <w:tcPr>
            <w:tcW w:w="1476" w:type="dxa"/>
          </w:tcPr>
          <w:p w:rsidR="002B4F21" w:rsidRPr="007A5A7E" w:rsidRDefault="002B4F21" w:rsidP="00D274AF">
            <w:r w:rsidRPr="007A5A7E">
              <w:rPr>
                <w:sz w:val="16"/>
                <w:szCs w:val="16"/>
              </w:rPr>
              <w:t>Ιατρός Ω.Ρ.Λ.</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SLT3081</w:t>
            </w:r>
          </w:p>
        </w:tc>
        <w:tc>
          <w:tcPr>
            <w:tcW w:w="2410"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ΨΥΧΟΛΟΓΙΑ ΤΗΣ ΥΓΕΙΑΣ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SLT3030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ΔΙΑΓΝΩΣΤΙΚΕΣ ΠΡΟΣΕΓΓΙΣΕΙΣ ΣΤΗ ΛΟΓΟΠΑΘΟΛΟΓΙΑ</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SLT3091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ΑΓΩΓΗ ΔΙΑΤΑΡΑΧΩΝ ΨΥΧΟΚΙΝΗΤΙΚΗΣ ΑΝΑΠΤΥΞΗΣ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SLT3060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ΔΙΑΤΑΡΑΧΕΣ ΦΩΝΗΣ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SLT3070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ΓΛΩΣΣΙΚΕΣ ΔΙΑΤΑΡΑΧΕΣ ΣΤΗ ΣΧΟΛΙΚΗ ΗΛΙΚΙΑ</w:t>
            </w:r>
          </w:p>
        </w:tc>
        <w:tc>
          <w:tcPr>
            <w:tcW w:w="992" w:type="dxa"/>
          </w:tcPr>
          <w:p w:rsidR="002B4F21" w:rsidRPr="007A5A7E" w:rsidRDefault="002B4F21" w:rsidP="00D274AF">
            <w:pPr>
              <w:jc w:val="center"/>
              <w:rPr>
                <w:rFonts w:cs="Arial"/>
                <w:sz w:val="16"/>
                <w:szCs w:val="16"/>
              </w:rPr>
            </w:pPr>
            <w:r w:rsidRPr="007A5A7E">
              <w:rPr>
                <w:rFonts w:cs="Arial"/>
                <w:sz w:val="16"/>
                <w:szCs w:val="16"/>
              </w:rPr>
              <w:t>Γ΄</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Ψυχολόγος-Ειδικός Παιδαγωγός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p w:rsidR="002B4F21" w:rsidRPr="007A5A7E" w:rsidRDefault="002B4F21" w:rsidP="00D274AF">
            <w:pPr>
              <w:tabs>
                <w:tab w:val="left" w:pos="6904"/>
              </w:tabs>
              <w:jc w:val="both"/>
              <w:rPr>
                <w:rFonts w:cs="Arial"/>
                <w:sz w:val="16"/>
                <w:szCs w:val="16"/>
              </w:rPr>
            </w:pPr>
            <w:r w:rsidRPr="007A5A7E">
              <w:rPr>
                <w:rFonts w:cs="Arial"/>
                <w:sz w:val="16"/>
                <w:szCs w:val="16"/>
              </w:rPr>
              <w:t xml:space="preserve">Ειδικός </w:t>
            </w:r>
          </w:p>
          <w:p w:rsidR="002B4F21" w:rsidRPr="007A5A7E" w:rsidRDefault="002B4F21" w:rsidP="00D274AF">
            <w:pPr>
              <w:tabs>
                <w:tab w:val="left" w:pos="6904"/>
              </w:tabs>
              <w:jc w:val="both"/>
              <w:rPr>
                <w:rFonts w:cs="Arial"/>
                <w:sz w:val="16"/>
                <w:szCs w:val="16"/>
              </w:rPr>
            </w:pPr>
            <w:r w:rsidRPr="007A5A7E">
              <w:rPr>
                <w:rFonts w:cs="Arial"/>
                <w:sz w:val="16"/>
                <w:szCs w:val="16"/>
              </w:rPr>
              <w:t>Παιδαγωγός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Ψυχολόγος-Ειδικός Παιδαγωγός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SLT4050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ΘΕΡΑΠΕΥΤΙΚΕΣ ΠΡΟΣΕΓΓΙΣΕΙΣ ΣΤΗ  ΛΟΓΟΠΑΘΟΛΟΓΙΑ</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SLT4030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ΑΠΟΚΑΤΑΣΤΑΤΙΚΗ ΑΚΟΟΛΟΓΙΑ</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sz w:val="16"/>
                <w:szCs w:val="16"/>
              </w:rPr>
              <w:t>Ιατρός Ω.Ρ.Λ.-Λογοθεραπευτής</w:t>
            </w:r>
          </w:p>
        </w:tc>
        <w:tc>
          <w:tcPr>
            <w:tcW w:w="1712" w:type="dxa"/>
          </w:tcPr>
          <w:p w:rsidR="002B4F21" w:rsidRPr="007A5A7E" w:rsidRDefault="002B4F21" w:rsidP="00D274AF">
            <w:pPr>
              <w:rPr>
                <w:sz w:val="16"/>
                <w:szCs w:val="16"/>
              </w:rPr>
            </w:pPr>
            <w:r w:rsidRPr="007A5A7E">
              <w:rPr>
                <w:sz w:val="16"/>
                <w:szCs w:val="16"/>
              </w:rPr>
              <w:t>Ιατρός Ω.Ρ.Λ.-Λογοθεραπευτής</w:t>
            </w:r>
          </w:p>
        </w:tc>
        <w:tc>
          <w:tcPr>
            <w:tcW w:w="1476" w:type="dxa"/>
          </w:tcPr>
          <w:p w:rsidR="002B4F21" w:rsidRPr="007A5A7E" w:rsidRDefault="002B4F21" w:rsidP="00D274AF">
            <w:r w:rsidRPr="007A5A7E">
              <w:rPr>
                <w:sz w:val="16"/>
                <w:szCs w:val="16"/>
              </w:rPr>
              <w:t>Ιατρός Ω.Ρ.Λ.-Λογοθεραπευτής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SLT4060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ΦΩΝΟΛΟΓΙΚΗ ΑΝΑΠΤΥΞΗ ΚΑΙ ΔΙΑΤΑΡΑΧΕΣ</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SLT4081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ΜΑΘΗΣΙΑΚΕΣ ΔΥΣΚΟΛΙΕΣ-ΔΙΓΛΩΣΣΙΑ ΚΑΙ ΠΟΛΥΓΛΩΣΣΙΚΟ ΠΕΡΙΒΑΛΛΟΝ</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1712"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1476"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r>
      <w:tr w:rsidR="002B4F21" w:rsidRPr="007A5A7E" w:rsidTr="00D274AF">
        <w:tc>
          <w:tcPr>
            <w:tcW w:w="851" w:type="dxa"/>
          </w:tcPr>
          <w:p w:rsidR="002B4F21" w:rsidRPr="007A5A7E" w:rsidRDefault="002B4F21" w:rsidP="00D274AF">
            <w:pPr>
              <w:tabs>
                <w:tab w:val="left" w:pos="6904"/>
              </w:tabs>
              <w:rPr>
                <w:rFonts w:cs="Arial"/>
                <w:sz w:val="16"/>
                <w:szCs w:val="16"/>
              </w:rPr>
            </w:pPr>
            <w:r w:rsidRPr="007A5A7E">
              <w:rPr>
                <w:rFonts w:cs="Arial"/>
                <w:sz w:val="16"/>
                <w:szCs w:val="16"/>
              </w:rPr>
              <w:t>SLT4091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ΚΛΙΝΙΚΗ ΝΕΥΡΟΨΥΧΟΛΟΓΙΑ</w:t>
            </w:r>
          </w:p>
        </w:tc>
        <w:tc>
          <w:tcPr>
            <w:tcW w:w="992" w:type="dxa"/>
          </w:tcPr>
          <w:p w:rsidR="002B4F21" w:rsidRPr="007A5A7E" w:rsidRDefault="002B4F21" w:rsidP="00D274AF">
            <w:pPr>
              <w:jc w:val="center"/>
            </w:pPr>
            <w:r w:rsidRPr="007A5A7E">
              <w:rPr>
                <w:sz w:val="16"/>
                <w:szCs w:val="16"/>
              </w:rPr>
              <w:t>Δ΄</w:t>
            </w:r>
          </w:p>
        </w:tc>
        <w:tc>
          <w:tcPr>
            <w:tcW w:w="1418" w:type="dxa"/>
          </w:tcPr>
          <w:p w:rsidR="002B4F21" w:rsidRPr="007A5A7E" w:rsidRDefault="002B4F21" w:rsidP="00D274AF">
            <w:pPr>
              <w:jc w:val="center"/>
            </w:pPr>
            <w:r w:rsidRPr="007A5A7E">
              <w:rPr>
                <w:sz w:val="16"/>
                <w:szCs w:val="16"/>
              </w:rPr>
              <w:t>2</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Νευροψυχολόγος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Ψυχολόγος-Νευρολόγος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Ψυχολόγος-Νευρολόγος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SLT9041</w:t>
            </w:r>
          </w:p>
        </w:tc>
        <w:tc>
          <w:tcPr>
            <w:tcW w:w="2410" w:type="dxa"/>
          </w:tcPr>
          <w:p w:rsidR="002B4F21" w:rsidRPr="007A5A7E" w:rsidRDefault="002B4F21" w:rsidP="00D274AF">
            <w:pPr>
              <w:tabs>
                <w:tab w:val="left" w:pos="6904"/>
              </w:tabs>
              <w:jc w:val="both"/>
              <w:rPr>
                <w:sz w:val="16"/>
                <w:szCs w:val="16"/>
              </w:rPr>
            </w:pPr>
            <w:r w:rsidRPr="007A5A7E">
              <w:rPr>
                <w:sz w:val="16"/>
                <w:szCs w:val="16"/>
              </w:rPr>
              <w:t>ΜΕΘΟΔΟΛΟΓΙΑ ΕΡΕΥΝΑΣ ΣΤΙΣ ΕΠΙΣΤΗΜΕΣ ΣΥΜΠΕΡΙΦΟΡΑΣ</w:t>
            </w:r>
          </w:p>
        </w:tc>
        <w:tc>
          <w:tcPr>
            <w:tcW w:w="992" w:type="dxa"/>
          </w:tcPr>
          <w:p w:rsidR="002B4F21" w:rsidRPr="007A5A7E" w:rsidRDefault="002B4F21" w:rsidP="00D274AF">
            <w:pPr>
              <w:jc w:val="cente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Θετικές επιστήμες –Επιστήμες Υγείας – Επιστήμες της Αγωγής</w:t>
            </w:r>
          </w:p>
        </w:tc>
        <w:tc>
          <w:tcPr>
            <w:tcW w:w="1712" w:type="dxa"/>
          </w:tcPr>
          <w:p w:rsidR="002B4F21" w:rsidRPr="007A5A7E" w:rsidRDefault="002B4F21" w:rsidP="00D274AF">
            <w:r w:rsidRPr="007A5A7E">
              <w:rPr>
                <w:sz w:val="16"/>
                <w:szCs w:val="16"/>
              </w:rPr>
              <w:t>Θετικές επιστήμες –Επιστήμες Υγείας – Επιστήμες της Αγωγής</w:t>
            </w:r>
          </w:p>
        </w:tc>
        <w:tc>
          <w:tcPr>
            <w:tcW w:w="1476" w:type="dxa"/>
          </w:tcPr>
          <w:p w:rsidR="002B4F21" w:rsidRPr="007A5A7E" w:rsidRDefault="002B4F21" w:rsidP="00D274AF">
            <w:r w:rsidRPr="007A5A7E">
              <w:rPr>
                <w:sz w:val="16"/>
                <w:szCs w:val="16"/>
              </w:rPr>
              <w:t>Θετικές επιστήμες –Επιστήμες Υγείας – Επιστήμες της Αγωγής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SLT5011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ΓΝΩΣΤΙΚΗ ΨΥΧΟΛΟΓΙΑ</w:t>
            </w:r>
          </w:p>
        </w:tc>
        <w:tc>
          <w:tcPr>
            <w:tcW w:w="992" w:type="dxa"/>
          </w:tcPr>
          <w:p w:rsidR="002B4F21" w:rsidRPr="007A5A7E" w:rsidRDefault="002B4F21" w:rsidP="00D274AF">
            <w:pPr>
              <w:jc w:val="center"/>
              <w:rPr>
                <w:sz w:val="16"/>
                <w:szCs w:val="16"/>
              </w:rPr>
            </w:pPr>
            <w:r w:rsidRPr="007A5A7E">
              <w:rPr>
                <w:sz w:val="16"/>
                <w:szCs w:val="16"/>
              </w:rPr>
              <w:t>Ε΄</w:t>
            </w:r>
          </w:p>
          <w:p w:rsidR="002B4F21" w:rsidRPr="007A5A7E" w:rsidRDefault="002B4F21" w:rsidP="00D274AF">
            <w:pPr>
              <w:jc w:val="center"/>
              <w:rPr>
                <w:sz w:val="16"/>
                <w:szCs w:val="16"/>
              </w:rPr>
            </w:pPr>
          </w:p>
        </w:tc>
        <w:tc>
          <w:tcPr>
            <w:tcW w:w="1418" w:type="dxa"/>
          </w:tcPr>
          <w:p w:rsidR="002B4F21" w:rsidRPr="007A5A7E" w:rsidRDefault="002B4F21" w:rsidP="00D274AF">
            <w:pPr>
              <w:jc w:val="center"/>
              <w:rPr>
                <w:sz w:val="16"/>
                <w:szCs w:val="16"/>
              </w:rPr>
            </w:pPr>
            <w:r w:rsidRPr="007A5A7E">
              <w:rPr>
                <w:sz w:val="16"/>
                <w:szCs w:val="16"/>
              </w:rPr>
              <w:t>5</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712" w:type="dxa"/>
          </w:tcPr>
          <w:p w:rsidR="002B4F21" w:rsidRPr="007A5A7E" w:rsidRDefault="002B4F21" w:rsidP="00D274AF">
            <w:r w:rsidRPr="007A5A7E">
              <w:rPr>
                <w:rFonts w:cs="Arial"/>
                <w:sz w:val="16"/>
                <w:szCs w:val="16"/>
              </w:rPr>
              <w:t>Ψυχολόγος</w:t>
            </w:r>
          </w:p>
        </w:tc>
        <w:tc>
          <w:tcPr>
            <w:tcW w:w="1476" w:type="dxa"/>
          </w:tcPr>
          <w:p w:rsidR="002B4F21" w:rsidRPr="007A5A7E" w:rsidRDefault="002B4F21" w:rsidP="00D274AF">
            <w:r w:rsidRPr="007A5A7E">
              <w:rPr>
                <w:rFonts w:cs="Arial"/>
                <w:sz w:val="16"/>
                <w:szCs w:val="16"/>
              </w:rPr>
              <w:t>Ψυχολόγος</w:t>
            </w:r>
          </w:p>
        </w:tc>
      </w:tr>
      <w:tr w:rsidR="002B4F21" w:rsidRPr="00103961" w:rsidTr="00D274AF">
        <w:tc>
          <w:tcPr>
            <w:tcW w:w="851" w:type="dxa"/>
          </w:tcPr>
          <w:p w:rsidR="002B4F21" w:rsidRPr="00103961" w:rsidRDefault="002B4F21" w:rsidP="00D274AF">
            <w:pPr>
              <w:tabs>
                <w:tab w:val="left" w:pos="6904"/>
              </w:tabs>
              <w:jc w:val="center"/>
              <w:rPr>
                <w:rFonts w:cs="Arial"/>
                <w:sz w:val="16"/>
                <w:szCs w:val="16"/>
              </w:rPr>
            </w:pPr>
            <w:r w:rsidRPr="00103961">
              <w:rPr>
                <w:rFonts w:cs="Arial"/>
                <w:sz w:val="16"/>
                <w:szCs w:val="16"/>
              </w:rPr>
              <w:t>SLT5030</w:t>
            </w:r>
          </w:p>
        </w:tc>
        <w:tc>
          <w:tcPr>
            <w:tcW w:w="2410" w:type="dxa"/>
          </w:tcPr>
          <w:p w:rsidR="002B4F21" w:rsidRPr="00103961" w:rsidRDefault="002B4F21" w:rsidP="00D274AF">
            <w:pPr>
              <w:tabs>
                <w:tab w:val="left" w:pos="6904"/>
              </w:tabs>
              <w:jc w:val="center"/>
              <w:rPr>
                <w:rFonts w:cs="Arial"/>
                <w:sz w:val="16"/>
                <w:szCs w:val="16"/>
              </w:rPr>
            </w:pPr>
            <w:r w:rsidRPr="00103961">
              <w:rPr>
                <w:rFonts w:cs="Arial"/>
                <w:sz w:val="16"/>
                <w:szCs w:val="16"/>
              </w:rPr>
              <w:t>ΣΥΜΠΕΡΙΦΟΡΙΚΗ ΝΕΥΡΟΛΟΓΙΑ</w:t>
            </w: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4</w:t>
            </w:r>
            <w:r w:rsidRPr="00103961">
              <w:rPr>
                <w:sz w:val="14"/>
                <w:szCs w:val="14"/>
              </w:rPr>
              <w:t>(Θ/ΑΠ)</w:t>
            </w:r>
          </w:p>
        </w:tc>
        <w:tc>
          <w:tcPr>
            <w:tcW w:w="1534"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c>
          <w:tcPr>
            <w:tcW w:w="1712"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c>
          <w:tcPr>
            <w:tcW w:w="1476"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SLT9011</w:t>
            </w:r>
          </w:p>
        </w:tc>
        <w:tc>
          <w:tcPr>
            <w:tcW w:w="2410" w:type="dxa"/>
          </w:tcPr>
          <w:p w:rsidR="002B4F21" w:rsidRPr="00103961" w:rsidRDefault="002B4F21" w:rsidP="00D274AF">
            <w:pPr>
              <w:tabs>
                <w:tab w:val="left" w:pos="6904"/>
              </w:tabs>
              <w:jc w:val="center"/>
              <w:rPr>
                <w:sz w:val="16"/>
                <w:szCs w:val="16"/>
              </w:rPr>
            </w:pPr>
            <w:r w:rsidRPr="00103961">
              <w:rPr>
                <w:sz w:val="16"/>
                <w:szCs w:val="16"/>
              </w:rPr>
              <w:t>ΝΕΥΡΟΓΛΩΣΣΟΛΟΓΙΑ-ΨΥΧΟΓΛΩΣΣΟΛΟΓΙΑ</w:t>
            </w:r>
          </w:p>
        </w:tc>
        <w:tc>
          <w:tcPr>
            <w:tcW w:w="992" w:type="dxa"/>
          </w:tcPr>
          <w:p w:rsidR="002B4F21" w:rsidRPr="00103961" w:rsidRDefault="002B4F21" w:rsidP="00D274AF">
            <w:pPr>
              <w:jc w:val="cente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2(Θ/ΑΠ)</w:t>
            </w:r>
          </w:p>
        </w:tc>
        <w:tc>
          <w:tcPr>
            <w:tcW w:w="1534"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c>
          <w:tcPr>
            <w:tcW w:w="1712"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c>
          <w:tcPr>
            <w:tcW w:w="1476"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SLT9031</w:t>
            </w:r>
          </w:p>
        </w:tc>
        <w:tc>
          <w:tcPr>
            <w:tcW w:w="2410" w:type="dxa"/>
          </w:tcPr>
          <w:p w:rsidR="002B4F21" w:rsidRPr="00103961" w:rsidRDefault="002B4F21" w:rsidP="00D274AF">
            <w:pPr>
              <w:tabs>
                <w:tab w:val="left" w:pos="6904"/>
              </w:tabs>
              <w:jc w:val="both"/>
              <w:rPr>
                <w:sz w:val="16"/>
                <w:szCs w:val="16"/>
              </w:rPr>
            </w:pPr>
            <w:r w:rsidRPr="00103961">
              <w:rPr>
                <w:sz w:val="16"/>
                <w:szCs w:val="16"/>
              </w:rPr>
              <w:t>ΔΙΑΤΑΡΑΧΕΣ ΤΗΣ ΡΟΗΣ ΤΗΣ ΟΜΙΛΙΑΣ (ΤΡΑΥΛΙΣΜΟΣ)</w:t>
            </w:r>
          </w:p>
        </w:tc>
        <w:tc>
          <w:tcPr>
            <w:tcW w:w="992" w:type="dxa"/>
          </w:tcPr>
          <w:p w:rsidR="002B4F21" w:rsidRPr="00103961" w:rsidRDefault="002B4F21" w:rsidP="00D274AF">
            <w:pPr>
              <w:jc w:val="cente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2(Θ/ΑΠ)</w:t>
            </w:r>
          </w:p>
        </w:tc>
        <w:tc>
          <w:tcPr>
            <w:tcW w:w="1534" w:type="dxa"/>
          </w:tcPr>
          <w:p w:rsidR="002B4F21" w:rsidRPr="00103961" w:rsidRDefault="002B4F21" w:rsidP="00D274AF">
            <w:r w:rsidRPr="00103961">
              <w:rPr>
                <w:rFonts w:cs="Arial"/>
                <w:sz w:val="16"/>
                <w:szCs w:val="16"/>
              </w:rPr>
              <w:t>Λογοθεραπευτής</w:t>
            </w:r>
          </w:p>
        </w:tc>
        <w:tc>
          <w:tcPr>
            <w:tcW w:w="1712" w:type="dxa"/>
          </w:tcPr>
          <w:p w:rsidR="002B4F21" w:rsidRPr="00103961" w:rsidRDefault="002B4F21" w:rsidP="00D274AF">
            <w:r w:rsidRPr="00103961">
              <w:rPr>
                <w:rFonts w:cs="Arial"/>
                <w:sz w:val="16"/>
                <w:szCs w:val="16"/>
              </w:rPr>
              <w:t>Λογοθεραπευτής</w:t>
            </w:r>
          </w:p>
        </w:tc>
        <w:tc>
          <w:tcPr>
            <w:tcW w:w="1476" w:type="dxa"/>
          </w:tcPr>
          <w:p w:rsidR="002B4F21" w:rsidRPr="00103961" w:rsidRDefault="002B4F21" w:rsidP="00D274AF">
            <w:pPr>
              <w:tabs>
                <w:tab w:val="left" w:pos="6904"/>
              </w:tabs>
              <w:jc w:val="both"/>
              <w:rPr>
                <w:sz w:val="16"/>
                <w:szCs w:val="16"/>
              </w:rPr>
            </w:pPr>
            <w:r w:rsidRPr="00103961">
              <w:rPr>
                <w:rFonts w:cs="Arial"/>
                <w:sz w:val="16"/>
                <w:szCs w:val="16"/>
              </w:rPr>
              <w:t>Λογοθεραπευτής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SLT1061</w:t>
            </w:r>
          </w:p>
        </w:tc>
        <w:tc>
          <w:tcPr>
            <w:tcW w:w="2410" w:type="dxa"/>
          </w:tcPr>
          <w:p w:rsidR="002B4F21" w:rsidRPr="00103961" w:rsidRDefault="002B4F21" w:rsidP="00D274AF">
            <w:pPr>
              <w:tabs>
                <w:tab w:val="left" w:pos="6904"/>
              </w:tabs>
              <w:jc w:val="center"/>
              <w:rPr>
                <w:sz w:val="16"/>
                <w:szCs w:val="16"/>
                <w:lang w:val="en-US"/>
              </w:rPr>
            </w:pPr>
            <w:r w:rsidRPr="00103961">
              <w:rPr>
                <w:sz w:val="16"/>
                <w:szCs w:val="16"/>
              </w:rPr>
              <w:t>ΠΑΙΔΙΑΤΡΙΚΗ</w:t>
            </w:r>
          </w:p>
          <w:p w:rsidR="002B4F21" w:rsidRPr="00103961" w:rsidRDefault="002B4F21" w:rsidP="00D274AF">
            <w:pPr>
              <w:tabs>
                <w:tab w:val="left" w:pos="6904"/>
              </w:tabs>
              <w:jc w:val="center"/>
              <w:rPr>
                <w:sz w:val="16"/>
                <w:szCs w:val="16"/>
                <w:lang w:val="en-US"/>
              </w:rPr>
            </w:pP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tabs>
                <w:tab w:val="left" w:pos="6904"/>
              </w:tabs>
              <w:jc w:val="center"/>
              <w:rPr>
                <w:sz w:val="16"/>
                <w:szCs w:val="16"/>
              </w:rPr>
            </w:pPr>
            <w:r w:rsidRPr="00103961">
              <w:rPr>
                <w:sz w:val="16"/>
                <w:szCs w:val="16"/>
              </w:rPr>
              <w:t>2</w:t>
            </w:r>
            <w:r w:rsidRPr="00103961">
              <w:rPr>
                <w:sz w:val="14"/>
                <w:szCs w:val="14"/>
              </w:rPr>
              <w:t>(Θ/ΑΠ)</w:t>
            </w:r>
          </w:p>
        </w:tc>
        <w:tc>
          <w:tcPr>
            <w:tcW w:w="1534" w:type="dxa"/>
          </w:tcPr>
          <w:p w:rsidR="002B4F21" w:rsidRPr="00103961" w:rsidRDefault="002B4F21" w:rsidP="00D274AF">
            <w:pPr>
              <w:tabs>
                <w:tab w:val="left" w:pos="6904"/>
              </w:tabs>
              <w:jc w:val="both"/>
              <w:rPr>
                <w:sz w:val="16"/>
                <w:szCs w:val="16"/>
              </w:rPr>
            </w:pPr>
            <w:r w:rsidRPr="00103961">
              <w:rPr>
                <w:sz w:val="16"/>
                <w:szCs w:val="16"/>
              </w:rPr>
              <w:t>Παιδίατρος</w:t>
            </w:r>
          </w:p>
        </w:tc>
        <w:tc>
          <w:tcPr>
            <w:tcW w:w="1712" w:type="dxa"/>
          </w:tcPr>
          <w:p w:rsidR="002B4F21" w:rsidRPr="00103961" w:rsidRDefault="002B4F21" w:rsidP="00D274AF">
            <w:pPr>
              <w:tabs>
                <w:tab w:val="left" w:pos="6904"/>
              </w:tabs>
              <w:jc w:val="both"/>
              <w:rPr>
                <w:sz w:val="16"/>
                <w:szCs w:val="16"/>
              </w:rPr>
            </w:pPr>
            <w:r w:rsidRPr="00103961">
              <w:rPr>
                <w:sz w:val="16"/>
                <w:szCs w:val="16"/>
              </w:rPr>
              <w:t>Παιδίατρος</w:t>
            </w:r>
          </w:p>
        </w:tc>
        <w:tc>
          <w:tcPr>
            <w:tcW w:w="1476" w:type="dxa"/>
          </w:tcPr>
          <w:p w:rsidR="002B4F21" w:rsidRPr="00103961" w:rsidRDefault="002B4F21" w:rsidP="00D274AF">
            <w:pPr>
              <w:tabs>
                <w:tab w:val="left" w:pos="6904"/>
              </w:tabs>
              <w:jc w:val="both"/>
              <w:rPr>
                <w:sz w:val="16"/>
                <w:szCs w:val="16"/>
              </w:rPr>
            </w:pPr>
            <w:r w:rsidRPr="00103961">
              <w:rPr>
                <w:sz w:val="16"/>
                <w:szCs w:val="16"/>
              </w:rPr>
              <w:t>Παιδίατρος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SLT9111</w:t>
            </w:r>
          </w:p>
        </w:tc>
        <w:tc>
          <w:tcPr>
            <w:tcW w:w="2410" w:type="dxa"/>
          </w:tcPr>
          <w:p w:rsidR="002B4F21" w:rsidRPr="00103961" w:rsidRDefault="002B4F21" w:rsidP="00D274AF">
            <w:pPr>
              <w:tabs>
                <w:tab w:val="left" w:pos="6904"/>
              </w:tabs>
              <w:jc w:val="both"/>
              <w:rPr>
                <w:sz w:val="16"/>
                <w:szCs w:val="16"/>
              </w:rPr>
            </w:pPr>
            <w:r w:rsidRPr="00103961">
              <w:rPr>
                <w:sz w:val="16"/>
                <w:szCs w:val="16"/>
              </w:rPr>
              <w:t>ΚΛΙΝΙΚΗ ΝΕΥΡΟΛΟΓΙΑ</w:t>
            </w: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tabs>
                <w:tab w:val="left" w:pos="6904"/>
              </w:tabs>
              <w:jc w:val="center"/>
              <w:rPr>
                <w:sz w:val="16"/>
                <w:szCs w:val="16"/>
              </w:rPr>
            </w:pPr>
            <w:r w:rsidRPr="00103961">
              <w:rPr>
                <w:sz w:val="16"/>
                <w:szCs w:val="16"/>
              </w:rPr>
              <w:t>2</w:t>
            </w:r>
            <w:r w:rsidRPr="00103961">
              <w:rPr>
                <w:sz w:val="14"/>
                <w:szCs w:val="14"/>
              </w:rPr>
              <w:t>(Θ/ΑΠ)</w:t>
            </w:r>
          </w:p>
        </w:tc>
        <w:tc>
          <w:tcPr>
            <w:tcW w:w="1534" w:type="dxa"/>
          </w:tcPr>
          <w:p w:rsidR="002B4F21" w:rsidRPr="00103961" w:rsidRDefault="002B4F21" w:rsidP="00D274AF">
            <w:pPr>
              <w:rPr>
                <w:rFonts w:cs="Arial"/>
                <w:sz w:val="16"/>
                <w:szCs w:val="16"/>
              </w:rPr>
            </w:pPr>
            <w:r w:rsidRPr="00103961">
              <w:rPr>
                <w:rFonts w:cs="Arial"/>
                <w:sz w:val="16"/>
                <w:szCs w:val="16"/>
              </w:rPr>
              <w:t xml:space="preserve">Ιατρός Νευρολόγος, </w:t>
            </w:r>
            <w:r w:rsidRPr="00103961">
              <w:rPr>
                <w:rFonts w:cs="Arial"/>
                <w:sz w:val="16"/>
                <w:szCs w:val="16"/>
              </w:rPr>
              <w:lastRenderedPageBreak/>
              <w:t>Ιατρός</w:t>
            </w:r>
          </w:p>
        </w:tc>
        <w:tc>
          <w:tcPr>
            <w:tcW w:w="1712" w:type="dxa"/>
          </w:tcPr>
          <w:p w:rsidR="002B4F21" w:rsidRPr="00103961" w:rsidRDefault="002B4F21" w:rsidP="00D274AF">
            <w:pPr>
              <w:rPr>
                <w:rFonts w:cs="Arial"/>
                <w:sz w:val="16"/>
                <w:szCs w:val="16"/>
                <w:lang w:val="en-US"/>
              </w:rPr>
            </w:pPr>
            <w:r w:rsidRPr="00103961">
              <w:rPr>
                <w:rFonts w:cs="Arial"/>
                <w:sz w:val="16"/>
                <w:szCs w:val="16"/>
              </w:rPr>
              <w:lastRenderedPageBreak/>
              <w:t xml:space="preserve">Ιατρός Νευρολόγος, </w:t>
            </w:r>
            <w:r w:rsidRPr="00103961">
              <w:rPr>
                <w:rFonts w:cs="Arial"/>
                <w:sz w:val="16"/>
                <w:szCs w:val="16"/>
              </w:rPr>
              <w:lastRenderedPageBreak/>
              <w:t>Ιατρός</w:t>
            </w:r>
          </w:p>
        </w:tc>
        <w:tc>
          <w:tcPr>
            <w:tcW w:w="1476" w:type="dxa"/>
          </w:tcPr>
          <w:p w:rsidR="002B4F21" w:rsidRPr="00103961" w:rsidRDefault="002B4F21" w:rsidP="00D274AF">
            <w:pPr>
              <w:tabs>
                <w:tab w:val="left" w:pos="6904"/>
              </w:tabs>
              <w:jc w:val="both"/>
              <w:rPr>
                <w:rFonts w:cs="Arial"/>
                <w:sz w:val="16"/>
                <w:szCs w:val="16"/>
                <w:lang w:val="en-US"/>
              </w:rPr>
            </w:pPr>
            <w:r w:rsidRPr="00103961">
              <w:rPr>
                <w:rFonts w:cs="Arial"/>
                <w:sz w:val="16"/>
                <w:szCs w:val="16"/>
              </w:rPr>
              <w:lastRenderedPageBreak/>
              <w:t xml:space="preserve">Ιατρός Νευρολόγος, </w:t>
            </w:r>
            <w:r w:rsidRPr="00103961">
              <w:rPr>
                <w:rFonts w:cs="Arial"/>
                <w:sz w:val="16"/>
                <w:szCs w:val="16"/>
              </w:rPr>
              <w:lastRenderedPageBreak/>
              <w:t>Ιατρός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lastRenderedPageBreak/>
              <w:t>SLT6010</w:t>
            </w:r>
          </w:p>
        </w:tc>
        <w:tc>
          <w:tcPr>
            <w:tcW w:w="2410" w:type="dxa"/>
          </w:tcPr>
          <w:p w:rsidR="002B4F21" w:rsidRPr="007A5A7E" w:rsidRDefault="002B4F21" w:rsidP="00D274AF">
            <w:pPr>
              <w:tabs>
                <w:tab w:val="left" w:pos="6904"/>
              </w:tabs>
              <w:jc w:val="both"/>
              <w:rPr>
                <w:sz w:val="16"/>
                <w:szCs w:val="16"/>
              </w:rPr>
            </w:pPr>
            <w:r w:rsidRPr="007A5A7E">
              <w:rPr>
                <w:sz w:val="16"/>
                <w:szCs w:val="16"/>
              </w:rPr>
              <w:t>ΑΦΑΣΙΟΛΟΓΙΑ: Ο ΕΓΚΕΦΑΛΟΣ, Ο ΛΟΓΟΣ ΚΑΙ ΔΙΑΤΑΡΑΧΕΣ ΤΟΥΣ</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SLT6020</w:t>
            </w:r>
          </w:p>
        </w:tc>
        <w:tc>
          <w:tcPr>
            <w:tcW w:w="2410" w:type="dxa"/>
          </w:tcPr>
          <w:p w:rsidR="002B4F21" w:rsidRPr="007A5A7E" w:rsidRDefault="002B4F21" w:rsidP="00D274AF">
            <w:pPr>
              <w:tabs>
                <w:tab w:val="left" w:pos="6904"/>
              </w:tabs>
              <w:jc w:val="both"/>
              <w:rPr>
                <w:sz w:val="16"/>
                <w:szCs w:val="16"/>
              </w:rPr>
            </w:pPr>
            <w:r w:rsidRPr="007A5A7E">
              <w:rPr>
                <w:sz w:val="16"/>
                <w:szCs w:val="16"/>
              </w:rPr>
              <w:t>ΕΦΑΡΜΟΓΕΣ Η/Υ ΣΤΗ ΛΟΓΟΠΑΘΟΛΟΓΙΑ</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5</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SLT6031</w:t>
            </w:r>
          </w:p>
        </w:tc>
        <w:tc>
          <w:tcPr>
            <w:tcW w:w="2410" w:type="dxa"/>
          </w:tcPr>
          <w:p w:rsidR="002B4F21" w:rsidRPr="007A5A7E" w:rsidRDefault="002B4F21" w:rsidP="00D274AF">
            <w:pPr>
              <w:tabs>
                <w:tab w:val="left" w:pos="6904"/>
              </w:tabs>
              <w:jc w:val="both"/>
              <w:rPr>
                <w:sz w:val="16"/>
                <w:szCs w:val="16"/>
              </w:rPr>
            </w:pPr>
            <w:r w:rsidRPr="007A5A7E">
              <w:rPr>
                <w:sz w:val="16"/>
                <w:szCs w:val="16"/>
              </w:rPr>
              <w:t>ΔΙΑΤΑΡΑΧΕΣ ΕΠΙΚΟΙΝΩΝΙΑΣ ΑΤΟΜΩΝ ΜΕ ΤΡΑΧΗΛΟΚΡΑΝΙΟΠΡΟΣΩΠΙΚΕΣ ΑΝΩΜΑΛΙΕΣ</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 xml:space="preserve"> Ιατρός Ω.Ρ.Λ.-Λογοθεραπευτής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lang w:val="en-US"/>
              </w:rPr>
              <w:t>SLT9091</w:t>
            </w:r>
          </w:p>
        </w:tc>
        <w:tc>
          <w:tcPr>
            <w:tcW w:w="2410" w:type="dxa"/>
          </w:tcPr>
          <w:p w:rsidR="002B4F21" w:rsidRPr="007A5A7E" w:rsidRDefault="002B4F21" w:rsidP="00D274AF">
            <w:pPr>
              <w:tabs>
                <w:tab w:val="left" w:pos="6904"/>
              </w:tabs>
              <w:jc w:val="both"/>
              <w:rPr>
                <w:sz w:val="16"/>
                <w:szCs w:val="16"/>
              </w:rPr>
            </w:pPr>
            <w:r w:rsidRPr="007A5A7E">
              <w:rPr>
                <w:sz w:val="16"/>
                <w:szCs w:val="16"/>
              </w:rPr>
              <w:t xml:space="preserve">ΔΙΑΤΑΡΑΧΕΣ ΕΠΙΚΟΙΝΩΝΙΑΣ ΣΕ ΨΥΧΙΚΑ ΠΑΣΧΟΝΤΕΣ </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2 (Θ/ΑΠ)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Ψυχίατρος - Ψυχολόγος</w:t>
            </w:r>
          </w:p>
        </w:tc>
        <w:tc>
          <w:tcPr>
            <w:tcW w:w="1712" w:type="dxa"/>
          </w:tcPr>
          <w:p w:rsidR="002B4F21" w:rsidRPr="007A5A7E" w:rsidRDefault="002B4F21" w:rsidP="00D274AF">
            <w:pPr>
              <w:rPr>
                <w:sz w:val="16"/>
                <w:szCs w:val="16"/>
              </w:rPr>
            </w:pPr>
            <w:r w:rsidRPr="007A5A7E">
              <w:rPr>
                <w:sz w:val="16"/>
                <w:szCs w:val="16"/>
              </w:rPr>
              <w:t>Ψυχίατρος - Ψυχολόγος</w:t>
            </w:r>
          </w:p>
        </w:tc>
        <w:tc>
          <w:tcPr>
            <w:tcW w:w="1476" w:type="dxa"/>
          </w:tcPr>
          <w:p w:rsidR="002B4F21" w:rsidRPr="007A5A7E" w:rsidRDefault="002B4F21" w:rsidP="00D274AF">
            <w:r w:rsidRPr="007A5A7E">
              <w:rPr>
                <w:sz w:val="16"/>
                <w:szCs w:val="16"/>
              </w:rPr>
              <w:t>Ψυχίατρος - 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lang w:val="en-US"/>
              </w:rPr>
              <w:t>SLT9</w:t>
            </w:r>
            <w:r w:rsidRPr="007A5A7E">
              <w:rPr>
                <w:sz w:val="16"/>
                <w:szCs w:val="16"/>
              </w:rPr>
              <w:t>121</w:t>
            </w:r>
          </w:p>
        </w:tc>
        <w:tc>
          <w:tcPr>
            <w:tcW w:w="2410" w:type="dxa"/>
          </w:tcPr>
          <w:p w:rsidR="002B4F21" w:rsidRPr="007A5A7E" w:rsidRDefault="002B4F21" w:rsidP="00D274AF">
            <w:pPr>
              <w:tabs>
                <w:tab w:val="left" w:pos="6904"/>
              </w:tabs>
              <w:jc w:val="both"/>
              <w:rPr>
                <w:sz w:val="16"/>
                <w:szCs w:val="16"/>
              </w:rPr>
            </w:pPr>
            <w:r w:rsidRPr="007A5A7E">
              <w:rPr>
                <w:sz w:val="16"/>
                <w:szCs w:val="16"/>
              </w:rPr>
              <w:t xml:space="preserve">ΨΥΧΟΠΑΘΟΛΟΓΙΑ ΕΝΗΛΙΚΩΝ </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2 (Θ/ΑΠ)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 - Ψυχίατρος</w:t>
            </w:r>
          </w:p>
        </w:tc>
        <w:tc>
          <w:tcPr>
            <w:tcW w:w="1712" w:type="dxa"/>
          </w:tcPr>
          <w:p w:rsidR="002B4F21" w:rsidRPr="007A5A7E" w:rsidRDefault="002B4F21" w:rsidP="00D274AF">
            <w:pPr>
              <w:rPr>
                <w:sz w:val="16"/>
                <w:szCs w:val="16"/>
              </w:rPr>
            </w:pPr>
            <w:r w:rsidRPr="007A5A7E">
              <w:rPr>
                <w:sz w:val="16"/>
                <w:szCs w:val="16"/>
              </w:rPr>
              <w:t>Ψυχολόγος - Ψυχίατρος</w:t>
            </w:r>
          </w:p>
        </w:tc>
        <w:tc>
          <w:tcPr>
            <w:tcW w:w="1476" w:type="dxa"/>
          </w:tcPr>
          <w:p w:rsidR="002B4F21" w:rsidRPr="007A5A7E" w:rsidRDefault="002B4F21" w:rsidP="00D274AF">
            <w:r w:rsidRPr="007A5A7E">
              <w:rPr>
                <w:sz w:val="16"/>
                <w:szCs w:val="16"/>
              </w:rPr>
              <w:t xml:space="preserve"> Ψυχολόγος - Ψυχίατρος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SLT9071</w:t>
            </w:r>
          </w:p>
        </w:tc>
        <w:tc>
          <w:tcPr>
            <w:tcW w:w="2410" w:type="dxa"/>
          </w:tcPr>
          <w:p w:rsidR="002B4F21" w:rsidRPr="007A5A7E" w:rsidRDefault="002B4F21" w:rsidP="00D274AF">
            <w:pPr>
              <w:tabs>
                <w:tab w:val="left" w:pos="6904"/>
              </w:tabs>
              <w:jc w:val="center"/>
              <w:rPr>
                <w:sz w:val="16"/>
                <w:szCs w:val="16"/>
              </w:rPr>
            </w:pPr>
            <w:r w:rsidRPr="007A5A7E">
              <w:rPr>
                <w:sz w:val="16"/>
                <w:szCs w:val="16"/>
              </w:rPr>
              <w:t>ΚΑΙΝΟΤΟΜΙΑ ΚΑΙ ΕΠΙΧΕΙΡΗΜΑΤΙΚΟΤΗΤΑ</w:t>
            </w:r>
          </w:p>
        </w:tc>
        <w:tc>
          <w:tcPr>
            <w:tcW w:w="992" w:type="dxa"/>
          </w:tcPr>
          <w:p w:rsidR="002B4F21" w:rsidRPr="007A5A7E" w:rsidRDefault="002B4F21" w:rsidP="00D274AF">
            <w:pPr>
              <w:jc w:val="center"/>
            </w:pPr>
            <w:r w:rsidRPr="007A5A7E">
              <w:rPr>
                <w:sz w:val="16"/>
                <w:szCs w:val="16"/>
              </w:rPr>
              <w:t>ΣΤ΄</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SLT9061</w:t>
            </w:r>
          </w:p>
        </w:tc>
        <w:tc>
          <w:tcPr>
            <w:tcW w:w="2410" w:type="dxa"/>
          </w:tcPr>
          <w:p w:rsidR="002B4F21" w:rsidRPr="007A5A7E" w:rsidRDefault="002B4F21" w:rsidP="00D274AF">
            <w:pPr>
              <w:tabs>
                <w:tab w:val="left" w:pos="6904"/>
              </w:tabs>
              <w:rPr>
                <w:sz w:val="16"/>
                <w:szCs w:val="16"/>
              </w:rPr>
            </w:pPr>
            <w:r w:rsidRPr="007A5A7E">
              <w:rPr>
                <w:sz w:val="16"/>
                <w:szCs w:val="16"/>
              </w:rPr>
              <w:t>ΔΙΑΤΑΡΑΧΕΣ ΤΗΣ ΚΑΤΑΠΟΣΗΣ - ΔΥΣΦΑΓΙΑ</w:t>
            </w:r>
          </w:p>
        </w:tc>
        <w:tc>
          <w:tcPr>
            <w:tcW w:w="992" w:type="dxa"/>
          </w:tcPr>
          <w:p w:rsidR="002B4F21" w:rsidRPr="007A5A7E" w:rsidRDefault="002B4F21" w:rsidP="00D274AF">
            <w:pPr>
              <w:jc w:val="center"/>
            </w:pPr>
            <w:r w:rsidRPr="007A5A7E">
              <w:rPr>
                <w:sz w:val="16"/>
                <w:szCs w:val="16"/>
              </w:rPr>
              <w:t>Ζ΄</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SLT7060</w:t>
            </w:r>
          </w:p>
        </w:tc>
        <w:tc>
          <w:tcPr>
            <w:tcW w:w="2410" w:type="dxa"/>
          </w:tcPr>
          <w:p w:rsidR="002B4F21" w:rsidRPr="007A5A7E" w:rsidRDefault="002B4F21" w:rsidP="00D274AF">
            <w:pPr>
              <w:tabs>
                <w:tab w:val="left" w:pos="6904"/>
              </w:tabs>
              <w:jc w:val="both"/>
              <w:rPr>
                <w:sz w:val="16"/>
                <w:szCs w:val="16"/>
              </w:rPr>
            </w:pPr>
            <w:r w:rsidRPr="007A5A7E">
              <w:rPr>
                <w:sz w:val="16"/>
                <w:szCs w:val="16"/>
              </w:rPr>
              <w:t>ΨΥΧΟΠΑΘΟΛΟΓΙΑ ΠΑΙΔΙΟΥ &amp; ΕΦΗΒΟΥ</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tabs>
                <w:tab w:val="left" w:pos="6904"/>
              </w:tabs>
              <w:jc w:val="center"/>
              <w:rPr>
                <w:sz w:val="16"/>
                <w:szCs w:val="16"/>
              </w:rPr>
            </w:pPr>
            <w:r w:rsidRPr="007A5A7E">
              <w:rPr>
                <w:sz w:val="16"/>
                <w:szCs w:val="16"/>
              </w:rPr>
              <w:t>3</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SLT7031</w:t>
            </w:r>
          </w:p>
        </w:tc>
        <w:tc>
          <w:tcPr>
            <w:tcW w:w="2410" w:type="dxa"/>
          </w:tcPr>
          <w:p w:rsidR="002B4F21" w:rsidRPr="007A5A7E" w:rsidRDefault="002B4F21" w:rsidP="00D274AF">
            <w:pPr>
              <w:tabs>
                <w:tab w:val="left" w:pos="6904"/>
              </w:tabs>
              <w:rPr>
                <w:sz w:val="16"/>
                <w:szCs w:val="16"/>
              </w:rPr>
            </w:pPr>
            <w:r w:rsidRPr="007A5A7E">
              <w:rPr>
                <w:sz w:val="16"/>
                <w:szCs w:val="16"/>
              </w:rPr>
              <w:t>ΝΕΥΡΟΓΕΝΕΙΣ ΚΙΝΗΤΙΚΕΣ ΔΙΑΤΑΡΑΧΕΣ ΟΜΙΛΙΑΣ</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SLT7050</w:t>
            </w:r>
          </w:p>
        </w:tc>
        <w:tc>
          <w:tcPr>
            <w:tcW w:w="2410" w:type="dxa"/>
          </w:tcPr>
          <w:p w:rsidR="002B4F21" w:rsidRPr="007A5A7E" w:rsidRDefault="002B4F21" w:rsidP="00D274AF">
            <w:pPr>
              <w:tabs>
                <w:tab w:val="left" w:pos="6904"/>
              </w:tabs>
              <w:rPr>
                <w:sz w:val="16"/>
                <w:szCs w:val="16"/>
              </w:rPr>
            </w:pPr>
            <w:r w:rsidRPr="007A5A7E">
              <w:rPr>
                <w:sz w:val="16"/>
                <w:szCs w:val="16"/>
              </w:rPr>
              <w:t>ΔΙΑΓΝΩΣΗ ΚΑΙ ΘΕΡΑΠΕΙΑ ΔΙΑΤΑΡΑΧΩΝ ΠΡΟΦΟΡΙΚΟΥ ΛΟΓΟΥ ΜΕΣΩ ΝΤ</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SLT9081</w:t>
            </w:r>
          </w:p>
        </w:tc>
        <w:tc>
          <w:tcPr>
            <w:tcW w:w="2410" w:type="dxa"/>
          </w:tcPr>
          <w:p w:rsidR="002B4F21" w:rsidRPr="007A5A7E" w:rsidRDefault="002B4F21" w:rsidP="00D274AF">
            <w:pPr>
              <w:tabs>
                <w:tab w:val="left" w:pos="6904"/>
              </w:tabs>
              <w:jc w:val="center"/>
              <w:rPr>
                <w:sz w:val="16"/>
                <w:szCs w:val="16"/>
              </w:rPr>
            </w:pPr>
            <w:r w:rsidRPr="007A5A7E">
              <w:rPr>
                <w:sz w:val="16"/>
                <w:szCs w:val="16"/>
              </w:rPr>
              <w:t>ΚΛΙΝΙΚΗ ΗΘΙΚΗ ΚΑΙ ΔΕΟΝΤΟΛΟΓΙΑ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pPr>
            <w:r w:rsidRPr="007A5A7E">
              <w:rPr>
                <w:sz w:val="16"/>
                <w:szCs w:val="16"/>
              </w:rPr>
              <w:t>Ζ΄</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w:t>
            </w:r>
          </w:p>
        </w:tc>
        <w:tc>
          <w:tcPr>
            <w:tcW w:w="1712" w:type="dxa"/>
          </w:tcPr>
          <w:p w:rsidR="002B4F21" w:rsidRPr="007A5A7E" w:rsidRDefault="002B4F21" w:rsidP="00D274AF">
            <w:r w:rsidRPr="007A5A7E">
              <w:rPr>
                <w:sz w:val="16"/>
                <w:szCs w:val="16"/>
              </w:rPr>
              <w:t xml:space="preserve"> Ιατρός</w:t>
            </w:r>
          </w:p>
        </w:tc>
        <w:tc>
          <w:tcPr>
            <w:tcW w:w="1476" w:type="dxa"/>
          </w:tcPr>
          <w:p w:rsidR="002B4F21" w:rsidRPr="007A5A7E" w:rsidRDefault="002B4F21" w:rsidP="00D274AF">
            <w:r w:rsidRPr="007A5A7E">
              <w:rPr>
                <w:sz w:val="16"/>
                <w:szCs w:val="16"/>
              </w:rPr>
              <w:t xml:space="preserve"> Ιατρός</w:t>
            </w:r>
          </w:p>
        </w:tc>
      </w:tr>
    </w:tbl>
    <w:p w:rsidR="002B4F21" w:rsidRPr="007A5A7E" w:rsidRDefault="002B4F21" w:rsidP="002B4F21">
      <w:pPr>
        <w:tabs>
          <w:tab w:val="left" w:pos="6904"/>
        </w:tabs>
        <w:jc w:val="both"/>
      </w:pPr>
    </w:p>
    <w:p w:rsidR="002B4F21" w:rsidRPr="007A5A7E" w:rsidRDefault="002B4F21" w:rsidP="002B4F21">
      <w:pPr>
        <w:shd w:val="clear" w:color="auto" w:fill="E0E0E0"/>
        <w:tabs>
          <w:tab w:val="left" w:pos="2268"/>
          <w:tab w:val="left" w:pos="2764"/>
        </w:tabs>
        <w:rPr>
          <w:b/>
          <w:bCs/>
          <w:lang w:val="en-US"/>
        </w:rPr>
      </w:pPr>
      <w:r w:rsidRPr="007A5A7E">
        <w:rPr>
          <w:b/>
          <w:bCs/>
          <w:iCs/>
        </w:rPr>
        <w:t xml:space="preserve">              [Β]. </w:t>
      </w:r>
      <w:r w:rsidRPr="007A5A7E">
        <w:rPr>
          <w:b/>
          <w:bCs/>
        </w:rPr>
        <w:t xml:space="preserve">Εργαστηριακοί  Συνεργάτες </w:t>
      </w: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70"/>
        <w:gridCol w:w="3475"/>
      </w:tblGrid>
      <w:tr w:rsidR="002B4F21" w:rsidRPr="007A5A7E" w:rsidTr="00D274AF">
        <w:trPr>
          <w:cantSplit/>
          <w:trHeight w:val="838"/>
        </w:trPr>
        <w:tc>
          <w:tcPr>
            <w:tcW w:w="851" w:type="dxa"/>
            <w:tcBorders>
              <w:bottom w:val="double" w:sz="4" w:space="0" w:color="auto"/>
            </w:tcBorders>
            <w:shd w:val="clear" w:color="auto" w:fill="E6E6E6"/>
          </w:tcPr>
          <w:p w:rsidR="002B4F21" w:rsidRPr="007A5A7E" w:rsidRDefault="002B4F21" w:rsidP="00D274AF">
            <w:pPr>
              <w:tabs>
                <w:tab w:val="left" w:pos="6904"/>
              </w:tabs>
              <w:jc w:val="center"/>
              <w:rPr>
                <w:b/>
                <w:sz w:val="14"/>
                <w:szCs w:val="14"/>
              </w:rPr>
            </w:pPr>
            <w:r w:rsidRPr="007A5A7E">
              <w:rPr>
                <w:b/>
                <w:sz w:val="14"/>
                <w:szCs w:val="14"/>
              </w:rPr>
              <w:t>ΚΩΔ.</w:t>
            </w:r>
          </w:p>
          <w:p w:rsidR="002B4F21" w:rsidRPr="007A5A7E" w:rsidRDefault="002B4F21" w:rsidP="00D274AF">
            <w:pPr>
              <w:tabs>
                <w:tab w:val="left" w:pos="6904"/>
              </w:tabs>
              <w:jc w:val="center"/>
              <w:rPr>
                <w:b/>
                <w:sz w:val="14"/>
                <w:szCs w:val="14"/>
              </w:rPr>
            </w:pPr>
            <w:r w:rsidRPr="007A5A7E">
              <w:rPr>
                <w:b/>
                <w:sz w:val="14"/>
                <w:szCs w:val="14"/>
              </w:rPr>
              <w:t>ΜΑΘΗΜΑΤΟΣ</w:t>
            </w:r>
          </w:p>
        </w:tc>
        <w:tc>
          <w:tcPr>
            <w:tcW w:w="2410" w:type="dxa"/>
            <w:tcBorders>
              <w:bottom w:val="double" w:sz="4" w:space="0" w:color="auto"/>
            </w:tcBorders>
            <w:shd w:val="clear" w:color="auto" w:fill="E6E6E6"/>
          </w:tcPr>
          <w:p w:rsidR="002B4F21" w:rsidRPr="007A5A7E" w:rsidRDefault="002B4F21" w:rsidP="00D274AF">
            <w:pPr>
              <w:tabs>
                <w:tab w:val="left" w:pos="6904"/>
              </w:tabs>
              <w:jc w:val="center"/>
              <w:rPr>
                <w:b/>
                <w:sz w:val="14"/>
                <w:szCs w:val="14"/>
              </w:rPr>
            </w:pPr>
            <w:r w:rsidRPr="007A5A7E">
              <w:rPr>
                <w:b/>
                <w:sz w:val="14"/>
                <w:szCs w:val="14"/>
              </w:rPr>
              <w:t>ΤΙΤΛΟΣ ΜΑΘΗΜΑΤΟΣ</w:t>
            </w:r>
          </w:p>
          <w:p w:rsidR="002B4F21" w:rsidRPr="007A5A7E" w:rsidRDefault="002B4F21" w:rsidP="00D274AF">
            <w:pPr>
              <w:tabs>
                <w:tab w:val="left" w:pos="6904"/>
              </w:tabs>
              <w:jc w:val="center"/>
              <w:rPr>
                <w:b/>
                <w:sz w:val="14"/>
                <w:szCs w:val="14"/>
              </w:rPr>
            </w:pPr>
          </w:p>
          <w:p w:rsidR="002B4F21" w:rsidRPr="007A5A7E" w:rsidRDefault="002B4F21" w:rsidP="00D274AF">
            <w:pPr>
              <w:tabs>
                <w:tab w:val="left" w:pos="6904"/>
              </w:tabs>
              <w:jc w:val="center"/>
              <w:rPr>
                <w:b/>
                <w:sz w:val="14"/>
                <w:szCs w:val="14"/>
              </w:rPr>
            </w:pPr>
          </w:p>
          <w:p w:rsidR="002B4F21" w:rsidRPr="007A5A7E" w:rsidRDefault="002B4F21" w:rsidP="00D274AF">
            <w:pPr>
              <w:tabs>
                <w:tab w:val="left" w:pos="6904"/>
              </w:tabs>
              <w:jc w:val="center"/>
              <w:rPr>
                <w:b/>
                <w:sz w:val="14"/>
                <w:szCs w:val="14"/>
              </w:rPr>
            </w:pPr>
          </w:p>
        </w:tc>
        <w:tc>
          <w:tcPr>
            <w:tcW w:w="992" w:type="dxa"/>
            <w:tcBorders>
              <w:bottom w:val="double" w:sz="4" w:space="0" w:color="auto"/>
            </w:tcBorders>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20"/>
                <w:u w:val="single"/>
              </w:rPr>
            </w:pPr>
            <w:r w:rsidRPr="007A5A7E">
              <w:rPr>
                <w:b/>
                <w:sz w:val="20"/>
              </w:rPr>
              <w:t xml:space="preserve">   </w:t>
            </w:r>
            <w:r w:rsidRPr="007A5A7E">
              <w:rPr>
                <w:b/>
                <w:sz w:val="20"/>
                <w:u w:val="single"/>
              </w:rPr>
              <w:t>(Ε)</w:t>
            </w:r>
          </w:p>
        </w:tc>
        <w:tc>
          <w:tcPr>
            <w:tcW w:w="1570"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rPr>
            </w:pPr>
          </w:p>
        </w:tc>
        <w:tc>
          <w:tcPr>
            <w:tcW w:w="3475"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rPr>
          <w:cantSplit/>
          <w:trHeight w:val="39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SLT1070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ΠΛΗΡΟΦΟΡΙΚΗ ΥΓΕΙΑΣ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Α΄</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Πληροφορικής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Πληροφορικής</w:t>
            </w:r>
          </w:p>
        </w:tc>
      </w:tr>
      <w:tr w:rsidR="002B4F21" w:rsidRPr="007A5A7E" w:rsidTr="00D274AF">
        <w:trPr>
          <w:cantSplit/>
          <w:trHeight w:val="63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SLT2070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ΣΤΑΤΙΣΤΙΚΗ ΚΑΙ ΛΟΓΙΣΜΙΚΑ ΣΤΙΣ ΕΠΙΣΤΗΜΕΣ ΣΥΜΠΕΡΙΦΟΡΑΣ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Β΄</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Μαθηματικός-Πληροφορική</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Μαθηματικός-Πληροφορική</w:t>
            </w:r>
          </w:p>
        </w:tc>
      </w:tr>
      <w:tr w:rsidR="002B4F21" w:rsidRPr="007A5A7E" w:rsidTr="00D274AF">
        <w:trPr>
          <w:cantSplit/>
          <w:trHeight w:val="63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SLT3010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ΑΚΟΟΛΟΓΙΑ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Ιατρός Ω.Ρ.Λ.</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Ιατρός Ω.Ρ.Λ.</w:t>
            </w:r>
          </w:p>
        </w:tc>
      </w:tr>
      <w:tr w:rsidR="002B4F21" w:rsidRPr="007A5A7E" w:rsidTr="00D274AF">
        <w:trPr>
          <w:cantSplit/>
          <w:trHeight w:val="53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SLT3030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ΔΙΑΓΝΩΣΤΙΚΕΣ ΠΡΟΣΕΓΓΙΣΕΙΣ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53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SLT3091</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ΑΓΩΓΗ ΔΙΑΤΑΡΑΧΩΝ ΨΥΧΟΚΙΝΗΤΙΚΗΣ ΑΝΑΠΤΥΞΗΣ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rFonts w:cs="Arial"/>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w:t>
            </w:r>
            <w:r w:rsidRPr="007A5A7E">
              <w:rPr>
                <w:b/>
                <w:sz w:val="14"/>
                <w:szCs w:val="14"/>
              </w:rPr>
              <w:t>(Θ/ΑΠ)</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Ειδικός Παιδαγωγός - Ψυχολόγος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Ειδικός Παιδαγωγός - Ψυχολόγος</w:t>
            </w:r>
          </w:p>
        </w:tc>
      </w:tr>
      <w:tr w:rsidR="002B4F21" w:rsidRPr="007A5A7E" w:rsidTr="00D274AF">
        <w:trPr>
          <w:cantSplit/>
          <w:trHeight w:val="548"/>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lastRenderedPageBreak/>
              <w:t>SLT4050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ΘΕΡΑΠΕΥΤΙΚΕΣ ΠΡΟΣΕΓΓΙΣΕΙΣ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40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SLT4030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ΑΠΟΚΑΤΑΣΤΑΤΙΚΗ ΑΚΟΟΛΟΓΙΑ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Ιατρός Ω.Ρ.Λ.-Λογοθεραπευτής</w:t>
            </w:r>
          </w:p>
        </w:tc>
      </w:tr>
      <w:tr w:rsidR="002B4F21" w:rsidRPr="007A5A7E"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SLT4070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1</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6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SLT4081</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ΜΑΘΗΣΙΑΚΕΣ ΔΥΣΚΟΛΙΕΣ-ΔΙΓΛΩΣΣΙΑ ΚΑΙ ΠΟΛΥΓΛΩΣΣΙΚΟ ΠΕΡΙΒΑΛΛΟΝ</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r>
      <w:tr w:rsidR="002B4F21" w:rsidRPr="00103961"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SLT5030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ΣΥΜΠΕΡΙΦΟΡΙΚΗ ΝΕΥΡΟΛΟΓΙΑ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both"/>
              <w:rPr>
                <w:sz w:val="16"/>
                <w:szCs w:val="16"/>
              </w:rPr>
            </w:pPr>
            <w:r w:rsidRPr="00103961">
              <w:rPr>
                <w:sz w:val="16"/>
                <w:szCs w:val="16"/>
              </w:rPr>
              <w:t>Ε</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center"/>
              <w:rPr>
                <w:sz w:val="16"/>
                <w:szCs w:val="16"/>
              </w:rPr>
            </w:pPr>
            <w:r w:rsidRPr="00103961">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rFonts w:cs="Arial"/>
                <w:sz w:val="16"/>
                <w:szCs w:val="16"/>
              </w:rPr>
              <w:t>Ιατρός Νευρολόγος, Ιατρός - 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4"/>
                <w:szCs w:val="14"/>
              </w:rPr>
            </w:pPr>
            <w:r w:rsidRPr="00103961">
              <w:rPr>
                <w:rFonts w:cs="Arial"/>
                <w:sz w:val="16"/>
                <w:szCs w:val="16"/>
              </w:rPr>
              <w:t>Ιατρός Νευρολόγος, Ιατρός - 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SLT5040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2</w:t>
            </w:r>
          </w:p>
          <w:p w:rsidR="002B4F21" w:rsidRPr="007A5A7E" w:rsidRDefault="002B4F21" w:rsidP="00D274AF">
            <w:pPr>
              <w:tabs>
                <w:tab w:val="left" w:pos="6904"/>
              </w:tabs>
              <w:jc w:val="center"/>
              <w:rPr>
                <w:sz w:val="16"/>
                <w:szCs w:val="16"/>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Ε΄</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SLT6010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ΑΦΑΣΙΟΛΟΓΙΑ: Ο ΕΓΚΕΦΑΛΟΣ, Ο ΛΟΓΟΣ ΚΑΙ ΔΙΑΤΑΡΑΧΕΣ ΤΟΥΣ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SLT6020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ΕΦΑΡΜΟΓΕΣ Η/Υ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Πληροφορικής - Λογοθεραπευτής</w:t>
            </w:r>
          </w:p>
        </w:tc>
      </w:tr>
      <w:tr w:rsidR="002B4F21" w:rsidRPr="007A5A7E" w:rsidTr="00D274AF">
        <w:trPr>
          <w:cantSplit/>
          <w:trHeight w:val="403"/>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3</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SLT7040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4</w:t>
            </w:r>
          </w:p>
          <w:p w:rsidR="002B4F21" w:rsidRPr="007A5A7E" w:rsidRDefault="002B4F21" w:rsidP="00D274AF">
            <w:pPr>
              <w:tabs>
                <w:tab w:val="left" w:pos="6904"/>
              </w:tabs>
              <w:jc w:val="center"/>
              <w:rPr>
                <w:sz w:val="16"/>
                <w:szCs w:val="16"/>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103961"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rPr>
                <w:sz w:val="16"/>
                <w:szCs w:val="16"/>
              </w:rPr>
            </w:pPr>
            <w:r w:rsidRPr="00103961">
              <w:rPr>
                <w:sz w:val="16"/>
                <w:szCs w:val="16"/>
              </w:rPr>
              <w:t>SLT7060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ΨΥΧΟΠΑΘΟΛΟΓΙΑ ΠΑΙΔΙΟΥ &amp; ΕΦΗΒΟΥ</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center"/>
              <w:rPr>
                <w:sz w:val="16"/>
                <w:szCs w:val="16"/>
              </w:rPr>
            </w:pPr>
            <w:r w:rsidRPr="00103961">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1(Θ/ΑΠ)</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Ψυχολόγος-Ψυχίατρος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Ψυχολόγος-Ψυχίατρος</w:t>
            </w:r>
          </w:p>
        </w:tc>
      </w:tr>
      <w:tr w:rsidR="002B4F21" w:rsidRPr="007A5A7E"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SLT7050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ΔΙΑΓΝΩΣΗ ΚΑΙ ΘΕΡΑΠΕΙΑ ΔΙΑΤΑΡΑΧΩΝ ΠΡΟΦΟΡΙΚΟΥ ΛΟΓΟΥ ΜΕΣΩ ΝΤ</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2 (Ε)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Λογοθεραπευτής</w:t>
            </w:r>
          </w:p>
        </w:tc>
      </w:tr>
    </w:tbl>
    <w:p w:rsidR="002B4F21" w:rsidRPr="007A5A7E" w:rsidRDefault="002B4F21" w:rsidP="002B4F21">
      <w:pPr>
        <w:tabs>
          <w:tab w:val="left" w:pos="2268"/>
          <w:tab w:val="left" w:pos="2764"/>
        </w:tabs>
        <w:rPr>
          <w:b/>
          <w:bCs/>
          <w:u w:val="single"/>
        </w:rPr>
      </w:pPr>
    </w:p>
    <w:p w:rsidR="002B4F21" w:rsidRPr="007A5A7E" w:rsidRDefault="002B4F21" w:rsidP="002B4F21">
      <w:pPr>
        <w:shd w:val="clear" w:color="auto" w:fill="E0E0E0"/>
        <w:tabs>
          <w:tab w:val="left" w:pos="6904"/>
        </w:tabs>
        <w:rPr>
          <w:bCs/>
          <w:i/>
        </w:rPr>
      </w:pPr>
      <w:r w:rsidRPr="007A5A7E">
        <w:rPr>
          <w:b/>
          <w:bCs/>
        </w:rPr>
        <w:t xml:space="preserve">            [Γ]. Εκπαιδευτικοί Ειδικών Μαθημάτων (Ε.Ε.Μ.) </w:t>
      </w:r>
    </w:p>
    <w:tbl>
      <w:tblPr>
        <w:tblW w:w="1039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34"/>
        <w:gridCol w:w="1712"/>
        <w:gridCol w:w="1476"/>
      </w:tblGrid>
      <w:tr w:rsidR="002B4F21" w:rsidRPr="007A5A7E" w:rsidTr="00D274AF">
        <w:trPr>
          <w:cantSplit/>
          <w:trHeight w:val="1134"/>
        </w:trPr>
        <w:tc>
          <w:tcPr>
            <w:tcW w:w="851" w:type="dxa"/>
            <w:shd w:val="clear" w:color="auto" w:fill="E6E6E6"/>
          </w:tcPr>
          <w:p w:rsidR="002B4F21" w:rsidRPr="007A5A7E" w:rsidRDefault="002B4F21" w:rsidP="00D274AF">
            <w:pPr>
              <w:tabs>
                <w:tab w:val="left" w:pos="6904"/>
              </w:tabs>
              <w:jc w:val="center"/>
              <w:rPr>
                <w:b/>
                <w:sz w:val="16"/>
                <w:szCs w:val="16"/>
              </w:rPr>
            </w:pPr>
            <w:r w:rsidRPr="007A5A7E">
              <w:rPr>
                <w:b/>
                <w:sz w:val="16"/>
                <w:szCs w:val="16"/>
              </w:rPr>
              <w:t>ΚΩΔ.</w:t>
            </w:r>
          </w:p>
          <w:p w:rsidR="002B4F21" w:rsidRPr="007A5A7E" w:rsidRDefault="002B4F21" w:rsidP="00D274AF">
            <w:pPr>
              <w:tabs>
                <w:tab w:val="left" w:pos="6904"/>
              </w:tabs>
              <w:jc w:val="center"/>
              <w:rPr>
                <w:b/>
                <w:sz w:val="16"/>
                <w:szCs w:val="16"/>
              </w:rPr>
            </w:pPr>
            <w:r w:rsidRPr="007A5A7E">
              <w:rPr>
                <w:b/>
                <w:sz w:val="16"/>
                <w:szCs w:val="16"/>
              </w:rPr>
              <w:t>ΜΑΘΗΜΑΤΟΣ</w:t>
            </w:r>
          </w:p>
        </w:tc>
        <w:tc>
          <w:tcPr>
            <w:tcW w:w="2410" w:type="dxa"/>
            <w:shd w:val="clear" w:color="auto" w:fill="E6E6E6"/>
          </w:tcPr>
          <w:p w:rsidR="002B4F21" w:rsidRPr="007A5A7E" w:rsidRDefault="002B4F21" w:rsidP="00D274AF">
            <w:pPr>
              <w:tabs>
                <w:tab w:val="left" w:pos="6904"/>
              </w:tabs>
              <w:jc w:val="center"/>
              <w:rPr>
                <w:b/>
                <w:sz w:val="18"/>
                <w:szCs w:val="18"/>
              </w:rPr>
            </w:pPr>
            <w:r w:rsidRPr="007A5A7E">
              <w:rPr>
                <w:b/>
                <w:sz w:val="18"/>
                <w:szCs w:val="18"/>
              </w:rPr>
              <w:t>ΤΙΤΛΟΣ ΜΑΘΗΜΑΤΟΣ</w:t>
            </w: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tc>
        <w:tc>
          <w:tcPr>
            <w:tcW w:w="992" w:type="dxa"/>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14"/>
                <w:szCs w:val="14"/>
              </w:rPr>
            </w:pPr>
            <w:r w:rsidRPr="007A5A7E">
              <w:rPr>
                <w:b/>
                <w:sz w:val="14"/>
                <w:szCs w:val="14"/>
              </w:rPr>
              <w:t>(Θ/ΑΠ/Ε)</w:t>
            </w:r>
          </w:p>
        </w:tc>
        <w:tc>
          <w:tcPr>
            <w:tcW w:w="1534"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ΓΝΩΣΤΙΚΟ</w:t>
            </w:r>
          </w:p>
          <w:p w:rsidR="002B4F21" w:rsidRPr="007A5A7E" w:rsidRDefault="002B4F21" w:rsidP="00D274AF">
            <w:pPr>
              <w:tabs>
                <w:tab w:val="left" w:pos="6904"/>
              </w:tabs>
              <w:jc w:val="both"/>
              <w:rPr>
                <w:b/>
                <w:sz w:val="14"/>
                <w:szCs w:val="14"/>
              </w:rPr>
            </w:pPr>
            <w:r w:rsidRPr="007A5A7E">
              <w:rPr>
                <w:b/>
                <w:sz w:val="14"/>
                <w:szCs w:val="14"/>
              </w:rPr>
              <w:t>ΑΝΤΙΚΕΙΜΕΝΟ</w:t>
            </w:r>
          </w:p>
          <w:p w:rsidR="002B4F21" w:rsidRPr="007A5A7E" w:rsidRDefault="002B4F21" w:rsidP="00D274AF">
            <w:pPr>
              <w:tabs>
                <w:tab w:val="left" w:pos="6904"/>
              </w:tabs>
              <w:jc w:val="both"/>
              <w:rPr>
                <w:b/>
                <w:sz w:val="14"/>
                <w:szCs w:val="14"/>
              </w:rPr>
            </w:pPr>
          </w:p>
          <w:p w:rsidR="002B4F21" w:rsidRPr="007A5A7E" w:rsidRDefault="002B4F21" w:rsidP="00D274AF">
            <w:pPr>
              <w:tabs>
                <w:tab w:val="left" w:pos="6904"/>
              </w:tabs>
              <w:jc w:val="both"/>
              <w:rPr>
                <w:b/>
                <w:i/>
                <w:sz w:val="14"/>
                <w:szCs w:val="14"/>
                <w:u w:val="single"/>
              </w:rPr>
            </w:pPr>
            <w:r w:rsidRPr="007A5A7E">
              <w:rPr>
                <w:b/>
                <w:i/>
                <w:sz w:val="14"/>
                <w:szCs w:val="14"/>
                <w:u w:val="single"/>
              </w:rPr>
              <w:t>(ΔΙΔΑΚΤΟΡΙΚΟ)</w:t>
            </w:r>
          </w:p>
        </w:tc>
        <w:tc>
          <w:tcPr>
            <w:tcW w:w="1712"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u w:val="single"/>
              </w:rPr>
            </w:pPr>
            <w:r w:rsidRPr="007A5A7E">
              <w:rPr>
                <w:i/>
                <w:sz w:val="14"/>
                <w:szCs w:val="14"/>
                <w:u w:val="single"/>
              </w:rPr>
              <w:t>Στην περίπτωση έλλειψης Επιστημονικών Συνεργατών</w:t>
            </w:r>
          </w:p>
        </w:tc>
        <w:tc>
          <w:tcPr>
            <w:tcW w:w="1476"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SLT3050</w:t>
            </w:r>
          </w:p>
        </w:tc>
        <w:tc>
          <w:tcPr>
            <w:tcW w:w="2410" w:type="dxa"/>
          </w:tcPr>
          <w:p w:rsidR="002B4F21" w:rsidRPr="007A5A7E" w:rsidRDefault="002B4F21" w:rsidP="00D274AF">
            <w:pPr>
              <w:tabs>
                <w:tab w:val="left" w:pos="6904"/>
              </w:tabs>
              <w:jc w:val="center"/>
              <w:rPr>
                <w:sz w:val="16"/>
                <w:szCs w:val="16"/>
              </w:rPr>
            </w:pPr>
            <w:r w:rsidRPr="007A5A7E">
              <w:rPr>
                <w:sz w:val="16"/>
                <w:szCs w:val="16"/>
              </w:rPr>
              <w:t>ΑΓΓΛΙΚΗ ΟΡΟΛΟΓΙΑ</w:t>
            </w:r>
          </w:p>
        </w:tc>
        <w:tc>
          <w:tcPr>
            <w:tcW w:w="992" w:type="dxa"/>
          </w:tcPr>
          <w:p w:rsidR="002B4F21" w:rsidRPr="007A5A7E" w:rsidRDefault="002B4F21" w:rsidP="00D274AF">
            <w:pPr>
              <w:tabs>
                <w:tab w:val="left" w:pos="1106"/>
              </w:tabs>
              <w:jc w:val="center"/>
              <w:rPr>
                <w:sz w:val="16"/>
                <w:szCs w:val="16"/>
              </w:rPr>
            </w:pPr>
            <w:r w:rsidRPr="007A5A7E">
              <w:rPr>
                <w:sz w:val="16"/>
                <w:szCs w:val="16"/>
              </w:rPr>
              <w:t>Δ΄</w:t>
            </w:r>
          </w:p>
        </w:tc>
        <w:tc>
          <w:tcPr>
            <w:tcW w:w="1418" w:type="dxa"/>
          </w:tcPr>
          <w:p w:rsidR="002B4F21" w:rsidRPr="007A5A7E" w:rsidRDefault="002B4F21" w:rsidP="00D274AF">
            <w:pPr>
              <w:tabs>
                <w:tab w:val="left" w:pos="6904"/>
              </w:tabs>
              <w:jc w:val="center"/>
              <w:rPr>
                <w:sz w:val="16"/>
                <w:szCs w:val="16"/>
              </w:rPr>
            </w:pPr>
            <w:r w:rsidRPr="007A5A7E">
              <w:rPr>
                <w:sz w:val="16"/>
                <w:szCs w:val="16"/>
              </w:rPr>
              <w:t>2</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Αγγλική Φιλολογία</w:t>
            </w:r>
          </w:p>
        </w:tc>
        <w:tc>
          <w:tcPr>
            <w:tcW w:w="1712" w:type="dxa"/>
          </w:tcPr>
          <w:p w:rsidR="002B4F21" w:rsidRPr="007A5A7E" w:rsidRDefault="002B4F21" w:rsidP="00D274AF">
            <w:r w:rsidRPr="007A5A7E">
              <w:rPr>
                <w:sz w:val="16"/>
                <w:szCs w:val="16"/>
              </w:rPr>
              <w:t>Αγγλική Φιλολογία</w:t>
            </w:r>
          </w:p>
        </w:tc>
        <w:tc>
          <w:tcPr>
            <w:tcW w:w="1476" w:type="dxa"/>
          </w:tcPr>
          <w:p w:rsidR="002B4F21" w:rsidRPr="007A5A7E" w:rsidRDefault="002B4F21" w:rsidP="00D274AF">
            <w:pPr>
              <w:rPr>
                <w:sz w:val="16"/>
                <w:szCs w:val="16"/>
                <w:lang w:val="en-US"/>
              </w:rPr>
            </w:pPr>
            <w:r w:rsidRPr="007A5A7E">
              <w:rPr>
                <w:sz w:val="16"/>
                <w:szCs w:val="16"/>
              </w:rPr>
              <w:t>Αγγλική Φιλολογία</w:t>
            </w:r>
          </w:p>
          <w:p w:rsidR="002B4F21" w:rsidRPr="007A5A7E" w:rsidRDefault="002B4F21" w:rsidP="00D274AF">
            <w:pPr>
              <w:rPr>
                <w:lang w:val="en-US"/>
              </w:rPr>
            </w:pPr>
          </w:p>
        </w:tc>
      </w:tr>
    </w:tbl>
    <w:p w:rsidR="005153AE" w:rsidRDefault="005153AE" w:rsidP="00BE0013">
      <w:pPr>
        <w:pStyle w:val="32"/>
      </w:pPr>
    </w:p>
    <w:p w:rsidR="00F66EDC" w:rsidRDefault="00F66EDC" w:rsidP="00F66EDC">
      <w:pPr>
        <w:rPr>
          <w:rFonts w:cs="Times New Roman"/>
          <w:b/>
          <w:bCs/>
          <w:sz w:val="24"/>
          <w:szCs w:val="24"/>
          <w:lang w:val="en-US"/>
        </w:rPr>
      </w:pPr>
    </w:p>
    <w:p w:rsidR="00BE0013" w:rsidRPr="00F66EDC" w:rsidRDefault="00BE0013" w:rsidP="00F66EDC">
      <w:pPr>
        <w:rPr>
          <w:rFonts w:cs="Times New Roman"/>
          <w:b/>
          <w:bCs/>
          <w:sz w:val="24"/>
          <w:szCs w:val="24"/>
          <w:lang w:val="en-US"/>
        </w:rPr>
      </w:pPr>
    </w:p>
    <w:p w:rsidR="00BE0013" w:rsidRPr="00650F82" w:rsidRDefault="00BE0013" w:rsidP="00BE0013">
      <w:pPr>
        <w:pBdr>
          <w:top w:val="single" w:sz="4" w:space="1" w:color="auto"/>
          <w:left w:val="single" w:sz="4" w:space="4" w:color="auto"/>
          <w:bottom w:val="single" w:sz="4" w:space="1" w:color="auto"/>
          <w:right w:val="single" w:sz="4" w:space="4" w:color="auto"/>
        </w:pBdr>
        <w:spacing w:after="0" w:line="240" w:lineRule="auto"/>
        <w:ind w:left="57"/>
        <w:jc w:val="center"/>
        <w:rPr>
          <w:rFonts w:ascii="Times New Roman" w:hAnsi="Times New Roman"/>
          <w:b/>
          <w:sz w:val="28"/>
          <w:szCs w:val="24"/>
          <w:lang w:eastAsia="el-GR"/>
        </w:rPr>
      </w:pPr>
      <w:r w:rsidRPr="00650F82">
        <w:rPr>
          <w:rFonts w:ascii="Times New Roman" w:hAnsi="Times New Roman"/>
          <w:b/>
          <w:sz w:val="28"/>
          <w:szCs w:val="24"/>
          <w:lang w:eastAsia="el-GR"/>
        </w:rPr>
        <w:t>ΤΜΗΜΑ ΠΡΟΣΧΟΛΙΚΗΣ ΑΓΩΓΗΣ (ΙΩΑΝΝΙΝΑ)</w:t>
      </w:r>
    </w:p>
    <w:p w:rsidR="00BE0013" w:rsidRPr="00650F82" w:rsidRDefault="00BE0013" w:rsidP="00BE0013">
      <w:pPr>
        <w:tabs>
          <w:tab w:val="left" w:pos="6904"/>
        </w:tabs>
        <w:spacing w:after="0" w:line="240" w:lineRule="auto"/>
        <w:rPr>
          <w:rFonts w:ascii="Times New Roman" w:hAnsi="Times New Roman"/>
          <w:b/>
          <w:sz w:val="28"/>
          <w:szCs w:val="24"/>
          <w:u w:val="single"/>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Pr>
          <w:rFonts w:ascii="Times New Roman" w:hAnsi="Times New Roman"/>
          <w:b/>
          <w:sz w:val="28"/>
          <w:szCs w:val="28"/>
          <w:lang w:eastAsia="el-GR"/>
        </w:rPr>
        <w:t xml:space="preserve">Τομέας </w:t>
      </w:r>
      <w:r w:rsidRPr="00650F82">
        <w:rPr>
          <w:rFonts w:ascii="Times New Roman" w:hAnsi="Times New Roman"/>
          <w:b/>
          <w:sz w:val="28"/>
          <w:szCs w:val="28"/>
          <w:lang w:eastAsia="el-GR"/>
        </w:rPr>
        <w:t>Παιδαγωγικών</w:t>
      </w:r>
    </w:p>
    <w:p w:rsidR="00BE0013" w:rsidRPr="00650F82" w:rsidRDefault="00BE0013" w:rsidP="00BE0013">
      <w:pPr>
        <w:tabs>
          <w:tab w:val="left" w:pos="6904"/>
        </w:tabs>
        <w:spacing w:after="0" w:line="240" w:lineRule="auto"/>
        <w:rPr>
          <w:rFonts w:ascii="Times New Roman" w:hAnsi="Times New Roman"/>
          <w:b/>
          <w:sz w:val="24"/>
          <w:szCs w:val="24"/>
          <w:u w:val="single"/>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Cs/>
          <w:sz w:val="24"/>
          <w:szCs w:val="24"/>
          <w:lang w:eastAsia="el-GR"/>
        </w:rPr>
        <w:t>Α. ΕΠΙΣΤΗΜΟΝΙΚ</w:t>
      </w:r>
      <w:r w:rsidRPr="00650F82">
        <w:rPr>
          <w:rFonts w:ascii="Times New Roman" w:hAnsi="Times New Roman"/>
          <w:bCs/>
          <w:sz w:val="24"/>
          <w:szCs w:val="24"/>
          <w:lang w:val="en-US" w:eastAsia="el-GR"/>
        </w:rPr>
        <w:t>OI</w:t>
      </w:r>
      <w:r w:rsidRPr="00650F82">
        <w:rPr>
          <w:rFonts w:ascii="Times New Roman" w:hAnsi="Times New Roman"/>
          <w:bCs/>
          <w:sz w:val="24"/>
          <w:szCs w:val="24"/>
          <w:lang w:eastAsia="el-GR"/>
        </w:rPr>
        <w:t xml:space="preserve"> ΣΥΝΕΡΓΑΤΕΣ </w:t>
      </w:r>
      <w:r w:rsidRPr="00650F82">
        <w:rPr>
          <w:rFonts w:ascii="Times New Roman" w:hAnsi="Times New Roman"/>
          <w:sz w:val="24"/>
          <w:szCs w:val="24"/>
          <w:lang w:eastAsia="el-GR"/>
        </w:rPr>
        <w:t>(ή ελλείψει αυτών, εργαστηριακοί συνεργάτες)</w:t>
      </w:r>
    </w:p>
    <w:p w:rsidR="00BE0013" w:rsidRPr="00650F82" w:rsidRDefault="00BE0013" w:rsidP="00BE0013">
      <w:pPr>
        <w:spacing w:after="0" w:line="240" w:lineRule="auto"/>
        <w:jc w:val="both"/>
        <w:rPr>
          <w:rFonts w:ascii="Arial Narrow" w:hAnsi="Arial Narrow"/>
          <w:sz w:val="20"/>
          <w:szCs w:val="20"/>
        </w:rPr>
      </w:pPr>
    </w:p>
    <w:p w:rsidR="00BE0013" w:rsidRPr="00650F82" w:rsidRDefault="00BE0013" w:rsidP="00BE0013">
      <w:pPr>
        <w:spacing w:after="0" w:line="240" w:lineRule="auto"/>
        <w:rPr>
          <w:rFonts w:ascii="Times New Roman" w:hAnsi="Times New Roman"/>
          <w:b/>
          <w:sz w:val="24"/>
          <w:szCs w:val="24"/>
          <w:lang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085"/>
        <w:gridCol w:w="900"/>
        <w:gridCol w:w="1077"/>
        <w:gridCol w:w="1417"/>
        <w:gridCol w:w="1522"/>
        <w:gridCol w:w="1639"/>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0"/>
                <w:szCs w:val="20"/>
                <w:lang w:eastAsia="el-GR"/>
              </w:rPr>
              <w:t>Μαθήματος</w:t>
            </w:r>
          </w:p>
        </w:tc>
        <w:tc>
          <w:tcPr>
            <w:tcW w:w="2085"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00"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b/>
                <w:sz w:val="24"/>
                <w:szCs w:val="24"/>
                <w:lang w:eastAsia="el-GR"/>
              </w:rPr>
              <w:t>Σπουδών</w:t>
            </w:r>
          </w:p>
        </w:tc>
        <w:tc>
          <w:tcPr>
            <w:tcW w:w="1077" w:type="dxa"/>
            <w:shd w:val="clear" w:color="auto" w:fill="auto"/>
          </w:tcPr>
          <w:p w:rsidR="00BE0013" w:rsidRPr="00650F82" w:rsidRDefault="00BE0013" w:rsidP="00D274AF">
            <w:pPr>
              <w:spacing w:after="0" w:line="240" w:lineRule="auto"/>
              <w:rPr>
                <w:b/>
                <w:sz w:val="14"/>
                <w:szCs w:val="14"/>
                <w:lang w:eastAsia="el-GR"/>
              </w:rPr>
            </w:pPr>
            <w:r w:rsidRPr="00650F82">
              <w:rPr>
                <w:b/>
                <w:sz w:val="14"/>
                <w:szCs w:val="14"/>
                <w:lang w:eastAsia="el-GR"/>
              </w:rPr>
              <w:t xml:space="preserve">Εβδομαδιαίες </w:t>
            </w:r>
          </w:p>
          <w:p w:rsidR="00BE0013" w:rsidRPr="00650F82" w:rsidRDefault="00BE0013" w:rsidP="00D274AF">
            <w:pPr>
              <w:spacing w:after="0" w:line="240" w:lineRule="auto"/>
              <w:rPr>
                <w:b/>
                <w:sz w:val="16"/>
                <w:szCs w:val="16"/>
                <w:lang w:eastAsia="el-GR"/>
              </w:rPr>
            </w:pPr>
            <w:r w:rsidRPr="00650F82">
              <w:rPr>
                <w:b/>
                <w:sz w:val="14"/>
                <w:szCs w:val="14"/>
                <w:lang w:eastAsia="el-GR"/>
              </w:rPr>
              <w:t>Ώρες:</w:t>
            </w:r>
            <w:r w:rsidRPr="00650F82">
              <w:rPr>
                <w:b/>
                <w:sz w:val="16"/>
                <w:szCs w:val="16"/>
                <w:lang w:eastAsia="el-GR"/>
              </w:rPr>
              <w:t xml:space="preserve"> Θ/ΑΠ</w:t>
            </w:r>
          </w:p>
          <w:p w:rsidR="00BE0013" w:rsidRPr="00650F82" w:rsidRDefault="00BE0013" w:rsidP="00D274AF">
            <w:pPr>
              <w:spacing w:after="0" w:line="240" w:lineRule="auto"/>
              <w:rPr>
                <w:sz w:val="18"/>
                <w:szCs w:val="18"/>
                <w:lang w:eastAsia="el-GR"/>
              </w:rPr>
            </w:pPr>
            <w:r w:rsidRPr="00650F82">
              <w:rPr>
                <w:sz w:val="16"/>
                <w:szCs w:val="16"/>
                <w:lang w:eastAsia="el-GR"/>
              </w:rPr>
              <w:t>08:30 π.μ -02:30 μ.μ</w:t>
            </w:r>
            <w:r w:rsidRPr="00650F82">
              <w:rPr>
                <w:sz w:val="18"/>
                <w:szCs w:val="18"/>
                <w:lang w:eastAsia="el-GR"/>
              </w:rPr>
              <w:t xml:space="preserve">. </w:t>
            </w:r>
          </w:p>
        </w:tc>
        <w:tc>
          <w:tcPr>
            <w:tcW w:w="1417"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Γνωστικό</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Αντικείμενο</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(Διδακτορικό)</w:t>
            </w:r>
          </w:p>
        </w:tc>
        <w:tc>
          <w:tcPr>
            <w:tcW w:w="1522"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18"/>
                <w:szCs w:val="18"/>
                <w:lang w:eastAsia="el-GR"/>
              </w:rPr>
            </w:pPr>
            <w:r w:rsidRPr="00650F82">
              <w:rPr>
                <w:rFonts w:ascii="Times New Roman" w:hAnsi="Times New Roman"/>
                <w:sz w:val="18"/>
                <w:szCs w:val="18"/>
                <w:lang w:eastAsia="el-GR"/>
              </w:rPr>
              <w:t>(Μεταπτυχιακός τίτλος)</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sz w:val="16"/>
                <w:szCs w:val="16"/>
                <w:lang w:eastAsia="el-GR"/>
              </w:rPr>
              <w:t>επιστημονικών συν.</w:t>
            </w:r>
          </w:p>
        </w:tc>
        <w:tc>
          <w:tcPr>
            <w:tcW w:w="163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στις Επιστήμες Αγωγής</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 xml:space="preserve">2 </w:t>
            </w:r>
            <w:r w:rsidRPr="00650F82">
              <w:rPr>
                <w:rFonts w:ascii="Arial Narrow" w:hAnsi="Arial Narrow"/>
                <w:sz w:val="20"/>
                <w:szCs w:val="20"/>
                <w:lang w:val="en-US" w:eastAsia="el-GR"/>
              </w:rPr>
              <w:t>/</w:t>
            </w:r>
            <w:r w:rsidRPr="00650F82">
              <w:rPr>
                <w:rFonts w:ascii="Arial Narrow" w:hAnsi="Arial Narrow"/>
                <w:sz w:val="20"/>
                <w:szCs w:val="20"/>
                <w:lang w:eastAsia="el-GR"/>
              </w:rPr>
              <w:t>1</w:t>
            </w:r>
          </w:p>
        </w:tc>
        <w:tc>
          <w:tcPr>
            <w:tcW w:w="1417"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Προσχολική</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Παιδαγωγική  </w:t>
            </w:r>
          </w:p>
          <w:p w:rsidR="00BE0013" w:rsidRPr="00650F82" w:rsidRDefault="00BE0013" w:rsidP="00D274AF">
            <w:pPr>
              <w:spacing w:after="0" w:line="240" w:lineRule="auto"/>
              <w:rPr>
                <w:rFonts w:ascii="Arial Narrow" w:hAnsi="Arial Narrow"/>
                <w:sz w:val="20"/>
                <w:szCs w:val="20"/>
                <w:lang w:val="en-US" w:eastAsia="el-GR"/>
              </w:rPr>
            </w:pPr>
          </w:p>
        </w:tc>
        <w:tc>
          <w:tcPr>
            <w:tcW w:w="1522"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Προσχολική </w:t>
            </w:r>
          </w:p>
          <w:p w:rsidR="00BE0013" w:rsidRPr="00650F82" w:rsidRDefault="00BE0013" w:rsidP="00D274AF">
            <w:pPr>
              <w:spacing w:after="0" w:line="240" w:lineRule="auto"/>
              <w:rPr>
                <w:rFonts w:ascii="Arial Narrow" w:hAnsi="Arial Narrow"/>
                <w:sz w:val="20"/>
                <w:szCs w:val="20"/>
                <w:lang w:val="en-US" w:eastAsia="el-GR"/>
              </w:rPr>
            </w:pPr>
            <w:r w:rsidRPr="004C556E">
              <w:rPr>
                <w:rFonts w:ascii="Arial Narrow" w:hAnsi="Arial Narrow"/>
                <w:sz w:val="20"/>
                <w:szCs w:val="20"/>
                <w:lang w:eastAsia="el-GR"/>
              </w:rPr>
              <w:t>Παιδαγωγική</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Παιδαγωγός </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Προσχολικής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ECE1031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 Ιστορία στην Ελληνική Γλώσσα</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2</w:t>
            </w:r>
            <w:r w:rsidRPr="00650F82">
              <w:rPr>
                <w:rFonts w:ascii="Arial Narrow" w:hAnsi="Arial Narrow"/>
                <w:sz w:val="20"/>
                <w:szCs w:val="20"/>
                <w:lang w:val="en-US" w:eastAsia="el-GR"/>
              </w:rPr>
              <w:t>/1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Ελληνική Γλώσσα</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Ελληνική Γλώσσα</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1752AB">
              <w:rPr>
                <w:rFonts w:ascii="Arial Narrow" w:hAnsi="Arial Narrow"/>
                <w:b/>
                <w:sz w:val="20"/>
                <w:szCs w:val="20"/>
                <w:lang w:eastAsia="el-GR"/>
              </w:rPr>
              <w:t xml:space="preserve"> </w:t>
            </w:r>
            <w:r w:rsidRPr="004C556E">
              <w:rPr>
                <w:rFonts w:ascii="Arial Narrow" w:hAnsi="Arial Narrow"/>
                <w:sz w:val="20"/>
                <w:szCs w:val="20"/>
                <w:lang w:eastAsia="el-GR"/>
              </w:rPr>
              <w:t>Κλασικής Φιλολογίας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ECE1061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eastAsia="el-GR"/>
              </w:rPr>
              <w:t xml:space="preserve"> Ι</w:t>
            </w:r>
          </w:p>
          <w:p w:rsidR="00BE0013" w:rsidRPr="00650F82" w:rsidRDefault="00BE0013" w:rsidP="00D274AF">
            <w:pPr>
              <w:spacing w:after="0" w:line="240" w:lineRule="auto"/>
              <w:rPr>
                <w:rFonts w:ascii="Arial Narrow" w:hAnsi="Arial Narrow"/>
                <w:sz w:val="20"/>
                <w:szCs w:val="20"/>
                <w:lang w:val="en-US"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 xml:space="preserve">2 </w:t>
            </w:r>
            <w:r w:rsidRPr="00650F82">
              <w:rPr>
                <w:rFonts w:ascii="Arial Narrow" w:hAnsi="Arial Narrow"/>
                <w:sz w:val="20"/>
                <w:szCs w:val="20"/>
                <w:lang w:val="en-US" w:eastAsia="el-GR"/>
              </w:rPr>
              <w:t>/1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Μουσικοπ/κή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w:t>
            </w:r>
            <w:r w:rsidRPr="00650F82">
              <w:rPr>
                <w:rFonts w:ascii="Arial Narrow" w:hAnsi="Arial Narrow"/>
                <w:b/>
                <w:sz w:val="20"/>
                <w:szCs w:val="20"/>
                <w:lang w:eastAsia="el-GR"/>
              </w:rPr>
              <w:t>΄</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Παιδαγωγική</w:t>
            </w:r>
            <w:r w:rsidRPr="00650F82">
              <w:rPr>
                <w:rFonts w:ascii="Arial Narrow" w:hAnsi="Arial Narrow"/>
                <w:sz w:val="20"/>
                <w:szCs w:val="20"/>
                <w:lang w:eastAsia="el-GR"/>
              </w:rPr>
              <w:t xml:space="preserve">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Παιδαγωγός Προσχ. Ηλικ..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2041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 Αγωγή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Ηλικίας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 Αγωγή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Ηλικίας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Εικαστικών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2051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eastAsia="el-GR"/>
              </w:rPr>
              <w:t xml:space="preserve"> ΙΙ</w:t>
            </w:r>
          </w:p>
          <w:p w:rsidR="00BE0013" w:rsidRPr="00650F82" w:rsidRDefault="00BE0013" w:rsidP="00D274AF">
            <w:pPr>
              <w:spacing w:after="0" w:line="240" w:lineRule="auto"/>
              <w:rPr>
                <w:rFonts w:ascii="Arial Narrow" w:hAnsi="Arial Narrow"/>
                <w:sz w:val="20"/>
                <w:szCs w:val="20"/>
                <w:lang w:val="en-US"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Μουσικοπ/κή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μεθοδολογίας  δραστηριοτήτων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Διδακτική  μεθοδολογία  δραστηριοτήτων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Παιδαγωγός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b/>
                <w:sz w:val="20"/>
                <w:szCs w:val="20"/>
                <w:lang w:eastAsia="el-GR"/>
              </w:rPr>
            </w:pPr>
            <w:r w:rsidRPr="00650F82">
              <w:rPr>
                <w:rFonts w:ascii="Arial Narrow" w:hAnsi="Arial Narrow"/>
                <w:sz w:val="20"/>
                <w:szCs w:val="20"/>
                <w:lang w:eastAsia="el-GR"/>
              </w:rPr>
              <w:t>Δ’ (Υ)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δραστηριοτήτων</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δραστηριοτήτων</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ECE4031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Εισαγωγή στην Παιδική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Λογοτεχνία </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Παιδικής Λογοτεχνίας</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Νεοελληνικής </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Φιλολογίας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Λογοτεχνία - Αφηγηματολογία</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Νεοελληνικής </w:t>
            </w:r>
          </w:p>
          <w:p w:rsidR="00BE0013" w:rsidRPr="00650F82"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Φιλολογίας</w:t>
            </w:r>
            <w:r w:rsidRPr="00650F82">
              <w:rPr>
                <w:rFonts w:ascii="Arial Narrow" w:hAnsi="Arial Narrow"/>
                <w:sz w:val="20"/>
                <w:szCs w:val="20"/>
                <w:lang w:eastAsia="el-GR"/>
              </w:rPr>
              <w:t xml:space="preserve">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ECE5021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 ηλικίας.</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Προσχολικής ηλικίας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Προσχολικής ηλικίας</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Φυσικής  Αγωγής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6021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Διαπολιτισμική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Εκπαίδευσης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Εκπαίδευσης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 Αγωγή - Η/Υ</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Εκπαίδευσης –Η/Υ</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Εκπαίδευσης- Η/Υ</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Προσχολικής Αγωγής</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 Αγωγής.</w:t>
            </w: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 Αγωγής.</w:t>
            </w:r>
          </w:p>
          <w:p w:rsidR="00BE0013" w:rsidRPr="00650F82" w:rsidRDefault="00BE0013" w:rsidP="00D274AF">
            <w:pPr>
              <w:spacing w:after="0" w:line="240" w:lineRule="auto"/>
              <w:rPr>
                <w:rFonts w:ascii="Arial Narrow" w:hAnsi="Arial Narrow"/>
                <w:sz w:val="20"/>
                <w:szCs w:val="20"/>
                <w:lang w:eastAsia="el-GR"/>
              </w:rPr>
            </w:pP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w:t>
            </w:r>
            <w:r w:rsidRPr="00650F82">
              <w:rPr>
                <w:rFonts w:ascii="Arial Narrow" w:hAnsi="Arial Narrow"/>
                <w:sz w:val="20"/>
                <w:szCs w:val="20"/>
                <w:lang w:eastAsia="el-GR"/>
              </w:rPr>
              <w:t>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Περιβαλλοντική Αγωγή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Περιβαλλοντική Αγωγή</w:t>
            </w: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Αγωγής</w:t>
            </w:r>
          </w:p>
          <w:p w:rsidR="00BE0013" w:rsidRPr="00650F82" w:rsidRDefault="00BE0013" w:rsidP="00D274AF">
            <w:pPr>
              <w:spacing w:after="0" w:line="240" w:lineRule="auto"/>
              <w:rPr>
                <w:rFonts w:ascii="Arial Narrow" w:hAnsi="Arial Narrow"/>
                <w:sz w:val="20"/>
                <w:szCs w:val="20"/>
                <w:lang w:eastAsia="el-GR"/>
              </w:rPr>
            </w:pP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Περιβαλ/λόγος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Παιδαγωγικό Υλικό</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Ζ΄(Ε.Υ)  </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Παιδαγωγικό υλικό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Παιδαγωγικό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υλικό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w:t>
            </w:r>
            <w:r>
              <w:rPr>
                <w:rFonts w:ascii="Arial Narrow" w:hAnsi="Arial Narrow"/>
                <w:sz w:val="20"/>
                <w:szCs w:val="20"/>
                <w:lang w:eastAsia="el-GR"/>
              </w:rPr>
              <w:t>ς Προσχολικής                (</w:t>
            </w:r>
            <w:r w:rsidRPr="001752AB">
              <w:rPr>
                <w:rFonts w:ascii="Arial Narrow" w:hAnsi="Arial Narrow"/>
                <w:sz w:val="18"/>
                <w:szCs w:val="18"/>
                <w:lang w:eastAsia="el-GR"/>
              </w:rPr>
              <w:t>Βρεφονηπιοκόμος</w:t>
            </w:r>
            <w:r>
              <w:rPr>
                <w:rFonts w:ascii="Arial Narrow" w:hAnsi="Arial Narrow"/>
                <w:sz w:val="18"/>
                <w:szCs w:val="18"/>
                <w:lang w:eastAsia="el-GR"/>
              </w:rPr>
              <w:t>)</w:t>
            </w:r>
          </w:p>
        </w:tc>
      </w:tr>
    </w:tbl>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Times New Roman" w:hAnsi="Times New Roman"/>
          <w:b/>
          <w:sz w:val="24"/>
          <w:szCs w:val="24"/>
          <w:lang w:eastAsia="el-G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BE0013" w:rsidRPr="00650F82" w:rsidTr="00D274AF">
        <w:tc>
          <w:tcPr>
            <w:tcW w:w="8388"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Β. ΕΡΓΑΣΤΗΡΙΑΚΟΙ ΣΥΝΕΡΓΑΤΕΣ</w:t>
            </w:r>
          </w:p>
        </w:tc>
      </w:tr>
    </w:tbl>
    <w:p w:rsidR="00BE0013" w:rsidRPr="00650F82" w:rsidRDefault="00BE0013" w:rsidP="00BE0013">
      <w:pPr>
        <w:spacing w:after="0" w:line="240" w:lineRule="auto"/>
        <w:rPr>
          <w:rFonts w:ascii="Times New Roman" w:hAnsi="Times New Roman"/>
          <w:b/>
          <w:sz w:val="24"/>
          <w:szCs w:val="24"/>
          <w:lang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079"/>
        <w:gridCol w:w="707"/>
        <w:gridCol w:w="1134"/>
        <w:gridCol w:w="1559"/>
        <w:gridCol w:w="3161"/>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07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707"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Σπουδών</w:t>
            </w:r>
          </w:p>
        </w:tc>
        <w:tc>
          <w:tcPr>
            <w:tcW w:w="1134" w:type="dxa"/>
            <w:shd w:val="clear" w:color="auto" w:fill="auto"/>
          </w:tcPr>
          <w:p w:rsidR="00BE0013" w:rsidRPr="00650F82" w:rsidRDefault="00BE0013" w:rsidP="00D274AF">
            <w:pPr>
              <w:spacing w:after="0" w:line="240" w:lineRule="auto"/>
              <w:rPr>
                <w:b/>
                <w:sz w:val="14"/>
                <w:szCs w:val="14"/>
                <w:lang w:eastAsia="el-GR"/>
              </w:rPr>
            </w:pPr>
            <w:r w:rsidRPr="00650F82">
              <w:rPr>
                <w:b/>
                <w:sz w:val="14"/>
                <w:szCs w:val="14"/>
                <w:lang w:eastAsia="el-GR"/>
              </w:rPr>
              <w:t>Εβδομαδιαίες</w:t>
            </w:r>
          </w:p>
          <w:p w:rsidR="00BE0013" w:rsidRPr="00650F82" w:rsidRDefault="00BE0013" w:rsidP="00D274AF">
            <w:pPr>
              <w:spacing w:after="0" w:line="240" w:lineRule="auto"/>
              <w:rPr>
                <w:b/>
                <w:sz w:val="16"/>
                <w:szCs w:val="16"/>
                <w:lang w:eastAsia="el-GR"/>
              </w:rPr>
            </w:pPr>
            <w:r w:rsidRPr="00650F82">
              <w:rPr>
                <w:sz w:val="16"/>
                <w:szCs w:val="16"/>
                <w:lang w:eastAsia="el-GR"/>
              </w:rPr>
              <w:t>Ώρες</w:t>
            </w:r>
            <w:r w:rsidRPr="00650F82">
              <w:rPr>
                <w:b/>
                <w:sz w:val="16"/>
                <w:szCs w:val="16"/>
                <w:lang w:eastAsia="el-GR"/>
              </w:rPr>
              <w:t xml:space="preserve">: </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16"/>
                <w:szCs w:val="16"/>
                <w:lang w:eastAsia="el-GR"/>
              </w:rPr>
              <w:t>08:30 π.μ-02:30 μ.μ.</w:t>
            </w:r>
          </w:p>
        </w:tc>
        <w:tc>
          <w:tcPr>
            <w:tcW w:w="155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w:t>
            </w:r>
            <w:r w:rsidRPr="00650F82">
              <w:rPr>
                <w:rFonts w:ascii="Times New Roman" w:hAnsi="Times New Roman"/>
                <w:sz w:val="20"/>
                <w:szCs w:val="20"/>
                <w:lang w:eastAsia="el-GR"/>
              </w:rPr>
              <w:t>Μεταπτυχιακός τίτλος)</w:t>
            </w:r>
            <w:r w:rsidRPr="00650F82">
              <w:rPr>
                <w:rFonts w:ascii="Times New Roman" w:hAnsi="Times New Roman"/>
                <w:sz w:val="16"/>
                <w:szCs w:val="16"/>
                <w:lang w:eastAsia="el-GR"/>
              </w:rPr>
              <w:t xml:space="preserve"> </w:t>
            </w:r>
          </w:p>
        </w:tc>
        <w:tc>
          <w:tcPr>
            <w:tcW w:w="3161"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lang w:eastAsia="el-GR"/>
              </w:rPr>
              <w:t>(</w:t>
            </w:r>
            <w:r w:rsidRPr="00650F82">
              <w:rPr>
                <w:rFonts w:ascii="Times New Roman" w:hAnsi="Times New Roman"/>
                <w:sz w:val="20"/>
                <w:szCs w:val="20"/>
                <w:lang w:eastAsia="el-GR"/>
              </w:rPr>
              <w:t>Βασικός τίτλος σπουδών</w:t>
            </w:r>
            <w:r w:rsidRPr="00650F82">
              <w:rPr>
                <w:rFonts w:ascii="Times New Roman" w:hAnsi="Times New Roman"/>
                <w:sz w:val="24"/>
                <w:szCs w:val="24"/>
                <w:lang w:eastAsia="el-GR"/>
              </w:rPr>
              <w:t>)</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ECE1062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Ι</w:t>
            </w:r>
          </w:p>
          <w:p w:rsidR="00BE0013" w:rsidRPr="00650F82" w:rsidRDefault="00BE0013" w:rsidP="00D274AF">
            <w:pPr>
              <w:spacing w:after="0" w:line="240" w:lineRule="auto"/>
              <w:rPr>
                <w:rFonts w:ascii="Arial Narrow" w:hAnsi="Arial Narrow"/>
                <w:sz w:val="20"/>
                <w:szCs w:val="20"/>
                <w:lang w:val="en-US"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w:t>
            </w:r>
            <w:r w:rsidRPr="00650F82">
              <w:rPr>
                <w:rFonts w:ascii="Arial Narrow" w:hAnsi="Arial Narrow"/>
                <w:b/>
                <w:sz w:val="20"/>
                <w:szCs w:val="20"/>
                <w:lang w:eastAsia="el-GR"/>
              </w:rPr>
              <w:t>(</w:t>
            </w:r>
            <w:r w:rsidRPr="00650F82">
              <w:rPr>
                <w:rFonts w:ascii="Arial Narrow" w:hAnsi="Arial Narrow"/>
                <w:sz w:val="20"/>
                <w:szCs w:val="20"/>
                <w:lang w:eastAsia="el-GR"/>
              </w:rPr>
              <w:t>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Μουσικοπ/γικής</w:t>
            </w:r>
          </w:p>
          <w:p w:rsidR="00BE0013" w:rsidRPr="00650F82" w:rsidRDefault="00BE0013" w:rsidP="00D274AF">
            <w:pPr>
              <w:spacing w:after="0" w:line="240" w:lineRule="auto"/>
              <w:rPr>
                <w:rFonts w:ascii="Arial Narrow" w:hAnsi="Arial Narrow"/>
                <w:sz w:val="20"/>
                <w:szCs w:val="20"/>
                <w:lang w:eastAsia="el-GR"/>
              </w:rPr>
            </w:pP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Μουσικοπαιδαγωγικής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ECE2052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ΙΙ</w:t>
            </w:r>
          </w:p>
          <w:p w:rsidR="00BE0013" w:rsidRPr="00650F82" w:rsidRDefault="00BE0013" w:rsidP="00D274AF">
            <w:pPr>
              <w:spacing w:after="0" w:line="240" w:lineRule="auto"/>
              <w:rPr>
                <w:rFonts w:ascii="Arial Narrow" w:hAnsi="Arial Narrow"/>
                <w:sz w:val="20"/>
                <w:szCs w:val="20"/>
                <w:lang w:val="en-US"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Μουσικοπ/γικής</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Μουσικοπαιδαγωγικής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ECE2042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w:t>
            </w:r>
          </w:p>
          <w:p w:rsidR="00BE0013" w:rsidRPr="00650F82" w:rsidRDefault="00BE0013" w:rsidP="00D274AF">
            <w:pPr>
              <w:spacing w:after="0" w:line="240" w:lineRule="auto"/>
              <w:rPr>
                <w:rFonts w:ascii="Arial Narrow" w:hAnsi="Arial Narrow"/>
                <w:sz w:val="20"/>
                <w:szCs w:val="20"/>
                <w:lang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Εικαστική Αγωγή Προσχολικής  ηλικίας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Εικαστικών</w:t>
            </w: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3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Δραστηριοτήτων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Προσχολικής (</w:t>
            </w:r>
            <w:r w:rsidRPr="00650F82">
              <w:rPr>
                <w:rFonts w:ascii="Arial Narrow" w:hAnsi="Arial Narrow"/>
                <w:sz w:val="20"/>
                <w:szCs w:val="20"/>
                <w:lang w:eastAsia="el-GR"/>
              </w:rPr>
              <w:t>Βρεφονηπιοκόμος</w:t>
            </w:r>
            <w:r>
              <w:rPr>
                <w:rFonts w:ascii="Arial Narrow" w:hAnsi="Arial Narrow"/>
                <w:sz w:val="20"/>
                <w:szCs w:val="20"/>
                <w:lang w:eastAsia="el-GR"/>
              </w:rPr>
              <w:t>)</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 xml:space="preserve"> ΙΙ</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Διδακτική 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Προσχολικής (</w:t>
            </w:r>
            <w:r w:rsidRPr="00650F82">
              <w:rPr>
                <w:rFonts w:ascii="Arial Narrow" w:hAnsi="Arial Narrow"/>
                <w:sz w:val="20"/>
                <w:szCs w:val="20"/>
                <w:lang w:eastAsia="el-GR"/>
              </w:rPr>
              <w:t>Βρεφονηπιοκόμος</w:t>
            </w:r>
            <w:r>
              <w:rPr>
                <w:rFonts w:ascii="Arial Narrow" w:hAnsi="Arial Narrow"/>
                <w:sz w:val="20"/>
                <w:szCs w:val="20"/>
                <w:lang w:eastAsia="el-GR"/>
              </w:rPr>
              <w:t>)</w:t>
            </w: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ECE5022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 ηλικίας</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 ηλικίας</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 xml:space="preserve">Φυσικής </w:t>
            </w:r>
            <w:r w:rsidRPr="00650F82">
              <w:rPr>
                <w:rFonts w:ascii="Arial Narrow" w:hAnsi="Arial Narrow"/>
                <w:sz w:val="20"/>
                <w:szCs w:val="20"/>
                <w:lang w:eastAsia="el-GR"/>
              </w:rPr>
              <w:t xml:space="preserve">Αγωγής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Αγωγής</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3</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Σύγχρονες  Τάσεις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Αγωγής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 xml:space="preserve">Παιδαγωγός Προσχολικής </w:t>
            </w:r>
            <w:r w:rsidRPr="00650F82">
              <w:rPr>
                <w:rFonts w:ascii="Arial Narrow" w:hAnsi="Arial Narrow"/>
                <w:sz w:val="20"/>
                <w:szCs w:val="20"/>
                <w:lang w:eastAsia="el-GR"/>
              </w:rPr>
              <w:t xml:space="preserve"> </w:t>
            </w:r>
            <w:r>
              <w:rPr>
                <w:rFonts w:ascii="Arial Narrow" w:hAnsi="Arial Narrow"/>
                <w:sz w:val="20"/>
                <w:szCs w:val="20"/>
                <w:lang w:eastAsia="el-GR"/>
              </w:rPr>
              <w:t>(</w:t>
            </w:r>
            <w:r w:rsidRPr="00650F82">
              <w:rPr>
                <w:rFonts w:ascii="Arial Narrow" w:hAnsi="Arial Narrow"/>
                <w:sz w:val="20"/>
                <w:szCs w:val="20"/>
                <w:lang w:eastAsia="el-GR"/>
              </w:rPr>
              <w:t>Βρεφονηπιοκόμος</w:t>
            </w:r>
            <w:r>
              <w:rPr>
                <w:rFonts w:ascii="Arial Narrow" w:hAnsi="Arial Narrow"/>
                <w:sz w:val="20"/>
                <w:szCs w:val="20"/>
                <w:lang w:eastAsia="el-GR"/>
              </w:rPr>
              <w:t>)</w:t>
            </w:r>
          </w:p>
        </w:tc>
      </w:tr>
    </w:tbl>
    <w:p w:rsidR="00BE0013" w:rsidRDefault="00BE0013" w:rsidP="00BE0013">
      <w:pPr>
        <w:spacing w:after="0" w:line="240" w:lineRule="auto"/>
        <w:rPr>
          <w:rFonts w:ascii="Arial Narrow" w:hAnsi="Arial Narrow"/>
          <w:sz w:val="20"/>
          <w:szCs w:val="20"/>
          <w:lang w:eastAsia="el-GR"/>
        </w:rPr>
      </w:pPr>
    </w:p>
    <w:p w:rsidR="00BE0013"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Arial Narrow" w:hAnsi="Arial Narrow"/>
          <w:b/>
          <w:sz w:val="20"/>
          <w:szCs w:val="20"/>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sidRPr="00650F82">
        <w:rPr>
          <w:rFonts w:ascii="Times New Roman" w:hAnsi="Times New Roman"/>
          <w:b/>
          <w:sz w:val="28"/>
          <w:szCs w:val="28"/>
          <w:lang w:eastAsia="el-GR"/>
        </w:rPr>
        <w:t>Τομέας Βρεφονηπιοκομίας</w:t>
      </w:r>
    </w:p>
    <w:p w:rsidR="00BE0013" w:rsidRPr="00650F82" w:rsidRDefault="00BE0013" w:rsidP="00BE0013">
      <w:pPr>
        <w:tabs>
          <w:tab w:val="left" w:pos="6904"/>
        </w:tabs>
        <w:spacing w:after="0" w:line="240" w:lineRule="auto"/>
        <w:rPr>
          <w:rFonts w:ascii="Times New Roman" w:hAnsi="Times New Roman"/>
          <w:b/>
          <w:sz w:val="24"/>
          <w:szCs w:val="24"/>
          <w:u w:val="single"/>
          <w:lang w:val="en-US" w:eastAsia="el-GR"/>
        </w:rPr>
      </w:pPr>
    </w:p>
    <w:p w:rsidR="00BE0013" w:rsidRPr="00650F82" w:rsidRDefault="00BE0013" w:rsidP="00BE0013">
      <w:pPr>
        <w:tabs>
          <w:tab w:val="left" w:pos="6904"/>
        </w:tabs>
        <w:spacing w:after="0" w:line="240" w:lineRule="auto"/>
        <w:rPr>
          <w:rFonts w:ascii="Times New Roman" w:hAnsi="Times New Roman"/>
          <w:b/>
          <w:sz w:val="24"/>
          <w:szCs w:val="24"/>
          <w:u w:val="single"/>
          <w:lang w:val="en-US"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Α. ΕΠΙΣΤΗΜΟΝΙΚ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r w:rsidRPr="00650F82">
        <w:rPr>
          <w:rFonts w:ascii="Times New Roman" w:hAnsi="Times New Roman"/>
          <w:b/>
          <w:lang w:eastAsia="el-GR"/>
        </w:rPr>
        <w:t>(ή ελλείψει  επιστημονικών συνεργατών, εργαστηριακοί συνεργάτες)</w:t>
      </w:r>
    </w:p>
    <w:p w:rsidR="00BE0013" w:rsidRPr="00650F82" w:rsidRDefault="00BE0013" w:rsidP="00BE0013">
      <w:pPr>
        <w:spacing w:after="0" w:line="240" w:lineRule="auto"/>
        <w:rPr>
          <w:rFonts w:ascii="Times New Roman" w:hAnsi="Times New Roman"/>
          <w:b/>
          <w:sz w:val="24"/>
          <w:szCs w:val="24"/>
          <w:lang w:eastAsia="el-GR"/>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067"/>
        <w:gridCol w:w="909"/>
        <w:gridCol w:w="851"/>
        <w:gridCol w:w="1417"/>
        <w:gridCol w:w="1844"/>
        <w:gridCol w:w="1440"/>
      </w:tblGrid>
      <w:tr w:rsidR="00BE0013" w:rsidRPr="00650F82" w:rsidTr="00D274AF">
        <w:trPr>
          <w:cantSplit/>
          <w:trHeight w:val="1134"/>
        </w:trPr>
        <w:tc>
          <w:tcPr>
            <w:tcW w:w="1101"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067"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09" w:type="dxa"/>
            <w:shd w:val="clear" w:color="auto" w:fill="auto"/>
            <w:textDirection w:val="btLr"/>
          </w:tcPr>
          <w:p w:rsidR="00BE0013" w:rsidRPr="00650F82" w:rsidRDefault="00BE0013" w:rsidP="00D274AF">
            <w:pPr>
              <w:spacing w:after="0" w:line="240" w:lineRule="auto"/>
              <w:ind w:left="113" w:right="113"/>
              <w:rPr>
                <w:rFonts w:ascii="Times New Roman" w:hAnsi="Times New Roman"/>
                <w:b/>
                <w:lang w:eastAsia="el-GR"/>
              </w:rPr>
            </w:pPr>
            <w:r w:rsidRPr="00650F82">
              <w:rPr>
                <w:rFonts w:ascii="Times New Roman" w:hAnsi="Times New Roman"/>
                <w:b/>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lang w:eastAsia="el-GR"/>
              </w:rPr>
              <w:t>Σπουδών</w:t>
            </w:r>
          </w:p>
        </w:tc>
        <w:tc>
          <w:tcPr>
            <w:tcW w:w="851" w:type="dxa"/>
            <w:shd w:val="clear" w:color="auto" w:fill="auto"/>
            <w:textDirection w:val="btLr"/>
          </w:tcPr>
          <w:p w:rsidR="00BE0013" w:rsidRPr="00650F82" w:rsidRDefault="00BE0013" w:rsidP="00D274AF">
            <w:pPr>
              <w:spacing w:after="0" w:line="240" w:lineRule="auto"/>
              <w:ind w:left="113" w:right="113"/>
              <w:rPr>
                <w:sz w:val="14"/>
                <w:szCs w:val="14"/>
                <w:lang w:eastAsia="el-GR"/>
              </w:rPr>
            </w:pPr>
            <w:r w:rsidRPr="00650F82">
              <w:rPr>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650F82">
              <w:rPr>
                <w:b/>
                <w:sz w:val="14"/>
                <w:szCs w:val="14"/>
                <w:lang w:eastAsia="el-GR"/>
              </w:rPr>
              <w:t>Ώρες: Θ</w:t>
            </w:r>
            <w:r w:rsidRPr="00650F82">
              <w:rPr>
                <w:sz w:val="14"/>
                <w:szCs w:val="14"/>
                <w:lang w:eastAsia="el-GR"/>
              </w:rPr>
              <w:t>/ΑΠ</w:t>
            </w:r>
          </w:p>
          <w:p w:rsidR="00BE0013" w:rsidRPr="00650F82" w:rsidRDefault="00BE0013" w:rsidP="00D274AF">
            <w:pPr>
              <w:spacing w:after="0" w:line="240" w:lineRule="auto"/>
              <w:ind w:left="113" w:right="113"/>
              <w:rPr>
                <w:rFonts w:ascii="Times New Roman" w:hAnsi="Times New Roman"/>
                <w:b/>
                <w:sz w:val="18"/>
                <w:szCs w:val="18"/>
                <w:lang w:eastAsia="el-GR"/>
              </w:rPr>
            </w:pPr>
            <w:r w:rsidRPr="00650F82">
              <w:rPr>
                <w:rFonts w:ascii="Times New Roman" w:hAnsi="Times New Roman"/>
                <w:sz w:val="14"/>
                <w:szCs w:val="14"/>
                <w:lang w:eastAsia="el-GR"/>
              </w:rPr>
              <w:t xml:space="preserve">8:30 π.μ-2:30 μ..μ </w:t>
            </w:r>
          </w:p>
        </w:tc>
        <w:tc>
          <w:tcPr>
            <w:tcW w:w="1417" w:type="dxa"/>
            <w:shd w:val="clear" w:color="auto" w:fill="auto"/>
          </w:tcPr>
          <w:p w:rsidR="00BE0013" w:rsidRPr="00650F82" w:rsidRDefault="00BE0013" w:rsidP="00D274AF">
            <w:pPr>
              <w:spacing w:after="0" w:line="240" w:lineRule="auto"/>
              <w:rPr>
                <w:rFonts w:ascii="Times New Roman" w:hAnsi="Times New Roman"/>
                <w:b/>
                <w:sz w:val="24"/>
                <w:szCs w:val="24"/>
                <w:vertAlign w:val="subscript"/>
                <w:lang w:eastAsia="el-GR"/>
              </w:rPr>
            </w:pPr>
            <w:r w:rsidRPr="00650F82">
              <w:rPr>
                <w:rFonts w:ascii="Times New Roman" w:hAnsi="Times New Roman"/>
                <w:b/>
                <w:sz w:val="24"/>
                <w:szCs w:val="24"/>
                <w:vertAlign w:val="subscript"/>
                <w:lang w:eastAsia="el-GR"/>
              </w:rPr>
              <w:t xml:space="preserve">  Γνωστικό</w:t>
            </w:r>
          </w:p>
          <w:p w:rsidR="00BE0013" w:rsidRPr="00650F82" w:rsidRDefault="00BE0013" w:rsidP="00D274AF">
            <w:pPr>
              <w:spacing w:after="0" w:line="240" w:lineRule="auto"/>
              <w:rPr>
                <w:rFonts w:ascii="Times New Roman" w:hAnsi="Times New Roman"/>
                <w:b/>
                <w:sz w:val="24"/>
                <w:szCs w:val="24"/>
                <w:vertAlign w:val="subscript"/>
                <w:lang w:eastAsia="el-GR"/>
              </w:rPr>
            </w:pPr>
            <w:r w:rsidRPr="00650F82">
              <w:rPr>
                <w:rFonts w:ascii="Times New Roman" w:hAnsi="Times New Roman"/>
                <w:b/>
                <w:sz w:val="24"/>
                <w:szCs w:val="24"/>
                <w:vertAlign w:val="subscript"/>
                <w:lang w:eastAsia="el-GR"/>
              </w:rPr>
              <w:t xml:space="preserve"> Αντικείμενο</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vertAlign w:val="subscript"/>
                <w:lang w:eastAsia="el-GR"/>
              </w:rPr>
              <w:t>(Διδακτορικό</w:t>
            </w:r>
            <w:r w:rsidRPr="00650F82">
              <w:rPr>
                <w:rFonts w:ascii="Times New Roman" w:hAnsi="Times New Roman"/>
                <w:sz w:val="24"/>
                <w:szCs w:val="24"/>
                <w:lang w:eastAsia="el-GR"/>
              </w:rPr>
              <w:t>)</w:t>
            </w:r>
          </w:p>
        </w:tc>
        <w:tc>
          <w:tcPr>
            <w:tcW w:w="1844"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sz w:val="20"/>
                <w:szCs w:val="20"/>
                <w:lang w:eastAsia="el-GR"/>
              </w:rPr>
              <w:t>(Μεταπτυχιακός τίτλος)</w:t>
            </w:r>
            <w:r w:rsidRPr="00650F82">
              <w:rPr>
                <w:rFonts w:ascii="Times New Roman" w:hAnsi="Times New Roman"/>
                <w:b/>
                <w:sz w:val="20"/>
                <w:szCs w:val="20"/>
                <w:lang w:eastAsia="el-GR"/>
              </w:rPr>
              <w:t xml:space="preserve"> </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sz w:val="16"/>
                <w:szCs w:val="16"/>
                <w:lang w:eastAsia="el-GR"/>
              </w:rPr>
              <w:t>επιστημονικών συνεργατών.</w:t>
            </w:r>
          </w:p>
        </w:tc>
        <w:tc>
          <w:tcPr>
            <w:tcW w:w="144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rPr>
          <w:trHeight w:val="1096"/>
        </w:trPr>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lastRenderedPageBreak/>
              <w:t>ECE1021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αγωγή και φροντίδα βρεφών και νηπίων</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κομίας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rPr>
          <w:trHeight w:val="697"/>
        </w:trPr>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Αγωγή και φροντίδα βρέφους Ι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βρέφους ΙΙ</w:t>
            </w:r>
          </w:p>
          <w:p w:rsidR="00BE0013" w:rsidRPr="00650F82" w:rsidRDefault="00BE0013" w:rsidP="00D274AF">
            <w:pPr>
              <w:spacing w:after="0" w:line="240" w:lineRule="auto"/>
              <w:rPr>
                <w:rFonts w:ascii="Arial Narrow" w:hAnsi="Arial Narrow"/>
                <w:sz w:val="20"/>
                <w:szCs w:val="20"/>
                <w:lang w:eastAsia="el-GR"/>
              </w:rPr>
            </w:pP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ECE5011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1440" w:type="dxa"/>
            <w:shd w:val="clear" w:color="auto" w:fill="auto"/>
          </w:tcPr>
          <w:p w:rsidR="00BE0013" w:rsidRPr="002E4067"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Εικαστικών</w:t>
            </w:r>
            <w:r>
              <w:rPr>
                <w:rFonts w:ascii="Arial Narrow" w:hAnsi="Arial Narrow"/>
                <w:sz w:val="20"/>
                <w:szCs w:val="20"/>
                <w:lang w:val="en-US" w:eastAsia="el-GR"/>
              </w:rPr>
              <w:t xml:space="preserve"> </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ECE4051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Στοιχεία Οικονομικής-Καινοτομίας κ’ Επιχειρηματικότητας στη Β/Ν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 xml:space="preserve">ECE4041    </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Δεοντολογία  Επαγγέλματος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 (Υ)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jc w:val="both"/>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O</w:t>
            </w:r>
            <w:r w:rsidRPr="00650F82">
              <w:rPr>
                <w:rFonts w:ascii="Arial Narrow" w:hAnsi="Arial Narrow"/>
                <w:sz w:val="20"/>
                <w:szCs w:val="20"/>
                <w:lang w:eastAsia="el-GR"/>
              </w:rPr>
              <w:t>ργάνωση -  Διοίκηση  Β/Σ</w:t>
            </w:r>
          </w:p>
        </w:tc>
        <w:tc>
          <w:tcPr>
            <w:tcW w:w="909" w:type="dxa"/>
            <w:shd w:val="clear" w:color="auto" w:fill="auto"/>
          </w:tcPr>
          <w:p w:rsidR="00BE0013" w:rsidRPr="00650F82" w:rsidRDefault="00BE0013" w:rsidP="00D274AF">
            <w:pPr>
              <w:spacing w:after="0" w:line="240" w:lineRule="auto"/>
              <w:ind w:right="-36"/>
              <w:rPr>
                <w:rFonts w:ascii="Arial Narrow" w:hAnsi="Arial Narrow"/>
                <w:sz w:val="20"/>
                <w:szCs w:val="20"/>
                <w:lang w:eastAsia="el-GR"/>
              </w:rPr>
            </w:pPr>
            <w:r w:rsidRPr="00650F82">
              <w:rPr>
                <w:rFonts w:ascii="Arial Narrow" w:hAnsi="Arial Narrow"/>
                <w:sz w:val="20"/>
                <w:szCs w:val="20"/>
                <w:lang w:eastAsia="el-GR"/>
              </w:rPr>
              <w:t>Ε΄ (Ε.Υ)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Οργάνωση Β/Σ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Οργάνωση Β/Σ   </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ECE6081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Κουκλοθέατρο</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ΣΤ΄(Ε.Υ)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Κουκλοθέατρο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Κουκλοθέατρο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Σεμινάριο Τελειοφοίτων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ΣΤ΄(Ε.Υ)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ECE7031</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Θεατρικό Παιχνίδι</w:t>
            </w:r>
          </w:p>
          <w:p w:rsidR="00BE0013" w:rsidRPr="00650F82" w:rsidRDefault="00BE0013" w:rsidP="00D274AF">
            <w:pPr>
              <w:spacing w:after="0" w:line="240" w:lineRule="auto"/>
              <w:rPr>
                <w:rFonts w:ascii="Arial Narrow" w:hAnsi="Arial Narrow"/>
                <w:sz w:val="20"/>
                <w:szCs w:val="20"/>
                <w:lang w:val="en-US" w:eastAsia="el-GR"/>
              </w:rPr>
            </w:pPr>
          </w:p>
          <w:p w:rsidR="00BE0013" w:rsidRPr="00650F82" w:rsidRDefault="00BE0013" w:rsidP="00D274AF">
            <w:pPr>
              <w:spacing w:after="0" w:line="240" w:lineRule="auto"/>
              <w:rPr>
                <w:rFonts w:ascii="Arial Narrow" w:hAnsi="Arial Narrow"/>
                <w:sz w:val="20"/>
                <w:szCs w:val="20"/>
                <w:lang w:eastAsia="el-GR"/>
              </w:rPr>
            </w:pP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Θεατρικό  παιχνίδι</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Θεατρικό  παιχνίδι</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bl>
    <w:p w:rsidR="00BE0013" w:rsidRPr="00650F82" w:rsidRDefault="00BE0013" w:rsidP="00BE0013">
      <w:pPr>
        <w:spacing w:after="0" w:line="240" w:lineRule="auto"/>
        <w:rPr>
          <w:rFonts w:ascii="Arial Narrow" w:hAnsi="Arial Narrow"/>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E0013" w:rsidRPr="00650F82" w:rsidTr="00D274AF">
        <w:tc>
          <w:tcPr>
            <w:tcW w:w="962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Β. ΕΡΓΑΣΤΗΡΙΑΚΟΙ ΣΥΝΕΡΓΑΤΕΣ</w:t>
            </w:r>
          </w:p>
        </w:tc>
      </w:tr>
    </w:tbl>
    <w:p w:rsidR="00BE0013" w:rsidRPr="00650F82" w:rsidRDefault="00BE0013" w:rsidP="00BE0013">
      <w:pPr>
        <w:spacing w:after="0" w:line="240" w:lineRule="auto"/>
        <w:rPr>
          <w:rFonts w:ascii="Times New Roman" w:hAnsi="Times New Roman"/>
          <w:b/>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723"/>
        <w:gridCol w:w="888"/>
        <w:gridCol w:w="884"/>
        <w:gridCol w:w="2260"/>
        <w:gridCol w:w="2843"/>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1723"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Τίτλος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Μαθήματος</w:t>
            </w:r>
          </w:p>
        </w:tc>
        <w:tc>
          <w:tcPr>
            <w:tcW w:w="888"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Εξάμηνο</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Σπουδών</w:t>
            </w:r>
          </w:p>
        </w:tc>
        <w:tc>
          <w:tcPr>
            <w:tcW w:w="884" w:type="dxa"/>
            <w:shd w:val="clear" w:color="auto" w:fill="auto"/>
            <w:textDirection w:val="btLr"/>
          </w:tcPr>
          <w:p w:rsidR="00BE0013" w:rsidRPr="00650F82" w:rsidRDefault="00BE0013" w:rsidP="00D274AF">
            <w:pPr>
              <w:spacing w:after="0" w:line="240" w:lineRule="auto"/>
              <w:ind w:left="113" w:right="113"/>
              <w:rPr>
                <w:sz w:val="14"/>
                <w:szCs w:val="14"/>
                <w:lang w:eastAsia="el-GR"/>
              </w:rPr>
            </w:pPr>
            <w:r w:rsidRPr="00650F82">
              <w:rPr>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650F82">
              <w:rPr>
                <w:b/>
                <w:sz w:val="14"/>
                <w:szCs w:val="14"/>
                <w:lang w:eastAsia="el-GR"/>
              </w:rPr>
              <w:t>Ώρες:</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sz w:val="14"/>
                <w:szCs w:val="14"/>
                <w:lang w:eastAsia="el-GR"/>
              </w:rPr>
              <w:t>8:30 π.μ-2:30 μ..μ</w:t>
            </w:r>
          </w:p>
        </w:tc>
        <w:tc>
          <w:tcPr>
            <w:tcW w:w="2260"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Εξειδίκευση</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 xml:space="preserve">(Μεταπτυχιακός τίτλος) </w:t>
            </w:r>
          </w:p>
        </w:tc>
        <w:tc>
          <w:tcPr>
            <w:tcW w:w="2843"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rPr>
          <w:trHeight w:val="872"/>
        </w:trPr>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1022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αγωγή και φροντίδα βρεφών και νηπίων</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Αγωγή και φροντίδα βρέφους Ι </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Βρεφονηπιοκόμος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βρέφους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ECE5012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ECE4062</w:t>
            </w:r>
          </w:p>
          <w:p w:rsidR="00BE0013" w:rsidRPr="00650F82" w:rsidRDefault="00BE0013" w:rsidP="00D274AF">
            <w:pPr>
              <w:spacing w:after="0" w:line="240" w:lineRule="auto"/>
              <w:rPr>
                <w:rFonts w:ascii="Arial Narrow" w:hAnsi="Arial Narrow"/>
                <w:sz w:val="20"/>
                <w:szCs w:val="20"/>
                <w:lang w:eastAsia="el-GR"/>
              </w:rPr>
            </w:pP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2843"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Εικαστικών</w:t>
            </w:r>
            <w:r>
              <w:rPr>
                <w:rFonts w:ascii="Arial Narrow" w:hAnsi="Arial Narrow"/>
                <w:sz w:val="20"/>
                <w:szCs w:val="20"/>
                <w:lang w:eastAsia="el-GR"/>
              </w:rPr>
              <w:t xml:space="preserve"> </w:t>
            </w:r>
            <w:r>
              <w:rPr>
                <w:rFonts w:ascii="Arial Narrow" w:hAnsi="Arial Narrow"/>
                <w:sz w:val="20"/>
                <w:szCs w:val="20"/>
                <w:lang w:val="en-US" w:eastAsia="el-GR"/>
              </w:rPr>
              <w:t xml:space="preserve"> </w:t>
            </w:r>
          </w:p>
        </w:tc>
      </w:tr>
    </w:tbl>
    <w:p w:rsidR="00BE0013" w:rsidRDefault="00BE0013" w:rsidP="00BE0013">
      <w:pPr>
        <w:spacing w:after="0" w:line="240" w:lineRule="auto"/>
        <w:rPr>
          <w:rFonts w:ascii="Times New Roman" w:hAnsi="Times New Roman"/>
          <w:sz w:val="24"/>
          <w:szCs w:val="24"/>
          <w:lang w:eastAsia="el-GR"/>
        </w:rPr>
      </w:pPr>
    </w:p>
    <w:p w:rsidR="00BE0013" w:rsidRDefault="00BE0013" w:rsidP="00BE0013">
      <w:pPr>
        <w:spacing w:after="0" w:line="240" w:lineRule="auto"/>
        <w:rPr>
          <w:rFonts w:ascii="Times New Roman" w:hAnsi="Times New Roman"/>
          <w:sz w:val="24"/>
          <w:szCs w:val="24"/>
          <w:lang w:eastAsia="el-GR"/>
        </w:rPr>
      </w:pPr>
    </w:p>
    <w:p w:rsidR="00BE0013" w:rsidRDefault="00BE0013" w:rsidP="00BE0013">
      <w:pPr>
        <w:spacing w:after="0" w:line="240" w:lineRule="auto"/>
        <w:rPr>
          <w:rFonts w:ascii="Times New Roman" w:hAnsi="Times New Roman"/>
          <w:sz w:val="24"/>
          <w:szCs w:val="24"/>
          <w:lang w:eastAsia="el-GR"/>
        </w:rPr>
      </w:pPr>
    </w:p>
    <w:p w:rsidR="00BE0013" w:rsidRPr="00650F82" w:rsidRDefault="00BE0013" w:rsidP="00BE0013">
      <w:pPr>
        <w:spacing w:after="0" w:line="240" w:lineRule="auto"/>
        <w:rPr>
          <w:rFonts w:ascii="Times New Roman" w:hAnsi="Times New Roman"/>
          <w:sz w:val="24"/>
          <w:szCs w:val="24"/>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sidRPr="00650F82">
        <w:rPr>
          <w:rFonts w:ascii="Times New Roman" w:hAnsi="Times New Roman"/>
          <w:b/>
          <w:sz w:val="28"/>
          <w:szCs w:val="28"/>
          <w:lang w:eastAsia="el-GR"/>
        </w:rPr>
        <w:t>Τομέας Ψυχολογίας – Ιατρικών Μαθημάτων</w:t>
      </w:r>
    </w:p>
    <w:p w:rsidR="00BE0013" w:rsidRPr="00650F82" w:rsidRDefault="00BE0013" w:rsidP="00BE0013">
      <w:pPr>
        <w:tabs>
          <w:tab w:val="left" w:pos="6904"/>
        </w:tabs>
        <w:spacing w:after="0" w:line="240" w:lineRule="auto"/>
        <w:rPr>
          <w:rFonts w:ascii="Times New Roman" w:hAnsi="Times New Roman"/>
          <w:b/>
          <w:sz w:val="24"/>
          <w:szCs w:val="24"/>
          <w:u w:val="single"/>
          <w:lang w:eastAsia="el-GR"/>
        </w:rPr>
      </w:pPr>
    </w:p>
    <w:p w:rsidR="00BE0013" w:rsidRPr="00650F82" w:rsidRDefault="00BE0013" w:rsidP="00BE0013">
      <w:pPr>
        <w:pBdr>
          <w:top w:val="single" w:sz="4" w:space="1" w:color="auto"/>
          <w:left w:val="single" w:sz="4" w:space="4" w:color="auto"/>
          <w:bottom w:val="single" w:sz="4" w:space="0"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Α. ΕΠΙΣΤΗΜΟΝΙΚ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r w:rsidRPr="00650F82">
        <w:rPr>
          <w:rFonts w:ascii="Times New Roman" w:hAnsi="Times New Roman"/>
          <w:b/>
          <w:lang w:eastAsia="el-GR"/>
        </w:rPr>
        <w:t>(ή ελλείψει επιστημονικών συνεργατών, εργαστηριακοί συνεργάτες)</w:t>
      </w:r>
    </w:p>
    <w:p w:rsidR="00BE0013" w:rsidRPr="00650F82" w:rsidRDefault="00BE0013" w:rsidP="00BE0013">
      <w:pPr>
        <w:spacing w:after="0" w:line="240" w:lineRule="auto"/>
        <w:rPr>
          <w:rFonts w:ascii="Times New Roman" w:hAnsi="Times New Roman"/>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361"/>
        <w:gridCol w:w="992"/>
        <w:gridCol w:w="850"/>
        <w:gridCol w:w="1418"/>
        <w:gridCol w:w="1417"/>
        <w:gridCol w:w="1560"/>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361"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92" w:type="dxa"/>
            <w:shd w:val="clear" w:color="auto" w:fill="auto"/>
            <w:textDirection w:val="btLr"/>
          </w:tcPr>
          <w:p w:rsidR="00BE0013" w:rsidRPr="00650F82" w:rsidRDefault="00BE0013" w:rsidP="00D274AF">
            <w:pPr>
              <w:spacing w:after="0" w:line="240" w:lineRule="auto"/>
              <w:ind w:left="113" w:right="113"/>
              <w:rPr>
                <w:b/>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b/>
                <w:lang w:eastAsia="el-GR"/>
              </w:rPr>
              <w:t>Σπουδώ</w:t>
            </w:r>
            <w:r w:rsidRPr="00650F82">
              <w:rPr>
                <w:rFonts w:ascii="Times New Roman" w:hAnsi="Times New Roman"/>
                <w:b/>
                <w:sz w:val="24"/>
                <w:szCs w:val="24"/>
                <w:lang w:eastAsia="el-GR"/>
              </w:rPr>
              <w:t>ν</w:t>
            </w:r>
          </w:p>
        </w:tc>
        <w:tc>
          <w:tcPr>
            <w:tcW w:w="850" w:type="dxa"/>
            <w:shd w:val="clear" w:color="auto" w:fill="auto"/>
            <w:textDirection w:val="btLr"/>
          </w:tcPr>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Εβδομαδιαίες</w:t>
            </w:r>
          </w:p>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Ώρες: Θ/ΑΠ</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sz w:val="14"/>
                <w:szCs w:val="14"/>
                <w:lang w:eastAsia="el-GR"/>
              </w:rPr>
              <w:t>8:30 π.μ-2:30 μ..μ</w:t>
            </w:r>
            <w:r w:rsidRPr="00650F82">
              <w:rPr>
                <w:rFonts w:ascii="Times New Roman" w:hAnsi="Times New Roman"/>
                <w:sz w:val="24"/>
                <w:szCs w:val="24"/>
                <w:lang w:eastAsia="el-GR"/>
              </w:rPr>
              <w:t xml:space="preserve"> </w:t>
            </w:r>
          </w:p>
        </w:tc>
        <w:tc>
          <w:tcPr>
            <w:tcW w:w="1418" w:type="dxa"/>
            <w:shd w:val="clear" w:color="auto" w:fill="auto"/>
          </w:tcPr>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Γνωστικό</w:t>
            </w:r>
          </w:p>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Αντικείμενο</w:t>
            </w:r>
          </w:p>
          <w:p w:rsidR="00BE0013" w:rsidRPr="00650F82" w:rsidRDefault="00BE0013" w:rsidP="00D274AF">
            <w:pPr>
              <w:spacing w:after="0" w:line="240" w:lineRule="auto"/>
              <w:rPr>
                <w:rFonts w:ascii="Times New Roman" w:hAnsi="Times New Roman"/>
                <w:sz w:val="24"/>
                <w:szCs w:val="24"/>
                <w:lang w:eastAsia="el-GR"/>
              </w:rPr>
            </w:pPr>
            <w:r w:rsidRPr="00650F82">
              <w:rPr>
                <w:rFonts w:ascii="Arial Narrow" w:hAnsi="Arial Narrow"/>
                <w:sz w:val="20"/>
                <w:szCs w:val="20"/>
                <w:lang w:eastAsia="el-GR"/>
              </w:rPr>
              <w:t>(Διδακτορικό</w:t>
            </w:r>
            <w:r w:rsidRPr="00650F82">
              <w:rPr>
                <w:rFonts w:ascii="Arial Narrow" w:hAnsi="Arial Narrow"/>
                <w:lang w:eastAsia="el-GR"/>
              </w:rPr>
              <w:t>)</w:t>
            </w:r>
          </w:p>
        </w:tc>
        <w:tc>
          <w:tcPr>
            <w:tcW w:w="1417" w:type="dxa"/>
            <w:shd w:val="clear" w:color="auto" w:fill="auto"/>
          </w:tcPr>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Εξειδίκευση</w:t>
            </w:r>
          </w:p>
          <w:p w:rsidR="00BE0013" w:rsidRPr="00650F82" w:rsidRDefault="00BE0013" w:rsidP="00D274AF">
            <w:pPr>
              <w:spacing w:after="0" w:line="240" w:lineRule="auto"/>
              <w:rPr>
                <w:rFonts w:ascii="Times New Roman" w:hAnsi="Times New Roman"/>
                <w:b/>
                <w:sz w:val="24"/>
                <w:szCs w:val="24"/>
                <w:lang w:eastAsia="el-GR"/>
              </w:rPr>
            </w:pPr>
            <w:r w:rsidRPr="00650F82">
              <w:rPr>
                <w:rFonts w:ascii="Arial Narrow" w:hAnsi="Arial Narrow"/>
                <w:sz w:val="20"/>
                <w:szCs w:val="20"/>
                <w:lang w:eastAsia="el-GR"/>
              </w:rPr>
              <w:t>(Μεταπτυχιακός τίτλος)</w:t>
            </w:r>
            <w:r w:rsidRPr="00650F82">
              <w:rPr>
                <w:rFonts w:ascii="Arial Narrow" w:hAnsi="Arial Narrow"/>
                <w:sz w:val="24"/>
                <w:szCs w:val="24"/>
                <w:lang w:eastAsia="el-GR"/>
              </w:rPr>
              <w:t xml:space="preserve"> </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sz w:val="16"/>
                <w:szCs w:val="16"/>
                <w:lang w:eastAsia="el-GR"/>
              </w:rPr>
              <w:t>επιστημονικών συνεργατών</w:t>
            </w:r>
          </w:p>
        </w:tc>
        <w:tc>
          <w:tcPr>
            <w:tcW w:w="156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0"/>
                <w:szCs w:val="20"/>
                <w:lang w:eastAsia="el-GR"/>
              </w:rPr>
              <w:t>(Βασικός τίτλος σπουδών</w:t>
            </w:r>
            <w:r w:rsidRPr="00650F82">
              <w:rPr>
                <w:rFonts w:ascii="Times New Roman" w:hAnsi="Times New Roman"/>
                <w:sz w:val="24"/>
                <w:szCs w:val="24"/>
                <w:lang w:eastAsia="el-GR"/>
              </w:rPr>
              <w:t>)</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1041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Υγείας</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b/>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ECE1051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Ψυχολογία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r>
              <w:rPr>
                <w:rFonts w:ascii="Arial Narrow" w:hAnsi="Arial Narrow"/>
                <w:sz w:val="20"/>
                <w:szCs w:val="20"/>
                <w:lang w:eastAsia="el-GR"/>
              </w:rPr>
              <w:t>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Ψυχολογία</w:t>
            </w:r>
            <w:r>
              <w:rPr>
                <w:rFonts w:ascii="Arial Narrow" w:hAnsi="Arial Narrow"/>
                <w:sz w:val="20"/>
                <w:szCs w:val="20"/>
                <w:lang w:eastAsia="el-GR"/>
              </w:rPr>
              <w:t>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ECE2061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Νεογνολογία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 Ψυχολογία Ι</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Εξελικτικής Ψυχολογίας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Εξελ. Ψυχολογίας </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 Ψυχολογία ΙΙ</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3051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Πρώτες Βοήθειες σε βρέφη</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p w:rsidR="00BE0013" w:rsidRPr="00650F82" w:rsidRDefault="00BE0013" w:rsidP="00D274AF">
            <w:pPr>
              <w:spacing w:after="0" w:line="240" w:lineRule="auto"/>
              <w:rPr>
                <w:rFonts w:ascii="Arial Narrow" w:hAnsi="Arial Narrow"/>
                <w:b/>
                <w:sz w:val="20"/>
                <w:szCs w:val="20"/>
                <w:lang w:eastAsia="el-GR"/>
              </w:rPr>
            </w:pP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Γενική Παιδιατρική</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ECE5071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Εργασιακές Σχέσεις</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Εργατικό δίκαιο</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Εργατικό δίκαιο</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Νομικής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ECE6011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Αναπτυξιακή Παιδιατρική</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Ψυχοπαθολογία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8" w:type="dxa"/>
            <w:shd w:val="clear" w:color="auto" w:fill="auto"/>
          </w:tcPr>
          <w:p w:rsidR="00BE0013" w:rsidRPr="00650F82" w:rsidRDefault="00BE0013" w:rsidP="00D274AF">
            <w:pPr>
              <w:spacing w:after="0" w:line="240" w:lineRule="auto"/>
              <w:rPr>
                <w:rFonts w:ascii="Arial Narrow" w:hAnsi="Arial Narrow"/>
                <w:sz w:val="18"/>
                <w:szCs w:val="18"/>
                <w:lang w:eastAsia="el-GR"/>
              </w:rPr>
            </w:pPr>
            <w:r w:rsidRPr="00650F82">
              <w:rPr>
                <w:rFonts w:ascii="Arial Narrow" w:hAnsi="Arial Narrow"/>
                <w:sz w:val="18"/>
                <w:szCs w:val="18"/>
                <w:lang w:eastAsia="el-GR"/>
              </w:rPr>
              <w:t>Ψυχοπαθολογίας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Ψυχοπ/γίας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ECE7021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 </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ECE7061</w:t>
            </w:r>
          </w:p>
        </w:tc>
        <w:tc>
          <w:tcPr>
            <w:tcW w:w="2361"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 Αγωγή</w:t>
            </w:r>
          </w:p>
          <w:p w:rsidR="00BE0013" w:rsidRPr="00650F82" w:rsidRDefault="00BE0013" w:rsidP="00D274AF">
            <w:pPr>
              <w:spacing w:after="0" w:line="240" w:lineRule="auto"/>
              <w:rPr>
                <w:rFonts w:ascii="Arial Narrow" w:hAnsi="Arial Narrow"/>
                <w:sz w:val="20"/>
                <w:szCs w:val="20"/>
                <w:lang w:eastAsia="el-GR"/>
              </w:rPr>
            </w:pPr>
          </w:p>
        </w:tc>
        <w:tc>
          <w:tcPr>
            <w:tcW w:w="992"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Ζ΄(Ε.Υ)</w:t>
            </w:r>
          </w:p>
        </w:tc>
        <w:tc>
          <w:tcPr>
            <w:tcW w:w="850"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8"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c>
          <w:tcPr>
            <w:tcW w:w="1417"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c>
          <w:tcPr>
            <w:tcW w:w="1560"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r>
    </w:tbl>
    <w:p w:rsidR="00BE0013" w:rsidRDefault="00BE0013" w:rsidP="00BE0013">
      <w:pPr>
        <w:spacing w:after="0" w:line="240" w:lineRule="auto"/>
        <w:jc w:val="both"/>
        <w:rPr>
          <w:rFonts w:ascii="Times New Roman" w:hAnsi="Times New Roman"/>
          <w:sz w:val="28"/>
          <w:szCs w:val="20"/>
        </w:rPr>
      </w:pPr>
    </w:p>
    <w:p w:rsidR="00BE0013" w:rsidRPr="00650F82" w:rsidRDefault="00BE0013" w:rsidP="00BE0013">
      <w:pPr>
        <w:pBdr>
          <w:top w:val="single" w:sz="4" w:space="1" w:color="auto"/>
          <w:left w:val="single" w:sz="4" w:space="4" w:color="auto"/>
          <w:bottom w:val="single" w:sz="4" w:space="1" w:color="auto"/>
          <w:right w:val="single" w:sz="4" w:space="0"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Β. ΕΡΓΑΣΤΗΡΙΑΚ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p>
    <w:p w:rsidR="00BE0013" w:rsidRPr="00650F82" w:rsidRDefault="00BE0013" w:rsidP="00BE0013">
      <w:pPr>
        <w:spacing w:after="0" w:line="240" w:lineRule="auto"/>
        <w:rPr>
          <w:rFonts w:ascii="Times New Roman" w:hAnsi="Times New Roman"/>
          <w:sz w:val="24"/>
          <w:szCs w:val="24"/>
          <w:lang w:eastAsia="el-GR"/>
        </w:rPr>
      </w:pPr>
    </w:p>
    <w:p w:rsidR="00BE0013" w:rsidRPr="00650F82" w:rsidRDefault="00BE0013" w:rsidP="00BE0013">
      <w:pPr>
        <w:spacing w:after="0" w:line="240" w:lineRule="auto"/>
        <w:rPr>
          <w:rFonts w:ascii="Times New Roman" w:hAnsi="Times New Roman"/>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543"/>
        <w:gridCol w:w="888"/>
        <w:gridCol w:w="884"/>
        <w:gridCol w:w="2260"/>
        <w:gridCol w:w="2843"/>
      </w:tblGrid>
      <w:tr w:rsidR="00BE0013" w:rsidRPr="00650F82" w:rsidTr="00D274AF">
        <w:trPr>
          <w:trHeight w:val="1024"/>
        </w:trPr>
        <w:tc>
          <w:tcPr>
            <w:tcW w:w="1188"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Κωδικός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Μαθ/τος</w:t>
            </w:r>
          </w:p>
        </w:tc>
        <w:tc>
          <w:tcPr>
            <w:tcW w:w="1543"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888"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0"/>
                <w:szCs w:val="20"/>
                <w:lang w:eastAsia="el-GR"/>
              </w:rPr>
              <w:t>Σπουδώ</w:t>
            </w:r>
            <w:r w:rsidRPr="00650F82">
              <w:rPr>
                <w:rFonts w:ascii="Times New Roman" w:hAnsi="Times New Roman"/>
                <w:b/>
                <w:sz w:val="24"/>
                <w:szCs w:val="24"/>
                <w:lang w:eastAsia="el-GR"/>
              </w:rPr>
              <w:t>ν</w:t>
            </w:r>
          </w:p>
        </w:tc>
        <w:tc>
          <w:tcPr>
            <w:tcW w:w="884" w:type="dxa"/>
            <w:shd w:val="clear" w:color="auto" w:fill="auto"/>
            <w:textDirection w:val="btLr"/>
          </w:tcPr>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9E69BB">
              <w:rPr>
                <w:b/>
                <w:sz w:val="14"/>
                <w:szCs w:val="14"/>
                <w:lang w:eastAsia="el-GR"/>
              </w:rPr>
              <w:t xml:space="preserve">Ώρες: </w:t>
            </w:r>
            <w:r w:rsidRPr="00650F82">
              <w:rPr>
                <w:rFonts w:ascii="Times New Roman" w:hAnsi="Times New Roman"/>
                <w:sz w:val="14"/>
                <w:szCs w:val="14"/>
                <w:lang w:eastAsia="el-GR"/>
              </w:rPr>
              <w:t>08:30 π.μ</w:t>
            </w:r>
            <w:r w:rsidRPr="009E69BB">
              <w:rPr>
                <w:rFonts w:ascii="Times New Roman" w:hAnsi="Times New Roman"/>
                <w:b/>
                <w:sz w:val="14"/>
                <w:szCs w:val="14"/>
                <w:lang w:eastAsia="el-GR"/>
              </w:rPr>
              <w:t>-</w:t>
            </w:r>
            <w:r w:rsidRPr="00650F82">
              <w:rPr>
                <w:rFonts w:ascii="Times New Roman" w:hAnsi="Times New Roman"/>
                <w:sz w:val="14"/>
                <w:szCs w:val="14"/>
                <w:lang w:eastAsia="el-GR"/>
              </w:rPr>
              <w:t>2:30.μ.μ</w:t>
            </w:r>
          </w:p>
        </w:tc>
        <w:tc>
          <w:tcPr>
            <w:tcW w:w="226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24"/>
                <w:szCs w:val="24"/>
                <w:lang w:val="en-US" w:eastAsia="el-GR"/>
              </w:rPr>
            </w:pPr>
            <w:r w:rsidRPr="00650F82">
              <w:rPr>
                <w:rFonts w:ascii="Times New Roman" w:hAnsi="Times New Roman"/>
                <w:sz w:val="24"/>
                <w:szCs w:val="24"/>
                <w:lang w:eastAsia="el-GR"/>
              </w:rPr>
              <w:t xml:space="preserve">(Μεταπτυχιακός τίτλος) </w:t>
            </w:r>
          </w:p>
          <w:p w:rsidR="00BE0013" w:rsidRPr="00650F82" w:rsidRDefault="00BE0013" w:rsidP="00D274AF">
            <w:pPr>
              <w:spacing w:after="0" w:line="240" w:lineRule="auto"/>
              <w:rPr>
                <w:rFonts w:ascii="Times New Roman" w:hAnsi="Times New Roman"/>
                <w:sz w:val="24"/>
                <w:szCs w:val="24"/>
                <w:lang w:val="en-US" w:eastAsia="el-GR"/>
              </w:rPr>
            </w:pPr>
          </w:p>
        </w:tc>
        <w:tc>
          <w:tcPr>
            <w:tcW w:w="2843"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lang w:eastAsia="el-GR"/>
              </w:rPr>
              <w:t>(Βασικός τίτλος σπουδών)</w:t>
            </w:r>
          </w:p>
        </w:tc>
      </w:tr>
      <w:tr w:rsidR="00BE0013" w:rsidRPr="00650F82" w:rsidTr="00D274AF">
        <w:tc>
          <w:tcPr>
            <w:tcW w:w="118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ECE7022</w:t>
            </w:r>
          </w:p>
          <w:p w:rsidR="00BE0013" w:rsidRPr="00650F82" w:rsidRDefault="00BE0013" w:rsidP="00D274AF">
            <w:pPr>
              <w:spacing w:after="0" w:line="240" w:lineRule="auto"/>
              <w:rPr>
                <w:rFonts w:ascii="Arial Narrow" w:hAnsi="Arial Narrow"/>
                <w:sz w:val="20"/>
                <w:szCs w:val="20"/>
                <w:lang w:eastAsia="el-GR"/>
              </w:rPr>
            </w:pPr>
          </w:p>
        </w:tc>
        <w:tc>
          <w:tcPr>
            <w:tcW w:w="15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 </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Z</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bl>
    <w:p w:rsidR="005153AE" w:rsidRPr="00750F16" w:rsidRDefault="005153AE" w:rsidP="005153AE">
      <w:pPr>
        <w:rPr>
          <w:rFonts w:ascii="Times New Roman" w:hAnsi="Times New Roman" w:cs="Times New Roman"/>
          <w:vanish/>
          <w:sz w:val="18"/>
          <w:szCs w:val="18"/>
        </w:rPr>
      </w:pPr>
    </w:p>
    <w:p w:rsidR="005153AE" w:rsidRPr="00750F16" w:rsidRDefault="005153AE" w:rsidP="005153AE">
      <w:pPr>
        <w:rPr>
          <w:rFonts w:ascii="Times New Roman" w:hAnsi="Times New Roman" w:cs="Times New Roman"/>
          <w:sz w:val="18"/>
          <w:szCs w:val="18"/>
        </w:rPr>
      </w:pPr>
    </w:p>
    <w:p w:rsidR="00D274AF" w:rsidRDefault="00D274AF" w:rsidP="00D274AF">
      <w:pPr>
        <w:spacing w:before="120" w:after="0" w:line="240" w:lineRule="auto"/>
        <w:ind w:firstLine="720"/>
        <w:jc w:val="both"/>
        <w:rPr>
          <w:rFonts w:ascii="Times New Roman" w:eastAsia="Times New Roman" w:hAnsi="Times New Roman" w:cs="Times New Roman"/>
          <w:b/>
          <w:i/>
          <w:sz w:val="20"/>
          <w:szCs w:val="20"/>
        </w:rPr>
      </w:pPr>
      <w:bookmarkStart w:id="5" w:name="_Toc422235437"/>
    </w:p>
    <w:p w:rsidR="00A04E0F" w:rsidRDefault="00A04E0F" w:rsidP="00BE0013">
      <w:pPr>
        <w:pStyle w:val="11"/>
        <w:rPr>
          <w:lang w:val="en-US"/>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tabs>
          <w:tab w:val="left" w:pos="6904"/>
        </w:tabs>
        <w:spacing w:line="252" w:lineRule="auto"/>
        <w:rPr>
          <w:rFonts w:ascii="Calibri" w:eastAsia="Calibri" w:hAnsi="Calibri" w:cs="Times New Roman"/>
          <w:b/>
          <w:bCs/>
        </w:rPr>
      </w:pPr>
      <w:r w:rsidRPr="00136E79">
        <w:rPr>
          <w:rFonts w:ascii="Calibri" w:eastAsia="Calibri" w:hAnsi="Calibri" w:cs="Times New Roman"/>
          <w:b/>
          <w:bCs/>
        </w:rPr>
        <w:lastRenderedPageBreak/>
        <w:t xml:space="preserve">Α. ΕΠΙΣΤΗΜΟΝΙΚΟΙ ΣΥΝΕΡΓΑΤΕΣ </w:t>
      </w:r>
      <w:r w:rsidRPr="00136E79">
        <w:rPr>
          <w:rFonts w:ascii="Calibri" w:eastAsia="Calibri" w:hAnsi="Calibri" w:cs="Times New Roman"/>
          <w:b/>
        </w:rPr>
        <w:t>(ή ελλείψει επιστημονικών συνεργατών, εργαστηριακοί συνεργάτες)</w:t>
      </w: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 xml:space="preserve">ΚΑΤΕΥΘΥΝΣΗ: ΔΙΟΙΚΗΣΗ ΕΠΙΧΕΙΡΗΣΕΩΝ </w:t>
      </w: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α)Κατεύθυνση: Διοίκησης Επιχειρήσεων</w:t>
      </w:r>
    </w:p>
    <w:p w:rsidR="00136E79" w:rsidRPr="00136E79" w:rsidRDefault="00136E79" w:rsidP="00136E79">
      <w:pPr>
        <w:spacing w:after="0" w:line="240" w:lineRule="auto"/>
        <w:jc w:val="both"/>
        <w:rPr>
          <w:rFonts w:ascii="Times New Roman" w:eastAsia="Times New Roman" w:hAnsi="Times New Roman" w:cs="Times New Roman"/>
          <w:sz w:val="28"/>
          <w:szCs w:val="20"/>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7"/>
        <w:gridCol w:w="1621"/>
        <w:gridCol w:w="720"/>
        <w:gridCol w:w="629"/>
        <w:gridCol w:w="567"/>
        <w:gridCol w:w="1865"/>
        <w:gridCol w:w="2105"/>
        <w:gridCol w:w="2574"/>
      </w:tblGrid>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865"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2105"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74"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101</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Μικροοικονομική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103</w:t>
            </w:r>
            <w:r w:rsidRPr="00136E79">
              <w:rPr>
                <w:rFonts w:ascii="Calibri" w:eastAsia="Calibri" w:hAnsi="Calibri" w:cs="Times New Roman"/>
                <w:b/>
              </w:rPr>
              <w:t>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Εισαγωγή στην πληροφορική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Θετικών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104</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Αρχές Χρηματοοικονομικής Λογιστικής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1050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Αγγλικής  Γλώσσας/Φιλολογίας </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1060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 ΒΑ </w:t>
            </w:r>
            <w:r w:rsidRPr="00136E79">
              <w:rPr>
                <w:rFonts w:ascii="Calibri" w:eastAsia="Calibri" w:hAnsi="Calibri" w:cs="Times New Roman"/>
                <w:b/>
                <w:lang w:val="en-US"/>
              </w:rPr>
              <w:t xml:space="preserve">1070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221ABA" w:rsidP="00136E79">
            <w:pPr>
              <w:spacing w:line="252" w:lineRule="auto"/>
              <w:rPr>
                <w:rFonts w:ascii="Calibri" w:eastAsiaTheme="minorEastAsia" w:hAnsi="Calibri" w:cs="Times New Roman"/>
                <w:b/>
              </w:rPr>
            </w:pPr>
            <w:r>
              <w:rPr>
                <w:rFonts w:ascii="Calibri" w:eastAsia="Calibri" w:hAnsi="Calibri" w:cs="Times New Roman"/>
                <w:b/>
              </w:rPr>
              <w:t xml:space="preserve">Γερμανικά </w:t>
            </w:r>
            <w:r w:rsidR="00136E79" w:rsidRPr="00136E79">
              <w:rPr>
                <w:rFonts w:ascii="Calibri" w:eastAsia="Calibri" w:hAnsi="Calibri" w:cs="Times New Roman"/>
                <w:b/>
              </w:rPr>
              <w:t xml:space="preserve">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1080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Ιταλικής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w:t>
            </w:r>
            <w:r w:rsidRPr="00136E79">
              <w:rPr>
                <w:rFonts w:ascii="Calibri" w:eastAsia="Calibri" w:hAnsi="Calibri" w:cs="Times New Roman"/>
                <w:b/>
                <w:lang w:val="en-US"/>
              </w:rPr>
              <w:t xml:space="preserve"> 201</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Μακροοικονομική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202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Στατιστική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Οικονομιών, Μαθηματικών, Θετικών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2031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Αρχές Αστικού &amp; Εμπορικού Δικαίου</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Νομικών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2040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Διοίκησης  (ΜΙ</w:t>
            </w:r>
            <w:r w:rsidRPr="00136E79">
              <w:rPr>
                <w:rFonts w:ascii="Calibri" w:eastAsia="Calibri" w:hAnsi="Calibri" w:cs="Times New Roman"/>
                <w:b/>
                <w:lang w:val="en-US"/>
              </w:rPr>
              <w:t>S</w:t>
            </w:r>
            <w:r w:rsidRPr="00136E79">
              <w:rPr>
                <w:rFonts w:ascii="Calibri" w:eastAsia="Calibri" w:hAnsi="Calibri" w:cs="Times New Roman"/>
                <w:b/>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Θετικών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205</w:t>
            </w:r>
            <w:r w:rsidRPr="00136E79">
              <w:rPr>
                <w:rFonts w:ascii="Calibri" w:eastAsia="Calibri" w:hAnsi="Calibri" w:cs="Times New Roman"/>
                <w:b/>
              </w:rPr>
              <w:t>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080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 3010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Μάρκετινγκ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Κοινωνικών                          -</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Γλωσσικών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Διαπολιτισμική Επικοινωνία σε Επαγγελματικό Περιβάλλον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 xml:space="preserve">             Κοινωνικών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Γλωσσικών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w:t>
            </w:r>
            <w:r w:rsidRPr="00136E79">
              <w:rPr>
                <w:rFonts w:ascii="Calibri" w:eastAsia="Calibri" w:hAnsi="Calibri" w:cs="Times New Roman"/>
                <w:b/>
              </w:rPr>
              <w:t>30</w:t>
            </w:r>
          </w:p>
        </w:tc>
        <w:tc>
          <w:tcPr>
            <w:tcW w:w="1628" w:type="dxa"/>
            <w:gridSpan w:val="2"/>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 xml:space="preserve">Διοίκηση  Ανθρωπίνων </w:t>
            </w:r>
            <w:r w:rsidRPr="00136E79">
              <w:rPr>
                <w:rFonts w:ascii="Calibri" w:eastAsia="Calibri" w:hAnsi="Calibri" w:cs="Times New Roman"/>
                <w:b/>
              </w:rPr>
              <w:lastRenderedPageBreak/>
              <w:t>Πόρων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lastRenderedPageBreak/>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 xml:space="preserve">BA </w:t>
            </w:r>
            <w:r w:rsidRPr="00136E79">
              <w:rPr>
                <w:rFonts w:ascii="Calibri" w:eastAsia="Calibri" w:hAnsi="Calibri" w:cs="Times New Roman"/>
                <w:b/>
              </w:rPr>
              <w:t>3041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Οργανωσιακή  Θεωρία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lang w:val="en-US"/>
              </w:rPr>
            </w:pPr>
            <w:r w:rsidRPr="00136E79">
              <w:rPr>
                <w:rFonts w:ascii="Calibri" w:eastAsia="Calibri" w:hAnsi="Calibri" w:cs="Times New Roman"/>
                <w:lang w:val="en-US"/>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Κοινωνικών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Ανθρωπιστικών Σπουδών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 xml:space="preserve">BA </w:t>
            </w:r>
            <w:r w:rsidRPr="00136E79">
              <w:rPr>
                <w:rFonts w:ascii="Calibri" w:eastAsia="Calibri" w:hAnsi="Calibri" w:cs="Times New Roman"/>
                <w:b/>
              </w:rPr>
              <w:t>3050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080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401</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p>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Επιχειρησιακή  Έρευνα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Κοινωνικών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40</w:t>
            </w:r>
            <w:r w:rsidRPr="00136E79">
              <w:rPr>
                <w:rFonts w:ascii="Calibri" w:eastAsia="Calibri" w:hAnsi="Calibri" w:cs="Times New Roman"/>
                <w:b/>
              </w:rPr>
              <w:t>21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Διαφήμιση και τεχνικές προβολής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Κοινωνικών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4031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Διοικητική  Λογιστική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4101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Διοίκηση Παραγωγής και Λειτουργιών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Calibri" w:eastAsia="Calibri" w:hAnsi="Calibri" w:cs="Times New Roman"/>
              </w:rPr>
              <w:t>Οικονομικών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4050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Αγγλικά για την Οικονομία Ι </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4060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Γαλλικά για την Οικονομία </w:t>
            </w:r>
            <w:r w:rsidRPr="00136E79">
              <w:rPr>
                <w:rFonts w:ascii="Calibri" w:eastAsia="Calibri" w:hAnsi="Calibri" w:cs="Times New Roman"/>
                <w:b/>
              </w:rPr>
              <w:lastRenderedPageBreak/>
              <w:t>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Γαλλικής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lastRenderedPageBreak/>
              <w:t xml:space="preserve">ΒΑ </w:t>
            </w:r>
            <w:r w:rsidRPr="00136E79">
              <w:rPr>
                <w:rFonts w:ascii="Calibri" w:eastAsia="Calibri" w:hAnsi="Calibri" w:cs="Times New Roman"/>
                <w:b/>
                <w:lang w:val="en-US"/>
              </w:rPr>
              <w:t xml:space="preserve">4070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4080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5101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Theme="minorEastAsia" w:hAnsi="Calibri" w:cs="Times New Roman"/>
                <w:b/>
              </w:rPr>
              <w:t>Εταιρική Ηλεκτρονική Διακυβέρνηση</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5020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Μηχανογράφηση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80" w:lineRule="atLeast"/>
              <w:jc w:val="center"/>
              <w:rPr>
                <w:rFonts w:ascii="Calibri" w:eastAsiaTheme="minorEastAsia" w:hAnsi="Calibri" w:cs="Times New Roman"/>
              </w:rPr>
            </w:pPr>
          </w:p>
          <w:p w:rsidR="00136E79" w:rsidRPr="00136E79" w:rsidRDefault="00136E79" w:rsidP="00136E79">
            <w:pPr>
              <w:spacing w:line="280" w:lineRule="atLeast"/>
              <w:jc w:val="center"/>
              <w:rPr>
                <w:rFonts w:ascii="Calibri" w:eastAsia="Calibri" w:hAnsi="Calibri" w:cs="Times New Roman"/>
              </w:rPr>
            </w:pPr>
            <w:r w:rsidRPr="00136E79">
              <w:rPr>
                <w:rFonts w:ascii="Calibri" w:eastAsia="Calibri" w:hAnsi="Calibri" w:cs="Times New Roman"/>
              </w:rPr>
              <w:t>2</w:t>
            </w:r>
          </w:p>
          <w:p w:rsidR="00136E79" w:rsidRPr="00136E79" w:rsidRDefault="00136E79" w:rsidP="00136E79">
            <w:pPr>
              <w:spacing w:line="280" w:lineRule="atLeast"/>
              <w:jc w:val="center"/>
              <w:rPr>
                <w:rFonts w:ascii="Calibri" w:eastAsiaTheme="minorEastAsia" w:hAnsi="Calibri" w:cs="Times New Roman"/>
                <w:lang w:val="en-US"/>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 xml:space="preserve">Πληροφορικής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Θετικών Επιστημών</w:t>
            </w:r>
          </w:p>
        </w:tc>
      </w:tr>
      <w:tr w:rsidR="00136E79" w:rsidRPr="00136E79" w:rsidTr="00136E79">
        <w:trPr>
          <w:trHeight w:val="274"/>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503</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Επικοινωνία Γνώσεων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Γλωσσικών - Κοινωνικών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5040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5050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5060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5070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50</w:t>
            </w:r>
            <w:r w:rsidRPr="00136E79">
              <w:rPr>
                <w:rFonts w:ascii="Calibri" w:eastAsia="Calibri" w:hAnsi="Calibri" w:cs="Times New Roman"/>
                <w:b/>
              </w:rPr>
              <w:t>8</w:t>
            </w:r>
            <w:r w:rsidRPr="00136E79">
              <w:rPr>
                <w:rFonts w:ascii="Calibri" w:eastAsia="Calibri" w:hAnsi="Calibri" w:cs="Times New Roman"/>
                <w:b/>
                <w:lang w:val="en-US"/>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Καινοτομία και Επιχειρηματικότητα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Οικονομολόγος-Διοίκησης  Επιχειρήσεων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 5091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Εργατικό Δίκαιο</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Νομικών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rPr>
              <w:t>ΒΑ</w:t>
            </w:r>
            <w:r w:rsidRPr="00136E79">
              <w:rPr>
                <w:rFonts w:ascii="Calibri" w:eastAsia="Calibri" w:hAnsi="Calibri" w:cs="Times New Roman"/>
                <w:b/>
                <w:lang w:val="en-US"/>
              </w:rPr>
              <w:t xml:space="preserve"> </w:t>
            </w:r>
            <w:r w:rsidRPr="00136E79">
              <w:rPr>
                <w:rFonts w:ascii="Calibri" w:eastAsia="Calibri" w:hAnsi="Calibri" w:cs="Times New Roman"/>
                <w:b/>
              </w:rPr>
              <w:t>4</w:t>
            </w:r>
            <w:r w:rsidRPr="00136E79">
              <w:rPr>
                <w:rFonts w:ascii="Calibri" w:eastAsia="Calibri" w:hAnsi="Calibri" w:cs="Times New Roman"/>
                <w:b/>
                <w:lang w:val="en-US"/>
              </w:rPr>
              <w:t>0</w:t>
            </w:r>
            <w:r w:rsidRPr="00136E79">
              <w:rPr>
                <w:rFonts w:ascii="Calibri" w:eastAsia="Calibri" w:hAnsi="Calibri" w:cs="Times New Roman"/>
                <w:b/>
              </w:rPr>
              <w:t>41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highlight w:val="green"/>
              </w:rPr>
            </w:pPr>
            <w:r w:rsidRPr="00136E79">
              <w:rPr>
                <w:rFonts w:ascii="Calibri" w:eastAsia="Calibri" w:hAnsi="Calibri" w:cs="Times New Roman"/>
                <w:b/>
              </w:rPr>
              <w:t>Κοινωνιολογία</w:t>
            </w:r>
            <w:r w:rsidRPr="00136E79">
              <w:rPr>
                <w:rFonts w:ascii="Calibri" w:eastAsia="Calibri" w:hAnsi="Calibri" w:cs="Times New Roman"/>
                <w:b/>
                <w:highlight w:val="green"/>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Κοινωνικών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602</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Επιχειρησιακές Επικοινωνίες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Επικοινωνίας,  Διοίκησης  Επιχειρήσεων, Δημ. Σχέσεων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603</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Δεοντολογία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 xml:space="preserve"> 6040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6050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Γαλλικά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6060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Γερμανικά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6070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60</w:t>
            </w:r>
            <w:r w:rsidRPr="00136E79">
              <w:rPr>
                <w:rFonts w:ascii="Calibri" w:eastAsia="Calibri" w:hAnsi="Calibri" w:cs="Times New Roman"/>
                <w:b/>
              </w:rPr>
              <w:t>81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Ηλεκτρονικό Εμπόριο</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Πληροφορικής , Θετικών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7010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Ανάλυση Χρηματοοικονομικών Καταστάσεων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BA 7021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Στοιχεία Κοστολόγησης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7041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Οικονομοτεχνικές Μελέτες </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7051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Διοίκηση Ολικής Ποιότητας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7061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Διοίκηση Εφοδιαστικής Αλυσίδας (Logistics)</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7071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Διεθνές Μάνατζμεντ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rPr>
                <w:rFonts w:ascii="Calibri" w:eastAsia="Calibri" w:hAnsi="Calibri" w:cs="Times New Roman"/>
              </w:rPr>
            </w:pPr>
            <w:r w:rsidRPr="00136E79">
              <w:rPr>
                <w:rFonts w:ascii="Calibri" w:eastAsia="Calibri" w:hAnsi="Calibri" w:cs="Times New Roman"/>
              </w:rPr>
              <w:t>Διοικητικών Επιστημών</w:t>
            </w:r>
          </w:p>
        </w:tc>
      </w:tr>
    </w:tbl>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β) Κατεύθυνση:Εφαρμοσμένες Ξένες Γλώσσες στη Διοίκηση και την Οικονομία</w:t>
      </w:r>
    </w:p>
    <w:p w:rsidR="00136E79" w:rsidRPr="00136E79" w:rsidRDefault="00136E79" w:rsidP="00136E79">
      <w:pPr>
        <w:tabs>
          <w:tab w:val="left" w:pos="6904"/>
        </w:tabs>
        <w:spacing w:line="252" w:lineRule="auto"/>
        <w:rPr>
          <w:rFonts w:ascii="Calibri" w:eastAsia="Calibri" w:hAnsi="Calibri" w:cs="Times New Roman"/>
          <w:b/>
          <w:sz w:val="28"/>
          <w:u w:val="single"/>
        </w:rPr>
      </w:pPr>
    </w:p>
    <w:p w:rsidR="00136E79" w:rsidRPr="00136E79" w:rsidRDefault="00136E79" w:rsidP="00136E79">
      <w:pPr>
        <w:spacing w:after="0" w:line="240" w:lineRule="auto"/>
        <w:jc w:val="both"/>
        <w:rPr>
          <w:rFonts w:ascii="Times New Roman" w:eastAsia="Times New Roman" w:hAnsi="Times New Roman" w:cs="Times New Roman"/>
          <w:sz w:val="28"/>
          <w:szCs w:val="20"/>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
        <w:gridCol w:w="1723"/>
        <w:gridCol w:w="616"/>
        <w:gridCol w:w="629"/>
        <w:gridCol w:w="567"/>
        <w:gridCol w:w="1683"/>
        <w:gridCol w:w="1979"/>
        <w:gridCol w:w="2571"/>
      </w:tblGrid>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73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61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68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1979"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7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3081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Θεωρία Μετάφρασης και Διερμηνείας</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Αγγλικής ή  Γαλλικής ή Γερμανικής ή Ιταλικής 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4030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lang w:val="en-US"/>
              </w:rPr>
              <w:t>M</w:t>
            </w:r>
            <w:r w:rsidRPr="00136E79">
              <w:rPr>
                <w:rFonts w:ascii="Calibri" w:eastAsia="Calibri" w:hAnsi="Calibri" w:cs="Times New Roman"/>
                <w:b/>
                <w:color w:val="000000"/>
                <w:shd w:val="clear" w:color="auto" w:fill="FFFFFF"/>
              </w:rPr>
              <w:t xml:space="preserve">ετάφραση οικονομικών κειμένων </w:t>
            </w:r>
            <w:r w:rsidRPr="00136E79">
              <w:rPr>
                <w:rFonts w:ascii="Calibri" w:eastAsia="Calibri" w:hAnsi="Calibri" w:cs="Times New Roman"/>
                <w:b/>
              </w:rPr>
              <w:t>(Αγγλικά) 1</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lastRenderedPageBreak/>
              <w:t>BAFL 4041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Θεσμοί και Πολιτισμός Αγγλόφωνων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Times New Roman" w:eastAsia="Times New Roman" w:hAnsi="Times New Roman" w:cs="Times New Roman"/>
                <w:sz w:val="20"/>
                <w:szCs w:val="20"/>
              </w:rPr>
              <w:t>Αγγλικής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 xml:space="preserve">BAFL </w:t>
            </w:r>
            <w:r w:rsidRPr="00136E79">
              <w:rPr>
                <w:rFonts w:ascii="Calibri" w:eastAsia="Calibri" w:hAnsi="Calibri" w:cs="Times New Roman"/>
                <w:b/>
              </w:rPr>
              <w:t>4050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Διερμηνεία Διαπραγματεύσεων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Times New Roman" w:eastAsia="Times New Roman" w:hAnsi="Times New Roman" w:cs="Times New Roman"/>
                <w:sz w:val="20"/>
                <w:szCs w:val="20"/>
              </w:rPr>
              <w:t>Αγγλικής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5060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(Γαλλικά)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5070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(Γερμανικά)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5080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(Ιταλικά)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5101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Ευρωπαϊκός πολιτισμός</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Πολιτικής Επιστήμης  Δημόσιας  Διοίκησης , Διεθνών/ Ευρωπαϊκών  Σπουδών</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5111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rPr>
              <w:t>Θεσμοί και Πολιτισμός Γαλλόφωνων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Γαλλικής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BAFL 5121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rPr>
              <w:t>Θεσμοί και Πολιτισμός Γερμανόφωνων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Γερμανικής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BAFL 5131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rPr>
              <w:t>Θεσμοί και Πολιτισμός Ιταλόφωνων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Times New Roman" w:hAnsi="Times New Roman" w:cs="Times New Roman"/>
                <w:sz w:val="20"/>
                <w:szCs w:val="20"/>
              </w:rPr>
              <w:t>Ιταλικής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6050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κειμένων </w:t>
            </w:r>
            <w:r w:rsidRPr="00136E79">
              <w:rPr>
                <w:rFonts w:ascii="Calibri" w:eastAsia="Calibri" w:hAnsi="Calibri" w:cs="Times New Roman"/>
                <w:b/>
              </w:rPr>
              <w:t>(Αγγλικά)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BAFL</w:t>
            </w:r>
            <w:r w:rsidRPr="00136E79">
              <w:rPr>
                <w:rFonts w:ascii="Calibri" w:eastAsia="Calibri" w:hAnsi="Calibri" w:cs="Times New Roman"/>
                <w:b/>
              </w:rPr>
              <w:t xml:space="preserve"> 6060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(Γαλλικά)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6070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(Γερμανικά)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6080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(Ιταλικά)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rPr>
            </w:pPr>
            <w:r w:rsidRPr="00136E79">
              <w:rPr>
                <w:rFonts w:ascii="Calibri" w:eastAsia="Calibri" w:hAnsi="Calibri" w:cs="Times New Roman"/>
                <w:b/>
                <w:lang w:val="en-US"/>
              </w:rPr>
              <w:t>BAFL</w:t>
            </w:r>
            <w:r w:rsidRPr="00136E79">
              <w:rPr>
                <w:rFonts w:ascii="Calibri" w:eastAsia="Calibri" w:hAnsi="Calibri" w:cs="Times New Roman"/>
                <w:b/>
              </w:rPr>
              <w:t xml:space="preserve"> 6101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Διερμηνεία Διαπραγματεύσεων 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7011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(Αγγλικά)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7020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Νέες Τεχνολογίες και γλωσσικοί πόροι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Γλωσσικών Επιστημών</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BAFL 7041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(Γαλλικά)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BAFL 7051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(Γερμανικά)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7061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(Ιταλικά)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BAFL </w:t>
            </w:r>
            <w:r w:rsidRPr="00136E79">
              <w:rPr>
                <w:rFonts w:ascii="Calibri" w:eastAsia="Calibri" w:hAnsi="Calibri" w:cs="Times New Roman"/>
                <w:b/>
                <w:lang w:val="en-US"/>
              </w:rPr>
              <w:t>70</w:t>
            </w:r>
            <w:r w:rsidRPr="00136E79">
              <w:rPr>
                <w:rFonts w:ascii="Calibri" w:eastAsia="Calibri" w:hAnsi="Calibri" w:cs="Times New Roman"/>
                <w:b/>
              </w:rPr>
              <w:t>7</w:t>
            </w:r>
            <w:r w:rsidRPr="00136E79">
              <w:rPr>
                <w:rFonts w:ascii="Calibri" w:eastAsia="Calibri" w:hAnsi="Calibri" w:cs="Times New Roman"/>
                <w:b/>
                <w:lang w:val="en-US"/>
              </w:rPr>
              <w:t>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Διερμηνεία Διαπραγματεύσεων ΙΙ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w:t>
            </w:r>
          </w:p>
        </w:tc>
      </w:tr>
    </w:tbl>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ΚΑΤΕΥΘΥΝΣΗ:ΔΙΟΙΚΗΣΗ ΤΟΥΡΙΣΤΙΚΩΝ ΕΠΙΧΕΙΡΗΣΕΩΝ ΚΑΙ ΕΠΙΧΕΙΡΗΣΕΩΝ ΦΙΛΟΞΕΝΙΑΣ</w:t>
      </w:r>
    </w:p>
    <w:p w:rsidR="00136E79" w:rsidRPr="00136E79" w:rsidRDefault="00136E79" w:rsidP="00136E79">
      <w:pPr>
        <w:spacing w:line="252" w:lineRule="auto"/>
        <w:jc w:val="both"/>
        <w:rPr>
          <w:rFonts w:ascii="Calibri" w:eastAsia="Calibri" w:hAnsi="Calibri" w:cs="Times New Roman"/>
          <w:b/>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626"/>
        <w:gridCol w:w="720"/>
        <w:gridCol w:w="629"/>
        <w:gridCol w:w="567"/>
        <w:gridCol w:w="1863"/>
        <w:gridCol w:w="1854"/>
        <w:gridCol w:w="2516"/>
      </w:tblGrid>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86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1854"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1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ΤΗ</w:t>
            </w:r>
            <w:r w:rsidRPr="00136E79">
              <w:rPr>
                <w:rFonts w:ascii="Calibri" w:eastAsia="Calibri" w:hAnsi="Calibri" w:cs="Times New Roman"/>
                <w:b/>
                <w:lang w:val="en-US"/>
              </w:rPr>
              <w:t xml:space="preserve"> 302</w:t>
            </w:r>
            <w:r w:rsidRPr="00136E79">
              <w:rPr>
                <w:rFonts w:ascii="Calibri" w:eastAsia="Calibri" w:hAnsi="Calibri" w:cs="Times New Roman"/>
                <w:b/>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Εισαγωγή στον Τουρισμό και τη Φιλοξενία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Επιστημών</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w:t>
            </w:r>
          </w:p>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304</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Τουριστική Γεωγραφία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Επιστημών</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401</w:t>
            </w:r>
            <w:r w:rsidRPr="00136E79">
              <w:rPr>
                <w:rFonts w:ascii="Calibri" w:eastAsia="Calibri" w:hAnsi="Calibri" w:cs="Times New Roman"/>
                <w:b/>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Τουριστική Νομοθεσία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 Τουριστικών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21</w:t>
            </w:r>
          </w:p>
        </w:tc>
        <w:tc>
          <w:tcPr>
            <w:tcW w:w="162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Οργάνωση και διοίκηση εκδηλώσεων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Οικονομικών-Διοικητικών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30</w:t>
            </w:r>
            <w:r w:rsidRPr="00136E79">
              <w:rPr>
                <w:rFonts w:ascii="Calibri" w:eastAsia="Calibri" w:hAnsi="Calibri" w:cs="Times New Roman"/>
                <w:b/>
                <w:lang w:val="en-US"/>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BATH 4041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Τουρισμός Υγείας και Ευεξίας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 509</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502</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στις υπηρεσίες φιλοξενίας και τουρισμού (συστήματα κρατήσεων)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Επιστημών </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lang w:val="en-US"/>
              </w:rPr>
              <w:lastRenderedPageBreak/>
              <w:t>BATH 503</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Επισιτιστικών Μονάδων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 50</w:t>
            </w:r>
            <w:r w:rsidRPr="00136E79">
              <w:rPr>
                <w:rFonts w:ascii="Calibri" w:eastAsia="Calibri" w:hAnsi="Calibri" w:cs="Times New Roman"/>
                <w:b/>
              </w:rPr>
              <w:t>8</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Τουρισμός και διαχείριση πολιτιστικής κληρονομιάς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w:t>
            </w:r>
            <w:r w:rsidRPr="00136E79">
              <w:rPr>
                <w:rFonts w:ascii="Calibri" w:eastAsia="Calibri" w:hAnsi="Calibri" w:cs="Times New Roman"/>
                <w:b/>
              </w:rPr>
              <w:t xml:space="preserve"> 703</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Επιχειρηματικότητα και Καινοτομία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60</w:t>
            </w:r>
            <w:r w:rsidRPr="00136E79">
              <w:rPr>
                <w:rFonts w:ascii="Calibri" w:eastAsia="Calibri" w:hAnsi="Calibri" w:cs="Times New Roman"/>
                <w:b/>
              </w:rPr>
              <w:t>11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Διαχείριση και Μάρκετινγκ τουριστικών προορισμών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w:t>
            </w:r>
            <w:r w:rsidRPr="00136E79">
              <w:rPr>
                <w:rFonts w:ascii="Calibri" w:eastAsia="Calibri" w:hAnsi="Calibri" w:cs="Times New Roman"/>
                <w:b/>
              </w:rPr>
              <w:t>1</w:t>
            </w:r>
            <w:r w:rsidRPr="00136E79">
              <w:rPr>
                <w:rFonts w:ascii="Calibri" w:eastAsia="Calibri" w:hAnsi="Calibri" w:cs="Times New Roman"/>
                <w:b/>
                <w:lang w:val="en-US"/>
              </w:rPr>
              <w:t>0</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Ταξιδιωτική Βιομηχανία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60</w:t>
            </w:r>
            <w:r w:rsidRPr="00136E79">
              <w:rPr>
                <w:rFonts w:ascii="Calibri" w:eastAsia="Calibri" w:hAnsi="Calibri" w:cs="Times New Roman"/>
                <w:b/>
              </w:rPr>
              <w:t>71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Τουριστική Πολιτική: Στρατηγική και Σχεδιασμός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ΒΑΤΗ 6081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Επικοινωνία, Δημόσιες σχέσεις και Διαφήμιση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 60</w:t>
            </w:r>
            <w:r w:rsidRPr="00136E79">
              <w:rPr>
                <w:rFonts w:ascii="Calibri" w:eastAsia="Calibri" w:hAnsi="Calibri" w:cs="Times New Roman"/>
                <w:b/>
              </w:rPr>
              <w:t>9</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Διαχείριση Ελεύθερου Χρόνου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lang w:val="en-US"/>
              </w:rPr>
            </w:pPr>
            <w:r w:rsidRPr="00136E79">
              <w:rPr>
                <w:rFonts w:ascii="Calibri" w:eastAsia="Calibri" w:hAnsi="Calibri" w:cs="Times New Roman"/>
                <w:b/>
                <w:lang w:val="en-US"/>
              </w:rPr>
              <w:t>BATH 60</w:t>
            </w:r>
            <w:r w:rsidRPr="00136E79">
              <w:rPr>
                <w:rFonts w:ascii="Calibri" w:eastAsia="Calibri" w:hAnsi="Calibri" w:cs="Times New Roman"/>
                <w:b/>
              </w:rPr>
              <w:t>2</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Γραφείο Τουρισμού</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7050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Διαδικτυακές Συναλλαγές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7021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Εναλλακτικές  Μορφές Τουρισμού και Αειφορία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lang w:val="en-US"/>
              </w:rPr>
            </w:pPr>
            <w:r w:rsidRPr="00136E79">
              <w:rPr>
                <w:rFonts w:ascii="Times New Roman" w:eastAsia="Calibri" w:hAnsi="Times New Roman" w:cs="Times New Roman"/>
                <w:sz w:val="20"/>
                <w:szCs w:val="20"/>
              </w:rPr>
              <w:t>ΑΝΤΙΣΤΟΙΧΟ Ή ΣΥΝΑΦΕΣ ΜΕΤΑΠΤΥΧΙΑΚΟ</w:t>
            </w: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BATH </w:t>
            </w:r>
            <w:r w:rsidRPr="00136E79">
              <w:rPr>
                <w:rFonts w:ascii="Calibri" w:eastAsia="Calibri" w:hAnsi="Calibri" w:cs="Times New Roman"/>
                <w:b/>
              </w:rPr>
              <w:lastRenderedPageBreak/>
              <w:t>7010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 xml:space="preserve">Οργάνωση και Διοίκηση </w:t>
            </w:r>
            <w:r w:rsidRPr="00136E79">
              <w:rPr>
                <w:rFonts w:ascii="Calibri" w:eastAsia="Calibri" w:hAnsi="Calibri" w:cs="Times New Roman"/>
                <w:b/>
              </w:rPr>
              <w:lastRenderedPageBreak/>
              <w:t>Επισιτιστικών Μονάδων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ΑΝΤΙΣΤΟΙΧΟ Ή ΣΥΝΑΦΕΣ </w:t>
            </w:r>
            <w:r w:rsidRPr="00136E79">
              <w:rPr>
                <w:rFonts w:ascii="Times New Roman" w:eastAsia="Calibri" w:hAnsi="Times New Roman" w:cs="Times New Roman"/>
                <w:sz w:val="20"/>
                <w:szCs w:val="20"/>
              </w:rPr>
              <w:lastRenderedPageBreak/>
              <w:t>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 xml:space="preserve">ΑΝΤΙΣΤΟΙΧΟ Ή ΣΥΝΑΦΕΣ </w:t>
            </w:r>
            <w:r w:rsidRPr="00136E79">
              <w:rPr>
                <w:rFonts w:ascii="Times New Roman" w:eastAsia="Calibri" w:hAnsi="Times New Roman" w:cs="Times New Roman"/>
                <w:sz w:val="20"/>
                <w:szCs w:val="20"/>
              </w:rPr>
              <w:lastRenderedPageBreak/>
              <w:t>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BATH 7060</w:t>
            </w:r>
          </w:p>
        </w:tc>
        <w:tc>
          <w:tcPr>
            <w:tcW w:w="162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Βάσεις δεδομένων στον Τουρισμό</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bl>
    <w:p w:rsidR="00136E79" w:rsidRPr="00136E79" w:rsidRDefault="00136E79" w:rsidP="00136E79">
      <w:pPr>
        <w:tabs>
          <w:tab w:val="left" w:pos="5040"/>
        </w:tabs>
        <w:spacing w:line="252" w:lineRule="auto"/>
        <w:jc w:val="both"/>
        <w:rPr>
          <w:rFonts w:ascii="Calibri" w:eastAsiaTheme="minorEastAsia" w:hAnsi="Calibri" w:cs="Times New Roman"/>
          <w:b/>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firstLine="663"/>
        <w:jc w:val="center"/>
        <w:rPr>
          <w:rFonts w:ascii="Calibri" w:eastAsia="Calibri" w:hAnsi="Calibri" w:cs="Times New Roman"/>
          <w:b/>
          <w:color w:val="000000"/>
          <w:sz w:val="24"/>
          <w:szCs w:val="24"/>
        </w:rPr>
      </w:pPr>
      <w:r w:rsidRPr="00136E79">
        <w:rPr>
          <w:rFonts w:ascii="Calibri" w:eastAsia="Calibri" w:hAnsi="Calibri" w:cs="Times New Roman"/>
          <w:b/>
          <w:sz w:val="24"/>
          <w:szCs w:val="24"/>
        </w:rPr>
        <w:t>Β</w:t>
      </w:r>
      <w:r w:rsidRPr="00136E79">
        <w:rPr>
          <w:rFonts w:ascii="Calibri" w:eastAsia="Calibri" w:hAnsi="Calibri" w:cs="Times New Roman"/>
          <w:b/>
          <w:color w:val="000000"/>
          <w:sz w:val="24"/>
          <w:szCs w:val="24"/>
        </w:rPr>
        <w:t>. ΕΡΓΑΣΤΗΡΙΑΚΟΙ ΣΥΝΕΡΓΑΤΕΣ</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 xml:space="preserve">ΚΑΤΕΥΘΥΝΣΗ: ΔΙΟΙΚΗΣΗ ΕΠΙΧΕΙΡΗΣΕΩΝ </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α) Κατεύθυνση:Διοίκησης Επιχειρήσεων</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103</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Εισαγωγή στην πληροφορική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1050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1060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 ΒΑ </w:t>
            </w:r>
            <w:r w:rsidRPr="00136E79">
              <w:rPr>
                <w:rFonts w:ascii="Calibri" w:eastAsia="Calibri" w:hAnsi="Calibri" w:cs="Times New Roman"/>
                <w:b/>
                <w:lang w:val="en-US"/>
              </w:rPr>
              <w:t xml:space="preserve">1070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ή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1080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Πληροφοριακά Συστήματα </w:t>
            </w:r>
            <w:r w:rsidRPr="00136E79">
              <w:rPr>
                <w:rFonts w:ascii="Calibri" w:eastAsia="Calibri" w:hAnsi="Calibri" w:cs="Times New Roman"/>
                <w:b/>
              </w:rPr>
              <w:lastRenderedPageBreak/>
              <w:t>Διοίκησης  (ΜΙ</w:t>
            </w:r>
            <w:r w:rsidRPr="00136E79">
              <w:rPr>
                <w:rFonts w:ascii="Calibri" w:eastAsia="Calibri" w:hAnsi="Calibri" w:cs="Times New Roman"/>
                <w:b/>
                <w:lang w:val="en-US"/>
              </w:rPr>
              <w:t>S</w:t>
            </w:r>
            <w:r w:rsidRPr="00136E79">
              <w:rPr>
                <w:rFonts w:ascii="Calibri" w:eastAsia="Calibri" w:hAnsi="Calibri" w:cs="Times New Roman"/>
                <w:b/>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lastRenderedPageBreak/>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 xml:space="preserve">ΑΝΤΙΣΤΟΙΧΟ Ή ΣΥΝΑΦΕΣ </w:t>
            </w:r>
            <w:r w:rsidRPr="00136E79">
              <w:rPr>
                <w:rFonts w:ascii="Georgia" w:eastAsia="Times New Roman" w:hAnsi="Georgia" w:cs="Times New Roman"/>
                <w:bCs/>
                <w:sz w:val="20"/>
                <w:szCs w:val="20"/>
                <w:lang w:eastAsia="el-GR"/>
              </w:rPr>
              <w:lastRenderedPageBreak/>
              <w:t>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lastRenderedPageBreak/>
              <w:t>Πληροφορικής–</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lastRenderedPageBreak/>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w:t>
            </w:r>
            <w:r w:rsidRPr="00136E79">
              <w:rPr>
                <w:rFonts w:ascii="Calibri" w:eastAsia="Calibri" w:hAnsi="Calibri" w:cs="Times New Roman"/>
                <w:b/>
                <w:lang w:val="en-US"/>
              </w:rPr>
              <w:t xml:space="preserve"> 205</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 3010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Μάρκετινγκ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Κοινωνικών -</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t>Γλωσσικών Επιστημών</w:t>
            </w:r>
          </w:p>
        </w:tc>
      </w:tr>
      <w:tr w:rsidR="00136E79" w:rsidRPr="00136E79" w:rsidTr="00136E79">
        <w:trPr>
          <w:trHeight w:val="113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w:t>
            </w:r>
            <w:r w:rsidRPr="00136E79">
              <w:rPr>
                <w:rFonts w:ascii="Calibri" w:eastAsia="Calibri" w:hAnsi="Calibri" w:cs="Times New Roman"/>
                <w:b/>
              </w:rPr>
              <w:t>30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Διοίκηση  Ανθρωπίνων Πόρων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Οικονομικών –</w:t>
            </w:r>
          </w:p>
          <w:p w:rsidR="00136E79" w:rsidRPr="00136E79" w:rsidRDefault="00136E79" w:rsidP="00136E79">
            <w:pPr>
              <w:spacing w:line="252" w:lineRule="auto"/>
              <w:jc w:val="center"/>
              <w:rPr>
                <w:rFonts w:ascii="Georgia" w:eastAsia="Times New Roman" w:hAnsi="Georgia" w:cs="Times New Roman"/>
                <w:bCs/>
                <w:sz w:val="20"/>
                <w:szCs w:val="20"/>
                <w:lang w:eastAsia="el-GR"/>
              </w:rPr>
            </w:pPr>
            <w:r w:rsidRPr="00136E79">
              <w:rPr>
                <w:rFonts w:ascii="Calibri" w:eastAsia="Calibri" w:hAnsi="Calibri" w:cs="Times New Roman"/>
              </w:rPr>
              <w:t>Διοικητικών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 xml:space="preserve">BA </w:t>
            </w:r>
            <w:r w:rsidRPr="00136E79">
              <w:rPr>
                <w:rFonts w:ascii="Calibri" w:eastAsia="Calibri" w:hAnsi="Calibri" w:cs="Times New Roman"/>
                <w:b/>
              </w:rPr>
              <w:t>3050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val="en-US" w:eastAsia="el-GR"/>
              </w:rPr>
            </w:pPr>
            <w:r w:rsidRPr="00136E79">
              <w:rPr>
                <w:rFonts w:ascii="Times New Roman" w:eastAsia="Times New Roman" w:hAnsi="Times New Roman" w:cs="Times New Roman"/>
                <w:bCs/>
                <w:sz w:val="20"/>
                <w:szCs w:val="20"/>
                <w:lang w:val="en-US"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trHeight w:val="1310"/>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Αγγλικά για την Οικονομία Ι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lastRenderedPageBreak/>
              <w:t xml:space="preserve">ΒΑ </w:t>
            </w:r>
            <w:r w:rsidRPr="00136E79">
              <w:rPr>
                <w:rFonts w:ascii="Calibri" w:eastAsia="Calibri" w:hAnsi="Calibri" w:cs="Times New Roman"/>
                <w:b/>
                <w:lang w:val="en-US"/>
              </w:rPr>
              <w:t xml:space="preserve">4060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4070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trHeight w:val="983"/>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4080</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trHeight w:val="107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5020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Μηχανογράφηση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Πληροφορικής –</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Αγγλικής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Γαλλικής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Γερμανικής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Ιταλικής</w:t>
            </w:r>
            <w:r w:rsidRPr="00136E79">
              <w:rPr>
                <w:rFonts w:ascii="Tahoma" w:eastAsia="Calibri" w:hAnsi="Tahoma" w:cs="Tahoma"/>
                <w:sz w:val="16"/>
                <w:szCs w:val="16"/>
                <w:lang w:eastAsia="el-GR"/>
              </w:rPr>
              <w:t xml:space="preserve"> Γλώσσας/</w:t>
            </w:r>
            <w:r w:rsidRPr="00136E79">
              <w:rPr>
                <w:rFonts w:ascii="Times New Roman" w:eastAsia="Calibri" w:hAnsi="Times New Roman" w:cs="Times New Roman"/>
                <w:sz w:val="20"/>
                <w:szCs w:val="20"/>
              </w:rPr>
              <w:t>Φιλολογίας</w:t>
            </w:r>
          </w:p>
        </w:tc>
      </w:tr>
      <w:tr w:rsidR="00136E79" w:rsidRPr="00136E79" w:rsidTr="00136E79">
        <w:trPr>
          <w:trHeight w:val="143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 xml:space="preserve"> 6040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rPr>
          <w:trHeight w:val="1671"/>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Γαλλικά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Γερμανικά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w:t>
            </w:r>
            <w:r w:rsidRPr="00136E79">
              <w:rPr>
                <w:rFonts w:ascii="Calibri" w:eastAsia="Calibri" w:hAnsi="Calibri" w:cs="Times New Roman"/>
                <w:b/>
              </w:rPr>
              <w:lastRenderedPageBreak/>
              <w:t>ό Περιβάλλον 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ΒΑ 7010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Ανάλυση Χρηματοοικο-νομικών Καταστάσεων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ahoma" w:eastAsia="Calibri" w:hAnsi="Tahoma" w:cs="Tahoma"/>
                <w:sz w:val="16"/>
                <w:szCs w:val="16"/>
                <w:lang w:eastAsia="el-GR"/>
              </w:rPr>
              <w:t>Οικονομικών – Διοικητικών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7032</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Σεμινάριο Τελειοφοίτων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ahoma" w:eastAsia="Calibri" w:hAnsi="Tahoma" w:cs="Tahoma"/>
                <w:sz w:val="16"/>
                <w:szCs w:val="16"/>
                <w:lang w:eastAsia="el-GR"/>
              </w:rPr>
            </w:pPr>
            <w:r w:rsidRPr="00136E79">
              <w:rPr>
                <w:rFonts w:ascii="Tahoma" w:eastAsia="Calibri" w:hAnsi="Tahoma" w:cs="Tahoma"/>
                <w:sz w:val="16"/>
                <w:szCs w:val="16"/>
                <w:lang w:eastAsia="el-GR"/>
              </w:rPr>
              <w:t>Οικονομικών – Διοικητικών, Ανθρωπιστικών, Θετικών Επιστημών</w:t>
            </w:r>
          </w:p>
        </w:tc>
      </w:tr>
    </w:tbl>
    <w:p w:rsidR="00136E79" w:rsidRPr="00136E79" w:rsidRDefault="00136E79" w:rsidP="00136E79">
      <w:pPr>
        <w:spacing w:line="252" w:lineRule="auto"/>
        <w:jc w:val="both"/>
        <w:rPr>
          <w:rFonts w:ascii="Calibri" w:eastAsiaTheme="minorEastAsia" w:hAnsi="Calibri" w:cs="Times New Roman"/>
          <w:b/>
        </w:rPr>
      </w:pPr>
      <w:r w:rsidRPr="00136E79">
        <w:rPr>
          <w:rFonts w:ascii="Calibri" w:eastAsia="Calibri" w:hAnsi="Calibri" w:cs="Times New Roman"/>
          <w:b/>
        </w:rPr>
        <w:t xml:space="preserve"> </w:t>
      </w: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β) Κατεύθυνση:Εφαρμοσμένες Ξένες Γλώσσες στη Διοίκηση και την Οικονομία</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rPr>
          <w:trHeight w:val="108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4030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lang w:val="en-US"/>
              </w:rPr>
              <w:t>M</w:t>
            </w:r>
            <w:r w:rsidRPr="00136E79">
              <w:rPr>
                <w:rFonts w:ascii="Calibri" w:eastAsia="Calibri" w:hAnsi="Calibri" w:cs="Times New Roman"/>
                <w:b/>
                <w:color w:val="000000"/>
                <w:shd w:val="clear" w:color="auto" w:fill="FFFFFF"/>
              </w:rPr>
              <w:t xml:space="preserve">ετάφραση οικονομικών κειμένων </w:t>
            </w:r>
            <w:r w:rsidRPr="00136E79">
              <w:rPr>
                <w:rFonts w:ascii="Calibri" w:eastAsia="Calibri" w:hAnsi="Calibri" w:cs="Times New Roman"/>
                <w:b/>
              </w:rPr>
              <w:t>(Αγγλικά) 1</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BAFL 4050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 xml:space="preserve">Διερμηνεία Διαπραγματεύσεων </w:t>
            </w:r>
            <w:r w:rsidRPr="00136E79">
              <w:rPr>
                <w:rFonts w:ascii="Calibri" w:eastAsia="Calibri" w:hAnsi="Calibri" w:cs="Times New Roman"/>
                <w:b/>
                <w:color w:val="000000"/>
                <w:shd w:val="clear" w:color="auto" w:fill="FFFFFF"/>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(Γαλλικά)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(Γερμανικά)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(Ιταλικά)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lastRenderedPageBreak/>
              <w:t>(Γαλλικά)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BAFL</w:t>
            </w:r>
            <w:r w:rsidRPr="00136E79">
              <w:rPr>
                <w:rFonts w:ascii="Calibri" w:eastAsia="Calibri" w:hAnsi="Calibri" w:cs="Times New Roman"/>
                <w:b/>
              </w:rPr>
              <w:t xml:space="preserve"> 6070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(Γερμανικά)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7020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Νέες Τεχνολογίες και γλωσσικοί πόροι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Γλωσσικών Επιστημών</w:t>
            </w:r>
          </w:p>
        </w:tc>
      </w:tr>
    </w:tbl>
    <w:p w:rsidR="00136E79" w:rsidRPr="00136E79" w:rsidRDefault="00136E79" w:rsidP="00136E79">
      <w:pPr>
        <w:spacing w:line="252" w:lineRule="auto"/>
        <w:jc w:val="both"/>
        <w:rPr>
          <w:rFonts w:ascii="Calibri" w:eastAsiaTheme="minorEastAsia" w:hAnsi="Calibri" w:cs="Times New Roman"/>
          <w:b/>
        </w:rPr>
      </w:pPr>
      <w:r w:rsidRPr="00136E79">
        <w:rPr>
          <w:rFonts w:ascii="Calibri" w:eastAsia="Calibri" w:hAnsi="Calibri" w:cs="Times New Roman"/>
          <w:b/>
        </w:rPr>
        <w:t xml:space="preserve"> </w:t>
      </w:r>
    </w:p>
    <w:p w:rsidR="00136E79" w:rsidRPr="00136E79" w:rsidRDefault="00136E79" w:rsidP="00136E79">
      <w:pPr>
        <w:spacing w:line="252" w:lineRule="auto"/>
        <w:jc w:val="both"/>
        <w:rPr>
          <w:rFonts w:ascii="Calibri" w:eastAsia="Calibri" w:hAnsi="Calibri" w:cs="Times New Roman"/>
          <w:b/>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ΚΑΤΕΥΘΥΝΣΗ:ΔΙΟΙΚΗΣΗ ΤΟΥΡΙΣΤΙΚΩΝ ΕΠΙΧΕΙΡΗΣΕΩΝ ΚΑΙ ΕΠΙΧΕΙΡΗΣΕΩΝ ΦΙΛΟΞΕΝΙΑΣ</w:t>
      </w:r>
    </w:p>
    <w:p w:rsidR="00136E79" w:rsidRPr="00136E79" w:rsidRDefault="00136E79" w:rsidP="00136E79">
      <w:pPr>
        <w:spacing w:line="252" w:lineRule="auto"/>
        <w:jc w:val="both"/>
        <w:rPr>
          <w:rFonts w:ascii="Calibri" w:eastAsia="Calibri" w:hAnsi="Calibri" w:cs="Times New Roman"/>
          <w:b/>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left="44"/>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30</w:t>
            </w:r>
            <w:r w:rsidRPr="00136E79">
              <w:rPr>
                <w:rFonts w:ascii="Calibri" w:eastAsia="Calibri" w:hAnsi="Calibri" w:cs="Times New Roman"/>
                <w:b/>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 509</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502</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στις υπηρεσίες φιλοξενίας και τουρισμού (συστήματα κρατήσεων)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lang w:val="en-US"/>
              </w:rPr>
              <w:t>BATH 503</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Οργάνωση και Διοίκηση </w:t>
            </w:r>
            <w:r w:rsidRPr="00136E79">
              <w:rPr>
                <w:rFonts w:ascii="Calibri" w:eastAsia="Calibri" w:hAnsi="Calibri" w:cs="Times New Roman"/>
                <w:b/>
              </w:rPr>
              <w:lastRenderedPageBreak/>
              <w:t>Επισιτιστικών Μονάδων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BATH 6</w:t>
            </w:r>
            <w:r w:rsidRPr="00136E79">
              <w:rPr>
                <w:rFonts w:ascii="Calibri" w:eastAsia="Calibri" w:hAnsi="Calibri" w:cs="Times New Roman"/>
                <w:b/>
              </w:rPr>
              <w:t>1</w:t>
            </w:r>
            <w:r w:rsidRPr="00136E79">
              <w:rPr>
                <w:rFonts w:ascii="Calibri" w:eastAsia="Calibri" w:hAnsi="Calibri" w:cs="Times New Roman"/>
                <w:b/>
                <w:lang w:val="en-US"/>
              </w:rPr>
              <w:t>0</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Ταξιδιωτική Βιομηχανία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Διαδικτυακές Συναλλαγές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Επισιτιστικών Μονάδων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7060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Βάσεις δεδομένων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Times New Roman" w:eastAsia="Calibri" w:hAnsi="Times New Roman" w:cs="Times New Roman"/>
                <w:sz w:val="20"/>
                <w:szCs w:val="20"/>
              </w:rPr>
            </w:pPr>
            <w:r w:rsidRPr="00136E79">
              <w:rPr>
                <w:rFonts w:ascii="Calibri" w:eastAsia="Calibri" w:hAnsi="Calibri" w:cs="Times New Roman"/>
              </w:rPr>
              <w:t>Πληροφορικής</w:t>
            </w:r>
          </w:p>
        </w:tc>
      </w:tr>
    </w:tbl>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2A5A72" w:rsidRDefault="002A5A72" w:rsidP="002A5A72">
      <w:pPr>
        <w:pStyle w:val="20"/>
        <w:ind w:firstLine="425"/>
        <w:rPr>
          <w:b/>
          <w:i/>
          <w:sz w:val="20"/>
        </w:rPr>
      </w:pPr>
      <w:r>
        <w:rPr>
          <w:b/>
          <w:i/>
          <w:sz w:val="20"/>
        </w:rPr>
        <w:lastRenderedPageBreak/>
        <w:t>ΤΜΗΜΑ ΛΟΓΙΣΤΙΚΗΣ ΚΑΙ ΧΡΗΜΑΤΟΟΙΚΟΝΟΜΙΚΗΣ</w:t>
      </w:r>
    </w:p>
    <w:p w:rsidR="002A5A72" w:rsidRDefault="002A5A72" w:rsidP="002A5A72">
      <w:pPr>
        <w:pStyle w:val="20"/>
        <w:ind w:firstLine="425"/>
        <w:rPr>
          <w:b/>
          <w:i/>
          <w:sz w:val="20"/>
        </w:rPr>
      </w:pPr>
      <w:r>
        <w:rPr>
          <w:b/>
          <w:i/>
          <w:sz w:val="20"/>
        </w:rPr>
        <w:t>Α. ΕΠΙΣΤΗΜΟΝΙΚΟΙ ΣΥΝΕΡΓΑΤΕΣ (ή ελλείψει επιστημονικών συνεργατών, εργαστηριακοί συνεργάτες)</w:t>
      </w:r>
    </w:p>
    <w:tbl>
      <w:tblPr>
        <w:tblpPr w:leftFromText="180" w:rightFromText="180" w:vertAnchor="text" w:horzAnchor="margin"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567"/>
        <w:gridCol w:w="709"/>
        <w:gridCol w:w="567"/>
        <w:gridCol w:w="1559"/>
        <w:gridCol w:w="1701"/>
        <w:gridCol w:w="2268"/>
      </w:tblGrid>
      <w:tr w:rsidR="002A5A72" w:rsidRPr="000C6477" w:rsidTr="002A5A72">
        <w:trPr>
          <w:cantSplit/>
          <w:trHeight w:val="1134"/>
        </w:trPr>
        <w:tc>
          <w:tcPr>
            <w:tcW w:w="1242" w:type="dxa"/>
          </w:tcPr>
          <w:p w:rsidR="002A5A72" w:rsidRPr="000C6477" w:rsidRDefault="002A5A72" w:rsidP="002A5A72">
            <w:pPr>
              <w:pStyle w:val="20"/>
              <w:rPr>
                <w:b/>
                <w:sz w:val="18"/>
                <w:szCs w:val="18"/>
              </w:rPr>
            </w:pPr>
            <w:r w:rsidRPr="000C6477">
              <w:rPr>
                <w:b/>
                <w:sz w:val="18"/>
                <w:szCs w:val="18"/>
              </w:rPr>
              <w:t>Κωδικός Μαθ/τος</w:t>
            </w:r>
          </w:p>
        </w:tc>
        <w:tc>
          <w:tcPr>
            <w:tcW w:w="2268" w:type="dxa"/>
          </w:tcPr>
          <w:p w:rsidR="002A5A72" w:rsidRPr="000C6477" w:rsidRDefault="002A5A72" w:rsidP="002A5A72">
            <w:pPr>
              <w:pStyle w:val="20"/>
              <w:rPr>
                <w:b/>
                <w:sz w:val="20"/>
              </w:rPr>
            </w:pPr>
            <w:r w:rsidRPr="000C6477">
              <w:rPr>
                <w:b/>
                <w:sz w:val="20"/>
              </w:rPr>
              <w:t>Τίτλος Μαθήματος</w:t>
            </w:r>
          </w:p>
        </w:tc>
        <w:tc>
          <w:tcPr>
            <w:tcW w:w="567" w:type="dxa"/>
            <w:textDirection w:val="btLr"/>
          </w:tcPr>
          <w:p w:rsidR="002A5A72" w:rsidRPr="000C6477" w:rsidRDefault="002A5A72" w:rsidP="002A5A72">
            <w:pPr>
              <w:pStyle w:val="20"/>
              <w:ind w:left="113" w:right="113"/>
              <w:rPr>
                <w:b/>
                <w:sz w:val="20"/>
              </w:rPr>
            </w:pPr>
            <w:r w:rsidRPr="000C6477">
              <w:rPr>
                <w:b/>
                <w:sz w:val="20"/>
              </w:rPr>
              <w:t>Εξάμηνο Σπουδών</w:t>
            </w:r>
          </w:p>
        </w:tc>
        <w:tc>
          <w:tcPr>
            <w:tcW w:w="1276" w:type="dxa"/>
            <w:gridSpan w:val="2"/>
          </w:tcPr>
          <w:p w:rsidR="002A5A72" w:rsidRPr="000C6477" w:rsidRDefault="002A5A72" w:rsidP="002A5A72">
            <w:pPr>
              <w:pStyle w:val="20"/>
              <w:rPr>
                <w:b/>
                <w:sz w:val="18"/>
                <w:szCs w:val="18"/>
              </w:rPr>
            </w:pPr>
            <w:r w:rsidRPr="000C6477">
              <w:rPr>
                <w:b/>
                <w:sz w:val="18"/>
                <w:szCs w:val="18"/>
              </w:rPr>
              <w:t>Εβδομαδιαίες Ώρες  (Θ / ΑΠ)</w:t>
            </w:r>
          </w:p>
        </w:tc>
        <w:tc>
          <w:tcPr>
            <w:tcW w:w="1559" w:type="dxa"/>
          </w:tcPr>
          <w:p w:rsidR="002A5A72" w:rsidRPr="000C6477" w:rsidRDefault="002A5A72" w:rsidP="002A5A72">
            <w:pPr>
              <w:pStyle w:val="20"/>
              <w:rPr>
                <w:b/>
                <w:sz w:val="20"/>
              </w:rPr>
            </w:pPr>
            <w:r w:rsidRPr="000C6477">
              <w:rPr>
                <w:b/>
                <w:sz w:val="20"/>
              </w:rPr>
              <w:t>Γνωστικό Αντικείμενο</w:t>
            </w:r>
          </w:p>
          <w:p w:rsidR="002A5A72" w:rsidRPr="000C6477" w:rsidRDefault="002A5A72" w:rsidP="002A5A72">
            <w:pPr>
              <w:pStyle w:val="20"/>
              <w:rPr>
                <w:sz w:val="20"/>
              </w:rPr>
            </w:pPr>
            <w:r w:rsidRPr="000C6477">
              <w:rPr>
                <w:sz w:val="20"/>
              </w:rPr>
              <w:t>(Διδακτορικό)</w:t>
            </w:r>
          </w:p>
        </w:tc>
        <w:tc>
          <w:tcPr>
            <w:tcW w:w="1701" w:type="dxa"/>
          </w:tcPr>
          <w:p w:rsidR="002A5A72" w:rsidRPr="000C6477" w:rsidRDefault="002A5A72" w:rsidP="002A5A72">
            <w:pPr>
              <w:pStyle w:val="20"/>
              <w:rPr>
                <w:b/>
                <w:sz w:val="20"/>
              </w:rPr>
            </w:pPr>
            <w:r w:rsidRPr="000C6477">
              <w:rPr>
                <w:b/>
                <w:sz w:val="20"/>
              </w:rPr>
              <w:t xml:space="preserve">Εξειδίκευση </w:t>
            </w:r>
          </w:p>
          <w:p w:rsidR="002A5A72" w:rsidRPr="000C6477" w:rsidRDefault="002A5A72" w:rsidP="002A5A72">
            <w:pPr>
              <w:pStyle w:val="20"/>
              <w:rPr>
                <w:b/>
                <w:sz w:val="20"/>
              </w:rPr>
            </w:pPr>
            <w:r w:rsidRPr="000C6477">
              <w:rPr>
                <w:sz w:val="20"/>
              </w:rPr>
              <w:t>(Μεταπτυχιακός τίτλος)</w:t>
            </w:r>
          </w:p>
          <w:p w:rsidR="002A5A72" w:rsidRPr="000C6477" w:rsidRDefault="002A5A72" w:rsidP="002A5A72">
            <w:pPr>
              <w:pStyle w:val="20"/>
              <w:rPr>
                <w:i/>
                <w:sz w:val="20"/>
              </w:rPr>
            </w:pPr>
            <w:r w:rsidRPr="000C6477">
              <w:rPr>
                <w:i/>
                <w:sz w:val="20"/>
              </w:rPr>
              <w:t>Στην περίπτωση έλλειψης επιστημονικών συνεργατών</w:t>
            </w:r>
          </w:p>
        </w:tc>
        <w:tc>
          <w:tcPr>
            <w:tcW w:w="2268" w:type="dxa"/>
          </w:tcPr>
          <w:p w:rsidR="002A5A72" w:rsidRPr="000C6477" w:rsidRDefault="002A5A72" w:rsidP="002A5A72">
            <w:pPr>
              <w:pStyle w:val="20"/>
              <w:jc w:val="center"/>
              <w:rPr>
                <w:b/>
                <w:sz w:val="20"/>
              </w:rPr>
            </w:pPr>
            <w:r w:rsidRPr="000C6477">
              <w:rPr>
                <w:b/>
                <w:sz w:val="20"/>
              </w:rPr>
              <w:t xml:space="preserve">Ειδικότητα </w:t>
            </w:r>
          </w:p>
          <w:p w:rsidR="002A5A72" w:rsidRPr="000C6477" w:rsidRDefault="002A5A72" w:rsidP="002A5A72">
            <w:pPr>
              <w:pStyle w:val="20"/>
              <w:jc w:val="center"/>
              <w:rPr>
                <w:sz w:val="20"/>
              </w:rPr>
            </w:pPr>
            <w:r w:rsidRPr="000C6477">
              <w:rPr>
                <w:sz w:val="20"/>
              </w:rPr>
              <w:t>(Βασικός τίτλος σπουδών)</w:t>
            </w:r>
          </w:p>
          <w:p w:rsidR="002A5A72" w:rsidRPr="000C6477" w:rsidRDefault="002A5A72" w:rsidP="002A5A72">
            <w:pPr>
              <w:pStyle w:val="20"/>
              <w:rPr>
                <w:i/>
                <w:sz w:val="20"/>
              </w:rPr>
            </w:pP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LOG1011</w:t>
            </w:r>
          </w:p>
        </w:tc>
        <w:tc>
          <w:tcPr>
            <w:tcW w:w="2268" w:type="dxa"/>
          </w:tcPr>
          <w:p w:rsidR="002A5A72" w:rsidRPr="000C6477" w:rsidRDefault="002A5A72" w:rsidP="002A5A72">
            <w:pPr>
              <w:pStyle w:val="20"/>
              <w:rPr>
                <w:sz w:val="20"/>
              </w:rPr>
            </w:pPr>
            <w:r w:rsidRPr="000C6477">
              <w:rPr>
                <w:sz w:val="20"/>
              </w:rPr>
              <w:t xml:space="preserve">Μικροοικονομική </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LOG1021</w:t>
            </w:r>
          </w:p>
        </w:tc>
        <w:tc>
          <w:tcPr>
            <w:tcW w:w="2268" w:type="dxa"/>
          </w:tcPr>
          <w:p w:rsidR="002A5A72" w:rsidRPr="000C6477" w:rsidRDefault="002A5A72" w:rsidP="002A5A72">
            <w:pPr>
              <w:pStyle w:val="20"/>
              <w:rPr>
                <w:sz w:val="20"/>
              </w:rPr>
            </w:pPr>
            <w:r w:rsidRPr="000C6477">
              <w:rPr>
                <w:sz w:val="20"/>
              </w:rPr>
              <w:t>Διοικητική των Επιχειρήσεων</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Διοίκηση Επιχειρήσεων</w:t>
            </w:r>
          </w:p>
        </w:tc>
        <w:tc>
          <w:tcPr>
            <w:tcW w:w="1701" w:type="dxa"/>
          </w:tcPr>
          <w:p w:rsidR="002A5A72" w:rsidRPr="000C6477" w:rsidRDefault="002A5A72" w:rsidP="002A5A72">
            <w:pPr>
              <w:pStyle w:val="20"/>
              <w:rPr>
                <w:sz w:val="20"/>
              </w:rPr>
            </w:pPr>
            <w:r w:rsidRPr="000C6477">
              <w:rPr>
                <w:sz w:val="20"/>
              </w:rPr>
              <w:t>Διοίκηση Επιχειρήσεων</w:t>
            </w:r>
          </w:p>
        </w:tc>
        <w:tc>
          <w:tcPr>
            <w:tcW w:w="2268" w:type="dxa"/>
          </w:tcPr>
          <w:p w:rsidR="002A5A72" w:rsidRPr="000C6477" w:rsidRDefault="002A5A72" w:rsidP="002A5A72">
            <w:pPr>
              <w:pStyle w:val="20"/>
              <w:rPr>
                <w:sz w:val="20"/>
              </w:rPr>
            </w:pPr>
            <w:r>
              <w:rPr>
                <w:sz w:val="20"/>
              </w:rPr>
              <w:t xml:space="preserve">Διοίκηση Επιχειρήσεων-Οικονομικών Επιστημών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LOG1031</w:t>
            </w:r>
          </w:p>
        </w:tc>
        <w:tc>
          <w:tcPr>
            <w:tcW w:w="2268" w:type="dxa"/>
          </w:tcPr>
          <w:p w:rsidR="002A5A72" w:rsidRPr="000C6477" w:rsidRDefault="002A5A72" w:rsidP="002A5A72">
            <w:pPr>
              <w:pStyle w:val="20"/>
              <w:rPr>
                <w:sz w:val="20"/>
              </w:rPr>
            </w:pPr>
            <w:r w:rsidRPr="000C6477">
              <w:rPr>
                <w:sz w:val="20"/>
              </w:rPr>
              <w:t xml:space="preserve">Εισαγωγή στο Λογιστική </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3555E5"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3555E5" w:rsidRDefault="002A5A72" w:rsidP="002A5A72">
            <w:pPr>
              <w:pStyle w:val="20"/>
              <w:rPr>
                <w:sz w:val="20"/>
              </w:rPr>
            </w:pPr>
            <w:r w:rsidRPr="003555E5">
              <w:rPr>
                <w:sz w:val="20"/>
              </w:rPr>
              <w:t>Λογιστική - Χρηματοοικονομική – Τραπεζική  - Διοίκηση Επιχειρήσεων</w:t>
            </w:r>
          </w:p>
        </w:tc>
        <w:tc>
          <w:tcPr>
            <w:tcW w:w="2268" w:type="dxa"/>
          </w:tcPr>
          <w:p w:rsidR="002A5A72" w:rsidRPr="003555E5" w:rsidRDefault="002A5A72" w:rsidP="002A5A72">
            <w:pPr>
              <w:pStyle w:val="20"/>
              <w:rPr>
                <w:sz w:val="20"/>
              </w:rPr>
            </w:pPr>
            <w:r w:rsidRPr="003555E5">
              <w:rPr>
                <w:sz w:val="20"/>
              </w:rPr>
              <w:t>Λογιστικής-Χρηματοοικονομικής - Διοίκησης Επιχειρήσεων -Οικονομικών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lang w:val="en-US"/>
              </w:rPr>
            </w:pPr>
            <w:r w:rsidRPr="000C6477">
              <w:rPr>
                <w:sz w:val="18"/>
                <w:szCs w:val="18"/>
                <w:lang w:val="en-US"/>
              </w:rPr>
              <w:lastRenderedPageBreak/>
              <w:t>LOG1041</w:t>
            </w:r>
          </w:p>
        </w:tc>
        <w:tc>
          <w:tcPr>
            <w:tcW w:w="2268" w:type="dxa"/>
          </w:tcPr>
          <w:p w:rsidR="002A5A72" w:rsidRPr="000C6477" w:rsidRDefault="002A5A72" w:rsidP="002A5A72">
            <w:pPr>
              <w:pStyle w:val="20"/>
              <w:rPr>
                <w:sz w:val="20"/>
              </w:rPr>
            </w:pPr>
            <w:r w:rsidRPr="000C6477">
              <w:rPr>
                <w:sz w:val="20"/>
              </w:rPr>
              <w:t>Οικονομικά Μαθηματικά</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 xml:space="preserve">Μαθηματικών </w:t>
            </w:r>
          </w:p>
        </w:tc>
        <w:tc>
          <w:tcPr>
            <w:tcW w:w="1701" w:type="dxa"/>
          </w:tcPr>
          <w:p w:rsidR="002A5A72" w:rsidRPr="003555E5" w:rsidRDefault="002A5A72" w:rsidP="002A5A72">
            <w:pPr>
              <w:pStyle w:val="20"/>
              <w:rPr>
                <w:sz w:val="20"/>
              </w:rPr>
            </w:pPr>
            <w:r w:rsidRPr="003555E5">
              <w:rPr>
                <w:sz w:val="20"/>
              </w:rPr>
              <w:t>Μαθηματικών</w:t>
            </w:r>
          </w:p>
        </w:tc>
        <w:tc>
          <w:tcPr>
            <w:tcW w:w="2268" w:type="dxa"/>
          </w:tcPr>
          <w:p w:rsidR="002A5A72" w:rsidRPr="003555E5" w:rsidRDefault="002A5A72" w:rsidP="002A5A72">
            <w:pPr>
              <w:pStyle w:val="20"/>
              <w:rPr>
                <w:sz w:val="20"/>
              </w:rPr>
            </w:pPr>
            <w:r w:rsidRPr="003555E5">
              <w:rPr>
                <w:sz w:val="20"/>
              </w:rPr>
              <w:t>Μαθηματικών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LOG1051</w:t>
            </w:r>
          </w:p>
        </w:tc>
        <w:tc>
          <w:tcPr>
            <w:tcW w:w="2268" w:type="dxa"/>
          </w:tcPr>
          <w:p w:rsidR="002A5A72" w:rsidRPr="000C6477" w:rsidRDefault="002A5A72" w:rsidP="002A5A72">
            <w:pPr>
              <w:pStyle w:val="20"/>
              <w:rPr>
                <w:sz w:val="20"/>
              </w:rPr>
            </w:pPr>
            <w:r w:rsidRPr="000C6477">
              <w:rPr>
                <w:sz w:val="20"/>
              </w:rPr>
              <w:t>Πληροφορική Ι</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1Θ</w:t>
            </w:r>
          </w:p>
        </w:tc>
        <w:tc>
          <w:tcPr>
            <w:tcW w:w="567" w:type="dxa"/>
          </w:tcPr>
          <w:p w:rsidR="002A5A72" w:rsidRPr="000C6477" w:rsidRDefault="002A5A72" w:rsidP="002A5A72">
            <w:pPr>
              <w:pStyle w:val="20"/>
              <w:rPr>
                <w:sz w:val="18"/>
                <w:szCs w:val="18"/>
              </w:rPr>
            </w:pPr>
            <w:r w:rsidRPr="000C6477">
              <w:rPr>
                <w:sz w:val="18"/>
                <w:szCs w:val="18"/>
              </w:rPr>
              <w:t>1ΑΠ</w:t>
            </w:r>
          </w:p>
        </w:tc>
        <w:tc>
          <w:tcPr>
            <w:tcW w:w="1559" w:type="dxa"/>
          </w:tcPr>
          <w:p w:rsidR="002A5A72" w:rsidRPr="003555E5" w:rsidRDefault="002A5A72" w:rsidP="002A5A72">
            <w:pPr>
              <w:pStyle w:val="20"/>
              <w:rPr>
                <w:sz w:val="20"/>
              </w:rPr>
            </w:pPr>
            <w:r w:rsidRPr="003555E5">
              <w:rPr>
                <w:sz w:val="20"/>
              </w:rPr>
              <w:t xml:space="preserve">Πληροφορική </w:t>
            </w:r>
          </w:p>
        </w:tc>
        <w:tc>
          <w:tcPr>
            <w:tcW w:w="1701" w:type="dxa"/>
          </w:tcPr>
          <w:p w:rsidR="002A5A72" w:rsidRPr="003555E5" w:rsidRDefault="002A5A72" w:rsidP="002A5A72">
            <w:pPr>
              <w:pStyle w:val="20"/>
              <w:rPr>
                <w:sz w:val="20"/>
              </w:rPr>
            </w:pPr>
            <w:r w:rsidRPr="003555E5">
              <w:rPr>
                <w:sz w:val="20"/>
              </w:rPr>
              <w:t>Πληροφορική</w:t>
            </w:r>
          </w:p>
        </w:tc>
        <w:tc>
          <w:tcPr>
            <w:tcW w:w="2268" w:type="dxa"/>
          </w:tcPr>
          <w:p w:rsidR="002A5A72" w:rsidRPr="003555E5" w:rsidRDefault="002A5A72" w:rsidP="002A5A72">
            <w:pPr>
              <w:pStyle w:val="20"/>
              <w:rPr>
                <w:sz w:val="20"/>
              </w:rPr>
            </w:pPr>
            <w:r w:rsidRPr="003555E5">
              <w:rPr>
                <w:sz w:val="20"/>
              </w:rPr>
              <w:t xml:space="preserve">Πληροφορική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LOG1061</w:t>
            </w:r>
          </w:p>
        </w:tc>
        <w:tc>
          <w:tcPr>
            <w:tcW w:w="2268" w:type="dxa"/>
          </w:tcPr>
          <w:p w:rsidR="002A5A72" w:rsidRPr="000C6477" w:rsidRDefault="002A5A72" w:rsidP="002A5A72">
            <w:pPr>
              <w:pStyle w:val="20"/>
              <w:rPr>
                <w:sz w:val="20"/>
              </w:rPr>
            </w:pPr>
            <w:r w:rsidRPr="000C6477">
              <w:rPr>
                <w:sz w:val="20"/>
              </w:rPr>
              <w:t>Εμπορικό και Οικονομικό Δίκαιο</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Δίκαιο</w:t>
            </w:r>
          </w:p>
        </w:tc>
        <w:tc>
          <w:tcPr>
            <w:tcW w:w="1701" w:type="dxa"/>
          </w:tcPr>
          <w:p w:rsidR="002A5A72" w:rsidRPr="003555E5" w:rsidRDefault="002A5A72" w:rsidP="002A5A72">
            <w:pPr>
              <w:pStyle w:val="20"/>
              <w:rPr>
                <w:sz w:val="20"/>
              </w:rPr>
            </w:pPr>
            <w:r w:rsidRPr="003555E5">
              <w:rPr>
                <w:sz w:val="20"/>
              </w:rPr>
              <w:t>Δίκαιο</w:t>
            </w:r>
          </w:p>
        </w:tc>
        <w:tc>
          <w:tcPr>
            <w:tcW w:w="2268" w:type="dxa"/>
          </w:tcPr>
          <w:p w:rsidR="002A5A72" w:rsidRPr="003555E5" w:rsidRDefault="002A5A72" w:rsidP="002A5A72">
            <w:pPr>
              <w:pStyle w:val="20"/>
              <w:rPr>
                <w:sz w:val="20"/>
              </w:rPr>
            </w:pPr>
            <w:r w:rsidRPr="003555E5">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LOG2011</w:t>
            </w:r>
          </w:p>
        </w:tc>
        <w:tc>
          <w:tcPr>
            <w:tcW w:w="2268" w:type="dxa"/>
          </w:tcPr>
          <w:p w:rsidR="002A5A72" w:rsidRPr="000C6477" w:rsidRDefault="002A5A72" w:rsidP="002A5A72">
            <w:pPr>
              <w:pStyle w:val="20"/>
              <w:rPr>
                <w:sz w:val="20"/>
              </w:rPr>
            </w:pPr>
            <w:r w:rsidRPr="000C6477">
              <w:rPr>
                <w:sz w:val="20"/>
              </w:rPr>
              <w:t>Μακροοικονομική</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 xml:space="preserve">Οικονομικά </w:t>
            </w:r>
          </w:p>
        </w:tc>
        <w:tc>
          <w:tcPr>
            <w:tcW w:w="1701" w:type="dxa"/>
          </w:tcPr>
          <w:p w:rsidR="002A5A72" w:rsidRPr="003555E5" w:rsidRDefault="002A5A72" w:rsidP="002A5A72">
            <w:pPr>
              <w:pStyle w:val="20"/>
              <w:rPr>
                <w:sz w:val="20"/>
              </w:rPr>
            </w:pPr>
            <w:r w:rsidRPr="003555E5">
              <w:rPr>
                <w:sz w:val="20"/>
              </w:rPr>
              <w:t xml:space="preserve">Οικονομικά </w:t>
            </w:r>
          </w:p>
        </w:tc>
        <w:tc>
          <w:tcPr>
            <w:tcW w:w="2268" w:type="dxa"/>
          </w:tcPr>
          <w:p w:rsidR="002A5A72" w:rsidRPr="003555E5"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LOG2021</w:t>
            </w:r>
          </w:p>
        </w:tc>
        <w:tc>
          <w:tcPr>
            <w:tcW w:w="2268" w:type="dxa"/>
          </w:tcPr>
          <w:p w:rsidR="002A5A72" w:rsidRPr="000C6477" w:rsidRDefault="002A5A72" w:rsidP="002A5A72">
            <w:pPr>
              <w:pStyle w:val="20"/>
              <w:rPr>
                <w:sz w:val="20"/>
              </w:rPr>
            </w:pPr>
            <w:r w:rsidRPr="000C6477">
              <w:rPr>
                <w:sz w:val="20"/>
              </w:rPr>
              <w:t>Διοίκηση Ανθρωπίνων Πόρων</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Διοίκηση Επιχειρήσεων</w:t>
            </w:r>
          </w:p>
        </w:tc>
        <w:tc>
          <w:tcPr>
            <w:tcW w:w="1701" w:type="dxa"/>
          </w:tcPr>
          <w:p w:rsidR="002A5A72" w:rsidRPr="003555E5" w:rsidRDefault="002A5A72" w:rsidP="002A5A72">
            <w:pPr>
              <w:pStyle w:val="20"/>
              <w:rPr>
                <w:sz w:val="20"/>
              </w:rPr>
            </w:pPr>
            <w:r w:rsidRPr="003555E5">
              <w:rPr>
                <w:sz w:val="20"/>
              </w:rPr>
              <w:t>Διοίκηση Επιχειρήσεων</w:t>
            </w:r>
          </w:p>
        </w:tc>
        <w:tc>
          <w:tcPr>
            <w:tcW w:w="2268" w:type="dxa"/>
          </w:tcPr>
          <w:p w:rsidR="002A5A72" w:rsidRPr="003555E5"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LOG2031</w:t>
            </w:r>
          </w:p>
        </w:tc>
        <w:tc>
          <w:tcPr>
            <w:tcW w:w="2268" w:type="dxa"/>
          </w:tcPr>
          <w:p w:rsidR="002A5A72" w:rsidRPr="000C6477" w:rsidRDefault="002A5A72" w:rsidP="002A5A72">
            <w:pPr>
              <w:pStyle w:val="20"/>
              <w:rPr>
                <w:sz w:val="20"/>
              </w:rPr>
            </w:pPr>
            <w:r w:rsidRPr="000C6477">
              <w:rPr>
                <w:sz w:val="20"/>
              </w:rPr>
              <w:t>Χρηματοοικονομική Λογιστική</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3555E5"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3555E5" w:rsidRDefault="002A5A72" w:rsidP="002A5A72">
            <w:pPr>
              <w:pStyle w:val="20"/>
              <w:rPr>
                <w:sz w:val="20"/>
              </w:rPr>
            </w:pPr>
            <w:r w:rsidRPr="003555E5">
              <w:rPr>
                <w:sz w:val="20"/>
              </w:rPr>
              <w:t>Λογιστική - Χρηματοοικονομική – Τραπεζική  - Διοίκηση Επιχειρήσεων</w:t>
            </w:r>
          </w:p>
        </w:tc>
        <w:tc>
          <w:tcPr>
            <w:tcW w:w="2268" w:type="dxa"/>
          </w:tcPr>
          <w:p w:rsidR="002A5A72" w:rsidRPr="003555E5" w:rsidRDefault="002A5A72" w:rsidP="002A5A72">
            <w:pPr>
              <w:pStyle w:val="20"/>
              <w:rPr>
                <w:sz w:val="20"/>
              </w:rPr>
            </w:pPr>
            <w:r w:rsidRPr="003555E5">
              <w:rPr>
                <w:sz w:val="20"/>
              </w:rPr>
              <w:t>Λογιστικής-Χρηματοοικονομ</w:t>
            </w:r>
            <w:r>
              <w:rPr>
                <w:sz w:val="20"/>
              </w:rPr>
              <w:t>ικής - Διοίκησης Επιχειρήσεων -</w:t>
            </w:r>
            <w:r w:rsidRPr="003555E5">
              <w:rPr>
                <w:sz w:val="20"/>
              </w:rPr>
              <w:t xml:space="preserve">Οικονομικών Επιστημών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LOG2071</w:t>
            </w:r>
          </w:p>
        </w:tc>
        <w:tc>
          <w:tcPr>
            <w:tcW w:w="2268" w:type="dxa"/>
          </w:tcPr>
          <w:p w:rsidR="002A5A72" w:rsidRPr="000C6477" w:rsidRDefault="002A5A72" w:rsidP="002A5A72">
            <w:pPr>
              <w:pStyle w:val="20"/>
              <w:rPr>
                <w:sz w:val="20"/>
              </w:rPr>
            </w:pPr>
            <w:r w:rsidRPr="000C6477">
              <w:rPr>
                <w:sz w:val="20"/>
              </w:rPr>
              <w:t>Στατιστική Επιχειρήσεων</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Στατιστικής-Μαθηματικών</w:t>
            </w:r>
          </w:p>
        </w:tc>
        <w:tc>
          <w:tcPr>
            <w:tcW w:w="1701" w:type="dxa"/>
          </w:tcPr>
          <w:p w:rsidR="002A5A72" w:rsidRPr="000C6477" w:rsidRDefault="002A5A72" w:rsidP="002A5A72">
            <w:pPr>
              <w:pStyle w:val="20"/>
              <w:rPr>
                <w:sz w:val="20"/>
              </w:rPr>
            </w:pPr>
            <w:r w:rsidRPr="000C6477">
              <w:rPr>
                <w:sz w:val="20"/>
              </w:rPr>
              <w:t>Στατιστικής-Μαθηματικών</w:t>
            </w:r>
          </w:p>
        </w:tc>
        <w:tc>
          <w:tcPr>
            <w:tcW w:w="2268" w:type="dxa"/>
          </w:tcPr>
          <w:p w:rsidR="002A5A72" w:rsidRPr="000C6477" w:rsidRDefault="002A5A72" w:rsidP="002A5A72">
            <w:pPr>
              <w:pStyle w:val="20"/>
              <w:rPr>
                <w:sz w:val="20"/>
              </w:rPr>
            </w:pPr>
            <w:r w:rsidRPr="000C6477">
              <w:rPr>
                <w:sz w:val="20"/>
              </w:rPr>
              <w:t>Στατιστικής-Μαθηματικών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LOG2051</w:t>
            </w:r>
          </w:p>
        </w:tc>
        <w:tc>
          <w:tcPr>
            <w:tcW w:w="2268" w:type="dxa"/>
          </w:tcPr>
          <w:p w:rsidR="002A5A72" w:rsidRPr="000C6477" w:rsidRDefault="002A5A72" w:rsidP="002A5A72">
            <w:pPr>
              <w:pStyle w:val="20"/>
              <w:rPr>
                <w:sz w:val="20"/>
              </w:rPr>
            </w:pPr>
            <w:r w:rsidRPr="000C6477">
              <w:rPr>
                <w:sz w:val="20"/>
              </w:rPr>
              <w:t>Πληροφορική ΙΙ</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Πληροφορικής</w:t>
            </w:r>
          </w:p>
        </w:tc>
        <w:tc>
          <w:tcPr>
            <w:tcW w:w="1701" w:type="dxa"/>
          </w:tcPr>
          <w:p w:rsidR="002A5A72" w:rsidRPr="000C6477" w:rsidRDefault="002A5A72" w:rsidP="002A5A72">
            <w:pPr>
              <w:pStyle w:val="20"/>
              <w:rPr>
                <w:sz w:val="20"/>
              </w:rPr>
            </w:pPr>
            <w:r w:rsidRPr="000C6477">
              <w:rPr>
                <w:sz w:val="20"/>
              </w:rPr>
              <w:t>Πληροφορικής</w:t>
            </w:r>
          </w:p>
        </w:tc>
        <w:tc>
          <w:tcPr>
            <w:tcW w:w="2268" w:type="dxa"/>
          </w:tcPr>
          <w:p w:rsidR="002A5A72" w:rsidRPr="000C6477" w:rsidRDefault="002A5A72" w:rsidP="002A5A72">
            <w:pPr>
              <w:pStyle w:val="20"/>
              <w:rPr>
                <w:sz w:val="20"/>
              </w:rPr>
            </w:pPr>
            <w:r w:rsidRPr="000C6477">
              <w:rPr>
                <w:sz w:val="20"/>
              </w:rPr>
              <w:t xml:space="preserve">Πληροφορικής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LOG2061</w:t>
            </w:r>
          </w:p>
        </w:tc>
        <w:tc>
          <w:tcPr>
            <w:tcW w:w="2268" w:type="dxa"/>
          </w:tcPr>
          <w:p w:rsidR="002A5A72" w:rsidRPr="000C6477" w:rsidRDefault="002A5A72" w:rsidP="002A5A72">
            <w:pPr>
              <w:pStyle w:val="20"/>
              <w:rPr>
                <w:sz w:val="20"/>
              </w:rPr>
            </w:pPr>
            <w:r w:rsidRPr="000C6477">
              <w:rPr>
                <w:sz w:val="20"/>
              </w:rPr>
              <w:t>Εργατικό Δίκαιο</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a4"/>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Δίκαιο</w:t>
            </w:r>
          </w:p>
        </w:tc>
        <w:tc>
          <w:tcPr>
            <w:tcW w:w="1701" w:type="dxa"/>
          </w:tcPr>
          <w:p w:rsidR="002A5A72" w:rsidRPr="000C6477" w:rsidRDefault="002A5A72" w:rsidP="002A5A72">
            <w:pPr>
              <w:pStyle w:val="20"/>
              <w:rPr>
                <w:sz w:val="20"/>
              </w:rPr>
            </w:pPr>
            <w:r w:rsidRPr="000C6477">
              <w:rPr>
                <w:sz w:val="20"/>
              </w:rPr>
              <w:t>Δίκαιο</w:t>
            </w:r>
          </w:p>
        </w:tc>
        <w:tc>
          <w:tcPr>
            <w:tcW w:w="2268" w:type="dxa"/>
          </w:tcPr>
          <w:p w:rsidR="002A5A72" w:rsidRPr="000C6477" w:rsidRDefault="002A5A72" w:rsidP="002A5A72">
            <w:pPr>
              <w:pStyle w:val="20"/>
              <w:rPr>
                <w:sz w:val="20"/>
              </w:rPr>
            </w:pPr>
            <w:r w:rsidRPr="000C6477">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lang w:val="en-US"/>
              </w:rPr>
            </w:pPr>
            <w:r w:rsidRPr="000C6477">
              <w:rPr>
                <w:sz w:val="18"/>
                <w:szCs w:val="18"/>
                <w:lang w:val="en-US"/>
              </w:rPr>
              <w:t>LOG3011</w:t>
            </w:r>
          </w:p>
        </w:tc>
        <w:tc>
          <w:tcPr>
            <w:tcW w:w="2268" w:type="dxa"/>
          </w:tcPr>
          <w:p w:rsidR="002A5A72" w:rsidRPr="000C6477" w:rsidRDefault="002A5A72" w:rsidP="002A5A72">
            <w:pPr>
              <w:pStyle w:val="20"/>
              <w:rPr>
                <w:sz w:val="20"/>
              </w:rPr>
            </w:pPr>
            <w:r w:rsidRPr="000C6477">
              <w:rPr>
                <w:sz w:val="20"/>
              </w:rPr>
              <w:t>Αρχές Χρηματοοικονομικής Διοίκησης</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LOG3021</w:t>
            </w:r>
          </w:p>
        </w:tc>
        <w:tc>
          <w:tcPr>
            <w:tcW w:w="2268" w:type="dxa"/>
          </w:tcPr>
          <w:p w:rsidR="002A5A72" w:rsidRPr="000C6477" w:rsidRDefault="002A5A72" w:rsidP="002A5A72">
            <w:pPr>
              <w:pStyle w:val="20"/>
              <w:rPr>
                <w:sz w:val="20"/>
              </w:rPr>
            </w:pPr>
            <w:r w:rsidRPr="000C6477">
              <w:rPr>
                <w:sz w:val="20"/>
              </w:rPr>
              <w:t>Επιχειρησιακή ‘Έρευνα</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1701"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2268" w:type="dxa"/>
          </w:tcPr>
          <w:p w:rsidR="002A5A72" w:rsidRPr="000C6477" w:rsidRDefault="002A5A72" w:rsidP="002A5A72">
            <w:pPr>
              <w:pStyle w:val="20"/>
              <w:rPr>
                <w:sz w:val="20"/>
              </w:rPr>
            </w:pPr>
            <w:r>
              <w:rPr>
                <w:sz w:val="20"/>
              </w:rPr>
              <w:t>Μαθηματικών-Οικονομικών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LOG3031</w:t>
            </w:r>
          </w:p>
        </w:tc>
        <w:tc>
          <w:tcPr>
            <w:tcW w:w="2268" w:type="dxa"/>
          </w:tcPr>
          <w:p w:rsidR="002A5A72" w:rsidRPr="000C6477" w:rsidRDefault="002A5A72" w:rsidP="002A5A72">
            <w:pPr>
              <w:pStyle w:val="20"/>
              <w:rPr>
                <w:sz w:val="20"/>
              </w:rPr>
            </w:pPr>
            <w:r w:rsidRPr="000C6477">
              <w:rPr>
                <w:sz w:val="20"/>
              </w:rPr>
              <w:t>Αρχές  Μάρκετινγκ</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Μάρκετινγκ-Διοίκηση Επιχειρήσεων</w:t>
            </w:r>
          </w:p>
        </w:tc>
        <w:tc>
          <w:tcPr>
            <w:tcW w:w="1701" w:type="dxa"/>
          </w:tcPr>
          <w:p w:rsidR="002A5A72" w:rsidRPr="000C6477" w:rsidRDefault="002A5A72" w:rsidP="002A5A72">
            <w:pPr>
              <w:pStyle w:val="20"/>
              <w:rPr>
                <w:sz w:val="20"/>
              </w:rPr>
            </w:pPr>
            <w:r w:rsidRPr="000C6477">
              <w:rPr>
                <w:sz w:val="20"/>
              </w:rPr>
              <w:t xml:space="preserve">Μάρκετινγκ-Διοίκηση Επιχειρήσεων </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LOG3041</w:t>
            </w:r>
          </w:p>
        </w:tc>
        <w:tc>
          <w:tcPr>
            <w:tcW w:w="2268" w:type="dxa"/>
          </w:tcPr>
          <w:p w:rsidR="002A5A72" w:rsidRPr="000C6477" w:rsidRDefault="002A5A72" w:rsidP="002A5A72">
            <w:pPr>
              <w:pStyle w:val="20"/>
              <w:rPr>
                <w:sz w:val="20"/>
              </w:rPr>
            </w:pPr>
            <w:r w:rsidRPr="000C6477">
              <w:rPr>
                <w:sz w:val="20"/>
              </w:rPr>
              <w:t>Λογιστική Εταιρειών</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5D0187">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5D0187">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5D0187">
              <w:rPr>
                <w:sz w:val="20"/>
              </w:rPr>
              <w:t>Λογιστικής-Χρηματοοικονομικής - Διοίκη</w:t>
            </w:r>
            <w:r>
              <w:rPr>
                <w:sz w:val="20"/>
              </w:rPr>
              <w:t>σης Επιχειρήσεων -</w:t>
            </w:r>
            <w:r w:rsidRPr="005D0187">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rPr>
            </w:pPr>
            <w:r w:rsidRPr="001038C1">
              <w:rPr>
                <w:sz w:val="18"/>
                <w:szCs w:val="18"/>
                <w:lang w:val="en-US"/>
              </w:rPr>
              <w:t>LOG305</w:t>
            </w:r>
            <w:r w:rsidRPr="001038C1">
              <w:rPr>
                <w:sz w:val="18"/>
                <w:szCs w:val="18"/>
              </w:rPr>
              <w:t>1</w:t>
            </w:r>
          </w:p>
        </w:tc>
        <w:tc>
          <w:tcPr>
            <w:tcW w:w="2268" w:type="dxa"/>
          </w:tcPr>
          <w:p w:rsidR="002A5A72" w:rsidRPr="001038C1" w:rsidRDefault="002A5A72" w:rsidP="002A5A72">
            <w:pPr>
              <w:pStyle w:val="20"/>
              <w:rPr>
                <w:sz w:val="20"/>
              </w:rPr>
            </w:pPr>
            <w:r w:rsidRPr="001038C1">
              <w:rPr>
                <w:sz w:val="20"/>
              </w:rPr>
              <w:t>Ελληνικά Λογιστικά Πρότυπα (ΕΛΠ-ΕΓΛΣ)</w:t>
            </w:r>
          </w:p>
        </w:tc>
        <w:tc>
          <w:tcPr>
            <w:tcW w:w="567" w:type="dxa"/>
          </w:tcPr>
          <w:p w:rsidR="002A5A72" w:rsidRPr="001038C1" w:rsidRDefault="002A5A72" w:rsidP="002A5A72">
            <w:pPr>
              <w:pStyle w:val="20"/>
              <w:rPr>
                <w:sz w:val="20"/>
              </w:rPr>
            </w:pPr>
            <w:r w:rsidRPr="001038C1">
              <w:rPr>
                <w:sz w:val="20"/>
              </w:rPr>
              <w:t>Γ</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A90A8A" w:rsidRDefault="002A5A72" w:rsidP="002A5A72">
            <w:pPr>
              <w:pStyle w:val="20"/>
              <w:rPr>
                <w:sz w:val="20"/>
              </w:rPr>
            </w:pPr>
            <w:r w:rsidRPr="00A90A8A">
              <w:rPr>
                <w:sz w:val="20"/>
              </w:rPr>
              <w:t>Λογιστική–Χρηματοοικ</w:t>
            </w:r>
            <w:r w:rsidRPr="00A90A8A">
              <w:rPr>
                <w:sz w:val="20"/>
              </w:rPr>
              <w:lastRenderedPageBreak/>
              <w:t>ονομικά Διοίκηση Επιχειρήσεων -Οικονομικά</w:t>
            </w:r>
          </w:p>
        </w:tc>
        <w:tc>
          <w:tcPr>
            <w:tcW w:w="1701" w:type="dxa"/>
          </w:tcPr>
          <w:p w:rsidR="002A5A72" w:rsidRPr="00A90A8A" w:rsidRDefault="002A5A72" w:rsidP="002A5A72">
            <w:pPr>
              <w:pStyle w:val="20"/>
              <w:rPr>
                <w:sz w:val="20"/>
              </w:rPr>
            </w:pPr>
            <w:r w:rsidRPr="00A90A8A">
              <w:rPr>
                <w:sz w:val="20"/>
              </w:rPr>
              <w:lastRenderedPageBreak/>
              <w:t>Λογιστική - Χρηματοοικον</w:t>
            </w:r>
            <w:r w:rsidRPr="00A90A8A">
              <w:rPr>
                <w:sz w:val="20"/>
              </w:rPr>
              <w:lastRenderedPageBreak/>
              <w:t>ομική – Τραπεζική  - Διοίκηση Επιχειρήσεων</w:t>
            </w:r>
          </w:p>
        </w:tc>
        <w:tc>
          <w:tcPr>
            <w:tcW w:w="2268" w:type="dxa"/>
          </w:tcPr>
          <w:p w:rsidR="002A5A72" w:rsidRPr="00A90A8A" w:rsidRDefault="002A5A72" w:rsidP="002A5A72">
            <w:pPr>
              <w:pStyle w:val="20"/>
              <w:rPr>
                <w:sz w:val="20"/>
              </w:rPr>
            </w:pPr>
            <w:r w:rsidRPr="00A90A8A">
              <w:rPr>
                <w:sz w:val="20"/>
              </w:rPr>
              <w:lastRenderedPageBreak/>
              <w:t>Λογιστικής-Χρηματοοικονομική</w:t>
            </w:r>
            <w:r>
              <w:rPr>
                <w:sz w:val="20"/>
              </w:rPr>
              <w:t>ς</w:t>
            </w:r>
            <w:r>
              <w:rPr>
                <w:sz w:val="20"/>
              </w:rPr>
              <w:lastRenderedPageBreak/>
              <w:t>-</w:t>
            </w:r>
            <w:r w:rsidRPr="00A90A8A">
              <w:rPr>
                <w:sz w:val="20"/>
              </w:rPr>
              <w:t>Διοίκησης Επιχειρήσεων- 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rPr>
            </w:pPr>
            <w:r w:rsidRPr="001038C1">
              <w:rPr>
                <w:sz w:val="18"/>
                <w:szCs w:val="18"/>
                <w:lang w:val="en-US"/>
              </w:rPr>
              <w:lastRenderedPageBreak/>
              <w:t>LOG401</w:t>
            </w:r>
            <w:r w:rsidRPr="001038C1">
              <w:rPr>
                <w:sz w:val="18"/>
                <w:szCs w:val="18"/>
              </w:rPr>
              <w:t>1</w:t>
            </w:r>
          </w:p>
        </w:tc>
        <w:tc>
          <w:tcPr>
            <w:tcW w:w="2268" w:type="dxa"/>
          </w:tcPr>
          <w:p w:rsidR="002A5A72" w:rsidRPr="001038C1" w:rsidRDefault="002A5A72" w:rsidP="002A5A72">
            <w:pPr>
              <w:pStyle w:val="20"/>
              <w:rPr>
                <w:sz w:val="20"/>
              </w:rPr>
            </w:pPr>
            <w:r w:rsidRPr="001038C1">
              <w:rPr>
                <w:sz w:val="20"/>
              </w:rPr>
              <w:t>Ειδικές Κλαδικές Λογιστικές</w:t>
            </w:r>
          </w:p>
        </w:tc>
        <w:tc>
          <w:tcPr>
            <w:tcW w:w="567" w:type="dxa"/>
          </w:tcPr>
          <w:p w:rsidR="002A5A72" w:rsidRPr="001038C1" w:rsidRDefault="002A5A72" w:rsidP="002A5A72">
            <w:pPr>
              <w:pStyle w:val="20"/>
              <w:rPr>
                <w:sz w:val="20"/>
              </w:rPr>
            </w:pPr>
            <w:r w:rsidRPr="001038C1">
              <w:rPr>
                <w:sz w:val="20"/>
              </w:rPr>
              <w:t>Δ</w:t>
            </w:r>
          </w:p>
        </w:tc>
        <w:tc>
          <w:tcPr>
            <w:tcW w:w="709" w:type="dxa"/>
          </w:tcPr>
          <w:p w:rsidR="002A5A72" w:rsidRPr="001038C1" w:rsidRDefault="002A5A72" w:rsidP="002A5A72">
            <w:pPr>
              <w:pStyle w:val="20"/>
              <w:rPr>
                <w:sz w:val="18"/>
                <w:szCs w:val="18"/>
              </w:rPr>
            </w:pPr>
            <w:r w:rsidRPr="001038C1">
              <w:rPr>
                <w:sz w:val="18"/>
                <w:szCs w:val="18"/>
              </w:rPr>
              <w:t>3Θ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1038C1"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1038C1"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LOG402</w:t>
            </w:r>
            <w:r w:rsidRPr="000C6477">
              <w:rPr>
                <w:sz w:val="18"/>
                <w:szCs w:val="18"/>
              </w:rPr>
              <w:t>1</w:t>
            </w:r>
          </w:p>
        </w:tc>
        <w:tc>
          <w:tcPr>
            <w:tcW w:w="2268" w:type="dxa"/>
          </w:tcPr>
          <w:p w:rsidR="002A5A72" w:rsidRPr="000C6477" w:rsidRDefault="002A5A72" w:rsidP="002A5A72">
            <w:pPr>
              <w:pStyle w:val="20"/>
              <w:rPr>
                <w:sz w:val="20"/>
              </w:rPr>
            </w:pPr>
            <w:r w:rsidRPr="000C6477">
              <w:rPr>
                <w:sz w:val="20"/>
              </w:rPr>
              <w:t>Λογιστική Κόστους</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Pr>
                <w:sz w:val="20"/>
              </w:rPr>
              <w:t>Λογιστικής</w:t>
            </w:r>
            <w:r w:rsidRPr="00A90A8A">
              <w:rPr>
                <w:sz w:val="20"/>
              </w:rPr>
              <w:t>-Χρηματοοικονομικής</w:t>
            </w:r>
            <w:r>
              <w:rPr>
                <w:sz w:val="20"/>
              </w:rPr>
              <w:t>-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LOG403</w:t>
            </w:r>
            <w:r w:rsidRPr="000C6477">
              <w:rPr>
                <w:sz w:val="18"/>
                <w:szCs w:val="18"/>
              </w:rPr>
              <w:t>1</w:t>
            </w:r>
          </w:p>
        </w:tc>
        <w:tc>
          <w:tcPr>
            <w:tcW w:w="2268" w:type="dxa"/>
          </w:tcPr>
          <w:p w:rsidR="002A5A72" w:rsidRPr="000C6477" w:rsidRDefault="002A5A72" w:rsidP="002A5A72">
            <w:pPr>
              <w:pStyle w:val="20"/>
              <w:rPr>
                <w:sz w:val="20"/>
              </w:rPr>
            </w:pPr>
            <w:r w:rsidRPr="000C6477">
              <w:rPr>
                <w:sz w:val="20"/>
              </w:rPr>
              <w:t>Χρηματοοικονομική των Επιχειρήσεων</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LOG4061</w:t>
            </w:r>
          </w:p>
        </w:tc>
        <w:tc>
          <w:tcPr>
            <w:tcW w:w="2268" w:type="dxa"/>
          </w:tcPr>
          <w:p w:rsidR="002A5A72" w:rsidRPr="000C6477" w:rsidRDefault="002A5A72" w:rsidP="002A5A72">
            <w:pPr>
              <w:pStyle w:val="20"/>
              <w:rPr>
                <w:sz w:val="20"/>
              </w:rPr>
            </w:pPr>
            <w:r w:rsidRPr="000C6477">
              <w:rPr>
                <w:sz w:val="20"/>
              </w:rPr>
              <w:t>Αγορές Χρήματος και Κεφαλαίου</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lastRenderedPageBreak/>
              <w:t>LOG7061</w:t>
            </w:r>
          </w:p>
        </w:tc>
        <w:tc>
          <w:tcPr>
            <w:tcW w:w="2268" w:type="dxa"/>
          </w:tcPr>
          <w:p w:rsidR="002A5A72" w:rsidRPr="001038C1" w:rsidRDefault="002A5A72" w:rsidP="002A5A72">
            <w:pPr>
              <w:pStyle w:val="20"/>
              <w:rPr>
                <w:sz w:val="20"/>
              </w:rPr>
            </w:pPr>
            <w:r w:rsidRPr="001038C1">
              <w:rPr>
                <w:sz w:val="20"/>
              </w:rPr>
              <w:t>Επιχειρησιακή Ηθική και Δεοντολογία</w:t>
            </w:r>
          </w:p>
        </w:tc>
        <w:tc>
          <w:tcPr>
            <w:tcW w:w="567" w:type="dxa"/>
          </w:tcPr>
          <w:p w:rsidR="002A5A72" w:rsidRPr="001038C1" w:rsidRDefault="002A5A72" w:rsidP="002A5A72">
            <w:pPr>
              <w:pStyle w:val="20"/>
              <w:rPr>
                <w:sz w:val="20"/>
              </w:rPr>
            </w:pPr>
            <w:r w:rsidRPr="001038C1">
              <w:rPr>
                <w:sz w:val="20"/>
              </w:rPr>
              <w:t>Δ</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1038C1">
              <w:rPr>
                <w:sz w:val="20"/>
              </w:rPr>
              <w:t>Οικονομικά</w:t>
            </w:r>
          </w:p>
        </w:tc>
        <w:tc>
          <w:tcPr>
            <w:tcW w:w="1701" w:type="dxa"/>
          </w:tcPr>
          <w:p w:rsidR="002A5A72" w:rsidRPr="001038C1" w:rsidRDefault="002A5A72" w:rsidP="002A5A72">
            <w:pPr>
              <w:pStyle w:val="20"/>
              <w:rPr>
                <w:sz w:val="20"/>
              </w:rPr>
            </w:pPr>
            <w:r w:rsidRPr="001038C1">
              <w:rPr>
                <w:sz w:val="20"/>
              </w:rPr>
              <w:t>Οικονομικά</w:t>
            </w:r>
          </w:p>
        </w:tc>
        <w:tc>
          <w:tcPr>
            <w:tcW w:w="2268" w:type="dxa"/>
          </w:tcPr>
          <w:p w:rsidR="002A5A72" w:rsidRPr="001038C1" w:rsidRDefault="002A5A72" w:rsidP="002A5A72">
            <w:pPr>
              <w:pStyle w:val="20"/>
              <w:rPr>
                <w:sz w:val="20"/>
              </w:rPr>
            </w:pPr>
            <w:r w:rsidRPr="001038C1">
              <w:rPr>
                <w:sz w:val="20"/>
              </w:rPr>
              <w:t>Οικονομ</w:t>
            </w:r>
            <w:r>
              <w:rPr>
                <w:sz w:val="20"/>
              </w:rPr>
              <w:t>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t>LOG5091</w:t>
            </w:r>
          </w:p>
        </w:tc>
        <w:tc>
          <w:tcPr>
            <w:tcW w:w="2268" w:type="dxa"/>
          </w:tcPr>
          <w:p w:rsidR="002A5A72" w:rsidRPr="001038C1" w:rsidRDefault="002A5A72" w:rsidP="002A5A72">
            <w:pPr>
              <w:pStyle w:val="20"/>
              <w:rPr>
                <w:sz w:val="20"/>
              </w:rPr>
            </w:pPr>
            <w:r w:rsidRPr="001038C1">
              <w:rPr>
                <w:sz w:val="20"/>
              </w:rPr>
              <w:t>Δίκαιο Επιχειρήσεων</w:t>
            </w:r>
          </w:p>
        </w:tc>
        <w:tc>
          <w:tcPr>
            <w:tcW w:w="567" w:type="dxa"/>
          </w:tcPr>
          <w:p w:rsidR="002A5A72" w:rsidRPr="001038C1" w:rsidRDefault="002A5A72" w:rsidP="002A5A72">
            <w:pPr>
              <w:pStyle w:val="20"/>
              <w:rPr>
                <w:sz w:val="20"/>
              </w:rPr>
            </w:pPr>
            <w:r w:rsidRPr="001038C1">
              <w:rPr>
                <w:sz w:val="20"/>
              </w:rPr>
              <w:t>Ε</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1038C1">
              <w:rPr>
                <w:sz w:val="20"/>
              </w:rPr>
              <w:t>Δίκαιο</w:t>
            </w:r>
          </w:p>
        </w:tc>
        <w:tc>
          <w:tcPr>
            <w:tcW w:w="1701" w:type="dxa"/>
          </w:tcPr>
          <w:p w:rsidR="002A5A72" w:rsidRPr="001038C1" w:rsidRDefault="002A5A72" w:rsidP="002A5A72">
            <w:pPr>
              <w:pStyle w:val="20"/>
              <w:rPr>
                <w:sz w:val="20"/>
              </w:rPr>
            </w:pPr>
            <w:r w:rsidRPr="001038C1">
              <w:rPr>
                <w:sz w:val="20"/>
              </w:rPr>
              <w:t>Δίκαιο</w:t>
            </w:r>
          </w:p>
        </w:tc>
        <w:tc>
          <w:tcPr>
            <w:tcW w:w="2268" w:type="dxa"/>
          </w:tcPr>
          <w:p w:rsidR="002A5A72" w:rsidRPr="001038C1" w:rsidRDefault="002A5A72" w:rsidP="002A5A72">
            <w:pPr>
              <w:pStyle w:val="20"/>
              <w:rPr>
                <w:sz w:val="20"/>
              </w:rPr>
            </w:pPr>
            <w:r w:rsidRPr="001038C1">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LOG5101</w:t>
            </w:r>
          </w:p>
        </w:tc>
        <w:tc>
          <w:tcPr>
            <w:tcW w:w="2268" w:type="dxa"/>
          </w:tcPr>
          <w:p w:rsidR="002A5A72" w:rsidRPr="000C6477" w:rsidRDefault="002A5A72" w:rsidP="002A5A72">
            <w:pPr>
              <w:pStyle w:val="20"/>
              <w:rPr>
                <w:sz w:val="20"/>
              </w:rPr>
            </w:pPr>
            <w:r w:rsidRPr="000C6477">
              <w:rPr>
                <w:sz w:val="20"/>
              </w:rPr>
              <w:t>Φορολογική Λογιστική</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LOG5031</w:t>
            </w:r>
          </w:p>
        </w:tc>
        <w:tc>
          <w:tcPr>
            <w:tcW w:w="2268" w:type="dxa"/>
          </w:tcPr>
          <w:p w:rsidR="002A5A72" w:rsidRPr="000C6477" w:rsidRDefault="002A5A72" w:rsidP="002A5A72">
            <w:pPr>
              <w:pStyle w:val="20"/>
              <w:rPr>
                <w:sz w:val="20"/>
              </w:rPr>
            </w:pPr>
            <w:r w:rsidRPr="000C6477">
              <w:rPr>
                <w:sz w:val="20"/>
              </w:rPr>
              <w:t xml:space="preserve">Μηχανογραφημένη Λογιστική </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1Θ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Επιστημών-Πληροφορικής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LOG504</w:t>
            </w:r>
            <w:r w:rsidRPr="000C6477">
              <w:rPr>
                <w:sz w:val="18"/>
                <w:szCs w:val="18"/>
              </w:rPr>
              <w:t>1</w:t>
            </w:r>
          </w:p>
        </w:tc>
        <w:tc>
          <w:tcPr>
            <w:tcW w:w="2268" w:type="dxa"/>
          </w:tcPr>
          <w:p w:rsidR="002A5A72" w:rsidRPr="000C6477" w:rsidRDefault="002A5A72" w:rsidP="002A5A72">
            <w:pPr>
              <w:pStyle w:val="20"/>
              <w:rPr>
                <w:sz w:val="20"/>
              </w:rPr>
            </w:pPr>
            <w:r w:rsidRPr="000C6477">
              <w:rPr>
                <w:sz w:val="20"/>
              </w:rPr>
              <w:t>Ανάλυση Χρημ/κων Καταστάσεων</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Οικονομικά-Διοίκηση-Λογιστική</w:t>
            </w:r>
          </w:p>
        </w:tc>
        <w:tc>
          <w:tcPr>
            <w:tcW w:w="1701" w:type="dxa"/>
          </w:tcPr>
          <w:p w:rsidR="002A5A72" w:rsidRPr="000C6477" w:rsidRDefault="002A5A72" w:rsidP="002A5A72">
            <w:pPr>
              <w:pStyle w:val="20"/>
              <w:rPr>
                <w:sz w:val="20"/>
              </w:rPr>
            </w:pPr>
            <w:r w:rsidRPr="000C6477">
              <w:rPr>
                <w:sz w:val="20"/>
              </w:rPr>
              <w:t>Οικονομικά-Διοίκηση-Λογιστική</w:t>
            </w:r>
          </w:p>
        </w:tc>
        <w:tc>
          <w:tcPr>
            <w:tcW w:w="2268" w:type="dxa"/>
          </w:tcPr>
          <w:p w:rsidR="002A5A72" w:rsidRPr="000C6477" w:rsidRDefault="002A5A72" w:rsidP="002A5A72">
            <w:pPr>
              <w:pStyle w:val="20"/>
              <w:rPr>
                <w:sz w:val="20"/>
              </w:rPr>
            </w:pPr>
            <w:r>
              <w:rPr>
                <w:sz w:val="20"/>
              </w:rPr>
              <w:t xml:space="preserve">Οικονομικών Επιστημών </w:t>
            </w:r>
            <w:r w:rsidRPr="000C6477">
              <w:rPr>
                <w:sz w:val="20"/>
              </w:rPr>
              <w:t>-Λογιστικής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LOG505</w:t>
            </w:r>
            <w:r w:rsidRPr="000C6477">
              <w:rPr>
                <w:sz w:val="18"/>
                <w:szCs w:val="18"/>
              </w:rPr>
              <w:t>1</w:t>
            </w:r>
          </w:p>
        </w:tc>
        <w:tc>
          <w:tcPr>
            <w:tcW w:w="2268" w:type="dxa"/>
          </w:tcPr>
          <w:p w:rsidR="002A5A72" w:rsidRPr="000C6477" w:rsidRDefault="002A5A72" w:rsidP="002A5A72">
            <w:pPr>
              <w:pStyle w:val="20"/>
              <w:rPr>
                <w:sz w:val="20"/>
              </w:rPr>
            </w:pPr>
            <w:r w:rsidRPr="000C6477">
              <w:rPr>
                <w:sz w:val="20"/>
              </w:rPr>
              <w:t>Επιχειρησιακή Στρατηγική και Πολιτική</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Διοίκηση Επιχειρήσεων</w:t>
            </w:r>
          </w:p>
        </w:tc>
        <w:tc>
          <w:tcPr>
            <w:tcW w:w="1701" w:type="dxa"/>
          </w:tcPr>
          <w:p w:rsidR="002A5A72" w:rsidRPr="000C6477" w:rsidRDefault="002A5A72" w:rsidP="002A5A72">
            <w:pPr>
              <w:pStyle w:val="20"/>
              <w:rPr>
                <w:sz w:val="20"/>
              </w:rPr>
            </w:pPr>
            <w:r w:rsidRPr="000C6477">
              <w:rPr>
                <w:sz w:val="20"/>
              </w:rPr>
              <w:t>Διοίκηση Επιχειρήσεων</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lastRenderedPageBreak/>
              <w:t>LOG506</w:t>
            </w:r>
            <w:r w:rsidRPr="000C6477">
              <w:rPr>
                <w:sz w:val="18"/>
                <w:szCs w:val="18"/>
              </w:rPr>
              <w:t>1</w:t>
            </w:r>
          </w:p>
        </w:tc>
        <w:tc>
          <w:tcPr>
            <w:tcW w:w="2268" w:type="dxa"/>
          </w:tcPr>
          <w:p w:rsidR="002A5A72" w:rsidRPr="000C6477" w:rsidRDefault="002A5A72" w:rsidP="002A5A72">
            <w:pPr>
              <w:pStyle w:val="20"/>
              <w:rPr>
                <w:sz w:val="20"/>
              </w:rPr>
            </w:pPr>
            <w:r w:rsidRPr="000C6477">
              <w:rPr>
                <w:sz w:val="20"/>
              </w:rPr>
              <w:t>Οικονομική της Εργασίας &amp; Εργασιακές Σχέσεις</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1038C1" w:rsidRDefault="002A5A72" w:rsidP="002A5A72">
            <w:pPr>
              <w:pStyle w:val="20"/>
              <w:rPr>
                <w:sz w:val="18"/>
                <w:szCs w:val="18"/>
              </w:rPr>
            </w:pPr>
            <w:r w:rsidRPr="001038C1">
              <w:rPr>
                <w:sz w:val="18"/>
                <w:szCs w:val="18"/>
                <w:lang w:val="en-US"/>
              </w:rPr>
              <w:t>LOG5110</w:t>
            </w:r>
          </w:p>
        </w:tc>
        <w:tc>
          <w:tcPr>
            <w:tcW w:w="2268" w:type="dxa"/>
          </w:tcPr>
          <w:p w:rsidR="002A5A72" w:rsidRPr="001038C1" w:rsidRDefault="002A5A72" w:rsidP="002A5A72">
            <w:pPr>
              <w:pStyle w:val="20"/>
              <w:rPr>
                <w:sz w:val="20"/>
              </w:rPr>
            </w:pPr>
            <w:r w:rsidRPr="001038C1">
              <w:rPr>
                <w:sz w:val="20"/>
              </w:rPr>
              <w:t>Ανάπτυξη Νέου Προϊόντος</w:t>
            </w:r>
          </w:p>
        </w:tc>
        <w:tc>
          <w:tcPr>
            <w:tcW w:w="567" w:type="dxa"/>
          </w:tcPr>
          <w:p w:rsidR="002A5A72" w:rsidRPr="001038C1" w:rsidRDefault="002A5A72" w:rsidP="002A5A72">
            <w:pPr>
              <w:pStyle w:val="20"/>
              <w:rPr>
                <w:sz w:val="20"/>
              </w:rPr>
            </w:pPr>
            <w:r w:rsidRPr="001038C1">
              <w:rPr>
                <w:sz w:val="20"/>
              </w:rPr>
              <w:t>Ε</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Οικονομικά-Διοίκηση-Επιχειρήσεων-</w:t>
            </w:r>
          </w:p>
        </w:tc>
        <w:tc>
          <w:tcPr>
            <w:tcW w:w="1701" w:type="dxa"/>
          </w:tcPr>
          <w:p w:rsidR="002A5A72" w:rsidRPr="001038C1" w:rsidRDefault="002A5A72" w:rsidP="002A5A72">
            <w:pPr>
              <w:pStyle w:val="20"/>
              <w:rPr>
                <w:sz w:val="20"/>
              </w:rPr>
            </w:pPr>
            <w:r w:rsidRPr="001038C1">
              <w:rPr>
                <w:sz w:val="20"/>
              </w:rPr>
              <w:t>Οικονομικά-Διοίκηση-Επιχειρήσεων-</w:t>
            </w:r>
          </w:p>
        </w:tc>
        <w:tc>
          <w:tcPr>
            <w:tcW w:w="2268" w:type="dxa"/>
          </w:tcPr>
          <w:p w:rsidR="002A5A72" w:rsidRPr="001038C1"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LOG5081</w:t>
            </w:r>
          </w:p>
        </w:tc>
        <w:tc>
          <w:tcPr>
            <w:tcW w:w="2268" w:type="dxa"/>
          </w:tcPr>
          <w:p w:rsidR="002A5A72" w:rsidRPr="000C6477" w:rsidRDefault="002A5A72" w:rsidP="002A5A72">
            <w:pPr>
              <w:pStyle w:val="20"/>
              <w:rPr>
                <w:sz w:val="20"/>
              </w:rPr>
            </w:pPr>
            <w:r w:rsidRPr="000C6477">
              <w:rPr>
                <w:sz w:val="20"/>
              </w:rPr>
              <w:t xml:space="preserve">Ηλεκτρονικό Εμπόριο </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 xml:space="preserve">Πληροφορική </w:t>
            </w:r>
          </w:p>
        </w:tc>
        <w:tc>
          <w:tcPr>
            <w:tcW w:w="1701" w:type="dxa"/>
          </w:tcPr>
          <w:p w:rsidR="002A5A72" w:rsidRPr="000C6477" w:rsidRDefault="002A5A72" w:rsidP="002A5A72">
            <w:pPr>
              <w:pStyle w:val="20"/>
              <w:rPr>
                <w:sz w:val="20"/>
              </w:rPr>
            </w:pPr>
            <w:r w:rsidRPr="000C6477">
              <w:rPr>
                <w:sz w:val="20"/>
              </w:rPr>
              <w:t>Πληροφορική</w:t>
            </w:r>
          </w:p>
        </w:tc>
        <w:tc>
          <w:tcPr>
            <w:tcW w:w="2268" w:type="dxa"/>
          </w:tcPr>
          <w:p w:rsidR="002A5A72" w:rsidRPr="000C6477" w:rsidRDefault="002A5A72" w:rsidP="002A5A72">
            <w:pPr>
              <w:pStyle w:val="20"/>
              <w:rPr>
                <w:sz w:val="20"/>
              </w:rPr>
            </w:pPr>
            <w:r w:rsidRPr="000C6477">
              <w:rPr>
                <w:sz w:val="20"/>
              </w:rPr>
              <w:t xml:space="preserve">Πληροφορική </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LOG6091</w:t>
            </w:r>
          </w:p>
        </w:tc>
        <w:tc>
          <w:tcPr>
            <w:tcW w:w="2268" w:type="dxa"/>
          </w:tcPr>
          <w:p w:rsidR="002A5A72" w:rsidRPr="000C6477" w:rsidRDefault="002A5A72" w:rsidP="002A5A72">
            <w:pPr>
              <w:pStyle w:val="20"/>
              <w:rPr>
                <w:sz w:val="20"/>
              </w:rPr>
            </w:pPr>
            <w:r w:rsidRPr="000C6477">
              <w:rPr>
                <w:sz w:val="20"/>
              </w:rPr>
              <w:t xml:space="preserve">Ελεγκτική </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E05D0F">
              <w:rPr>
                <w:sz w:val="20"/>
              </w:rPr>
              <w:t>Λογιστική–- Ελεγκτική -Διοίκηση Επιχειρήσεων  -Χρηματοοικονομικά -Οικονομικά</w:t>
            </w:r>
          </w:p>
        </w:tc>
        <w:tc>
          <w:tcPr>
            <w:tcW w:w="1701" w:type="dxa"/>
          </w:tcPr>
          <w:p w:rsidR="002A5A72" w:rsidRPr="000C6477" w:rsidRDefault="002A5A72" w:rsidP="002A5A72">
            <w:pPr>
              <w:pStyle w:val="20"/>
              <w:rPr>
                <w:sz w:val="20"/>
              </w:rPr>
            </w:pPr>
            <w:r w:rsidRPr="00E05D0F">
              <w:rPr>
                <w:sz w:val="20"/>
              </w:rPr>
              <w:t>Λογιστική - Ελεγκτική  Χρηματοοικονομική – Τραπεζική  - Διοίκηση Επιχειρήσεων</w:t>
            </w:r>
          </w:p>
        </w:tc>
        <w:tc>
          <w:tcPr>
            <w:tcW w:w="2268" w:type="dxa"/>
          </w:tcPr>
          <w:p w:rsidR="002A5A72" w:rsidRPr="000C6477" w:rsidRDefault="002A5A72" w:rsidP="002A5A72">
            <w:pPr>
              <w:pStyle w:val="20"/>
              <w:rPr>
                <w:sz w:val="20"/>
              </w:rPr>
            </w:pPr>
            <w:r w:rsidRPr="00E05D0F">
              <w:rPr>
                <w:sz w:val="20"/>
              </w:rPr>
              <w:t>Λογιστικής&amp; Χρηματοοικονομικής - Διοίκησης Επιχειρήσεων -Οικονομικών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LOG602</w:t>
            </w:r>
            <w:r w:rsidRPr="000C6477">
              <w:rPr>
                <w:sz w:val="18"/>
                <w:szCs w:val="18"/>
              </w:rPr>
              <w:t>1</w:t>
            </w:r>
          </w:p>
        </w:tc>
        <w:tc>
          <w:tcPr>
            <w:tcW w:w="2268" w:type="dxa"/>
          </w:tcPr>
          <w:p w:rsidR="002A5A72" w:rsidRPr="000C6477" w:rsidRDefault="002A5A72" w:rsidP="002A5A72">
            <w:pPr>
              <w:pStyle w:val="20"/>
              <w:rPr>
                <w:sz w:val="20"/>
              </w:rPr>
            </w:pPr>
            <w:r w:rsidRPr="000C6477">
              <w:rPr>
                <w:sz w:val="20"/>
              </w:rPr>
              <w:t>Διεθνείς Οικονομικές Σχέσεις</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1038C1" w:rsidRDefault="002A5A72" w:rsidP="002A5A72">
            <w:pPr>
              <w:pStyle w:val="20"/>
              <w:rPr>
                <w:sz w:val="18"/>
                <w:szCs w:val="18"/>
                <w:lang w:val="en-US"/>
              </w:rPr>
            </w:pPr>
            <w:r w:rsidRPr="001038C1">
              <w:rPr>
                <w:sz w:val="18"/>
                <w:szCs w:val="18"/>
                <w:lang w:val="en-US"/>
              </w:rPr>
              <w:t>LOG7111</w:t>
            </w:r>
          </w:p>
        </w:tc>
        <w:tc>
          <w:tcPr>
            <w:tcW w:w="2268" w:type="dxa"/>
          </w:tcPr>
          <w:p w:rsidR="002A5A72" w:rsidRPr="001038C1" w:rsidRDefault="002A5A72" w:rsidP="002A5A72">
            <w:pPr>
              <w:pStyle w:val="20"/>
              <w:rPr>
                <w:sz w:val="20"/>
              </w:rPr>
            </w:pPr>
            <w:r w:rsidRPr="001038C1">
              <w:rPr>
                <w:sz w:val="20"/>
              </w:rPr>
              <w:t>Οικονομοτεχνικές Μελέτες</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pStyle w:val="20"/>
              <w:rPr>
                <w:sz w:val="20"/>
              </w:rPr>
            </w:pPr>
            <w:r w:rsidRPr="001038C1">
              <w:rPr>
                <w:sz w:val="20"/>
                <w:lang w:val="en-US"/>
              </w:rPr>
              <w:t>O</w:t>
            </w:r>
            <w:r w:rsidRPr="001038C1">
              <w:rPr>
                <w:sz w:val="20"/>
              </w:rPr>
              <w:t>ικονομικά</w:t>
            </w:r>
          </w:p>
        </w:tc>
        <w:tc>
          <w:tcPr>
            <w:tcW w:w="1701" w:type="dxa"/>
          </w:tcPr>
          <w:p w:rsidR="002A5A72" w:rsidRPr="001038C1" w:rsidRDefault="002A5A72" w:rsidP="002A5A72">
            <w:pPr>
              <w:pStyle w:val="20"/>
              <w:rPr>
                <w:sz w:val="20"/>
              </w:rPr>
            </w:pPr>
            <w:r>
              <w:rPr>
                <w:sz w:val="20"/>
              </w:rPr>
              <w:t>Οικονομικά-Λογιστική</w:t>
            </w:r>
            <w:r w:rsidRPr="00E05D0F">
              <w:rPr>
                <w:sz w:val="20"/>
              </w:rPr>
              <w:t xml:space="preserve">- Ελεγκτική </w:t>
            </w:r>
            <w:r>
              <w:rPr>
                <w:sz w:val="20"/>
              </w:rPr>
              <w:t xml:space="preserve"> Χρηματοοικονομική – Τραπεζική </w:t>
            </w:r>
            <w:r w:rsidRPr="00E05D0F">
              <w:rPr>
                <w:sz w:val="20"/>
              </w:rPr>
              <w:t xml:space="preserve">- </w:t>
            </w:r>
            <w:r w:rsidRPr="00E05D0F">
              <w:rPr>
                <w:sz w:val="20"/>
              </w:rPr>
              <w:lastRenderedPageBreak/>
              <w:t>Διοίκηση Επιχειρήσεων</w:t>
            </w:r>
          </w:p>
        </w:tc>
        <w:tc>
          <w:tcPr>
            <w:tcW w:w="2268" w:type="dxa"/>
          </w:tcPr>
          <w:p w:rsidR="002A5A72" w:rsidRPr="001038C1" w:rsidRDefault="002A5A72" w:rsidP="002A5A72">
            <w:pPr>
              <w:pStyle w:val="20"/>
              <w:rPr>
                <w:sz w:val="20"/>
              </w:rPr>
            </w:pPr>
            <w:r>
              <w:rPr>
                <w:sz w:val="20"/>
              </w:rPr>
              <w:lastRenderedPageBreak/>
              <w:t>Οικονομικών Επιστημών-</w:t>
            </w:r>
            <w:r w:rsidRPr="00E05D0F">
              <w:rPr>
                <w:sz w:val="20"/>
              </w:rPr>
              <w:t>Λογιστικής &amp; Χρηματοοικονομικ</w:t>
            </w:r>
            <w:r>
              <w:rPr>
                <w:sz w:val="20"/>
              </w:rPr>
              <w:t>ής -</w:t>
            </w:r>
            <w:r w:rsidRPr="00E05D0F">
              <w:rPr>
                <w:sz w:val="20"/>
              </w:rPr>
              <w:t xml:space="preserve">Διοίκησης </w:t>
            </w:r>
            <w:r w:rsidRPr="00E05D0F">
              <w:rPr>
                <w:sz w:val="20"/>
              </w:rPr>
              <w:lastRenderedPageBreak/>
              <w:t>Επιχειρήσεων</w:t>
            </w:r>
          </w:p>
        </w:tc>
      </w:tr>
      <w:tr w:rsidR="002A5A72" w:rsidRPr="000C6477" w:rsidTr="002A5A72">
        <w:trPr>
          <w:trHeight w:val="1610"/>
        </w:trPr>
        <w:tc>
          <w:tcPr>
            <w:tcW w:w="1242" w:type="dxa"/>
          </w:tcPr>
          <w:p w:rsidR="002A5A72" w:rsidRPr="001038C1" w:rsidRDefault="002A5A72" w:rsidP="002A5A72">
            <w:pPr>
              <w:pStyle w:val="20"/>
              <w:rPr>
                <w:sz w:val="18"/>
                <w:szCs w:val="18"/>
                <w:lang w:val="en-US"/>
              </w:rPr>
            </w:pPr>
            <w:r w:rsidRPr="001038C1">
              <w:rPr>
                <w:sz w:val="18"/>
                <w:szCs w:val="18"/>
                <w:lang w:val="en-US"/>
              </w:rPr>
              <w:lastRenderedPageBreak/>
              <w:t>LOG6041</w:t>
            </w:r>
          </w:p>
        </w:tc>
        <w:tc>
          <w:tcPr>
            <w:tcW w:w="2268" w:type="dxa"/>
          </w:tcPr>
          <w:p w:rsidR="002A5A72" w:rsidRPr="001038C1" w:rsidRDefault="002A5A72" w:rsidP="002A5A72">
            <w:pPr>
              <w:pStyle w:val="20"/>
              <w:rPr>
                <w:sz w:val="20"/>
              </w:rPr>
            </w:pPr>
            <w:r w:rsidRPr="001038C1">
              <w:rPr>
                <w:sz w:val="20"/>
              </w:rPr>
              <w:t>Λογιστικά Πληροφοριακά Συστήματα</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1Θ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pStyle w:val="20"/>
              <w:rPr>
                <w:sz w:val="20"/>
              </w:rPr>
            </w:pPr>
            <w:r w:rsidRPr="00A90A8A">
              <w:rPr>
                <w:sz w:val="20"/>
              </w:rPr>
              <w:t>Λογιστική–Χρηματοοικονομικά Διοίκηση Επιχειρήσεων –Πληροφοριακά Συστήματα</w:t>
            </w:r>
          </w:p>
        </w:tc>
        <w:tc>
          <w:tcPr>
            <w:tcW w:w="1701" w:type="dxa"/>
          </w:tcPr>
          <w:p w:rsidR="002A5A72" w:rsidRPr="001038C1" w:rsidRDefault="002A5A72" w:rsidP="002A5A72">
            <w:pPr>
              <w:pStyle w:val="20"/>
              <w:rPr>
                <w:sz w:val="20"/>
              </w:rPr>
            </w:pPr>
            <w:r w:rsidRPr="00A90A8A">
              <w:rPr>
                <w:sz w:val="20"/>
              </w:rPr>
              <w:t>Λογιστική - Χρηματοοικονομική – Τραπεζική  - Διοίκηση Επιχειρήσεων-Πληροφοριακά Συστήματα</w:t>
            </w:r>
          </w:p>
        </w:tc>
        <w:tc>
          <w:tcPr>
            <w:tcW w:w="2268" w:type="dxa"/>
          </w:tcPr>
          <w:p w:rsidR="002A5A72" w:rsidRPr="001038C1"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t>LOG6101</w:t>
            </w:r>
          </w:p>
        </w:tc>
        <w:tc>
          <w:tcPr>
            <w:tcW w:w="2268" w:type="dxa"/>
          </w:tcPr>
          <w:p w:rsidR="002A5A72" w:rsidRPr="001038C1" w:rsidRDefault="002A5A72" w:rsidP="002A5A72">
            <w:pPr>
              <w:pStyle w:val="20"/>
              <w:rPr>
                <w:sz w:val="20"/>
              </w:rPr>
            </w:pPr>
            <w:r w:rsidRPr="001038C1">
              <w:rPr>
                <w:sz w:val="20"/>
                <w:lang w:val="en-US"/>
              </w:rPr>
              <w:t>Μ</w:t>
            </w:r>
            <w:r w:rsidRPr="001038C1">
              <w:rPr>
                <w:sz w:val="20"/>
              </w:rPr>
              <w:t>εθοδολογία Έρευνας</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autoSpaceDE w:val="0"/>
              <w:autoSpaceDN w:val="0"/>
              <w:adjustRightInd w:val="0"/>
            </w:pPr>
            <w:r w:rsidRPr="001038C1">
              <w:t>Όλα τα γνωστικά</w:t>
            </w:r>
          </w:p>
          <w:p w:rsidR="002A5A72" w:rsidRPr="001038C1" w:rsidRDefault="002A5A72" w:rsidP="002A5A72">
            <w:pPr>
              <w:autoSpaceDE w:val="0"/>
              <w:autoSpaceDN w:val="0"/>
              <w:adjustRightInd w:val="0"/>
            </w:pPr>
            <w:r w:rsidRPr="001038C1">
              <w:t>αντικείμενα</w:t>
            </w:r>
          </w:p>
        </w:tc>
        <w:tc>
          <w:tcPr>
            <w:tcW w:w="1701" w:type="dxa"/>
          </w:tcPr>
          <w:p w:rsidR="002A5A72" w:rsidRPr="001038C1" w:rsidRDefault="002A5A72" w:rsidP="002A5A72">
            <w:pPr>
              <w:pStyle w:val="20"/>
              <w:rPr>
                <w:sz w:val="20"/>
              </w:rPr>
            </w:pPr>
            <w:r w:rsidRPr="001038C1">
              <w:rPr>
                <w:sz w:val="20"/>
              </w:rPr>
              <w:t>Όλες οι εξειδικεύσεις</w:t>
            </w:r>
          </w:p>
        </w:tc>
        <w:tc>
          <w:tcPr>
            <w:tcW w:w="2268" w:type="dxa"/>
          </w:tcPr>
          <w:p w:rsidR="002A5A72" w:rsidRPr="001038C1" w:rsidRDefault="002A5A72" w:rsidP="002A5A72">
            <w:pPr>
              <w:pStyle w:val="20"/>
              <w:rPr>
                <w:sz w:val="20"/>
              </w:rPr>
            </w:pPr>
            <w:r w:rsidRPr="00E05D0F">
              <w:rPr>
                <w:sz w:val="20"/>
              </w:rPr>
              <w:t xml:space="preserve">Οικονομικών Επιστημών Λογιστικής &amp; Χρηματοοικονομικής - Διοίκησης Επιχειρήσεων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LOG6061</w:t>
            </w:r>
          </w:p>
        </w:tc>
        <w:tc>
          <w:tcPr>
            <w:tcW w:w="2268" w:type="dxa"/>
          </w:tcPr>
          <w:p w:rsidR="002A5A72" w:rsidRPr="000C6477" w:rsidRDefault="002A5A72" w:rsidP="002A5A72">
            <w:pPr>
              <w:pStyle w:val="20"/>
              <w:rPr>
                <w:sz w:val="20"/>
              </w:rPr>
            </w:pPr>
            <w:r w:rsidRPr="000C6477">
              <w:rPr>
                <w:sz w:val="20"/>
              </w:rPr>
              <w:t>Διεθνή Λογιστικά Πρότυπα</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A90A8A">
              <w:rPr>
                <w:sz w:val="20"/>
              </w:rPr>
              <w:t>Λογιστική–Χρηματοοικονομικά - Διοίκηση Επιχειρήσεων -Οικονομικά</w:t>
            </w:r>
          </w:p>
        </w:tc>
        <w:tc>
          <w:tcPr>
            <w:tcW w:w="1701" w:type="dxa"/>
          </w:tcPr>
          <w:p w:rsidR="002A5A72" w:rsidRPr="000C6477" w:rsidRDefault="002A5A72" w:rsidP="002A5A72">
            <w:pPr>
              <w:pStyle w:val="20"/>
              <w:rPr>
                <w:sz w:val="20"/>
              </w:rPr>
            </w:pPr>
            <w:r>
              <w:rPr>
                <w:sz w:val="20"/>
              </w:rPr>
              <w:t>Λογιστική</w:t>
            </w:r>
            <w:r w:rsidRPr="00BD51B7">
              <w:rPr>
                <w:sz w:val="20"/>
              </w:rPr>
              <w:t>- Χρηματοοικονομική – Τραπεζική  - Διοίκηση Επιχειρήσεων</w:t>
            </w:r>
          </w:p>
        </w:tc>
        <w:tc>
          <w:tcPr>
            <w:tcW w:w="2268" w:type="dxa"/>
          </w:tcPr>
          <w:p w:rsidR="002A5A72" w:rsidRPr="000C6477" w:rsidRDefault="002A5A72" w:rsidP="002A5A72">
            <w:pPr>
              <w:pStyle w:val="20"/>
              <w:rPr>
                <w:sz w:val="20"/>
              </w:rPr>
            </w:pPr>
            <w:r w:rsidRPr="00BD51B7">
              <w:rPr>
                <w:sz w:val="20"/>
              </w:rPr>
              <w:t>Λογιστικής-Χρηματοοικονο</w:t>
            </w:r>
            <w:r>
              <w:rPr>
                <w:sz w:val="20"/>
              </w:rPr>
              <w:t>μικής</w:t>
            </w:r>
            <w:r w:rsidRPr="00BD51B7">
              <w:rPr>
                <w:sz w:val="20"/>
              </w:rPr>
              <w:t>-Διοίκησης Επιχειρήσεων- 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LOG6071</w:t>
            </w:r>
          </w:p>
        </w:tc>
        <w:tc>
          <w:tcPr>
            <w:tcW w:w="2268" w:type="dxa"/>
          </w:tcPr>
          <w:p w:rsidR="002A5A72" w:rsidRPr="000C6477" w:rsidRDefault="002A5A72" w:rsidP="002A5A72">
            <w:pPr>
              <w:pStyle w:val="20"/>
              <w:rPr>
                <w:sz w:val="20"/>
              </w:rPr>
            </w:pPr>
            <w:r w:rsidRPr="000C6477">
              <w:rPr>
                <w:sz w:val="20"/>
              </w:rPr>
              <w:t>Διεθνείς &amp; Ευρωπαϊκοί Θεσμοί</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 xml:space="preserve">Οικονομικά </w:t>
            </w:r>
          </w:p>
        </w:tc>
        <w:tc>
          <w:tcPr>
            <w:tcW w:w="1701" w:type="dxa"/>
          </w:tcPr>
          <w:p w:rsidR="002A5A72" w:rsidRPr="000C6477" w:rsidRDefault="002A5A72" w:rsidP="002A5A72">
            <w:pPr>
              <w:pStyle w:val="20"/>
              <w:rPr>
                <w:sz w:val="20"/>
              </w:rPr>
            </w:pPr>
            <w:r w:rsidRPr="000C6477">
              <w:rPr>
                <w:sz w:val="20"/>
              </w:rPr>
              <w:t xml:space="preserve">Οικονομικά </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LOG608</w:t>
            </w:r>
            <w:r w:rsidRPr="000C6477">
              <w:rPr>
                <w:sz w:val="18"/>
                <w:szCs w:val="18"/>
              </w:rPr>
              <w:t>1</w:t>
            </w:r>
          </w:p>
        </w:tc>
        <w:tc>
          <w:tcPr>
            <w:tcW w:w="2268" w:type="dxa"/>
          </w:tcPr>
          <w:p w:rsidR="002A5A72" w:rsidRPr="000C6477" w:rsidRDefault="002A5A72" w:rsidP="002A5A72">
            <w:pPr>
              <w:pStyle w:val="20"/>
              <w:rPr>
                <w:sz w:val="20"/>
              </w:rPr>
            </w:pPr>
            <w:r w:rsidRPr="000C6477">
              <w:rPr>
                <w:sz w:val="20"/>
              </w:rPr>
              <w:t>Χρηματιστήριο και Χρηματοοικονομικά Προϊόντα</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LOG7101</w:t>
            </w:r>
          </w:p>
        </w:tc>
        <w:tc>
          <w:tcPr>
            <w:tcW w:w="2268" w:type="dxa"/>
          </w:tcPr>
          <w:p w:rsidR="002A5A72" w:rsidRPr="000C6477" w:rsidRDefault="002A5A72" w:rsidP="002A5A72">
            <w:pPr>
              <w:pStyle w:val="20"/>
              <w:rPr>
                <w:sz w:val="20"/>
              </w:rPr>
            </w:pPr>
            <w:r w:rsidRPr="000C6477">
              <w:rPr>
                <w:sz w:val="20"/>
              </w:rPr>
              <w:t>Διαχείριση Χαρτοφυλακίου και Κινδύνων</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sidRPr="000C6477">
              <w:rPr>
                <w:sz w:val="20"/>
              </w:rPr>
              <w:t>Ο</w:t>
            </w:r>
            <w:r>
              <w:rPr>
                <w:sz w:val="20"/>
              </w:rPr>
              <w:t>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LOG6031</w:t>
            </w:r>
          </w:p>
        </w:tc>
        <w:tc>
          <w:tcPr>
            <w:tcW w:w="2268" w:type="dxa"/>
          </w:tcPr>
          <w:p w:rsidR="002A5A72" w:rsidRPr="000C6477" w:rsidRDefault="002A5A72" w:rsidP="002A5A72">
            <w:pPr>
              <w:pStyle w:val="20"/>
              <w:rPr>
                <w:sz w:val="20"/>
              </w:rPr>
            </w:pPr>
            <w:r w:rsidRPr="000C6477">
              <w:rPr>
                <w:sz w:val="20"/>
              </w:rPr>
              <w:t>Πληροφοριακά Συστήματα Διοίκησης</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1038C1" w:rsidRDefault="002A5A72" w:rsidP="002A5A72">
            <w:pPr>
              <w:pStyle w:val="20"/>
              <w:rPr>
                <w:sz w:val="20"/>
              </w:rPr>
            </w:pPr>
            <w:r w:rsidRPr="001038C1">
              <w:rPr>
                <w:sz w:val="20"/>
              </w:rPr>
              <w:t>Πληροφορική-Διοίκηση Επιχειρήσεων</w:t>
            </w:r>
          </w:p>
        </w:tc>
        <w:tc>
          <w:tcPr>
            <w:tcW w:w="1701" w:type="dxa"/>
          </w:tcPr>
          <w:p w:rsidR="002A5A72" w:rsidRPr="001038C1" w:rsidRDefault="002A5A72" w:rsidP="002A5A72">
            <w:pPr>
              <w:pStyle w:val="20"/>
              <w:rPr>
                <w:sz w:val="20"/>
              </w:rPr>
            </w:pPr>
            <w:r>
              <w:rPr>
                <w:sz w:val="20"/>
              </w:rPr>
              <w:t>Πληροφορική</w:t>
            </w:r>
            <w:r w:rsidRPr="001038C1">
              <w:rPr>
                <w:sz w:val="20"/>
              </w:rPr>
              <w:t>–Διοίκηση Επιχειρήσεων</w:t>
            </w:r>
          </w:p>
        </w:tc>
        <w:tc>
          <w:tcPr>
            <w:tcW w:w="2268" w:type="dxa"/>
          </w:tcPr>
          <w:p w:rsidR="002A5A72" w:rsidRPr="001038C1" w:rsidRDefault="002A5A72" w:rsidP="002A5A72">
            <w:pPr>
              <w:pStyle w:val="20"/>
              <w:rPr>
                <w:sz w:val="20"/>
              </w:rPr>
            </w:pPr>
            <w:r w:rsidRPr="001038C1">
              <w:rPr>
                <w:sz w:val="20"/>
              </w:rPr>
              <w:t>Οικονομ</w:t>
            </w:r>
            <w:r>
              <w:rPr>
                <w:sz w:val="20"/>
              </w:rPr>
              <w:t>ικών Επιστημών</w:t>
            </w:r>
            <w:r w:rsidRPr="001038C1">
              <w:rPr>
                <w:sz w:val="20"/>
              </w:rPr>
              <w:t>-Πληροφορική</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rPr>
            </w:pPr>
            <w:r w:rsidRPr="000C6477">
              <w:rPr>
                <w:sz w:val="18"/>
                <w:szCs w:val="18"/>
                <w:lang w:val="en-US"/>
              </w:rPr>
              <w:t>LOG70</w:t>
            </w:r>
            <w:r w:rsidRPr="000C6477">
              <w:rPr>
                <w:sz w:val="18"/>
                <w:szCs w:val="18"/>
              </w:rPr>
              <w:t>41</w:t>
            </w:r>
          </w:p>
        </w:tc>
        <w:tc>
          <w:tcPr>
            <w:tcW w:w="2268" w:type="dxa"/>
          </w:tcPr>
          <w:p w:rsidR="002A5A72" w:rsidRPr="001038C1" w:rsidRDefault="002A5A72" w:rsidP="002A5A72">
            <w:pPr>
              <w:pStyle w:val="20"/>
              <w:rPr>
                <w:sz w:val="20"/>
              </w:rPr>
            </w:pPr>
            <w:r w:rsidRPr="001038C1">
              <w:rPr>
                <w:sz w:val="20"/>
              </w:rPr>
              <w:t xml:space="preserve">Λογιστική Εθνικών Λογαριασμών </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Οικονομικά-Διοίκηση-Λογιστική</w:t>
            </w:r>
          </w:p>
        </w:tc>
        <w:tc>
          <w:tcPr>
            <w:tcW w:w="1701" w:type="dxa"/>
          </w:tcPr>
          <w:p w:rsidR="002A5A72" w:rsidRPr="001038C1" w:rsidRDefault="002A5A72" w:rsidP="002A5A72">
            <w:pPr>
              <w:pStyle w:val="20"/>
              <w:rPr>
                <w:sz w:val="20"/>
              </w:rPr>
            </w:pPr>
            <w:r w:rsidRPr="001038C1">
              <w:rPr>
                <w:sz w:val="20"/>
              </w:rPr>
              <w:t>Οικονομικά-Διοίκηση-Λογιστική</w:t>
            </w:r>
          </w:p>
        </w:tc>
        <w:tc>
          <w:tcPr>
            <w:tcW w:w="2268" w:type="dxa"/>
          </w:tcPr>
          <w:p w:rsidR="002A5A72" w:rsidRPr="001038C1"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LOG7121</w:t>
            </w:r>
          </w:p>
        </w:tc>
        <w:tc>
          <w:tcPr>
            <w:tcW w:w="2268" w:type="dxa"/>
          </w:tcPr>
          <w:p w:rsidR="002A5A72" w:rsidRPr="001038C1" w:rsidRDefault="002A5A72" w:rsidP="002A5A72">
            <w:pPr>
              <w:pStyle w:val="20"/>
              <w:rPr>
                <w:sz w:val="20"/>
              </w:rPr>
            </w:pPr>
            <w:r w:rsidRPr="001038C1">
              <w:rPr>
                <w:sz w:val="20"/>
              </w:rPr>
              <w:t>Φορολογία Επιχειρήσεων</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BD51B7">
              <w:rPr>
                <w:sz w:val="20"/>
              </w:rPr>
              <w:t>Λογιστική–Χρηματοοικονομική Διοίκηση Επιχειρήσεων –Οικονομικά-Φορολογικό Δίκαιο</w:t>
            </w:r>
          </w:p>
        </w:tc>
        <w:tc>
          <w:tcPr>
            <w:tcW w:w="1701" w:type="dxa"/>
          </w:tcPr>
          <w:p w:rsidR="002A5A72" w:rsidRPr="001038C1" w:rsidRDefault="002A5A72" w:rsidP="002A5A72">
            <w:pPr>
              <w:pStyle w:val="20"/>
              <w:rPr>
                <w:sz w:val="20"/>
              </w:rPr>
            </w:pPr>
            <w:r>
              <w:rPr>
                <w:sz w:val="20"/>
              </w:rPr>
              <w:t>Λογιστική</w:t>
            </w:r>
            <w:r w:rsidRPr="00BD51B7">
              <w:rPr>
                <w:sz w:val="20"/>
              </w:rPr>
              <w:t>- Χρηματοοικονομική – Τραπεζική  - Διοίκηση Επιχειρήσεων</w:t>
            </w:r>
          </w:p>
        </w:tc>
        <w:tc>
          <w:tcPr>
            <w:tcW w:w="2268" w:type="dxa"/>
          </w:tcPr>
          <w:p w:rsidR="002A5A72" w:rsidRPr="001038C1" w:rsidRDefault="002A5A72" w:rsidP="002A5A72">
            <w:pPr>
              <w:pStyle w:val="20"/>
              <w:rPr>
                <w:sz w:val="20"/>
              </w:rPr>
            </w:pPr>
            <w:r w:rsidRPr="00BD51B7">
              <w:rPr>
                <w:sz w:val="20"/>
              </w:rPr>
              <w:t>Λογιστικής-Χρηματοοικονο</w:t>
            </w:r>
            <w:r>
              <w:rPr>
                <w:sz w:val="20"/>
              </w:rPr>
              <w:t>μικής</w:t>
            </w:r>
            <w:r w:rsidRPr="00BD51B7">
              <w:rPr>
                <w:sz w:val="20"/>
              </w:rPr>
              <w:t>-</w:t>
            </w:r>
            <w:r>
              <w:rPr>
                <w:sz w:val="20"/>
              </w:rPr>
              <w:t>Διοίκησης Επιχειρήσεων</w:t>
            </w:r>
            <w:r w:rsidRPr="00BD51B7">
              <w:rPr>
                <w:sz w:val="20"/>
              </w:rPr>
              <w:t>- 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LOG5071</w:t>
            </w:r>
          </w:p>
        </w:tc>
        <w:tc>
          <w:tcPr>
            <w:tcW w:w="2268" w:type="dxa"/>
          </w:tcPr>
          <w:p w:rsidR="002A5A72" w:rsidRPr="001038C1" w:rsidRDefault="002A5A72" w:rsidP="002A5A72">
            <w:pPr>
              <w:pStyle w:val="20"/>
              <w:rPr>
                <w:sz w:val="20"/>
              </w:rPr>
            </w:pPr>
            <w:r w:rsidRPr="001038C1">
              <w:rPr>
                <w:sz w:val="20"/>
              </w:rPr>
              <w:t>Εφοδιαστική</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Διοίκηση Επιχειρήσεων-Μαθηματικά</w:t>
            </w:r>
          </w:p>
        </w:tc>
        <w:tc>
          <w:tcPr>
            <w:tcW w:w="1701" w:type="dxa"/>
          </w:tcPr>
          <w:p w:rsidR="002A5A72" w:rsidRPr="001038C1" w:rsidRDefault="002A5A72" w:rsidP="002A5A72">
            <w:pPr>
              <w:pStyle w:val="20"/>
              <w:rPr>
                <w:sz w:val="20"/>
              </w:rPr>
            </w:pPr>
            <w:r w:rsidRPr="001038C1">
              <w:rPr>
                <w:sz w:val="20"/>
              </w:rPr>
              <w:t>Διοίκηση Επιχειρήσεων-Μαθηματικά</w:t>
            </w:r>
          </w:p>
        </w:tc>
        <w:tc>
          <w:tcPr>
            <w:tcW w:w="2268" w:type="dxa"/>
          </w:tcPr>
          <w:p w:rsidR="002A5A72" w:rsidRPr="001038C1" w:rsidRDefault="002A5A72" w:rsidP="002A5A72">
            <w:pPr>
              <w:pStyle w:val="20"/>
              <w:rPr>
                <w:sz w:val="20"/>
              </w:rPr>
            </w:pPr>
            <w:r>
              <w:rPr>
                <w:sz w:val="20"/>
              </w:rPr>
              <w:t>Οικονομικών Επιστημών</w:t>
            </w:r>
            <w:r w:rsidRPr="001038C1">
              <w:rPr>
                <w:sz w:val="20"/>
              </w:rPr>
              <w:t>-Μαθηματικών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LOG707</w:t>
            </w:r>
            <w:r w:rsidRPr="000C6477">
              <w:rPr>
                <w:sz w:val="18"/>
                <w:szCs w:val="18"/>
              </w:rPr>
              <w:t>1</w:t>
            </w:r>
          </w:p>
        </w:tc>
        <w:tc>
          <w:tcPr>
            <w:tcW w:w="2268" w:type="dxa"/>
          </w:tcPr>
          <w:p w:rsidR="002A5A72" w:rsidRPr="000C6477" w:rsidRDefault="002A5A72" w:rsidP="002A5A72">
            <w:pPr>
              <w:pStyle w:val="20"/>
              <w:rPr>
                <w:sz w:val="20"/>
              </w:rPr>
            </w:pPr>
            <w:r w:rsidRPr="000C6477">
              <w:rPr>
                <w:sz w:val="20"/>
              </w:rPr>
              <w:t>Καινοτομία &amp; Επιχειρηματικότητα</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w:t>
            </w:r>
            <w:r>
              <w:rPr>
                <w:sz w:val="20"/>
              </w:rPr>
              <w:t xml:space="preserve"> Διοίκηση Επιχειρήσεων</w:t>
            </w:r>
          </w:p>
        </w:tc>
        <w:tc>
          <w:tcPr>
            <w:tcW w:w="1701" w:type="dxa"/>
          </w:tcPr>
          <w:p w:rsidR="002A5A72" w:rsidRPr="000C6477" w:rsidRDefault="002A5A72" w:rsidP="002A5A72">
            <w:pPr>
              <w:pStyle w:val="20"/>
              <w:rPr>
                <w:sz w:val="20"/>
              </w:rPr>
            </w:pPr>
            <w:r w:rsidRPr="000C6477">
              <w:rPr>
                <w:sz w:val="20"/>
              </w:rPr>
              <w:t>Οικονομικά</w:t>
            </w:r>
            <w:r>
              <w:rPr>
                <w:sz w:val="20"/>
              </w:rPr>
              <w:t>-Διοίκηση Επιχειρήσεων</w:t>
            </w:r>
          </w:p>
        </w:tc>
        <w:tc>
          <w:tcPr>
            <w:tcW w:w="2268" w:type="dxa"/>
          </w:tcPr>
          <w:p w:rsidR="002A5A72" w:rsidRPr="000C6477" w:rsidRDefault="002A5A72" w:rsidP="002A5A72">
            <w:pPr>
              <w:pStyle w:val="20"/>
              <w:rPr>
                <w:sz w:val="20"/>
              </w:rPr>
            </w:pPr>
            <w:r>
              <w:rPr>
                <w:sz w:val="20"/>
              </w:rPr>
              <w:t>Οικονομικών Επιστημών-Διοίκηση Επιχειρήσεων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LOG6051</w:t>
            </w:r>
          </w:p>
        </w:tc>
        <w:tc>
          <w:tcPr>
            <w:tcW w:w="2268" w:type="dxa"/>
          </w:tcPr>
          <w:p w:rsidR="002A5A72" w:rsidRPr="000C6477" w:rsidRDefault="002A5A72" w:rsidP="002A5A72">
            <w:pPr>
              <w:pStyle w:val="20"/>
              <w:rPr>
                <w:sz w:val="20"/>
              </w:rPr>
            </w:pPr>
            <w:r w:rsidRPr="000C6477">
              <w:rPr>
                <w:sz w:val="20"/>
              </w:rPr>
              <w:t>Εφαρμογές Ποσοτικών Μεθόδων στα Οικονομικά</w:t>
            </w:r>
          </w:p>
        </w:tc>
        <w:tc>
          <w:tcPr>
            <w:tcW w:w="567" w:type="dxa"/>
          </w:tcPr>
          <w:p w:rsidR="002A5A72" w:rsidRPr="000C6477" w:rsidRDefault="002A5A72" w:rsidP="002A5A72">
            <w:pPr>
              <w:pStyle w:val="20"/>
              <w:rPr>
                <w:sz w:val="20"/>
              </w:rPr>
            </w:pPr>
            <w:r w:rsidRPr="000C6477">
              <w:rPr>
                <w:sz w:val="20"/>
                <w:lang w:val="en-US"/>
              </w:rPr>
              <w:t>Z</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Μαθηματικών -Στατιστικής</w:t>
            </w:r>
          </w:p>
        </w:tc>
        <w:tc>
          <w:tcPr>
            <w:tcW w:w="1701" w:type="dxa"/>
          </w:tcPr>
          <w:p w:rsidR="002A5A72" w:rsidRPr="000C6477" w:rsidRDefault="002A5A72" w:rsidP="002A5A72">
            <w:pPr>
              <w:pStyle w:val="20"/>
              <w:rPr>
                <w:sz w:val="20"/>
              </w:rPr>
            </w:pPr>
            <w:r w:rsidRPr="000C6477">
              <w:rPr>
                <w:sz w:val="20"/>
              </w:rPr>
              <w:t>Μαθηματικών-Στατιστικής</w:t>
            </w:r>
          </w:p>
        </w:tc>
        <w:tc>
          <w:tcPr>
            <w:tcW w:w="2268" w:type="dxa"/>
          </w:tcPr>
          <w:p w:rsidR="002A5A72" w:rsidRPr="000C6477" w:rsidRDefault="002A5A72" w:rsidP="002A5A72">
            <w:pPr>
              <w:pStyle w:val="20"/>
              <w:rPr>
                <w:sz w:val="20"/>
              </w:rPr>
            </w:pPr>
            <w:r w:rsidRPr="000C6477">
              <w:rPr>
                <w:sz w:val="20"/>
              </w:rPr>
              <w:t>Μαθηματικών -Στατιστικής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LOG709</w:t>
            </w:r>
            <w:r w:rsidRPr="000C6477">
              <w:rPr>
                <w:sz w:val="18"/>
                <w:szCs w:val="18"/>
              </w:rPr>
              <w:t>1</w:t>
            </w:r>
          </w:p>
        </w:tc>
        <w:tc>
          <w:tcPr>
            <w:tcW w:w="2268" w:type="dxa"/>
          </w:tcPr>
          <w:p w:rsidR="002A5A72" w:rsidRPr="000C6477" w:rsidRDefault="002A5A72" w:rsidP="002A5A72">
            <w:pPr>
              <w:pStyle w:val="20"/>
              <w:rPr>
                <w:sz w:val="20"/>
              </w:rPr>
            </w:pPr>
            <w:r w:rsidRPr="000C6477">
              <w:rPr>
                <w:sz w:val="20"/>
              </w:rPr>
              <w:t xml:space="preserve">Εταιρική Διακυβέρνηση και Εσωτερικός Έλεγχος  </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Οικονομικά-Διοίκηση</w:t>
            </w:r>
            <w:r>
              <w:rPr>
                <w:sz w:val="20"/>
              </w:rPr>
              <w:t xml:space="preserve"> Επιχειρήσεων</w:t>
            </w:r>
            <w:r w:rsidRPr="000C6477">
              <w:rPr>
                <w:sz w:val="20"/>
              </w:rPr>
              <w:t>-Λογιστική</w:t>
            </w:r>
          </w:p>
        </w:tc>
        <w:tc>
          <w:tcPr>
            <w:tcW w:w="1701" w:type="dxa"/>
          </w:tcPr>
          <w:p w:rsidR="002A5A72" w:rsidRPr="000C6477" w:rsidRDefault="002A5A72" w:rsidP="002A5A72">
            <w:pPr>
              <w:pStyle w:val="20"/>
              <w:rPr>
                <w:sz w:val="20"/>
              </w:rPr>
            </w:pPr>
            <w:r w:rsidRPr="00E05D0F">
              <w:rPr>
                <w:sz w:val="20"/>
              </w:rPr>
              <w:t>Οικονομικά-Λογιστική- Χρηματοοικονομική – Τραπεζική  - Διοίκηση Επιχειρήσεων</w:t>
            </w:r>
          </w:p>
        </w:tc>
        <w:tc>
          <w:tcPr>
            <w:tcW w:w="2268" w:type="dxa"/>
          </w:tcPr>
          <w:p w:rsidR="002A5A72" w:rsidRPr="000C6477" w:rsidRDefault="002A5A72" w:rsidP="002A5A72">
            <w:pPr>
              <w:pStyle w:val="20"/>
              <w:rPr>
                <w:sz w:val="20"/>
              </w:rPr>
            </w:pPr>
            <w:r w:rsidRPr="00E05D0F">
              <w:rPr>
                <w:sz w:val="20"/>
              </w:rPr>
              <w:t>Λογιστικής &amp; Χρηματοοικονομικής - Διοίκησης Επιχειρήσεων -Οικονομικών Επιστημών</w:t>
            </w:r>
          </w:p>
        </w:tc>
      </w:tr>
    </w:tbl>
    <w:p w:rsidR="002A5A72" w:rsidRDefault="002A5A72" w:rsidP="002A5A72">
      <w:pPr>
        <w:pStyle w:val="20"/>
        <w:ind w:firstLine="720"/>
        <w:rPr>
          <w:b/>
          <w:i/>
          <w:sz w:val="20"/>
        </w:rPr>
      </w:pPr>
    </w:p>
    <w:p w:rsidR="002A5A72" w:rsidRDefault="002A5A72" w:rsidP="002A5A72">
      <w:pPr>
        <w:pStyle w:val="20"/>
        <w:ind w:firstLine="720"/>
        <w:rPr>
          <w:b/>
          <w:i/>
          <w:sz w:val="20"/>
        </w:rPr>
      </w:pPr>
      <w:r>
        <w:rPr>
          <w:b/>
          <w:i/>
          <w:sz w:val="20"/>
        </w:rPr>
        <w:t>Β. ΕΡΓΑΣΤΗΡΙΑΚΟΙ  ΣΥΝΕΡΓΑΤΕΣ</w:t>
      </w:r>
    </w:p>
    <w:tbl>
      <w:tblPr>
        <w:tblpPr w:leftFromText="180" w:rightFromText="180" w:vertAnchor="text" w:horzAnchor="margin" w:tblpXSpec="center"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567"/>
        <w:gridCol w:w="850"/>
        <w:gridCol w:w="1559"/>
        <w:gridCol w:w="3969"/>
      </w:tblGrid>
      <w:tr w:rsidR="002A5A72" w:rsidRPr="000C6477" w:rsidTr="00E751FD">
        <w:trPr>
          <w:trHeight w:val="1270"/>
        </w:trPr>
        <w:tc>
          <w:tcPr>
            <w:tcW w:w="1384" w:type="dxa"/>
          </w:tcPr>
          <w:p w:rsidR="002A5A72" w:rsidRPr="000C6477" w:rsidRDefault="002A5A72" w:rsidP="002A5A72">
            <w:pPr>
              <w:pStyle w:val="20"/>
              <w:rPr>
                <w:b/>
                <w:sz w:val="20"/>
              </w:rPr>
            </w:pPr>
            <w:r w:rsidRPr="000C6477">
              <w:rPr>
                <w:b/>
                <w:sz w:val="20"/>
              </w:rPr>
              <w:t>Κωδικός Μαθ/τος</w:t>
            </w:r>
          </w:p>
        </w:tc>
        <w:tc>
          <w:tcPr>
            <w:tcW w:w="2552" w:type="dxa"/>
          </w:tcPr>
          <w:p w:rsidR="002A5A72" w:rsidRPr="000C6477" w:rsidRDefault="002A5A72" w:rsidP="002A5A72">
            <w:pPr>
              <w:pStyle w:val="20"/>
              <w:rPr>
                <w:b/>
                <w:sz w:val="20"/>
              </w:rPr>
            </w:pPr>
            <w:r w:rsidRPr="000C6477">
              <w:rPr>
                <w:b/>
                <w:sz w:val="20"/>
              </w:rPr>
              <w:t>Τίτλος Μαθήματος</w:t>
            </w:r>
          </w:p>
        </w:tc>
        <w:tc>
          <w:tcPr>
            <w:tcW w:w="567" w:type="dxa"/>
          </w:tcPr>
          <w:p w:rsidR="002A5A72" w:rsidRPr="000C6477" w:rsidRDefault="002A5A72" w:rsidP="002A5A72">
            <w:pPr>
              <w:pStyle w:val="20"/>
              <w:rPr>
                <w:b/>
                <w:sz w:val="20"/>
              </w:rPr>
            </w:pPr>
            <w:r w:rsidRPr="000C6477">
              <w:rPr>
                <w:b/>
                <w:sz w:val="20"/>
              </w:rPr>
              <w:t>Εξά</w:t>
            </w:r>
            <w:r>
              <w:rPr>
                <w:b/>
                <w:sz w:val="20"/>
                <w:lang w:val="en-US"/>
              </w:rPr>
              <w:t>-</w:t>
            </w:r>
            <w:r w:rsidRPr="000C6477">
              <w:rPr>
                <w:b/>
                <w:sz w:val="20"/>
              </w:rPr>
              <w:t>μη</w:t>
            </w:r>
            <w:r w:rsidRPr="000C6477">
              <w:rPr>
                <w:b/>
                <w:sz w:val="20"/>
              </w:rPr>
              <w:lastRenderedPageBreak/>
              <w:t>νο Σπουδών</w:t>
            </w:r>
          </w:p>
        </w:tc>
        <w:tc>
          <w:tcPr>
            <w:tcW w:w="850" w:type="dxa"/>
          </w:tcPr>
          <w:p w:rsidR="002A5A72" w:rsidRPr="000C6477" w:rsidRDefault="002A5A72" w:rsidP="002A5A72">
            <w:pPr>
              <w:pStyle w:val="20"/>
              <w:rPr>
                <w:b/>
                <w:sz w:val="20"/>
              </w:rPr>
            </w:pPr>
            <w:r w:rsidRPr="000C6477">
              <w:rPr>
                <w:b/>
                <w:sz w:val="20"/>
              </w:rPr>
              <w:lastRenderedPageBreak/>
              <w:t xml:space="preserve">Εβδομαδιαίες Ώρες  </w:t>
            </w:r>
            <w:r w:rsidRPr="000C6477">
              <w:rPr>
                <w:b/>
                <w:sz w:val="20"/>
              </w:rPr>
              <w:lastRenderedPageBreak/>
              <w:t>(Ε)</w:t>
            </w:r>
          </w:p>
        </w:tc>
        <w:tc>
          <w:tcPr>
            <w:tcW w:w="1559" w:type="dxa"/>
          </w:tcPr>
          <w:p w:rsidR="002A5A72" w:rsidRPr="000C6477" w:rsidRDefault="002A5A72" w:rsidP="002A5A72">
            <w:pPr>
              <w:pStyle w:val="20"/>
              <w:rPr>
                <w:b/>
                <w:sz w:val="20"/>
              </w:rPr>
            </w:pPr>
            <w:r w:rsidRPr="000C6477">
              <w:rPr>
                <w:b/>
                <w:sz w:val="20"/>
              </w:rPr>
              <w:lastRenderedPageBreak/>
              <w:t xml:space="preserve">Εξειδίκευση </w:t>
            </w:r>
          </w:p>
          <w:p w:rsidR="002A5A72" w:rsidRPr="000C6477" w:rsidRDefault="002A5A72" w:rsidP="002A5A72">
            <w:pPr>
              <w:pStyle w:val="20"/>
              <w:rPr>
                <w:b/>
                <w:sz w:val="20"/>
              </w:rPr>
            </w:pPr>
            <w:r w:rsidRPr="000C6477">
              <w:rPr>
                <w:sz w:val="20"/>
              </w:rPr>
              <w:t>(Μεταπτυχιακός τίτλος)</w:t>
            </w:r>
          </w:p>
          <w:p w:rsidR="002A5A72" w:rsidRPr="000C6477" w:rsidRDefault="002A5A72" w:rsidP="002A5A72">
            <w:pPr>
              <w:pStyle w:val="20"/>
              <w:rPr>
                <w:i/>
                <w:sz w:val="20"/>
              </w:rPr>
            </w:pPr>
          </w:p>
        </w:tc>
        <w:tc>
          <w:tcPr>
            <w:tcW w:w="3969" w:type="dxa"/>
          </w:tcPr>
          <w:p w:rsidR="002A5A72" w:rsidRPr="000C6477" w:rsidRDefault="002A5A72" w:rsidP="002A5A72">
            <w:pPr>
              <w:pStyle w:val="20"/>
              <w:rPr>
                <w:b/>
                <w:sz w:val="20"/>
              </w:rPr>
            </w:pPr>
            <w:r w:rsidRPr="000C6477">
              <w:rPr>
                <w:b/>
                <w:sz w:val="20"/>
              </w:rPr>
              <w:t xml:space="preserve">Ειδικότητα </w:t>
            </w:r>
          </w:p>
          <w:p w:rsidR="002A5A72" w:rsidRPr="000C6477" w:rsidRDefault="002A5A72" w:rsidP="002A5A72">
            <w:pPr>
              <w:pStyle w:val="20"/>
              <w:rPr>
                <w:sz w:val="20"/>
              </w:rPr>
            </w:pPr>
            <w:r w:rsidRPr="000C6477">
              <w:rPr>
                <w:sz w:val="20"/>
              </w:rPr>
              <w:t>(Βασικός τίτλος σπουδών)</w:t>
            </w:r>
          </w:p>
          <w:p w:rsidR="002A5A72" w:rsidRPr="000C6477" w:rsidRDefault="002A5A72" w:rsidP="002A5A72">
            <w:pPr>
              <w:pStyle w:val="20"/>
              <w:rPr>
                <w:i/>
                <w:sz w:val="20"/>
              </w:rPr>
            </w:pP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1032</w:t>
            </w:r>
          </w:p>
        </w:tc>
        <w:tc>
          <w:tcPr>
            <w:tcW w:w="2552" w:type="dxa"/>
          </w:tcPr>
          <w:p w:rsidR="002A5A72" w:rsidRPr="000C6477" w:rsidRDefault="002A5A72" w:rsidP="002A5A72">
            <w:pPr>
              <w:pStyle w:val="20"/>
              <w:rPr>
                <w:sz w:val="20"/>
              </w:rPr>
            </w:pPr>
            <w:r w:rsidRPr="000C6477">
              <w:rPr>
                <w:sz w:val="20"/>
              </w:rPr>
              <w:t>Εισαγωγή στη Λογιστική</w:t>
            </w:r>
          </w:p>
        </w:tc>
        <w:tc>
          <w:tcPr>
            <w:tcW w:w="567" w:type="dxa"/>
          </w:tcPr>
          <w:p w:rsidR="002A5A72" w:rsidRPr="000C6477" w:rsidRDefault="002A5A72" w:rsidP="002A5A72">
            <w:pPr>
              <w:pStyle w:val="20"/>
              <w:rPr>
                <w:sz w:val="20"/>
              </w:rPr>
            </w:pPr>
            <w:r w:rsidRPr="000C6477">
              <w:rPr>
                <w:sz w:val="20"/>
              </w:rPr>
              <w:t>Α</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5D4558">
              <w:rPr>
                <w:sz w:val="20"/>
              </w:rPr>
              <w:t>Λογιστική - Χρηματοοικονομική – Τραπεζική  - Διοίκηση Επιχειρήσεων</w:t>
            </w:r>
          </w:p>
        </w:tc>
        <w:tc>
          <w:tcPr>
            <w:tcW w:w="3969" w:type="dxa"/>
          </w:tcPr>
          <w:p w:rsidR="002A5A72" w:rsidRPr="000C6477" w:rsidRDefault="002A5A72" w:rsidP="002A5A72">
            <w:pPr>
              <w:pStyle w:val="20"/>
              <w:rPr>
                <w:sz w:val="20"/>
              </w:rPr>
            </w:pPr>
            <w:r w:rsidRPr="005D4558">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1052</w:t>
            </w:r>
          </w:p>
        </w:tc>
        <w:tc>
          <w:tcPr>
            <w:tcW w:w="2552" w:type="dxa"/>
          </w:tcPr>
          <w:p w:rsidR="002A5A72" w:rsidRPr="000C6477" w:rsidRDefault="002A5A72" w:rsidP="002A5A72">
            <w:pPr>
              <w:pStyle w:val="20"/>
              <w:rPr>
                <w:sz w:val="20"/>
              </w:rPr>
            </w:pPr>
            <w:r w:rsidRPr="000C6477">
              <w:rPr>
                <w:sz w:val="20"/>
              </w:rPr>
              <w:t>Πληροφορική Ι</w:t>
            </w:r>
          </w:p>
        </w:tc>
        <w:tc>
          <w:tcPr>
            <w:tcW w:w="567" w:type="dxa"/>
          </w:tcPr>
          <w:p w:rsidR="002A5A72" w:rsidRPr="000C6477" w:rsidRDefault="002A5A72" w:rsidP="002A5A72">
            <w:pPr>
              <w:pStyle w:val="20"/>
              <w:rPr>
                <w:sz w:val="20"/>
              </w:rPr>
            </w:pPr>
            <w:r w:rsidRPr="000C6477">
              <w:rPr>
                <w:sz w:val="20"/>
              </w:rPr>
              <w:t>Α</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Πληροφορικής</w:t>
            </w:r>
          </w:p>
        </w:tc>
        <w:tc>
          <w:tcPr>
            <w:tcW w:w="3969" w:type="dxa"/>
          </w:tcPr>
          <w:p w:rsidR="002A5A72" w:rsidRPr="000C6477" w:rsidRDefault="002A5A72" w:rsidP="002A5A72">
            <w:pPr>
              <w:pStyle w:val="20"/>
              <w:rPr>
                <w:sz w:val="20"/>
              </w:rPr>
            </w:pPr>
            <w:r w:rsidRPr="000C6477">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2032</w:t>
            </w:r>
          </w:p>
        </w:tc>
        <w:tc>
          <w:tcPr>
            <w:tcW w:w="2552" w:type="dxa"/>
          </w:tcPr>
          <w:p w:rsidR="002A5A72" w:rsidRPr="000C6477" w:rsidRDefault="002A5A72" w:rsidP="002A5A72">
            <w:pPr>
              <w:pStyle w:val="20"/>
              <w:rPr>
                <w:sz w:val="20"/>
              </w:rPr>
            </w:pPr>
            <w:r w:rsidRPr="000C6477">
              <w:rPr>
                <w:sz w:val="20"/>
              </w:rPr>
              <w:t>Χρηματοοικονομική Λογιστική</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Pr>
                <w:sz w:val="20"/>
              </w:rPr>
              <w:t>Λογιστική</w:t>
            </w:r>
            <w:r w:rsidRPr="00BD51B7">
              <w:rPr>
                <w:sz w:val="20"/>
              </w:rPr>
              <w:t xml:space="preserve">- Χρηματοοικονομική </w:t>
            </w:r>
            <w:r>
              <w:rPr>
                <w:sz w:val="20"/>
              </w:rPr>
              <w:t>–</w:t>
            </w:r>
            <w:r w:rsidRPr="00BD51B7">
              <w:rPr>
                <w:sz w:val="20"/>
              </w:rPr>
              <w:t>Τραπεζική-Διοίκησης Επιχειρήσεων</w:t>
            </w:r>
          </w:p>
        </w:tc>
        <w:tc>
          <w:tcPr>
            <w:tcW w:w="3969" w:type="dxa"/>
          </w:tcPr>
          <w:p w:rsidR="002A5A72" w:rsidRPr="000C6477" w:rsidRDefault="002A5A72" w:rsidP="002A5A72">
            <w:pPr>
              <w:pStyle w:val="20"/>
              <w:rPr>
                <w:sz w:val="20"/>
              </w:rPr>
            </w:pPr>
            <w:r w:rsidRPr="00BD51B7">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2052</w:t>
            </w:r>
          </w:p>
        </w:tc>
        <w:tc>
          <w:tcPr>
            <w:tcW w:w="2552" w:type="dxa"/>
          </w:tcPr>
          <w:p w:rsidR="002A5A72" w:rsidRPr="000C6477" w:rsidRDefault="002A5A72" w:rsidP="002A5A72">
            <w:pPr>
              <w:pStyle w:val="20"/>
              <w:ind w:right="-431"/>
              <w:rPr>
                <w:sz w:val="20"/>
              </w:rPr>
            </w:pPr>
            <w:r w:rsidRPr="000C6477">
              <w:rPr>
                <w:sz w:val="20"/>
              </w:rPr>
              <w:t>Πληροφορική ΙΙ</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0C6477">
              <w:rPr>
                <w:sz w:val="20"/>
              </w:rPr>
              <w:t>Πληροφορική</w:t>
            </w:r>
          </w:p>
        </w:tc>
        <w:tc>
          <w:tcPr>
            <w:tcW w:w="3969" w:type="dxa"/>
          </w:tcPr>
          <w:p w:rsidR="002A5A72" w:rsidRPr="000C6477" w:rsidRDefault="002A5A72" w:rsidP="002A5A72">
            <w:pPr>
              <w:pStyle w:val="20"/>
              <w:rPr>
                <w:sz w:val="20"/>
              </w:rPr>
            </w:pPr>
            <w:r w:rsidRPr="000C6477">
              <w:rPr>
                <w:sz w:val="20"/>
              </w:rPr>
              <w:t>Πληροφορική</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LOG2072</w:t>
            </w:r>
          </w:p>
        </w:tc>
        <w:tc>
          <w:tcPr>
            <w:tcW w:w="2552" w:type="dxa"/>
          </w:tcPr>
          <w:p w:rsidR="002A5A72" w:rsidRPr="000C6477" w:rsidRDefault="002A5A72" w:rsidP="002A5A72">
            <w:pPr>
              <w:pStyle w:val="20"/>
              <w:ind w:right="-431"/>
              <w:rPr>
                <w:sz w:val="20"/>
              </w:rPr>
            </w:pPr>
            <w:r w:rsidRPr="000C6477">
              <w:rPr>
                <w:sz w:val="20"/>
              </w:rPr>
              <w:t>Στατιστική Επιχειρήσεων</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Στατιστικής-Μαθηματικών</w:t>
            </w:r>
          </w:p>
        </w:tc>
        <w:tc>
          <w:tcPr>
            <w:tcW w:w="3969" w:type="dxa"/>
          </w:tcPr>
          <w:p w:rsidR="002A5A72" w:rsidRPr="000C6477" w:rsidRDefault="002A5A72" w:rsidP="002A5A72">
            <w:pPr>
              <w:pStyle w:val="20"/>
              <w:rPr>
                <w:sz w:val="20"/>
              </w:rPr>
            </w:pPr>
            <w:r w:rsidRPr="000C6477">
              <w:rPr>
                <w:sz w:val="20"/>
              </w:rPr>
              <w:t>Στατιστικής-Μαθηματικών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LOG302</w:t>
            </w:r>
            <w:r w:rsidRPr="000C6477">
              <w:rPr>
                <w:sz w:val="20"/>
              </w:rPr>
              <w:t>2</w:t>
            </w:r>
          </w:p>
        </w:tc>
        <w:tc>
          <w:tcPr>
            <w:tcW w:w="2552" w:type="dxa"/>
          </w:tcPr>
          <w:p w:rsidR="002A5A72" w:rsidRPr="000C6477" w:rsidRDefault="002A5A72" w:rsidP="002A5A72">
            <w:pPr>
              <w:pStyle w:val="20"/>
              <w:ind w:right="-431"/>
              <w:rPr>
                <w:sz w:val="20"/>
              </w:rPr>
            </w:pPr>
            <w:r w:rsidRPr="000C6477">
              <w:rPr>
                <w:sz w:val="20"/>
              </w:rPr>
              <w:t>Επιχειρησιακή έρευνα</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3969" w:type="dxa"/>
          </w:tcPr>
          <w:p w:rsidR="002A5A72" w:rsidRPr="000C6477" w:rsidRDefault="002A5A72" w:rsidP="002A5A72">
            <w:pPr>
              <w:pStyle w:val="20"/>
              <w:rPr>
                <w:sz w:val="20"/>
              </w:rPr>
            </w:pPr>
            <w:r w:rsidRPr="000C6477">
              <w:rPr>
                <w:sz w:val="20"/>
              </w:rPr>
              <w:t>Μαθηματικών-Οικονομ</w:t>
            </w:r>
            <w:r>
              <w:rPr>
                <w:sz w:val="20"/>
              </w:rPr>
              <w:t>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LOG304</w:t>
            </w:r>
            <w:r w:rsidRPr="000C6477">
              <w:rPr>
                <w:sz w:val="20"/>
              </w:rPr>
              <w:t>2</w:t>
            </w:r>
          </w:p>
        </w:tc>
        <w:tc>
          <w:tcPr>
            <w:tcW w:w="2552" w:type="dxa"/>
          </w:tcPr>
          <w:p w:rsidR="002A5A72" w:rsidRPr="000C6477" w:rsidRDefault="002A5A72" w:rsidP="002A5A72">
            <w:pPr>
              <w:pStyle w:val="20"/>
              <w:ind w:right="-431"/>
              <w:rPr>
                <w:sz w:val="20"/>
              </w:rPr>
            </w:pPr>
            <w:r w:rsidRPr="000C6477">
              <w:rPr>
                <w:sz w:val="20"/>
              </w:rPr>
              <w:t>Λογιστική Εταιρειών</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BD51B7">
              <w:rPr>
                <w:sz w:val="20"/>
              </w:rPr>
              <w:t>Λογιστική</w:t>
            </w:r>
            <w:r>
              <w:rPr>
                <w:sz w:val="20"/>
              </w:rPr>
              <w:t>- Χρηματοοικονομική –Τραπεζική</w:t>
            </w:r>
            <w:r w:rsidRPr="00BD51B7">
              <w:rPr>
                <w:sz w:val="20"/>
              </w:rPr>
              <w:t>-Διοίκηση Επιχειρήσεων</w:t>
            </w:r>
          </w:p>
        </w:tc>
        <w:tc>
          <w:tcPr>
            <w:tcW w:w="3969" w:type="dxa"/>
          </w:tcPr>
          <w:p w:rsidR="002A5A72" w:rsidRPr="000C6477" w:rsidRDefault="002A5A72" w:rsidP="002A5A72">
            <w:pPr>
              <w:pStyle w:val="20"/>
              <w:rPr>
                <w:sz w:val="20"/>
              </w:rPr>
            </w:pPr>
            <w:r w:rsidRPr="000476E6">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LOG305</w:t>
            </w:r>
            <w:r w:rsidRPr="000C6477">
              <w:rPr>
                <w:sz w:val="20"/>
              </w:rPr>
              <w:t>2</w:t>
            </w:r>
          </w:p>
        </w:tc>
        <w:tc>
          <w:tcPr>
            <w:tcW w:w="2552" w:type="dxa"/>
          </w:tcPr>
          <w:p w:rsidR="002A5A72" w:rsidRPr="000C6477" w:rsidRDefault="002A5A72" w:rsidP="002A5A72">
            <w:pPr>
              <w:pStyle w:val="20"/>
              <w:ind w:right="-431"/>
              <w:rPr>
                <w:sz w:val="20"/>
              </w:rPr>
            </w:pPr>
            <w:r w:rsidRPr="000C6477">
              <w:rPr>
                <w:sz w:val="20"/>
              </w:rPr>
              <w:t xml:space="preserve">Ελληνικά Λογιστικά </w:t>
            </w:r>
          </w:p>
          <w:p w:rsidR="002A5A72" w:rsidRPr="000C6477" w:rsidRDefault="002A5A72" w:rsidP="002A5A72">
            <w:pPr>
              <w:pStyle w:val="20"/>
              <w:ind w:right="-431"/>
              <w:rPr>
                <w:sz w:val="20"/>
              </w:rPr>
            </w:pPr>
            <w:r w:rsidRPr="000C6477">
              <w:rPr>
                <w:sz w:val="20"/>
              </w:rPr>
              <w:t>Πρότυπα (ΕΛΠ-ΕΓΛΣ)</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476E6">
              <w:rPr>
                <w:sz w:val="20"/>
              </w:rPr>
              <w:t>Λογιστική</w:t>
            </w:r>
            <w:r>
              <w:rPr>
                <w:sz w:val="20"/>
              </w:rPr>
              <w:t>- Χρηματοοικονομική –</w:t>
            </w:r>
            <w:r w:rsidRPr="000476E6">
              <w:rPr>
                <w:sz w:val="20"/>
              </w:rPr>
              <w:t>Τραπεζική</w:t>
            </w:r>
            <w:r>
              <w:rPr>
                <w:sz w:val="20"/>
              </w:rPr>
              <w:t xml:space="preserve"> </w:t>
            </w:r>
            <w:r w:rsidRPr="000476E6">
              <w:rPr>
                <w:sz w:val="20"/>
              </w:rPr>
              <w:t>Διοίκησης Επιχειρήσεων</w:t>
            </w:r>
          </w:p>
        </w:tc>
        <w:tc>
          <w:tcPr>
            <w:tcW w:w="3969" w:type="dxa"/>
          </w:tcPr>
          <w:p w:rsidR="002A5A72" w:rsidRPr="000C6477" w:rsidRDefault="002A5A72" w:rsidP="002A5A72">
            <w:pPr>
              <w:pStyle w:val="20"/>
              <w:rPr>
                <w:sz w:val="20"/>
              </w:rPr>
            </w:pPr>
            <w:r>
              <w:rPr>
                <w:sz w:val="20"/>
              </w:rPr>
              <w:t>Λογιστικής</w:t>
            </w:r>
            <w:r w:rsidRPr="000476E6">
              <w:rPr>
                <w:sz w:val="20"/>
              </w:rPr>
              <w:t>-</w:t>
            </w:r>
            <w:r>
              <w:rPr>
                <w:sz w:val="20"/>
              </w:rPr>
              <w:t xml:space="preserve"> </w:t>
            </w:r>
            <w:r w:rsidRPr="000476E6">
              <w:rPr>
                <w:sz w:val="20"/>
              </w:rPr>
              <w:t>Χρηματοοικονομικής - Διοίκησης Επιχειρήσεων</w:t>
            </w:r>
            <w:r>
              <w:rPr>
                <w:sz w:val="20"/>
              </w:rPr>
              <w:t xml:space="preserve"> </w:t>
            </w:r>
            <w:r w:rsidRPr="000476E6">
              <w:rPr>
                <w:sz w:val="20"/>
              </w:rPr>
              <w:t>-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4022</w:t>
            </w:r>
          </w:p>
        </w:tc>
        <w:tc>
          <w:tcPr>
            <w:tcW w:w="2552" w:type="dxa"/>
          </w:tcPr>
          <w:p w:rsidR="002A5A72" w:rsidRPr="000C6477" w:rsidRDefault="002A5A72" w:rsidP="002A5A72">
            <w:pPr>
              <w:pStyle w:val="20"/>
              <w:ind w:right="-431"/>
              <w:rPr>
                <w:sz w:val="20"/>
              </w:rPr>
            </w:pPr>
            <w:r w:rsidRPr="000C6477">
              <w:rPr>
                <w:sz w:val="20"/>
              </w:rPr>
              <w:t>Λογιστική Κόστους</w:t>
            </w:r>
          </w:p>
        </w:tc>
        <w:tc>
          <w:tcPr>
            <w:tcW w:w="567" w:type="dxa"/>
          </w:tcPr>
          <w:p w:rsidR="002A5A72" w:rsidRPr="000C6477" w:rsidRDefault="002A5A72" w:rsidP="002A5A72">
            <w:pPr>
              <w:pStyle w:val="20"/>
              <w:rPr>
                <w:sz w:val="20"/>
              </w:rPr>
            </w:pPr>
            <w:r w:rsidRPr="000C6477">
              <w:rPr>
                <w:sz w:val="20"/>
              </w:rPr>
              <w:t>Δ</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476E6">
              <w:rPr>
                <w:sz w:val="20"/>
              </w:rPr>
              <w:t>Λογιστική</w:t>
            </w:r>
            <w:r>
              <w:rPr>
                <w:sz w:val="20"/>
              </w:rPr>
              <w:t>- Χρηματοοικονομική   –</w:t>
            </w:r>
            <w:r w:rsidRPr="000476E6">
              <w:rPr>
                <w:sz w:val="20"/>
              </w:rPr>
              <w:lastRenderedPageBreak/>
              <w:t>Τραπεζική-Διοίκηση Επιχειρήσεων</w:t>
            </w:r>
          </w:p>
        </w:tc>
        <w:tc>
          <w:tcPr>
            <w:tcW w:w="3969" w:type="dxa"/>
          </w:tcPr>
          <w:p w:rsidR="002A5A72" w:rsidRPr="000C6477" w:rsidRDefault="002A5A72" w:rsidP="002A5A72">
            <w:pPr>
              <w:pStyle w:val="20"/>
              <w:rPr>
                <w:sz w:val="20"/>
              </w:rPr>
            </w:pPr>
            <w:r w:rsidRPr="000476E6">
              <w:rPr>
                <w:sz w:val="20"/>
              </w:rPr>
              <w:lastRenderedPageBreak/>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4062</w:t>
            </w:r>
          </w:p>
        </w:tc>
        <w:tc>
          <w:tcPr>
            <w:tcW w:w="2552" w:type="dxa"/>
          </w:tcPr>
          <w:p w:rsidR="002A5A72" w:rsidRPr="000C6477" w:rsidRDefault="002A5A72" w:rsidP="002A5A72">
            <w:pPr>
              <w:pStyle w:val="20"/>
              <w:ind w:right="-431"/>
              <w:rPr>
                <w:sz w:val="20"/>
              </w:rPr>
            </w:pPr>
            <w:r w:rsidRPr="000C6477">
              <w:rPr>
                <w:sz w:val="20"/>
              </w:rPr>
              <w:t xml:space="preserve">Αγορές Χρήματος &amp; Κεφαλαίου </w:t>
            </w:r>
          </w:p>
        </w:tc>
        <w:tc>
          <w:tcPr>
            <w:tcW w:w="567" w:type="dxa"/>
          </w:tcPr>
          <w:p w:rsidR="002A5A72" w:rsidRPr="000C6477" w:rsidRDefault="002A5A72" w:rsidP="002A5A72">
            <w:pPr>
              <w:pStyle w:val="20"/>
              <w:rPr>
                <w:sz w:val="20"/>
              </w:rPr>
            </w:pPr>
            <w:r w:rsidRPr="000C6477">
              <w:rPr>
                <w:sz w:val="20"/>
              </w:rPr>
              <w:t>Δ</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Pr>
                <w:sz w:val="20"/>
              </w:rPr>
              <w:t>Οικονομικά-Διοίκηση</w:t>
            </w:r>
          </w:p>
        </w:tc>
        <w:tc>
          <w:tcPr>
            <w:tcW w:w="3969" w:type="dxa"/>
          </w:tcPr>
          <w:p w:rsidR="002A5A72" w:rsidRPr="000C6477" w:rsidRDefault="002A5A72" w:rsidP="002A5A72">
            <w:pPr>
              <w:pStyle w:val="20"/>
              <w:rPr>
                <w:sz w:val="20"/>
              </w:rPr>
            </w:pPr>
            <w:r w:rsidRPr="000C6477">
              <w:rPr>
                <w:sz w:val="20"/>
              </w:rPr>
              <w:t>Ο</w:t>
            </w:r>
            <w:r>
              <w:rPr>
                <w:sz w:val="20"/>
              </w:rPr>
              <w:t>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5032</w:t>
            </w:r>
          </w:p>
        </w:tc>
        <w:tc>
          <w:tcPr>
            <w:tcW w:w="2552" w:type="dxa"/>
          </w:tcPr>
          <w:p w:rsidR="002A5A72" w:rsidRPr="000C6477" w:rsidRDefault="002A5A72" w:rsidP="002A5A72">
            <w:pPr>
              <w:pStyle w:val="20"/>
              <w:ind w:right="-431"/>
              <w:rPr>
                <w:sz w:val="20"/>
              </w:rPr>
            </w:pPr>
            <w:r w:rsidRPr="000C6477">
              <w:rPr>
                <w:sz w:val="20"/>
              </w:rPr>
              <w:t xml:space="preserve">Μηχανογραφημένη </w:t>
            </w:r>
          </w:p>
          <w:p w:rsidR="002A5A72" w:rsidRPr="000C6477" w:rsidRDefault="002A5A72" w:rsidP="002A5A72">
            <w:pPr>
              <w:pStyle w:val="20"/>
              <w:ind w:right="-431"/>
              <w:rPr>
                <w:sz w:val="20"/>
              </w:rPr>
            </w:pPr>
            <w:r w:rsidRPr="000C6477">
              <w:rPr>
                <w:sz w:val="20"/>
              </w:rPr>
              <w:t xml:space="preserve">Λογιστική </w:t>
            </w:r>
          </w:p>
        </w:tc>
        <w:tc>
          <w:tcPr>
            <w:tcW w:w="567" w:type="dxa"/>
          </w:tcPr>
          <w:p w:rsidR="002A5A72" w:rsidRPr="000C6477" w:rsidRDefault="002A5A72" w:rsidP="002A5A72">
            <w:pPr>
              <w:pStyle w:val="20"/>
              <w:rPr>
                <w:sz w:val="20"/>
              </w:rPr>
            </w:pPr>
            <w:r w:rsidRPr="000C6477">
              <w:rPr>
                <w:sz w:val="20"/>
              </w:rPr>
              <w:t>Ε</w:t>
            </w:r>
          </w:p>
        </w:tc>
        <w:tc>
          <w:tcPr>
            <w:tcW w:w="850" w:type="dxa"/>
          </w:tcPr>
          <w:p w:rsidR="002A5A72" w:rsidRPr="000C6477" w:rsidRDefault="002A5A72" w:rsidP="002A5A72">
            <w:pPr>
              <w:pStyle w:val="20"/>
              <w:rPr>
                <w:sz w:val="20"/>
              </w:rPr>
            </w:pPr>
            <w:r w:rsidRPr="000C6477">
              <w:rPr>
                <w:sz w:val="20"/>
              </w:rPr>
              <w:t>4Ε</w:t>
            </w:r>
          </w:p>
        </w:tc>
        <w:tc>
          <w:tcPr>
            <w:tcW w:w="1559" w:type="dxa"/>
          </w:tcPr>
          <w:p w:rsidR="002A5A72" w:rsidRPr="000C6477" w:rsidRDefault="002A5A72" w:rsidP="002A5A72">
            <w:pPr>
              <w:pStyle w:val="20"/>
              <w:rPr>
                <w:sz w:val="20"/>
              </w:rPr>
            </w:pPr>
            <w:r>
              <w:rPr>
                <w:sz w:val="20"/>
              </w:rPr>
              <w:t>Λογιστική- Χρηματοοικονομική –Τραπεζική</w:t>
            </w:r>
            <w:r w:rsidRPr="000476E6">
              <w:rPr>
                <w:sz w:val="20"/>
              </w:rPr>
              <w:t>-Διοίκηση Επιχειρήσεων</w:t>
            </w:r>
          </w:p>
        </w:tc>
        <w:tc>
          <w:tcPr>
            <w:tcW w:w="3969" w:type="dxa"/>
          </w:tcPr>
          <w:p w:rsidR="002A5A72" w:rsidRPr="000C6477" w:rsidRDefault="002A5A72" w:rsidP="002A5A72">
            <w:pPr>
              <w:pStyle w:val="20"/>
              <w:rPr>
                <w:sz w:val="20"/>
              </w:rPr>
            </w:pPr>
            <w:r w:rsidRPr="000476E6">
              <w:rPr>
                <w:sz w:val="20"/>
              </w:rPr>
              <w:t>Λογιστικής -Χρηματοοικονομικής - Διοίκησης Επιχειρήσεων - Οικονομικών Επιστημών</w:t>
            </w:r>
            <w:r>
              <w:rPr>
                <w:sz w:val="20"/>
              </w:rPr>
              <w:t xml:space="preserve"> </w:t>
            </w:r>
            <w:r w:rsidRPr="000476E6">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5042</w:t>
            </w:r>
          </w:p>
        </w:tc>
        <w:tc>
          <w:tcPr>
            <w:tcW w:w="2552" w:type="dxa"/>
          </w:tcPr>
          <w:p w:rsidR="002A5A72" w:rsidRPr="000C6477" w:rsidRDefault="002A5A72" w:rsidP="002A5A72">
            <w:pPr>
              <w:pStyle w:val="20"/>
              <w:ind w:right="-431"/>
              <w:rPr>
                <w:sz w:val="20"/>
              </w:rPr>
            </w:pPr>
            <w:r w:rsidRPr="000C6477">
              <w:rPr>
                <w:sz w:val="20"/>
              </w:rPr>
              <w:t>Ανάλυση Χρημ/κων</w:t>
            </w:r>
          </w:p>
          <w:p w:rsidR="002A5A72" w:rsidRPr="000C6477" w:rsidRDefault="002A5A72" w:rsidP="002A5A72">
            <w:pPr>
              <w:pStyle w:val="20"/>
              <w:ind w:right="-431"/>
              <w:rPr>
                <w:sz w:val="20"/>
              </w:rPr>
            </w:pPr>
            <w:r w:rsidRPr="000C6477">
              <w:rPr>
                <w:sz w:val="20"/>
              </w:rPr>
              <w:t>Καταστάσεων</w:t>
            </w:r>
          </w:p>
        </w:tc>
        <w:tc>
          <w:tcPr>
            <w:tcW w:w="567" w:type="dxa"/>
          </w:tcPr>
          <w:p w:rsidR="002A5A72" w:rsidRPr="000C6477" w:rsidRDefault="002A5A72" w:rsidP="002A5A72">
            <w:pPr>
              <w:pStyle w:val="20"/>
              <w:rPr>
                <w:sz w:val="20"/>
              </w:rPr>
            </w:pPr>
            <w:r w:rsidRPr="000C6477">
              <w:rPr>
                <w:sz w:val="20"/>
              </w:rPr>
              <w:t>Ε</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Pr>
                <w:sz w:val="20"/>
              </w:rPr>
              <w:t>Λογιστική</w:t>
            </w:r>
            <w:r w:rsidRPr="002C49AF">
              <w:rPr>
                <w:sz w:val="20"/>
              </w:rPr>
              <w:t>- Χρηματοοικονομική – Τραπεζική - Διοίκηση Επιχειρήσεων-Οικονομικά</w:t>
            </w:r>
          </w:p>
        </w:tc>
        <w:tc>
          <w:tcPr>
            <w:tcW w:w="3969" w:type="dxa"/>
          </w:tcPr>
          <w:p w:rsidR="002A5A72" w:rsidRPr="000C6477" w:rsidRDefault="002A5A72" w:rsidP="002A5A72">
            <w:pPr>
              <w:pStyle w:val="20"/>
              <w:rPr>
                <w:sz w:val="20"/>
              </w:rPr>
            </w:pPr>
            <w:r w:rsidRPr="002C49AF">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LOG6092</w:t>
            </w:r>
          </w:p>
        </w:tc>
        <w:tc>
          <w:tcPr>
            <w:tcW w:w="2552" w:type="dxa"/>
          </w:tcPr>
          <w:p w:rsidR="002A5A72" w:rsidRPr="000C6477" w:rsidRDefault="002A5A72" w:rsidP="002A5A72">
            <w:pPr>
              <w:pStyle w:val="20"/>
              <w:rPr>
                <w:sz w:val="20"/>
              </w:rPr>
            </w:pPr>
            <w:r w:rsidRPr="000C6477">
              <w:rPr>
                <w:sz w:val="20"/>
              </w:rPr>
              <w:t>Ελεγκτική</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2C49AF">
              <w:rPr>
                <w:sz w:val="20"/>
              </w:rPr>
              <w:t>Λογιστική- Χρηματοοικονομική – Τραπεζική  - Διοίκηση Επιχειρήσεω</w:t>
            </w:r>
            <w:r w:rsidRPr="002C49AF">
              <w:rPr>
                <w:sz w:val="20"/>
              </w:rPr>
              <w:lastRenderedPageBreak/>
              <w:t>ν</w:t>
            </w:r>
          </w:p>
        </w:tc>
        <w:tc>
          <w:tcPr>
            <w:tcW w:w="3969" w:type="dxa"/>
          </w:tcPr>
          <w:p w:rsidR="002A5A72" w:rsidRPr="000C6477" w:rsidRDefault="002A5A72" w:rsidP="002A5A72">
            <w:pPr>
              <w:pStyle w:val="20"/>
              <w:rPr>
                <w:sz w:val="20"/>
              </w:rPr>
            </w:pPr>
            <w:r w:rsidRPr="002C49AF">
              <w:rPr>
                <w:sz w:val="20"/>
              </w:rPr>
              <w:lastRenderedPageBreak/>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lastRenderedPageBreak/>
              <w:t>LOG7112</w:t>
            </w:r>
          </w:p>
        </w:tc>
        <w:tc>
          <w:tcPr>
            <w:tcW w:w="2552" w:type="dxa"/>
          </w:tcPr>
          <w:p w:rsidR="002A5A72" w:rsidRPr="000C6477" w:rsidRDefault="002A5A72" w:rsidP="002A5A72">
            <w:pPr>
              <w:pStyle w:val="20"/>
              <w:rPr>
                <w:sz w:val="20"/>
              </w:rPr>
            </w:pPr>
            <w:r w:rsidRPr="000C6477">
              <w:rPr>
                <w:sz w:val="20"/>
              </w:rPr>
              <w:t>Οικονομοτεχνικές Μελέτες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E05D0F">
              <w:rPr>
                <w:sz w:val="20"/>
              </w:rPr>
              <w:t>Οικονομικά- Λογιστική- Χρηματοοικονομική – Τραπεζική  - Διοίκηση Επιχειρήσεων</w:t>
            </w:r>
          </w:p>
        </w:tc>
        <w:tc>
          <w:tcPr>
            <w:tcW w:w="3969" w:type="dxa"/>
          </w:tcPr>
          <w:p w:rsidR="002A5A72" w:rsidRPr="000C6477" w:rsidRDefault="002A5A72" w:rsidP="002A5A72">
            <w:pPr>
              <w:pStyle w:val="20"/>
              <w:rPr>
                <w:sz w:val="20"/>
              </w:rPr>
            </w:pPr>
            <w:r w:rsidRPr="00E05D0F">
              <w:rPr>
                <w:sz w:val="20"/>
              </w:rPr>
              <w:t xml:space="preserve">Οικονομικών Επιστημών - Διοίκησης Επιχειρήσεων </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LOG6042</w:t>
            </w:r>
          </w:p>
        </w:tc>
        <w:tc>
          <w:tcPr>
            <w:tcW w:w="2552" w:type="dxa"/>
          </w:tcPr>
          <w:p w:rsidR="002A5A72" w:rsidRPr="000C6477" w:rsidRDefault="002A5A72" w:rsidP="002A5A72">
            <w:pPr>
              <w:pStyle w:val="20"/>
              <w:rPr>
                <w:sz w:val="20"/>
              </w:rPr>
            </w:pPr>
            <w:r w:rsidRPr="000C6477">
              <w:rPr>
                <w:sz w:val="20"/>
              </w:rPr>
              <w:t>Λογιστικά Πληροφοριακά Συστήματα</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4Ε</w:t>
            </w:r>
          </w:p>
        </w:tc>
        <w:tc>
          <w:tcPr>
            <w:tcW w:w="1559" w:type="dxa"/>
          </w:tcPr>
          <w:p w:rsidR="002A5A72" w:rsidRPr="001038C1" w:rsidRDefault="002A5A72" w:rsidP="002A5A72">
            <w:pPr>
              <w:pStyle w:val="20"/>
              <w:rPr>
                <w:sz w:val="20"/>
              </w:rPr>
            </w:pPr>
            <w:r>
              <w:rPr>
                <w:sz w:val="20"/>
              </w:rPr>
              <w:t>Λογιστική</w:t>
            </w:r>
            <w:r w:rsidRPr="002C49AF">
              <w:rPr>
                <w:sz w:val="20"/>
              </w:rPr>
              <w:t>- Χρηματοοικονομική – Τραπεζική - Διοίκηση Επιχειρήσεων - Πληροφοριακά Συστήματα Διοίκησης</w:t>
            </w:r>
          </w:p>
        </w:tc>
        <w:tc>
          <w:tcPr>
            <w:tcW w:w="3969" w:type="dxa"/>
          </w:tcPr>
          <w:p w:rsidR="002A5A72" w:rsidRPr="001038C1" w:rsidRDefault="002A5A72" w:rsidP="002A5A72">
            <w:pPr>
              <w:pStyle w:val="20"/>
              <w:rPr>
                <w:sz w:val="20"/>
              </w:rPr>
            </w:pPr>
            <w:r w:rsidRPr="002C49AF">
              <w:rPr>
                <w:sz w:val="20"/>
              </w:rPr>
              <w:t>Λογιστικής -Χρηματοοικονομικής - Διοίκησης Επιχειρήσεων - Οικονομικών Επιστημών</w:t>
            </w:r>
            <w:r w:rsidRPr="00E106A2">
              <w:rPr>
                <w:sz w:val="20"/>
              </w:rPr>
              <w:t xml:space="preserve"> </w:t>
            </w:r>
            <w:r w:rsidRPr="002C49AF">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LOG6102</w:t>
            </w:r>
          </w:p>
        </w:tc>
        <w:tc>
          <w:tcPr>
            <w:tcW w:w="2552" w:type="dxa"/>
          </w:tcPr>
          <w:p w:rsidR="002A5A72" w:rsidRPr="000C6477" w:rsidRDefault="002A5A72" w:rsidP="002A5A72">
            <w:pPr>
              <w:pStyle w:val="20"/>
              <w:rPr>
                <w:sz w:val="20"/>
              </w:rPr>
            </w:pPr>
            <w:r w:rsidRPr="000C6477">
              <w:rPr>
                <w:sz w:val="20"/>
                <w:lang w:val="en-US"/>
              </w:rPr>
              <w:t>Μεθοδολογ</w:t>
            </w:r>
            <w:r w:rsidRPr="000C6477">
              <w:rPr>
                <w:sz w:val="20"/>
              </w:rPr>
              <w:t>ία Έρευνας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1038C1" w:rsidRDefault="002A5A72" w:rsidP="002A5A72">
            <w:pPr>
              <w:pStyle w:val="20"/>
              <w:rPr>
                <w:sz w:val="20"/>
              </w:rPr>
            </w:pPr>
            <w:r w:rsidRPr="001038C1">
              <w:rPr>
                <w:sz w:val="20"/>
              </w:rPr>
              <w:t>Όλες οι εξειδικεύσεις</w:t>
            </w:r>
          </w:p>
        </w:tc>
        <w:tc>
          <w:tcPr>
            <w:tcW w:w="3969" w:type="dxa"/>
          </w:tcPr>
          <w:p w:rsidR="002A5A72" w:rsidRPr="001038C1" w:rsidRDefault="002A5A72" w:rsidP="002A5A72">
            <w:pPr>
              <w:pStyle w:val="20"/>
              <w:rPr>
                <w:sz w:val="20"/>
              </w:rPr>
            </w:pPr>
            <w:r>
              <w:rPr>
                <w:sz w:val="20"/>
              </w:rPr>
              <w:t>Οικονομικών Επιστημών-Διοίκηση Επιχειρήσεων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LOG7132</w:t>
            </w:r>
          </w:p>
        </w:tc>
        <w:tc>
          <w:tcPr>
            <w:tcW w:w="2552" w:type="dxa"/>
          </w:tcPr>
          <w:p w:rsidR="002A5A72" w:rsidRPr="000C6477" w:rsidRDefault="002A5A72" w:rsidP="002A5A72">
            <w:pPr>
              <w:pStyle w:val="20"/>
              <w:rPr>
                <w:sz w:val="20"/>
              </w:rPr>
            </w:pPr>
            <w:r w:rsidRPr="000C6477">
              <w:rPr>
                <w:sz w:val="20"/>
              </w:rPr>
              <w:t>Σεμινάριο Τελειοφοίτων</w:t>
            </w:r>
          </w:p>
        </w:tc>
        <w:tc>
          <w:tcPr>
            <w:tcW w:w="567" w:type="dxa"/>
          </w:tcPr>
          <w:p w:rsidR="002A5A72" w:rsidRPr="000C6477" w:rsidRDefault="002A5A72" w:rsidP="002A5A72">
            <w:pPr>
              <w:pStyle w:val="20"/>
              <w:rPr>
                <w:sz w:val="20"/>
              </w:rPr>
            </w:pPr>
            <w:r w:rsidRPr="000C6477">
              <w:rPr>
                <w:sz w:val="20"/>
              </w:rPr>
              <w:t>Ζ</w:t>
            </w:r>
          </w:p>
        </w:tc>
        <w:tc>
          <w:tcPr>
            <w:tcW w:w="850" w:type="dxa"/>
          </w:tcPr>
          <w:p w:rsidR="002A5A72" w:rsidRPr="000C6477" w:rsidRDefault="002A5A72" w:rsidP="002A5A72">
            <w:pPr>
              <w:pStyle w:val="20"/>
              <w:rPr>
                <w:sz w:val="20"/>
              </w:rPr>
            </w:pPr>
            <w:r w:rsidRPr="000C6477">
              <w:rPr>
                <w:sz w:val="20"/>
              </w:rPr>
              <w:t>5Ε</w:t>
            </w:r>
          </w:p>
        </w:tc>
        <w:tc>
          <w:tcPr>
            <w:tcW w:w="1559" w:type="dxa"/>
          </w:tcPr>
          <w:p w:rsidR="002A5A72" w:rsidRPr="000C6477" w:rsidRDefault="002A5A72" w:rsidP="002A5A72">
            <w:pPr>
              <w:pStyle w:val="20"/>
              <w:rPr>
                <w:sz w:val="20"/>
              </w:rPr>
            </w:pPr>
            <w:r w:rsidRPr="000C6477">
              <w:rPr>
                <w:sz w:val="20"/>
              </w:rPr>
              <w:t>Όλες οι ειδικότητες</w:t>
            </w:r>
          </w:p>
        </w:tc>
        <w:tc>
          <w:tcPr>
            <w:tcW w:w="3969" w:type="dxa"/>
          </w:tcPr>
          <w:p w:rsidR="002A5A72" w:rsidRPr="000C6477" w:rsidRDefault="002A5A72" w:rsidP="002A5A72">
            <w:pPr>
              <w:pStyle w:val="20"/>
              <w:rPr>
                <w:sz w:val="20"/>
              </w:rPr>
            </w:pPr>
            <w:r w:rsidRPr="00E05D0F">
              <w:rPr>
                <w:sz w:val="20"/>
              </w:rPr>
              <w:t>Οικονομικών Επιστημών Διοίκησης Επιχειρήσεων - Λογιστικής -</w:t>
            </w:r>
            <w:r w:rsidRPr="00E05D0F">
              <w:rPr>
                <w:sz w:val="20"/>
              </w:rPr>
              <w:lastRenderedPageBreak/>
              <w:t>Χρηματοοικονομικής</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lastRenderedPageBreak/>
              <w:t>LOG7102</w:t>
            </w:r>
          </w:p>
        </w:tc>
        <w:tc>
          <w:tcPr>
            <w:tcW w:w="2552" w:type="dxa"/>
          </w:tcPr>
          <w:p w:rsidR="002A5A72" w:rsidRPr="000C6477" w:rsidRDefault="002A5A72" w:rsidP="002A5A72">
            <w:pPr>
              <w:pStyle w:val="20"/>
              <w:rPr>
                <w:sz w:val="20"/>
              </w:rPr>
            </w:pPr>
            <w:r w:rsidRPr="000C6477">
              <w:rPr>
                <w:sz w:val="20"/>
              </w:rPr>
              <w:t>Διαχείριση Χαρτοφυλακίου &amp; Κινδύνων</w:t>
            </w:r>
          </w:p>
        </w:tc>
        <w:tc>
          <w:tcPr>
            <w:tcW w:w="567" w:type="dxa"/>
          </w:tcPr>
          <w:p w:rsidR="002A5A72" w:rsidRPr="000C6477" w:rsidRDefault="002A5A72" w:rsidP="002A5A72">
            <w:pPr>
              <w:pStyle w:val="20"/>
              <w:rPr>
                <w:sz w:val="20"/>
              </w:rPr>
            </w:pPr>
            <w:r w:rsidRPr="000C6477">
              <w:rPr>
                <w:sz w:val="20"/>
              </w:rPr>
              <w:t>Ζ</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E05D0F">
              <w:rPr>
                <w:sz w:val="20"/>
              </w:rPr>
              <w:t>Οικονομικά- Λογιστική- Χρηματοοικονομική – Τραπεζική - Διοίκηση Επιχειρήσεων</w:t>
            </w:r>
          </w:p>
        </w:tc>
        <w:tc>
          <w:tcPr>
            <w:tcW w:w="3969" w:type="dxa"/>
          </w:tcPr>
          <w:p w:rsidR="002A5A72" w:rsidRPr="000C6477" w:rsidRDefault="002A5A72" w:rsidP="002A5A72">
            <w:pPr>
              <w:pStyle w:val="20"/>
              <w:rPr>
                <w:sz w:val="20"/>
              </w:rPr>
            </w:pPr>
            <w:r w:rsidRPr="00E05D0F">
              <w:rPr>
                <w:sz w:val="20"/>
              </w:rPr>
              <w:t>Λογιστικής &amp; Χρηματοοικονομικής - Διοίκησης Επιχειρήσεων-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6032</w:t>
            </w:r>
          </w:p>
        </w:tc>
        <w:tc>
          <w:tcPr>
            <w:tcW w:w="2552" w:type="dxa"/>
          </w:tcPr>
          <w:p w:rsidR="002A5A72" w:rsidRPr="000C6477" w:rsidRDefault="002A5A72" w:rsidP="002A5A72">
            <w:pPr>
              <w:pStyle w:val="20"/>
              <w:rPr>
                <w:sz w:val="20"/>
              </w:rPr>
            </w:pPr>
            <w:r w:rsidRPr="000C6477">
              <w:rPr>
                <w:sz w:val="20"/>
              </w:rPr>
              <w:t>Πληροφοριακά</w:t>
            </w:r>
          </w:p>
          <w:p w:rsidR="002A5A72" w:rsidRPr="000C6477" w:rsidRDefault="002A5A72" w:rsidP="002A5A72">
            <w:pPr>
              <w:pStyle w:val="20"/>
              <w:rPr>
                <w:sz w:val="20"/>
              </w:rPr>
            </w:pPr>
            <w:r w:rsidRPr="000C6477">
              <w:rPr>
                <w:sz w:val="20"/>
              </w:rPr>
              <w:t>Συστήματα</w:t>
            </w:r>
          </w:p>
          <w:p w:rsidR="002A5A72" w:rsidRPr="000C6477" w:rsidRDefault="002A5A72" w:rsidP="002A5A72">
            <w:pPr>
              <w:pStyle w:val="20"/>
              <w:rPr>
                <w:sz w:val="20"/>
              </w:rPr>
            </w:pPr>
            <w:r w:rsidRPr="000C6477">
              <w:rPr>
                <w:sz w:val="20"/>
              </w:rPr>
              <w:t>Διοίκησης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Πληροφορική-Διοίκηση Επιχειρήσεων</w:t>
            </w:r>
          </w:p>
        </w:tc>
        <w:tc>
          <w:tcPr>
            <w:tcW w:w="3969" w:type="dxa"/>
          </w:tcPr>
          <w:p w:rsidR="002A5A72" w:rsidRPr="000C6477" w:rsidRDefault="002A5A72" w:rsidP="002A5A72">
            <w:pPr>
              <w:pStyle w:val="20"/>
              <w:rPr>
                <w:sz w:val="20"/>
              </w:rPr>
            </w:pPr>
            <w:r>
              <w:rPr>
                <w:sz w:val="20"/>
              </w:rPr>
              <w:t>Οικονομικών Επιστημών</w:t>
            </w:r>
            <w:r w:rsidRPr="000C6477">
              <w:rPr>
                <w:sz w:val="20"/>
              </w:rPr>
              <w:t>-</w:t>
            </w:r>
          </w:p>
          <w:p w:rsidR="002A5A72" w:rsidRPr="000C6477" w:rsidRDefault="002A5A72" w:rsidP="002A5A72">
            <w:pPr>
              <w:pStyle w:val="20"/>
              <w:rPr>
                <w:sz w:val="20"/>
              </w:rPr>
            </w:pPr>
            <w:r w:rsidRPr="000C6477">
              <w:rPr>
                <w:sz w:val="20"/>
              </w:rPr>
              <w:t>Πληροφορική</w:t>
            </w:r>
          </w:p>
        </w:tc>
      </w:tr>
    </w:tbl>
    <w:p w:rsidR="002A5A72" w:rsidRDefault="002A5A72" w:rsidP="002A5A72">
      <w:pPr>
        <w:pStyle w:val="20"/>
        <w:rPr>
          <w:b/>
          <w:i/>
          <w:sz w:val="20"/>
        </w:rPr>
      </w:pPr>
    </w:p>
    <w:p w:rsidR="002A5A72" w:rsidRDefault="002A5A72" w:rsidP="002A5A72">
      <w:pPr>
        <w:pStyle w:val="20"/>
        <w:rPr>
          <w:b/>
          <w:i/>
          <w:sz w:val="20"/>
        </w:rPr>
      </w:pPr>
    </w:p>
    <w:p w:rsidR="002A5A72" w:rsidRPr="00935F07" w:rsidRDefault="002A5A72" w:rsidP="002A5A72">
      <w:pPr>
        <w:pStyle w:val="20"/>
        <w:rPr>
          <w:b/>
          <w:i/>
          <w:sz w:val="20"/>
        </w:rPr>
      </w:pPr>
      <w:r>
        <w:rPr>
          <w:b/>
          <w:i/>
          <w:sz w:val="20"/>
        </w:rPr>
        <w:t>ΤΜΗΜΑ ΜΗΧΑΝΙΚΩΝ ΠΛΗΡΟΦΟΡΙΚΗΣ Τ.Ε.</w:t>
      </w:r>
    </w:p>
    <w:p w:rsidR="002A5A72" w:rsidRDefault="002A5A72" w:rsidP="002A5A72">
      <w:pPr>
        <w:pStyle w:val="20"/>
        <w:rPr>
          <w:b/>
          <w:i/>
          <w:sz w:val="20"/>
        </w:rPr>
      </w:pPr>
    </w:p>
    <w:p w:rsidR="002A5A72" w:rsidRDefault="002A5A72" w:rsidP="002A5A72">
      <w:pPr>
        <w:pStyle w:val="20"/>
        <w:rPr>
          <w:b/>
          <w:i/>
          <w:sz w:val="20"/>
        </w:rPr>
      </w:pPr>
      <w:r>
        <w:rPr>
          <w:b/>
          <w:i/>
          <w:sz w:val="20"/>
        </w:rPr>
        <w:t>ΚΑΤΕΥΘΥΝΣΕΙΣ: ΜΗΧΑΝΙΚΩΝ ΔΙΚΤΥΩΝ Τ.Ε. , ΜΗΧΑΝΙΚΩΝ ΛΟΓΙΣΜΙΚΟΥ Τ.Ε., ΜΗΧΑΝΙΚΩΝ Η/Υ Τ.Ε.</w:t>
      </w:r>
    </w:p>
    <w:p w:rsidR="002A5A72" w:rsidRDefault="002A5A72" w:rsidP="002A5A72">
      <w:pPr>
        <w:pStyle w:val="20"/>
        <w:rPr>
          <w:b/>
          <w:i/>
          <w:sz w:val="20"/>
        </w:rPr>
      </w:pPr>
    </w:p>
    <w:p w:rsidR="002A5A72" w:rsidRDefault="002A5A72" w:rsidP="002A5A72">
      <w:pPr>
        <w:pStyle w:val="20"/>
        <w:rPr>
          <w:b/>
          <w:i/>
          <w:sz w:val="20"/>
        </w:rPr>
      </w:pPr>
      <w:r>
        <w:rPr>
          <w:b/>
          <w:i/>
          <w:sz w:val="20"/>
        </w:rPr>
        <w:t>Α. ΕΠΙΣΤΗΜΟΝΙΚΟΙ ΣΥΝΕΡΓΑΤΕΣ (ή ελλείψει επιστημονικών συνεργατών, εργαστηριακοί συνεργάτες)</w:t>
      </w:r>
    </w:p>
    <w:p w:rsidR="002A5A72" w:rsidRPr="001F338A" w:rsidRDefault="002A5A72" w:rsidP="002A5A72">
      <w:pPr>
        <w:rPr>
          <w:rFonts w:cstheme="minorHAnsi"/>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92"/>
        <w:gridCol w:w="993"/>
        <w:gridCol w:w="521"/>
        <w:gridCol w:w="896"/>
        <w:gridCol w:w="1216"/>
        <w:gridCol w:w="1477"/>
        <w:gridCol w:w="2268"/>
      </w:tblGrid>
      <w:tr w:rsidR="002A5A72" w:rsidRPr="001F338A" w:rsidTr="00F12DE6">
        <w:trPr>
          <w:trHeight w:val="1042"/>
        </w:trPr>
        <w:tc>
          <w:tcPr>
            <w:tcW w:w="1291"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992"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3" w:type="dxa"/>
            <w:shd w:val="clear" w:color="auto" w:fill="auto"/>
          </w:tcPr>
          <w:p w:rsidR="002A5A72" w:rsidRPr="001F338A" w:rsidRDefault="002A5A72" w:rsidP="00F12DE6">
            <w:pPr>
              <w:pStyle w:val="20"/>
              <w:ind w:left="34" w:hanging="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hideMark/>
          </w:tcPr>
          <w:p w:rsidR="002A5A72" w:rsidRPr="001F338A" w:rsidRDefault="002A5A72" w:rsidP="00F12DE6">
            <w:pPr>
              <w:pStyle w:val="20"/>
              <w:ind w:left="-108" w:hanging="142"/>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12DE6">
            <w:pPr>
              <w:pStyle w:val="20"/>
              <w:ind w:hanging="533"/>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16" w:type="dxa"/>
            <w:shd w:val="clear" w:color="auto" w:fill="auto"/>
          </w:tcPr>
          <w:p w:rsidR="002A5A72" w:rsidRPr="001F338A" w:rsidRDefault="002A5A72" w:rsidP="00F12DE6">
            <w:pPr>
              <w:pStyle w:val="20"/>
              <w:ind w:left="-135"/>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F12DE6">
            <w:pPr>
              <w:pStyle w:val="20"/>
              <w:ind w:hanging="418"/>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lastRenderedPageBreak/>
              <w:t>Στην περίπτωση έλλειψης επιστημονικών συνεργατών</w:t>
            </w:r>
          </w:p>
        </w:tc>
        <w:tc>
          <w:tcPr>
            <w:tcW w:w="226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F12DE6">
        <w:trPr>
          <w:trHeight w:val="275"/>
        </w:trPr>
        <w:tc>
          <w:tcPr>
            <w:tcW w:w="1291"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101</w:t>
            </w:r>
          </w:p>
        </w:tc>
        <w:tc>
          <w:tcPr>
            <w:tcW w:w="992"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ΜΑΘΗΜΑΤΙΚΑ ΓΙΑ ΜΗΧΑΝΙΚΟΥΣ</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p>
        </w:tc>
        <w:tc>
          <w:tcPr>
            <w:tcW w:w="896"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16"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1477"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2268"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Μαθηματικών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 Μαθηματικών και Φυσικών Επιστημών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Στατιστικής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206</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ΠΙΘΑΝΟΤΗΤΕΣ ΚΑΙ ΣΤΟΙΧΕΙΑ ΣΤΑΤΙΣΤΙΚΗΣ</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9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201</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ΔΙΑΚΡΙΤΑ ΜΑΘΗΜΑΤΙΚΑ</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9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633</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ΥΠΟΛΟΓΙΣΜΟΥ</w:t>
            </w:r>
          </w:p>
        </w:tc>
        <w:tc>
          <w:tcPr>
            <w:tcW w:w="993"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52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89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lang w:val="en-US"/>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51"/>
        <w:gridCol w:w="992"/>
        <w:gridCol w:w="562"/>
        <w:gridCol w:w="855"/>
        <w:gridCol w:w="1251"/>
        <w:gridCol w:w="6"/>
        <w:gridCol w:w="1165"/>
        <w:gridCol w:w="6"/>
        <w:gridCol w:w="2568"/>
        <w:gridCol w:w="6"/>
      </w:tblGrid>
      <w:tr w:rsidR="002A5A72" w:rsidRPr="001F338A" w:rsidTr="00FE0FA4">
        <w:trPr>
          <w:gridAfter w:val="1"/>
          <w:wAfter w:w="6" w:type="dxa"/>
          <w:trHeight w:val="1042"/>
        </w:trPr>
        <w:tc>
          <w:tcPr>
            <w:tcW w:w="1291" w:type="dxa"/>
            <w:shd w:val="clear" w:color="auto" w:fill="auto"/>
            <w:hideMark/>
          </w:tcPr>
          <w:p w:rsidR="002A5A72" w:rsidRPr="001F338A" w:rsidRDefault="002A5A72" w:rsidP="00FE0FA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851" w:type="dxa"/>
            <w:shd w:val="clear" w:color="auto" w:fill="auto"/>
            <w:hideMark/>
          </w:tcPr>
          <w:p w:rsidR="002A5A72" w:rsidRPr="001F338A" w:rsidRDefault="002A5A72" w:rsidP="00FE0FA4">
            <w:pPr>
              <w:pStyle w:val="20"/>
              <w:ind w:left="-108" w:hanging="142"/>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FE0FA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hideMark/>
          </w:tcPr>
          <w:p w:rsidR="002A5A72" w:rsidRPr="001F338A" w:rsidRDefault="002A5A72" w:rsidP="00FE0FA4">
            <w:pPr>
              <w:pStyle w:val="20"/>
              <w:ind w:left="0" w:firstLine="176"/>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E0FA4">
            <w:pPr>
              <w:pStyle w:val="20"/>
              <w:ind w:left="0" w:firstLine="176"/>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51" w:type="dxa"/>
            <w:shd w:val="clear" w:color="auto" w:fill="auto"/>
          </w:tcPr>
          <w:p w:rsidR="002A5A72" w:rsidRPr="001F338A" w:rsidRDefault="002A5A72" w:rsidP="00FE0FA4">
            <w:pPr>
              <w:pStyle w:val="20"/>
              <w:ind w:left="0" w:hanging="425"/>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FE0FA4">
            <w:pPr>
              <w:pStyle w:val="20"/>
              <w:ind w:left="240" w:hanging="410"/>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171" w:type="dxa"/>
            <w:gridSpan w:val="2"/>
            <w:shd w:val="clear" w:color="auto" w:fill="auto"/>
          </w:tcPr>
          <w:p w:rsidR="002A5A72" w:rsidRPr="001F338A" w:rsidRDefault="002A5A72" w:rsidP="00FE0FA4">
            <w:pPr>
              <w:pStyle w:val="20"/>
              <w:ind w:left="59" w:hanging="142"/>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FE0FA4">
            <w:pPr>
              <w:pStyle w:val="20"/>
              <w:ind w:left="59" w:hanging="142"/>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FE0FA4">
            <w:pPr>
              <w:pStyle w:val="20"/>
              <w:ind w:left="59" w:hanging="142"/>
              <w:rPr>
                <w:rFonts w:asciiTheme="minorHAnsi" w:hAnsiTheme="minorHAnsi" w:cstheme="minorHAnsi"/>
                <w:i/>
                <w:sz w:val="18"/>
                <w:szCs w:val="18"/>
              </w:rPr>
            </w:pPr>
            <w:r w:rsidRPr="001F338A">
              <w:rPr>
                <w:rFonts w:asciiTheme="minorHAnsi" w:hAnsiTheme="minorHAnsi" w:cstheme="minorHAnsi"/>
                <w:i/>
                <w:sz w:val="18"/>
                <w:szCs w:val="18"/>
              </w:rPr>
              <w:t xml:space="preserve">Στην περίπτωση </w:t>
            </w:r>
            <w:r w:rsidRPr="001F338A">
              <w:rPr>
                <w:rFonts w:asciiTheme="minorHAnsi" w:hAnsiTheme="minorHAnsi" w:cstheme="minorHAnsi"/>
                <w:i/>
                <w:sz w:val="18"/>
                <w:szCs w:val="18"/>
              </w:rPr>
              <w:lastRenderedPageBreak/>
              <w:t>έλλειψης επιστημονικών συνεργατών</w:t>
            </w:r>
          </w:p>
        </w:tc>
        <w:tc>
          <w:tcPr>
            <w:tcW w:w="2574" w:type="dxa"/>
            <w:gridSpan w:val="2"/>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FE0FA4">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205</w:t>
            </w:r>
          </w:p>
        </w:tc>
        <w:tc>
          <w:tcPr>
            <w:tcW w:w="85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ΟΡΓΑΝΩΣΗ ΚΑΙ ΔΙΟΙΚΗΣΗ ΕΠΙΧΕΙΡΗΣΕΩΝ </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5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57" w:type="dxa"/>
            <w:gridSpan w:val="2"/>
            <w:shd w:val="clear" w:color="auto" w:fill="auto"/>
          </w:tcPr>
          <w:p w:rsidR="002A5A72" w:rsidRPr="001F338A" w:rsidRDefault="002A5A72" w:rsidP="002A5A72">
            <w:pPr>
              <w:rPr>
                <w:rFonts w:cstheme="minorHAnsi"/>
                <w:sz w:val="18"/>
                <w:szCs w:val="18"/>
              </w:rPr>
            </w:pPr>
            <w:r w:rsidRPr="001F338A">
              <w:rPr>
                <w:rFonts w:cstheme="minorHAnsi"/>
                <w:sz w:val="18"/>
                <w:szCs w:val="18"/>
              </w:rPr>
              <w:t>Οικονομικά,</w:t>
            </w:r>
            <w:r w:rsidRPr="001F338A">
              <w:rPr>
                <w:rFonts w:cstheme="minorHAnsi"/>
                <w:sz w:val="18"/>
                <w:szCs w:val="18"/>
                <w:lang w:val="en-US"/>
              </w:rPr>
              <w:t xml:space="preserve"> </w:t>
            </w:r>
            <w:r w:rsidRPr="001F338A">
              <w:rPr>
                <w:rFonts w:cstheme="minorHAnsi"/>
                <w:sz w:val="18"/>
                <w:szCs w:val="18"/>
              </w:rPr>
              <w:t xml:space="preserve">Διοίκηση </w:t>
            </w:r>
          </w:p>
        </w:tc>
        <w:tc>
          <w:tcPr>
            <w:tcW w:w="1171" w:type="dxa"/>
            <w:gridSpan w:val="2"/>
            <w:shd w:val="clear" w:color="auto" w:fill="auto"/>
          </w:tcPr>
          <w:p w:rsidR="002A5A72" w:rsidRPr="001F338A" w:rsidRDefault="002A5A72" w:rsidP="002A5A72">
            <w:pPr>
              <w:rPr>
                <w:rFonts w:cstheme="minorHAnsi"/>
                <w:bCs/>
                <w:color w:val="000000"/>
                <w:sz w:val="18"/>
                <w:szCs w:val="18"/>
              </w:rPr>
            </w:pPr>
            <w:r w:rsidRPr="001F338A">
              <w:rPr>
                <w:rFonts w:cstheme="minorHAnsi"/>
                <w:sz w:val="18"/>
                <w:szCs w:val="18"/>
              </w:rPr>
              <w:t>Οικονομικά, Διοίκηση</w:t>
            </w:r>
          </w:p>
        </w:tc>
        <w:tc>
          <w:tcPr>
            <w:tcW w:w="2574" w:type="dxa"/>
            <w:gridSpan w:val="2"/>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Διοίκησης και Τεχνολογίας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Οικονομικής Επιστήμης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Δημόσιας Διοίκησης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Δημοσίας Διοίκησης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Διοικητικής Επιστήμης και Τεχνολογίας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Πολιτικής Επιστήμης και Δημοσίας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Μάρκετινγκ και Επικοινωνίας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Οργάνωσης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Ευρωπαϊκών Οικονομικών και Πολιτικών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και Ευρωπαϊκών Οικονομικών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Οικονομικών Σχέσεων και Ανάπτυξης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Πτυχία Τμημάτων Πολυτεχνικής Σχολής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Τμημάτων ΣΔΟ</w:t>
            </w:r>
          </w:p>
          <w:p w:rsidR="002A5A72" w:rsidRPr="007231E1" w:rsidRDefault="002A5A72" w:rsidP="002A5A72">
            <w:pPr>
              <w:jc w:val="center"/>
              <w:rPr>
                <w:rFonts w:cstheme="minorHAnsi"/>
                <w:sz w:val="18"/>
                <w:szCs w:val="18"/>
              </w:rPr>
            </w:pPr>
            <w:r w:rsidRPr="001F338A">
              <w:rPr>
                <w:rFonts w:cstheme="minorHAnsi"/>
                <w:bCs/>
                <w:color w:val="000000"/>
                <w:sz w:val="18"/>
                <w:szCs w:val="18"/>
              </w:rPr>
              <w:t>Πτυχίο ΑΕΙ/ΤΕΙ της αλλοδαπής ή ισότιμων τίτλων σπουδών αντίστοιχης ειδικότητας σχολών της ημεδαπής ή αλλοδαπής.ημεδαπής ή αλλοδαπής</w:t>
            </w:r>
          </w:p>
        </w:tc>
      </w:tr>
    </w:tbl>
    <w:p w:rsidR="002A5A72" w:rsidRPr="007231E1" w:rsidRDefault="002A5A72" w:rsidP="002A5A72">
      <w:pPr>
        <w:rPr>
          <w:rFonts w:cstheme="minorHAnsi"/>
          <w:b/>
          <w:color w:val="000000" w:themeColor="text1"/>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1134"/>
        <w:gridCol w:w="708"/>
        <w:gridCol w:w="567"/>
        <w:gridCol w:w="1358"/>
        <w:gridCol w:w="1477"/>
        <w:gridCol w:w="2127"/>
      </w:tblGrid>
      <w:tr w:rsidR="002A5A72" w:rsidRPr="001F338A" w:rsidTr="005A6D1B">
        <w:trPr>
          <w:trHeight w:val="1042"/>
        </w:trPr>
        <w:tc>
          <w:tcPr>
            <w:tcW w:w="1008" w:type="dxa"/>
            <w:shd w:val="clear" w:color="auto" w:fill="auto"/>
            <w:hideMark/>
          </w:tcPr>
          <w:p w:rsidR="002A5A72" w:rsidRPr="001F338A" w:rsidRDefault="005A6D1B" w:rsidP="005A6D1B">
            <w:pPr>
              <w:pStyle w:val="20"/>
              <w:ind w:left="49" w:hanging="376"/>
              <w:jc w:val="center"/>
              <w:rPr>
                <w:rFonts w:asciiTheme="minorHAnsi" w:hAnsiTheme="minorHAnsi" w:cstheme="minorHAnsi"/>
                <w:b/>
                <w:sz w:val="18"/>
                <w:szCs w:val="18"/>
              </w:rPr>
            </w:pPr>
            <w:r w:rsidRPr="00584971">
              <w:rPr>
                <w:rFonts w:asciiTheme="minorHAnsi" w:hAnsiTheme="minorHAnsi" w:cstheme="minorHAnsi"/>
                <w:b/>
                <w:sz w:val="18"/>
                <w:szCs w:val="18"/>
              </w:rPr>
              <w:t xml:space="preserve">        </w:t>
            </w:r>
            <w:r w:rsidR="002A5A72" w:rsidRPr="001F338A">
              <w:rPr>
                <w:rFonts w:asciiTheme="minorHAnsi" w:hAnsiTheme="minorHAnsi" w:cstheme="minorHAnsi"/>
                <w:b/>
                <w:sz w:val="18"/>
                <w:szCs w:val="18"/>
              </w:rPr>
              <w:t>Κωδικός Μαθ/τος</w:t>
            </w:r>
          </w:p>
        </w:tc>
        <w:tc>
          <w:tcPr>
            <w:tcW w:w="1134" w:type="dxa"/>
            <w:shd w:val="clear" w:color="auto" w:fill="auto"/>
            <w:hideMark/>
          </w:tcPr>
          <w:p w:rsidR="002A5A72" w:rsidRPr="001F338A" w:rsidRDefault="002A5A72" w:rsidP="005A6D1B">
            <w:pPr>
              <w:pStyle w:val="20"/>
              <w:ind w:left="-108" w:hanging="141"/>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shd w:val="clear" w:color="auto" w:fill="auto"/>
          </w:tcPr>
          <w:p w:rsidR="002A5A72" w:rsidRPr="001F338A" w:rsidRDefault="002A5A72" w:rsidP="005A6D1B">
            <w:pPr>
              <w:pStyle w:val="20"/>
              <w:ind w:left="33" w:hanging="283"/>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5" w:type="dxa"/>
            <w:gridSpan w:val="2"/>
            <w:shd w:val="clear" w:color="auto" w:fill="auto"/>
            <w:hideMark/>
          </w:tcPr>
          <w:p w:rsidR="002A5A72" w:rsidRPr="001F338A" w:rsidRDefault="002A5A72" w:rsidP="005A6D1B">
            <w:pPr>
              <w:pStyle w:val="20"/>
              <w:ind w:left="175" w:hanging="283"/>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5A6D1B">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358" w:type="dxa"/>
            <w:shd w:val="clear" w:color="auto" w:fill="auto"/>
          </w:tcPr>
          <w:p w:rsidR="002A5A72" w:rsidRPr="001F338A" w:rsidRDefault="002A5A72" w:rsidP="005A6D1B">
            <w:pPr>
              <w:pStyle w:val="20"/>
              <w:ind w:left="176" w:hanging="391"/>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5A6D1B">
            <w:pPr>
              <w:pStyle w:val="20"/>
              <w:ind w:left="176" w:hanging="391"/>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5A6D1B">
            <w:pPr>
              <w:pStyle w:val="20"/>
              <w:ind w:hanging="331"/>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5A6D1B">
            <w:pPr>
              <w:pStyle w:val="20"/>
              <w:ind w:hanging="331"/>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5A6D1B">
            <w:pPr>
              <w:pStyle w:val="20"/>
              <w:ind w:left="0" w:hanging="48"/>
              <w:rPr>
                <w:rFonts w:asciiTheme="minorHAnsi" w:hAnsiTheme="minorHAnsi" w:cstheme="minorHAnsi"/>
                <w:i/>
                <w:sz w:val="18"/>
                <w:szCs w:val="18"/>
              </w:rPr>
            </w:pPr>
            <w:r w:rsidRPr="001F338A">
              <w:rPr>
                <w:rFonts w:asciiTheme="minorHAnsi" w:hAnsiTheme="minorHAnsi" w:cstheme="minorHAnsi"/>
                <w:i/>
                <w:sz w:val="18"/>
                <w:szCs w:val="18"/>
              </w:rPr>
              <w:lastRenderedPageBreak/>
              <w:t>Στην περίπτωση έλλειψης επιστημονικών συνεργατών</w:t>
            </w:r>
          </w:p>
        </w:tc>
        <w:tc>
          <w:tcPr>
            <w:tcW w:w="2127"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val="restart"/>
            <w:shd w:val="clear" w:color="auto" w:fill="auto"/>
          </w:tcPr>
          <w:p w:rsidR="002A5A72" w:rsidRPr="001F338A" w:rsidRDefault="002A5A72" w:rsidP="002A5A72">
            <w:pPr>
              <w:rPr>
                <w:rFonts w:cstheme="minorHAnsi"/>
                <w:sz w:val="18"/>
                <w:szCs w:val="18"/>
              </w:rPr>
            </w:pPr>
            <w:r w:rsidRPr="001F338A">
              <w:rPr>
                <w:rFonts w:cstheme="minorHAnsi"/>
                <w:sz w:val="18"/>
                <w:szCs w:val="18"/>
              </w:rPr>
              <w:t>Πληροφορική</w:t>
            </w:r>
          </w:p>
        </w:tc>
        <w:tc>
          <w:tcPr>
            <w:tcW w:w="1477" w:type="dxa"/>
            <w:vMerge w:val="restart"/>
            <w:shd w:val="clear" w:color="auto" w:fill="auto"/>
          </w:tcPr>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sz w:val="18"/>
                <w:szCs w:val="18"/>
              </w:rPr>
              <w:t>Πληροφορική</w:t>
            </w:r>
          </w:p>
        </w:tc>
        <w:tc>
          <w:tcPr>
            <w:tcW w:w="2127"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lastRenderedPageBreak/>
              <w:t>Πληροφορικής και 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Γεωπληροφορικής και Τοπογραφίας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Επιχειρηματικού Σχεδιασμού και Πληροφοριακών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Εφαρμογών Πληροφορικής στη Διοίκηση και στην Οικονομία</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Διαχείρισης Πληροφοριών</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ΤΕΙ της αλλοδαπής ή ισότιμων τίτλων σπουδών αντίστοιχης ειδικότητας σχολών της ημεδαπής ή αλλοδαπής.</w:t>
            </w: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EIΣΑΓΩΓΗ ΣΤΟΥΣ Η/Υ &amp; ΣΤΗΝ ΠΛΗΡΟΦΟΡΙΚΗ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204</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ΙΙ &amp; ΑΝΑΠΤΥΞΗ ΕΦΑΡΜΟΓΩΝ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305</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ΔΟΜΕΣ ΔΕΔΟΜΕΝΩΝ ΚΑΙ ΑΛΓΟΡΙΘΜΟΙ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ΛΕΙΤΟΥΡΓΙΚΑ ΣΥΣΤΗΜΑΤΑ</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403</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ΤΕΧΝΙΚΟΣ ΛΟΓΟΣ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404</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ΤΕΧΝΗΤΗ ΝΟΗΜΟΣΥΝΗ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406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ΑΝΤΙΚΕΙΜΕΝΟΣΤΡΑΦΗΣ ΠΡΟΓΡΑΜΜΑΤΙΣΜΟΣ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4ο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ΠΡΟΓΡΑΜΜΑΤΙΣΜΟΣ ΔΙΑΔΙΚΤΥΟΥ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ΤΕΧΝΟΛΟΓΙΑ </w:t>
            </w:r>
            <w:r w:rsidRPr="001F338A">
              <w:rPr>
                <w:rFonts w:cstheme="minorHAnsi"/>
                <w:color w:val="000000" w:themeColor="text1"/>
                <w:sz w:val="18"/>
                <w:szCs w:val="18"/>
              </w:rPr>
              <w:lastRenderedPageBreak/>
              <w:t>ΠΟΛΥΜΕΣΩΝ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ΓΛΩΣΣΩΝ ΚΑΙ ΜΕΤΑΦΡΑΣΤΩΝ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ΠΟΛΥΜΕΣΩΝ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ΚΑΤΑΝΕΜΗΜΕΝΑ ΚΑΙ ΠΑΡΑΛΛΗΛΑ ΣΥΣΤΗΜΑΤΑ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609</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ΤΕΧΝΟΛΟΓΙΑ ΛΟΓΙΣΜΙΚΟΥ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vertAlign w:val="superscript"/>
              </w:rPr>
              <w:t>6ο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ΓΡΑΦΙΚΑ ΣΕ Η/Υ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ΠΛΗΡΟΦΟΡΙΑΚΑ ΣΥΣΤΗΜΑΤΑ ΕΠΙΧΕΙΡΗΣΕΩΝ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ΟΠΤΙΚΟΣ ΠΡΟΓΡΑΜΜΑΤΙΣΜΟΣ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707</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ΣΧΕΔΙΑΣΜΟΣ ΠΛΗΡΟΦΟΡΙΑΚΩΝ ΣΥΣΤΗΜΑΤΩΝ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ΤΕΧΝΟΛΟΓΙΕΣ ΕΦΑΡΜΟΓΩΝ ΔΙΑΔΙΚΤΥΟΥ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709</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ΥΠΟΛΟΓΙΣΤΙΚΗ ΝΟΗΜΟΣΥΝΗ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ΤΗΛΕΚΠΑΙΔΕΥΣΗΣ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627</w:t>
            </w:r>
          </w:p>
        </w:tc>
        <w:tc>
          <w:tcPr>
            <w:tcW w:w="1134"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ΑΛΛΗΛΕΠ</w:t>
            </w:r>
            <w:r w:rsidRPr="009255CF">
              <w:rPr>
                <w:rFonts w:ascii="Calibri" w:hAnsi="Calibri" w:cs="Calibri"/>
                <w:color w:val="000000" w:themeColor="text1"/>
              </w:rPr>
              <w:lastRenderedPageBreak/>
              <w:t>ΙΔΡΑΣΗ ΑΝΘΡΩΠΟΥ  ΜΗΧΑΝΗΣ</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ΕΜΠΕΙΡΑ ΣΥΣΤΗΜΑΤΑ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629</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ΕΙΚΟΝΑΣ ΚΑΙ ΒΙΝΤΕΟ</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ΗΛΕΚΤΡΟΝΙΚΟ ΕΜΠΟΡΙΟ</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ΒΙΟΠΛΗΡΟΦΟΡΙΚΗ</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ΑΣΦΑΛΕΙΑ ΠΛΗΡΟΦΟΡΙΑΚΩΝ ΣΥΣΤΗΜΑΤΩΝ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634</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ΑΝΑΠΤΥΞΗ ΠΟΛΥΜΕΣΙΚΩΝ ΕΦΑΡΜΟΓΩΝ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635</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ΚΑΙΝΟΤΟΜΙΑ &amp; ΕΠΙΧΕΙΡΗΜΑΤΙΚΟΤΗΤΑ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ΕΡΓΩΝ ΚΑΙ ΑΝΘΡΩΠΙΝΟΥ ΔΥΝΑΜΙΚΟΥ</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732</w:t>
            </w:r>
          </w:p>
        </w:tc>
        <w:tc>
          <w:tcPr>
            <w:tcW w:w="1134"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ΕΞΟΡΥΞΗ ΔΕΔΟΜΕΝΩΝ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733</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ΕΙΔΙΚΑ ΘΕΜΑΤΑ ΒΑΣΕΩΝ ΔΕΔΟΜΕΝΩΝ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734</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ΔΙΟΙΚΗΣΗΣ ΚΑΙ ΕΛΕΓΧΟΥ</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5</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ΥΠΟΣΤΗΡΙΞ</w:t>
            </w:r>
            <w:r w:rsidRPr="001F338A">
              <w:rPr>
                <w:rFonts w:cstheme="minorHAnsi"/>
                <w:color w:val="000000" w:themeColor="text1"/>
                <w:sz w:val="18"/>
                <w:szCs w:val="18"/>
              </w:rPr>
              <w:lastRenderedPageBreak/>
              <w:t>ΗΣ ΑΠΟΦΑΣΕΩΝ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lastRenderedPageBreak/>
              <w:t>73</w:t>
            </w:r>
            <w:r w:rsidRPr="001F338A">
              <w:rPr>
                <w:rFonts w:cstheme="minorHAnsi"/>
                <w:color w:val="000000" w:themeColor="text1"/>
                <w:sz w:val="18"/>
                <w:szCs w:val="18"/>
              </w:rPr>
              <w:t>6</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ΕΠΙΧΕΙΡΗΜΑΤΙΚΗ ΕΥΦΥΙΑ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7</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 </w:t>
            </w:r>
            <w:r w:rsidRPr="001F338A">
              <w:rPr>
                <w:rFonts w:cstheme="minorHAnsi"/>
                <w:color w:val="000000" w:themeColor="text1"/>
                <w:sz w:val="18"/>
                <w:szCs w:val="18"/>
              </w:rPr>
              <w:t>ΑΝΑΓΝΩΡΙΣΗ ΠΡΟΤΥΠΩΝ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559"/>
        <w:gridCol w:w="992"/>
        <w:gridCol w:w="567"/>
        <w:gridCol w:w="709"/>
        <w:gridCol w:w="1216"/>
        <w:gridCol w:w="1477"/>
        <w:gridCol w:w="2268"/>
      </w:tblGrid>
      <w:tr w:rsidR="002A5A72" w:rsidRPr="001F338A" w:rsidTr="00BB3ABA">
        <w:trPr>
          <w:trHeight w:val="1042"/>
        </w:trPr>
        <w:tc>
          <w:tcPr>
            <w:tcW w:w="866" w:type="dxa"/>
            <w:shd w:val="clear" w:color="auto" w:fill="auto"/>
            <w:hideMark/>
          </w:tcPr>
          <w:p w:rsidR="002A5A72" w:rsidRPr="001F338A" w:rsidRDefault="002A5A72" w:rsidP="00844782">
            <w:pPr>
              <w:pStyle w:val="20"/>
              <w:ind w:left="-93"/>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844782">
            <w:pPr>
              <w:pStyle w:val="20"/>
              <w:ind w:left="34" w:hanging="142"/>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gridSpan w:val="2"/>
            <w:shd w:val="clear" w:color="auto" w:fill="auto"/>
            <w:hideMark/>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16" w:type="dxa"/>
            <w:shd w:val="clear" w:color="auto" w:fill="auto"/>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BB3ABA">
            <w:pPr>
              <w:pStyle w:val="20"/>
              <w:ind w:left="0" w:hanging="108"/>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BB3ABA">
            <w:pPr>
              <w:pStyle w:val="20"/>
              <w:ind w:left="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26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105</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ΑΝΑΛΟΓΙΚΑ ΗΛΕΚΤΡΟΝΙΚΑ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val="restart"/>
            <w:shd w:val="clear" w:color="auto" w:fill="auto"/>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Τηλεπικοινωνίες</w:t>
            </w:r>
          </w:p>
        </w:tc>
        <w:tc>
          <w:tcPr>
            <w:tcW w:w="1477" w:type="dxa"/>
            <w:vMerge w:val="restart"/>
            <w:shd w:val="clear" w:color="auto" w:fill="auto"/>
          </w:tcPr>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Τηλεπικοινωνίες</w:t>
            </w:r>
          </w:p>
        </w:tc>
        <w:tc>
          <w:tcPr>
            <w:tcW w:w="2268" w:type="dxa"/>
            <w:vMerge w:val="restart"/>
            <w:shd w:val="clear" w:color="auto" w:fill="auto"/>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ind w:right="-108"/>
              <w:rPr>
                <w:rFonts w:cstheme="minorHAnsi"/>
                <w:bCs/>
                <w:color w:val="000000"/>
                <w:sz w:val="18"/>
                <w:szCs w:val="18"/>
              </w:rPr>
            </w:pPr>
            <w:r w:rsidRPr="001F338A">
              <w:rPr>
                <w:rFonts w:cstheme="minorHAnsi"/>
                <w:bCs/>
                <w:color w:val="000000"/>
                <w:sz w:val="18"/>
                <w:szCs w:val="18"/>
              </w:rPr>
              <w:t>Ηλεκτρονικού Μηχανικού και Μηχ. Η/Υ,</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color w:val="000000"/>
                <w:sz w:val="18"/>
                <w:szCs w:val="18"/>
              </w:rPr>
            </w:pPr>
            <w:r w:rsidRPr="001F338A">
              <w:rPr>
                <w:rFonts w:cstheme="minorHAnsi"/>
                <w:bCs/>
                <w:color w:val="000000"/>
                <w:sz w:val="18"/>
                <w:szCs w:val="18"/>
              </w:rPr>
              <w:t>Ηλεκτρονικής</w:t>
            </w: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202</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ΨΗΦΙΑΚΑ ΗΛΕΚΤΡΟΝΙΚΑ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jc w:val="center"/>
              <w:rPr>
                <w:rFonts w:cstheme="minorHAnsi"/>
                <w:color w:val="000000"/>
                <w:sz w:val="18"/>
                <w:szCs w:val="18"/>
              </w:rPr>
            </w:pPr>
          </w:p>
        </w:tc>
        <w:tc>
          <w:tcPr>
            <w:tcW w:w="1477" w:type="dxa"/>
            <w:vMerge/>
            <w:shd w:val="clear" w:color="auto" w:fill="auto"/>
          </w:tcPr>
          <w:p w:rsidR="002A5A72" w:rsidRPr="001F338A" w:rsidRDefault="002A5A72" w:rsidP="002A5A72">
            <w:pPr>
              <w:jc w:val="center"/>
              <w:rPr>
                <w:rFonts w:cstheme="minorHAnsi"/>
                <w:color w:val="000000"/>
                <w:sz w:val="18"/>
                <w:szCs w:val="18"/>
              </w:rPr>
            </w:pPr>
          </w:p>
        </w:tc>
        <w:tc>
          <w:tcPr>
            <w:tcW w:w="2268" w:type="dxa"/>
            <w:vMerge/>
            <w:shd w:val="clear" w:color="auto" w:fill="auto"/>
          </w:tcPr>
          <w:p w:rsidR="002A5A72" w:rsidRPr="001F338A" w:rsidRDefault="002A5A72" w:rsidP="002A5A72">
            <w:pPr>
              <w:jc w:val="center"/>
              <w:rPr>
                <w:rFonts w:cstheme="minorHAnsi"/>
                <w:color w:val="000000"/>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104</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ΛΟΓΙΚΗ ΣΧΕΔΙΑΣΗ</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203</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ΤΗΛΕΠΙΚΟΙΝΩΝΙΩΝ - Η/Μ ΓΙΑ ΤΗΛ/ΝΙΕΣ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621</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ΣΧΕΔΙΑΣΗ ΤΗΛΕΠΙΚΟΙΝΩΝΙΑΚΩΝ ΚΥΚΛΩΜΑΤΩΝ</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625</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ΜΙΚΡΟΗΛΕΚΤΡΟΝΙΚΕΣ ΔΙΑΤΑΞΕΙΣ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722</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ΜΙΚΡΟΚΥΜΑΤΙΚΑ ΟΛΟΚΛΗΡΩΜΕΝΑ ΚΥΚΛΩΜΑΤΑ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726</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ΣΧΕΔΙΑΣΗ ΑΝΑΛΟΓΙΚΩΝ ΚΥΚΛΩΜΑΤΩΝ CMOS</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tabs>
          <w:tab w:val="left" w:pos="859"/>
          <w:tab w:val="left" w:pos="2518"/>
          <w:tab w:val="left" w:pos="3227"/>
          <w:tab w:val="left" w:pos="4077"/>
          <w:tab w:val="left" w:pos="4955"/>
          <w:tab w:val="left" w:pos="6020"/>
          <w:tab w:val="left" w:pos="7067"/>
          <w:tab w:val="left" w:pos="8238"/>
        </w:tabs>
        <w:ind w:left="93"/>
        <w:rPr>
          <w:rFonts w:cstheme="minorHAnsi"/>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134"/>
        <w:gridCol w:w="425"/>
        <w:gridCol w:w="709"/>
        <w:gridCol w:w="850"/>
        <w:gridCol w:w="567"/>
        <w:gridCol w:w="1276"/>
        <w:gridCol w:w="1843"/>
        <w:gridCol w:w="1984"/>
      </w:tblGrid>
      <w:tr w:rsidR="002A5A72" w:rsidRPr="001F338A" w:rsidTr="00DD0238">
        <w:trPr>
          <w:trHeight w:val="275"/>
        </w:trPr>
        <w:tc>
          <w:tcPr>
            <w:tcW w:w="866" w:type="dxa"/>
            <w:shd w:val="clear" w:color="auto" w:fill="auto"/>
          </w:tcPr>
          <w:p w:rsidR="002A5A72" w:rsidRPr="001F338A" w:rsidRDefault="002A5A72" w:rsidP="00DD0238">
            <w:pPr>
              <w:pStyle w:val="20"/>
              <w:ind w:left="-93" w:hanging="142"/>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Κωδικός Μαθ/τος</w:t>
            </w:r>
          </w:p>
        </w:tc>
        <w:tc>
          <w:tcPr>
            <w:tcW w:w="1134" w:type="dxa"/>
            <w:shd w:val="clear" w:color="auto" w:fill="auto"/>
          </w:tcPr>
          <w:p w:rsidR="002A5A72" w:rsidRPr="001F338A" w:rsidRDefault="002A5A72" w:rsidP="00DD0238">
            <w:pPr>
              <w:pStyle w:val="20"/>
              <w:ind w:left="-108" w:firstLine="108"/>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gridSpan w:val="2"/>
          </w:tcPr>
          <w:p w:rsidR="002A5A72" w:rsidRPr="001F338A" w:rsidRDefault="002A5A72" w:rsidP="00DD0238">
            <w:pPr>
              <w:pStyle w:val="20"/>
              <w:ind w:left="0" w:hanging="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tcPr>
          <w:p w:rsidR="002A5A72" w:rsidRPr="001F338A" w:rsidRDefault="002A5A72" w:rsidP="00DD0238">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DD0238">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76" w:type="dxa"/>
          </w:tcPr>
          <w:p w:rsidR="002A5A72" w:rsidRPr="001F338A" w:rsidRDefault="002A5A72" w:rsidP="00DD0238">
            <w:pPr>
              <w:pStyle w:val="20"/>
              <w:ind w:left="34" w:hanging="34"/>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DD0238">
            <w:pPr>
              <w:pStyle w:val="20"/>
              <w:ind w:left="34" w:hanging="34"/>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843"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1984"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ΑΡΧΙΤΕΚΤΟΝΙΚΗ ΥΠΟΛΟΓΙΣΤΩΝ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Πληροφορική</w:t>
            </w:r>
          </w:p>
        </w:tc>
        <w:tc>
          <w:tcPr>
            <w:tcW w:w="1843"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Πληροφορική</w:t>
            </w:r>
          </w:p>
        </w:tc>
        <w:tc>
          <w:tcPr>
            <w:tcW w:w="1984" w:type="dxa"/>
            <w:vMerge w:val="restart"/>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Μηχανικών και Μηχ. Η/Υ ,</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Η/Υ Τηλεπικοινωνιών και Δικτύων,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lastRenderedPageBreak/>
              <w:t>Ηλεκτρονικών Υπολογιστικών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ΑΣΥΡΜΑΤΕΣ ΕΠΙΚΟΙΝΩΝΙΕΣ ΚΑΙ ΑΣΥΡΜΑΤΑ ΔΙΚΤΥΑ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ΠΡΩΤΟΚΟΛΛΑ ΕΠΙΚΟΙΝΩΝΙΑΣ ΔΙΚΤΥΩΝ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306</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ΣΗΜΑΤΑ &amp;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ind w:right="-108"/>
              <w:rPr>
                <w:rFonts w:cstheme="minorHAnsi"/>
                <w:color w:val="000000"/>
                <w:sz w:val="18"/>
                <w:szCs w:val="18"/>
              </w:rPr>
            </w:pPr>
          </w:p>
        </w:tc>
        <w:tc>
          <w:tcPr>
            <w:tcW w:w="1843" w:type="dxa"/>
            <w:vMerge/>
          </w:tcPr>
          <w:p w:rsidR="002A5A72" w:rsidRPr="001F338A" w:rsidRDefault="002A5A72" w:rsidP="002A5A72">
            <w:pPr>
              <w:rPr>
                <w:rFonts w:cstheme="minorHAnsi"/>
                <w:color w:val="000000"/>
                <w:sz w:val="18"/>
                <w:szCs w:val="18"/>
              </w:rPr>
            </w:pPr>
          </w:p>
        </w:tc>
        <w:tc>
          <w:tcPr>
            <w:tcW w:w="1984" w:type="dxa"/>
            <w:vMerge/>
          </w:tcPr>
          <w:p w:rsidR="002A5A72" w:rsidRPr="001F338A" w:rsidRDefault="002A5A72" w:rsidP="002A5A72">
            <w:pPr>
              <w:rPr>
                <w:rFonts w:cstheme="minorHAnsi"/>
                <w:color w:val="000000"/>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ΨΗΦΙΑΚΕΣ ΤΗΛΕΠΙΚΟΙΝΩΝΙΕΣ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ΨΗΦΙΑΚΗ ΕΠΕΞΕΡΓΑΣΙΑ ΣΗΜΑΤΟΣ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ΔΟΡΥΦΟΡΙΚΕΣ ΤΗΛΕΠΙΚΟΙΝΩΝΙΕΣ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ΙΙ</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ΨΗΦΙΑΚΗΣ ΕΠΕΞΕΡΓΑΣΙΑΣ ΣΗΜΑΤΩΝ ΣΕ ΠΡΑΓΜΑΤΙΚΟ ΧΡΟΝΟ</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ΜΙΚΡΟΕΠΕΞΕΡΓΑΣΤΩΝ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607</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VLSI</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704</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ΕΝΣΩΜΑΤΩΜΕΝΑ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ΒΙΟΙΑΤΡΙΚΗ ΤΕΧΝΟΛΟΓΙΑ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706</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ΣΧΕΔΙΑΣΗ ASIC</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&amp; ΣΧΕΔΙΑΣΗ ΚΕΡΑΙΩΝ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ΤΗΛΕΜΑΤΙΚΕΣ ΕΦΑΡΜΟΓΕΣ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626</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ΤΥΠΙΚΕΣ ΓΛΩΣΣΕΣ ΠΕΡΙΓΡΑΦΗΣ ΥΛΙΚΟΥ</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ΣΧΕΔΙΑΣΗ ΨΗΦΙΑΚΩΝ ΤΗΛΕΠΙΚΟΙΝΩΝΙΑΚΩΝ ΣΥΣΤΗΜΑΤΩΝ ΜΕ VHDL </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724</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ΔΙΚΤΥΑ ΟΠΤΙΚΩΝ ΕΠΙΚΟ</w:t>
            </w:r>
            <w:r w:rsidR="00BF2FB1">
              <w:rPr>
                <w:rFonts w:cstheme="minorHAnsi"/>
                <w:color w:val="000000" w:themeColor="text1"/>
                <w:sz w:val="18"/>
                <w:szCs w:val="18"/>
              </w:rPr>
              <w:t>Ι</w:t>
            </w:r>
            <w:r w:rsidRPr="001F338A">
              <w:rPr>
                <w:rFonts w:cstheme="minorHAnsi"/>
                <w:color w:val="000000" w:themeColor="text1"/>
                <w:sz w:val="18"/>
                <w:szCs w:val="18"/>
                <w:lang w:val="en-US"/>
              </w:rPr>
              <w:t>ΝΩΝΙΩΝ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725</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 ΠΡΟΓΡΑΜΜΑΤΙΣΜΟΣ ΚΙΝΗΤΩΝ ΣΥΣΚΕΥΩΝ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727</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ΡΟΜΠΟΤΙΚΗ</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728</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bCs/>
                <w:color w:val="000000" w:themeColor="text1"/>
                <w:sz w:val="18"/>
                <w:szCs w:val="18"/>
              </w:rPr>
              <w:t>ΤΥΠΙΚΕΣ ΓΛΩΣΣΕΣ ΣΧΕΔΙΑΣΗΣ ΣΥΣΤΗΜΑΤΩΝ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w:t>
            </w:r>
            <w:r w:rsidRPr="001F338A">
              <w:rPr>
                <w:rFonts w:cstheme="minorHAnsi"/>
                <w:color w:val="000000" w:themeColor="text1"/>
                <w:sz w:val="18"/>
                <w:szCs w:val="18"/>
              </w:rPr>
              <w:t>29</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ΔΙΚΤΥΑ ΑΙΣΘΗΤΗΡΩΝ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0</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ΕΙΔΙΚΑ ΘΕΜΑΤΑ ΑΡΧΙΤΕΚΤΟΝΙΚΗΣ  &amp; ΠΡΟΓΡΑΜΜΑΤΙΣΜΟΥ ΜΙΚΡΟΕΠΕΞΕΡΓΑΣΤΩΝ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ΜΟΝΤΕΛΟΠΟΙΗΣΗ ΚΑΙ ΠΡΟΣΟΜΟΙΩΣΗ ΣΥΣΤΗΜΑΤΩΝ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992"/>
        <w:gridCol w:w="850"/>
        <w:gridCol w:w="878"/>
        <w:gridCol w:w="1249"/>
        <w:gridCol w:w="1559"/>
        <w:gridCol w:w="1984"/>
      </w:tblGrid>
      <w:tr w:rsidR="002A5A72" w:rsidRPr="001F338A" w:rsidTr="00110D10">
        <w:trPr>
          <w:trHeight w:val="275"/>
        </w:trPr>
        <w:tc>
          <w:tcPr>
            <w:tcW w:w="1008" w:type="dxa"/>
            <w:shd w:val="clear" w:color="auto" w:fill="auto"/>
          </w:tcPr>
          <w:p w:rsidR="002A5A72" w:rsidRPr="001F338A" w:rsidRDefault="002A5A72" w:rsidP="00C87D4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2A5A72" w:rsidRPr="001F338A" w:rsidRDefault="002A5A72" w:rsidP="00C87D44">
            <w:pPr>
              <w:pStyle w:val="20"/>
              <w:ind w:left="-108" w:hanging="75"/>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tcPr>
          <w:p w:rsidR="002A5A72" w:rsidRPr="001F338A" w:rsidRDefault="002A5A72" w:rsidP="00C87D44">
            <w:pPr>
              <w:pStyle w:val="20"/>
              <w:ind w:left="33" w:hanging="141"/>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728" w:type="dxa"/>
            <w:gridSpan w:val="2"/>
            <w:shd w:val="clear" w:color="auto" w:fill="auto"/>
          </w:tcPr>
          <w:p w:rsidR="002A5A72" w:rsidRPr="001F338A" w:rsidRDefault="002A5A72" w:rsidP="00110D10">
            <w:pPr>
              <w:pStyle w:val="20"/>
              <w:ind w:hanging="249"/>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110D10">
            <w:pPr>
              <w:pStyle w:val="20"/>
              <w:ind w:hanging="249"/>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49" w:type="dxa"/>
          </w:tcPr>
          <w:p w:rsidR="002A5A72" w:rsidRPr="001F338A" w:rsidRDefault="002A5A72" w:rsidP="00110D10">
            <w:pPr>
              <w:pStyle w:val="20"/>
              <w:ind w:left="7"/>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Γνωστικό Αντικείμενο</w:t>
            </w:r>
          </w:p>
          <w:p w:rsidR="002A5A72" w:rsidRPr="001F338A" w:rsidRDefault="002A5A72" w:rsidP="00110D10">
            <w:pPr>
              <w:pStyle w:val="20"/>
              <w:ind w:left="7"/>
              <w:jc w:val="center"/>
              <w:rPr>
                <w:rFonts w:asciiTheme="minorHAnsi" w:hAnsiTheme="minorHAnsi" w:cstheme="minorHAnsi"/>
                <w:sz w:val="18"/>
                <w:szCs w:val="18"/>
              </w:rPr>
            </w:pPr>
            <w:r w:rsidRPr="001F338A">
              <w:rPr>
                <w:rFonts w:asciiTheme="minorHAnsi" w:hAnsiTheme="minorHAnsi" w:cstheme="minorHAnsi"/>
                <w:sz w:val="18"/>
                <w:szCs w:val="18"/>
              </w:rPr>
              <w:lastRenderedPageBreak/>
              <w:t>(Διδακτορικό)</w:t>
            </w:r>
          </w:p>
        </w:tc>
        <w:tc>
          <w:tcPr>
            <w:tcW w:w="1559" w:type="dxa"/>
          </w:tcPr>
          <w:p w:rsidR="002A5A72" w:rsidRPr="001F338A" w:rsidRDefault="002A5A72" w:rsidP="00110D10">
            <w:pPr>
              <w:pStyle w:val="20"/>
              <w:ind w:left="33"/>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Εξειδίκευση </w:t>
            </w:r>
          </w:p>
          <w:p w:rsidR="002A5A72" w:rsidRPr="001F338A" w:rsidRDefault="002A5A72" w:rsidP="00110D10">
            <w:pPr>
              <w:pStyle w:val="20"/>
              <w:ind w:left="33"/>
              <w:jc w:val="center"/>
              <w:rPr>
                <w:rFonts w:asciiTheme="minorHAnsi" w:hAnsiTheme="minorHAnsi" w:cstheme="minorHAnsi"/>
                <w:b/>
                <w:sz w:val="18"/>
                <w:szCs w:val="18"/>
              </w:rPr>
            </w:pPr>
            <w:r w:rsidRPr="001F338A">
              <w:rPr>
                <w:rFonts w:asciiTheme="minorHAnsi" w:hAnsiTheme="minorHAnsi" w:cstheme="minorHAnsi"/>
                <w:sz w:val="18"/>
                <w:szCs w:val="18"/>
              </w:rPr>
              <w:t xml:space="preserve">(Μεταπτυχιακός </w:t>
            </w:r>
            <w:r w:rsidRPr="001F338A">
              <w:rPr>
                <w:rFonts w:asciiTheme="minorHAnsi" w:hAnsiTheme="minorHAnsi" w:cstheme="minorHAnsi"/>
                <w:sz w:val="18"/>
                <w:szCs w:val="18"/>
              </w:rPr>
              <w:lastRenderedPageBreak/>
              <w:t>τίτλος)</w:t>
            </w:r>
          </w:p>
          <w:p w:rsidR="002A5A72" w:rsidRPr="001F338A" w:rsidRDefault="002A5A72" w:rsidP="00110D10">
            <w:pPr>
              <w:pStyle w:val="20"/>
              <w:ind w:left="33"/>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1984"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 xml:space="preserve">(Βασικός τίτλος </w:t>
            </w:r>
            <w:r w:rsidRPr="001F338A">
              <w:rPr>
                <w:rFonts w:asciiTheme="minorHAnsi" w:hAnsiTheme="minorHAnsi" w:cstheme="minorHAnsi"/>
                <w:sz w:val="18"/>
                <w:szCs w:val="18"/>
              </w:rPr>
              <w:lastRenderedPageBreak/>
              <w:t>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ΤΟΠΙΚΑ ΚΑΙ ΑΣΤΙΚΑ ΔΙΚΤΥΑ</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249"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1559"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1984"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Μηχανικού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Μηχανικού Η/Υ και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Μηχανικών και Μηχ. Η/Υ ,</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Πληροφοριακών &amp; Επικοινωνιακών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Η/Υ Τηλεπικοινωνιών και Δικτύων,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Τεχνολογίας 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Εφαρμοσμένης Πληροφορικής και Πολυμέσων,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Τηλεπληροφορικής και Διοίκησης,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ΔΙΚΤΥΑ ΥΨΗΛΩΝ ΤΑΧΥΤΗΤΩΝ – ΔΙΑΣΥΝΔΕΣΗ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ΠΡΟΧΩΡΗΜΕΝΑ ΘΕΜΑΤΑ ΠΡΟΓΡΑΜΜΑΤΙΣΜΟΥ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ΠΡΩΤΟΚΟΛΛΩΝ ΕΠΙΚΟΙΝΩΝΙΑΣ</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6ο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ΠΡΟΗΓΜΕΝΕΣ ΥΠΗΡΕΣΙΕΣ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ΠΡΟΣΟΜΟΙΩΣΗ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49"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p w:rsidR="002A5A72" w:rsidRPr="001F338A" w:rsidRDefault="002A5A72" w:rsidP="002A5A72">
      <w:pPr>
        <w:rPr>
          <w:rFonts w:cstheme="minorHAnsi"/>
          <w:color w:val="000000" w:themeColor="text1"/>
          <w:sz w:val="18"/>
          <w:szCs w:val="18"/>
          <w:lang w:val="en-US"/>
        </w:rPr>
      </w:pPr>
    </w:p>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p>
    <w:p w:rsidR="002A5A72" w:rsidRPr="001F338A" w:rsidRDefault="002A5A72" w:rsidP="002A5A72">
      <w:pPr>
        <w:pStyle w:val="20"/>
        <w:rPr>
          <w:rFonts w:asciiTheme="minorHAnsi" w:hAnsiTheme="minorHAnsi" w:cstheme="minorHAnsi"/>
          <w:b/>
          <w:i/>
          <w:sz w:val="18"/>
          <w:szCs w:val="18"/>
        </w:rPr>
      </w:pPr>
      <w:r w:rsidRPr="001F338A">
        <w:rPr>
          <w:rFonts w:asciiTheme="minorHAnsi" w:hAnsiTheme="minorHAnsi" w:cstheme="minorHAnsi"/>
          <w:b/>
          <w:i/>
          <w:sz w:val="18"/>
          <w:szCs w:val="18"/>
        </w:rPr>
        <w:t>Β. ΕΡΓΑΣΤΗΡΙΑΚΟΙ ΣΥΝΕΡΓΑΤΕΣ</w:t>
      </w:r>
    </w:p>
    <w:p w:rsidR="002A5A72" w:rsidRPr="001F338A" w:rsidRDefault="002A5A72" w:rsidP="002A5A72">
      <w:pPr>
        <w:rPr>
          <w:rFonts w:cstheme="minorHAnsi"/>
          <w:sz w:val="18"/>
          <w:szCs w:val="18"/>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992"/>
        <w:gridCol w:w="1559"/>
        <w:gridCol w:w="1843"/>
        <w:gridCol w:w="4075"/>
        <w:gridCol w:w="36"/>
      </w:tblGrid>
      <w:tr w:rsidR="002A5A72" w:rsidRPr="001F338A" w:rsidTr="00A31754">
        <w:trPr>
          <w:gridAfter w:val="1"/>
          <w:wAfter w:w="36" w:type="dxa"/>
          <w:trHeight w:val="1042"/>
        </w:trPr>
        <w:tc>
          <w:tcPr>
            <w:tcW w:w="1008" w:type="dxa"/>
            <w:shd w:val="clear" w:color="auto" w:fill="auto"/>
            <w:hideMark/>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hideMark/>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4075"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A31754">
        <w:trPr>
          <w:trHeight w:val="275"/>
        </w:trPr>
        <w:tc>
          <w:tcPr>
            <w:tcW w:w="1008"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101</w:t>
            </w:r>
          </w:p>
        </w:tc>
        <w:tc>
          <w:tcPr>
            <w:tcW w:w="1134"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ΜΑΘΗΜΑΤΙΚΑ ΓΙΑ ΜΗΧΑΝΙΚΟΥΣ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4111" w:type="dxa"/>
            <w:gridSpan w:val="2"/>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Μαθηματικών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 Μαθηματικών και Φυσικών Επιστημών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Στατιστικής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lastRenderedPageBreak/>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ΠΙΘΑΝΟΤΗΤΕΣ ΚΑΙ ΣΤΟΙΧΕΙΑ </w:t>
            </w:r>
            <w:r w:rsidRPr="001F338A">
              <w:rPr>
                <w:rFonts w:cstheme="minorHAnsi"/>
                <w:color w:val="000000" w:themeColor="text1"/>
                <w:sz w:val="18"/>
                <w:szCs w:val="18"/>
              </w:rPr>
              <w:lastRenderedPageBreak/>
              <w:t>ΣΤΑΤΙΣΤΙΚΗΣ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201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ΔΙΑΚΡΙΤΑ ΜΑΘΗΜΑΤΙΚΑ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ΥΠΟΛΟΓΙΣΜΟΥ</w:t>
            </w:r>
          </w:p>
        </w:tc>
        <w:tc>
          <w:tcPr>
            <w:tcW w:w="992"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lang w:val="en-US"/>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92"/>
        <w:gridCol w:w="1134"/>
        <w:gridCol w:w="1559"/>
        <w:gridCol w:w="1843"/>
        <w:gridCol w:w="4111"/>
      </w:tblGrid>
      <w:tr w:rsidR="002A5A72" w:rsidRPr="001F338A" w:rsidTr="00093BAB">
        <w:trPr>
          <w:trHeight w:val="1042"/>
        </w:trPr>
        <w:tc>
          <w:tcPr>
            <w:tcW w:w="1008" w:type="dxa"/>
            <w:shd w:val="clear" w:color="auto" w:fill="auto"/>
            <w:hideMark/>
          </w:tcPr>
          <w:p w:rsidR="002A5A72" w:rsidRPr="001F338A" w:rsidRDefault="002A5A72" w:rsidP="00093BAB">
            <w:pPr>
              <w:pStyle w:val="20"/>
              <w:ind w:left="0" w:hanging="28"/>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992"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shd w:val="clear" w:color="auto" w:fill="auto"/>
          </w:tcPr>
          <w:p w:rsidR="002A5A72" w:rsidRPr="001F338A" w:rsidRDefault="002A5A72" w:rsidP="00F808D6">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4111"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093BA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205</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ΟΡΓΑΝΩΣΗ ΚΑΙ ΔΙΟΙΚΗΣΗ ΕΠΙΧΕΙΡΗΣΕΩΝ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tcPr>
          <w:p w:rsidR="002A5A72" w:rsidRPr="001F338A" w:rsidRDefault="002A5A72" w:rsidP="002A5A72">
            <w:pPr>
              <w:rPr>
                <w:rFonts w:cstheme="minorHAnsi"/>
                <w:b/>
                <w:bCs/>
                <w:color w:val="000000"/>
                <w:sz w:val="18"/>
                <w:szCs w:val="18"/>
              </w:rPr>
            </w:pPr>
            <w:r w:rsidRPr="001F338A">
              <w:rPr>
                <w:rFonts w:cstheme="minorHAnsi"/>
                <w:sz w:val="18"/>
                <w:szCs w:val="18"/>
              </w:rPr>
              <w:t>Οικονομικά, Διοίκηση</w:t>
            </w:r>
          </w:p>
        </w:tc>
        <w:tc>
          <w:tcPr>
            <w:tcW w:w="4111" w:type="dxa"/>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Διοίκησης και Τεχνολογίας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Οικονομικής Επιστήμης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Δημόσιας Διοίκησης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Δημοσίας Διοίκησης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Διοικητικής Επιστήμης και Τεχνολογίας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Πολιτικής Επιστήμης και Δημοσίας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Μάρκετινγκ και Επικοινωνίας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Οργάνωσης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Ευρωπαϊκών Οικονομικών και Πολιτικών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και Ευρωπαϊκών Οικονομικών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Οικονομικών Σχέσεων και Ανάπτυξης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Πτυχία Τμημάτων Πολυτεχνικής Σχολής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Τμημάτων ΣΔΟ</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ΑΕΙ/ΤΕΙ της αλλοδαπής ή ισότιμων τίτλων σπουδών αντίστοιχης ειδικότητας σχολών της ημεδαπής ή αλλοδαπής.ημεδαπής ή αλλοδαπής</w:t>
            </w:r>
          </w:p>
        </w:tc>
      </w:tr>
    </w:tbl>
    <w:p w:rsidR="002A5A72" w:rsidRPr="001F338A" w:rsidRDefault="002A5A72" w:rsidP="002A5A72">
      <w:pPr>
        <w:rPr>
          <w:rFonts w:cstheme="minorHAnsi"/>
          <w:b/>
          <w:color w:val="000000" w:themeColor="text1"/>
          <w:sz w:val="18"/>
          <w:szCs w:val="18"/>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18"/>
        <w:gridCol w:w="850"/>
        <w:gridCol w:w="1276"/>
        <w:gridCol w:w="1701"/>
        <w:gridCol w:w="3969"/>
      </w:tblGrid>
      <w:tr w:rsidR="002A5A72" w:rsidRPr="001F338A" w:rsidTr="00584971">
        <w:trPr>
          <w:trHeight w:val="1042"/>
        </w:trPr>
        <w:tc>
          <w:tcPr>
            <w:tcW w:w="1291"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418"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850" w:type="dxa"/>
            <w:shd w:val="clear" w:color="auto" w:fill="auto"/>
          </w:tcPr>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shd w:val="clear" w:color="auto" w:fill="auto"/>
            <w:hideMark/>
          </w:tcPr>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(Ε)</w:t>
            </w:r>
          </w:p>
        </w:tc>
        <w:tc>
          <w:tcPr>
            <w:tcW w:w="1701"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Εξειδίκευση </w:t>
            </w:r>
          </w:p>
          <w:p w:rsidR="002A5A72" w:rsidRPr="001F338A" w:rsidRDefault="002A5A72" w:rsidP="00584971">
            <w:pPr>
              <w:pStyle w:val="20"/>
              <w:ind w:hanging="533"/>
              <w:jc w:val="center"/>
              <w:rPr>
                <w:rFonts w:asciiTheme="minorHAnsi" w:hAnsiTheme="minorHAnsi" w:cstheme="minorHAnsi"/>
                <w:b/>
                <w:sz w:val="18"/>
                <w:szCs w:val="18"/>
              </w:rPr>
            </w:pPr>
            <w:r w:rsidRPr="001F338A">
              <w:rPr>
                <w:rFonts w:asciiTheme="minorHAnsi" w:hAnsiTheme="minorHAnsi" w:cstheme="minorHAnsi"/>
                <w:sz w:val="18"/>
                <w:szCs w:val="18"/>
              </w:rPr>
              <w:t xml:space="preserve">(Μεταπτυχιακός </w:t>
            </w:r>
            <w:r w:rsidRPr="001F338A">
              <w:rPr>
                <w:rFonts w:asciiTheme="minorHAnsi" w:hAnsiTheme="minorHAnsi" w:cstheme="minorHAnsi"/>
                <w:sz w:val="18"/>
                <w:szCs w:val="18"/>
              </w:rPr>
              <w:lastRenderedPageBreak/>
              <w:t>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3969"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val="restart"/>
            <w:shd w:val="clear" w:color="auto" w:fill="auto"/>
          </w:tcPr>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sz w:val="18"/>
                <w:szCs w:val="18"/>
              </w:rPr>
              <w:t>Πληροφορική</w:t>
            </w:r>
          </w:p>
        </w:tc>
        <w:tc>
          <w:tcPr>
            <w:tcW w:w="3969"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Γεωπληροφορικής και Τοπογραφίας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Επιχειρηματικού Σχεδιασμού και Πληροφοριακών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Εφαρμογών Πληροφορικής στη Διοίκηση και στην Οικονομία</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Διαχείρισης Πληροφοριών</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ΤΕΙ της αλλοδαπής ή ισότιμων τίτλων σπουδών αντίστοιχης ειδικότητας σχολών της ημεδαπής ή αλλοδαπής.</w:t>
            </w: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103</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EIΣΑΓΩΓΗ ΣΤΟΥΣ Η/Υ &amp; ΣΤΗΝ ΠΛΗΡΟΦΟΡΙΚΗ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204</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ΙΙ &amp; ΑΝΑΠΤΥΞΗ ΕΦΑΡΜΟΓΩΝ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305</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ΔΟΜΕΣ ΔΕΔΟΜΕΝΩΝ ΚΑΙ ΑΛΓΟΡΙΘΜΟΙ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ΛΕΙΤΟΥΡΓΙΚΑ ΣΥΣΤΗΜΑΤΑ</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403</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ΤΕΧΝΙΚΟΣ ΛΟΓΟΣ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404</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ΤΕΧΝΗΤΗ ΝΟΗΜΟΣΥΝΗ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406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ΑΝΤΙΚΕΙΜΕΝΟΣΤΡΑΦΗΣ ΠΡΟΓΡΑΜΜΑΤΙΣΜΟΣ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4ο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ΠΡΟΓΡΑΜΜΑΤΙΣΜΟΣ ΔΙΑΔΙΚΤΥΟΥ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503</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ΤΕΧΝΟΛΟΓΙΑ ΠΟΛΥΜΕΣΩΝ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ΓΛΩΣΣΩΝ ΚΑΙ ΜΕΤΑΦΡΑΣΤΩΝ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ΠΟΛΥΜΕΣΩΝ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ΚΑΤΑΝΕΜΗΜΕΝΑ ΚΑΙ ΠΑΡΑΛΛΗΛΑ ΣΥΣΤΗΜΑΤΑ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609</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ΤΕΧΝΟΛΟΓΙΑ ΛΟΓΙΣΜΙΚΟΥ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vertAlign w:val="superscript"/>
              </w:rPr>
              <w:t>6ο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ΓΡΑΦΙΚΑ ΣΕ Η/Υ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ΠΛΗΡΟΦΟΡΙΑΚΑ ΣΥΣΤΗΜΑΤΑ ΕΠΙΧΕΙΡΗΣΕΩΝ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ΟΠΤΙΚΟΣ ΠΡΟΓΡΑΜΜΑΤΙΣΜΟΣ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707</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ΣΧΕΔΙΑΣΜΟΣ ΠΛΗΡΟΦΟΡΙΑΚΩΝ ΣΥΣΤΗΜΑΤΩΝ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ΤΕΧΝΟΛΟΓΙΕΣ ΕΦΑΡΜΟΓΩΝ ΔΙΑΔΙΚΤΥΟΥ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709</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ΥΠΟΛΟΓΙΣΤΙΚΗ ΝΟΗΜΟΣΥΝΗ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ΤΗΛΕΚΠΑΙΔΕΥΣΗΣ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627</w:t>
            </w:r>
          </w:p>
        </w:tc>
        <w:tc>
          <w:tcPr>
            <w:tcW w:w="1418"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ΑΛΛΗΛΕΠΙΔΡΑΣΗ ΑΝΘΡΩΠΟΥ  ΜΗΧΑΝΗΣ</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ΕΜΠΕΙΡΑ ΣΥΣΤΗΜΑΤΑ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629</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ΕΙΚΟΝΑΣ ΚΑΙ ΒΙΝΤΕΟ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ΗΛΕΚΤΡΟΝΙΚΟ ΕΜΠΟΡΙΟ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ΒΙΟΠΛΗΡΟΦΟΡΙΚΗ</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ΑΣΦΑΛΕΙΑ ΠΛΗΡΟΦΟΡΙΑΚΩΝ ΣΥΣΤΗΜΑΤΩΝ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634</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ΑΝΑΠΤΥΞΗ ΠΟΛΥΜΕΣΙΚΩΝ ΕΦΑΡΜΟΓΩΝ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635</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ΚΑΙΝΟΤΟΜΙΑ &amp; ΕΠΙΧΕΙΡΗΜΑΤΙΚΟΤΗΤΑ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636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ΕΡΓΩΝ ΚΑΙ ΑΝΘΡΩΠΙΝΟΥ ΔΥΝΑΜΙΚΟΥ</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732</w:t>
            </w:r>
          </w:p>
        </w:tc>
        <w:tc>
          <w:tcPr>
            <w:tcW w:w="1418"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ΕΞΟΡΥΞΗ ΔΕΔΟΜΕΝΩΝ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733</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ΕΙΔΙΚΑ ΘΕΜΑΤΑ ΒΑΣΕΩΝ ΔΕΔΟΜΕΝΩΝ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734</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ΔΙΟΙΚΗΣΗΣ ΚΑΙ ΕΛΕΓΧΟΥ</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5</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ΥΠΟΣΤΗΡΙΞΗΣ ΑΠΟΦΑΣΕΩΝ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6</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ΕΠΙΧΕΙΡΗΜΑΤΙΚΗ ΕΥΦΥΙΑ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7</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 </w:t>
            </w:r>
            <w:r w:rsidRPr="001F338A">
              <w:rPr>
                <w:rFonts w:cstheme="minorHAnsi"/>
                <w:color w:val="000000" w:themeColor="text1"/>
                <w:sz w:val="18"/>
                <w:szCs w:val="18"/>
              </w:rPr>
              <w:t>ΑΝΑΓΝΩΡΙΣΗ ΠΡΟΤΥΠΩΝ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rPr>
      </w:pPr>
    </w:p>
    <w:tbl>
      <w:tblPr>
        <w:tblW w:w="10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957"/>
        <w:gridCol w:w="1276"/>
        <w:gridCol w:w="1843"/>
        <w:gridCol w:w="3118"/>
      </w:tblGrid>
      <w:tr w:rsidR="002A5A72" w:rsidRPr="001F338A" w:rsidTr="00696150">
        <w:trPr>
          <w:trHeight w:val="1042"/>
        </w:trPr>
        <w:tc>
          <w:tcPr>
            <w:tcW w:w="1008" w:type="dxa"/>
            <w:shd w:val="clear" w:color="auto" w:fill="auto"/>
            <w:hideMark/>
          </w:tcPr>
          <w:p w:rsidR="002A5A72" w:rsidRPr="001F338A" w:rsidRDefault="002A5A72" w:rsidP="00432DF2">
            <w:pPr>
              <w:pStyle w:val="20"/>
              <w:ind w:left="-235"/>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2409" w:type="dxa"/>
            <w:shd w:val="clear" w:color="auto" w:fill="auto"/>
            <w:hideMark/>
          </w:tcPr>
          <w:p w:rsidR="002A5A72" w:rsidRPr="001F338A" w:rsidRDefault="002A5A72" w:rsidP="00432DF2">
            <w:pPr>
              <w:pStyle w:val="20"/>
              <w:ind w:left="175" w:hanging="391"/>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57" w:type="dxa"/>
            <w:shd w:val="clear" w:color="auto" w:fill="auto"/>
          </w:tcPr>
          <w:p w:rsidR="002A5A72" w:rsidRPr="001F338A" w:rsidRDefault="002A5A72" w:rsidP="00696150">
            <w:pPr>
              <w:pStyle w:val="20"/>
              <w:ind w:left="-108" w:hanging="158"/>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shd w:val="clear" w:color="auto" w:fill="auto"/>
            <w:hideMark/>
          </w:tcPr>
          <w:p w:rsidR="002A5A72" w:rsidRPr="001F338A" w:rsidRDefault="002A5A72" w:rsidP="00FC179C">
            <w:pPr>
              <w:pStyle w:val="20"/>
              <w:ind w:left="0" w:hanging="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C179C">
            <w:pPr>
              <w:pStyle w:val="20"/>
              <w:ind w:left="0" w:hanging="108"/>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311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105</w:t>
            </w:r>
          </w:p>
        </w:tc>
        <w:tc>
          <w:tcPr>
            <w:tcW w:w="2409" w:type="dxa"/>
            <w:shd w:val="clear" w:color="auto" w:fill="auto"/>
          </w:tcPr>
          <w:p w:rsidR="002A5A72" w:rsidRPr="001F338A" w:rsidRDefault="002A5A72" w:rsidP="00696150">
            <w:pPr>
              <w:ind w:left="33"/>
              <w:rPr>
                <w:rFonts w:cstheme="minorHAnsi"/>
                <w:color w:val="000000" w:themeColor="text1"/>
                <w:sz w:val="18"/>
                <w:szCs w:val="18"/>
              </w:rPr>
            </w:pPr>
            <w:r w:rsidRPr="001F338A">
              <w:rPr>
                <w:rFonts w:cstheme="minorHAnsi"/>
                <w:color w:val="000000" w:themeColor="text1"/>
                <w:sz w:val="18"/>
                <w:szCs w:val="18"/>
              </w:rPr>
              <w:t>ΑΝΑΛΟΓΙΚΑ ΗΛΕΚΤΡΟΝΙΚΑ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843" w:type="dxa"/>
            <w:vMerge w:val="restart"/>
            <w:shd w:val="clear" w:color="auto" w:fill="auto"/>
          </w:tcPr>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Τηλεπικοινωνίες</w:t>
            </w:r>
          </w:p>
        </w:tc>
        <w:tc>
          <w:tcPr>
            <w:tcW w:w="3118" w:type="dxa"/>
            <w:vMerge w:val="restart"/>
            <w:shd w:val="clear" w:color="auto" w:fill="auto"/>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ind w:right="-108"/>
              <w:rPr>
                <w:rFonts w:cstheme="minorHAnsi"/>
                <w:bCs/>
                <w:color w:val="000000"/>
                <w:sz w:val="18"/>
                <w:szCs w:val="18"/>
              </w:rPr>
            </w:pPr>
            <w:r w:rsidRPr="001F338A">
              <w:rPr>
                <w:rFonts w:cstheme="minorHAnsi"/>
                <w:bCs/>
                <w:color w:val="000000"/>
                <w:sz w:val="18"/>
                <w:szCs w:val="18"/>
              </w:rPr>
              <w:t>Ηλεκτρονικού Μηχανικού και Μηχ. Η/Υ,</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color w:val="000000"/>
                <w:sz w:val="18"/>
                <w:szCs w:val="18"/>
              </w:rPr>
            </w:pPr>
            <w:r w:rsidRPr="001F338A">
              <w:rPr>
                <w:rFonts w:cstheme="minorHAnsi"/>
                <w:bCs/>
                <w:color w:val="000000"/>
                <w:sz w:val="18"/>
                <w:szCs w:val="18"/>
              </w:rPr>
              <w:t>Ηλεκτρονικής</w:t>
            </w: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202</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ΨΗΦΙΑΚΑ ΗΛΕΚΤΡΟΝΙΚΑ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843" w:type="dxa"/>
            <w:vMerge/>
            <w:shd w:val="clear" w:color="auto" w:fill="auto"/>
          </w:tcPr>
          <w:p w:rsidR="002A5A72" w:rsidRPr="001F338A" w:rsidRDefault="002A5A72" w:rsidP="002A5A72">
            <w:pPr>
              <w:jc w:val="center"/>
              <w:rPr>
                <w:rFonts w:cstheme="minorHAnsi"/>
                <w:color w:val="000000"/>
                <w:sz w:val="18"/>
                <w:szCs w:val="18"/>
              </w:rPr>
            </w:pPr>
          </w:p>
        </w:tc>
        <w:tc>
          <w:tcPr>
            <w:tcW w:w="3118" w:type="dxa"/>
            <w:vMerge/>
            <w:shd w:val="clear" w:color="auto" w:fill="auto"/>
          </w:tcPr>
          <w:p w:rsidR="002A5A72" w:rsidRPr="001F338A" w:rsidRDefault="002A5A72" w:rsidP="002A5A72">
            <w:pPr>
              <w:jc w:val="center"/>
              <w:rPr>
                <w:rFonts w:cstheme="minorHAnsi"/>
                <w:color w:val="000000"/>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104</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ΛΟΓΙΚΗ ΣΧΕΔΙΑΣΗ</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203</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ΑΡΧΕΣ ΤΗΛΕΠΙΚΟΙΝΩΝΙΩΝ - Η/Μ ΓΙΑ ΤΗΛ/ΝΙΕΣ</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621</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ΑΝΑΛΥΣΗ ΚΑΙ ΣΧΕΔΙΑΣΗ ΤΗΛΕΠΙΚΟΙΝΩΝΙΑΚΩΝ ΚΥΚΛΩΜΑΤΩΝ</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625</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ΜΙΚΡΟΗΛΕΚΤΡΟΝΙΚΕΣ ΔΙΑΤΑΞΕΙΣ</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722</w:t>
            </w:r>
          </w:p>
        </w:tc>
        <w:tc>
          <w:tcPr>
            <w:tcW w:w="2409" w:type="dxa"/>
            <w:shd w:val="clear" w:color="auto" w:fill="auto"/>
          </w:tcPr>
          <w:p w:rsidR="002A5A72" w:rsidRPr="001F338A" w:rsidRDefault="002A5A72" w:rsidP="00696150">
            <w:pPr>
              <w:ind w:firstLine="175"/>
              <w:rPr>
                <w:rFonts w:cstheme="minorHAnsi"/>
                <w:color w:val="000000" w:themeColor="text1"/>
                <w:sz w:val="18"/>
                <w:szCs w:val="18"/>
                <w:lang w:val="en-US"/>
              </w:rPr>
            </w:pPr>
            <w:r w:rsidRPr="001F338A">
              <w:rPr>
                <w:rFonts w:cstheme="minorHAnsi"/>
                <w:color w:val="000000" w:themeColor="text1"/>
                <w:sz w:val="18"/>
                <w:szCs w:val="18"/>
              </w:rPr>
              <w:t>ΜΙΚΡΟΚΥΜΑΤΙΚΑ ΟΛΟΚΛΗΡΩΜΕΝΑ ΚΥΚΛΩΜΑΤΑ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726</w:t>
            </w:r>
          </w:p>
        </w:tc>
        <w:tc>
          <w:tcPr>
            <w:tcW w:w="2409" w:type="dxa"/>
            <w:shd w:val="clear" w:color="auto" w:fill="auto"/>
          </w:tcPr>
          <w:p w:rsidR="002A5A72" w:rsidRPr="001F338A" w:rsidRDefault="002A5A72" w:rsidP="00696150">
            <w:pPr>
              <w:ind w:firstLine="175"/>
              <w:rPr>
                <w:rFonts w:cstheme="minorHAnsi"/>
                <w:color w:val="000000" w:themeColor="text1"/>
                <w:sz w:val="18"/>
                <w:szCs w:val="18"/>
                <w:lang w:val="en-US"/>
              </w:rPr>
            </w:pPr>
            <w:r w:rsidRPr="001F338A">
              <w:rPr>
                <w:rFonts w:cstheme="minorHAnsi"/>
                <w:color w:val="000000" w:themeColor="text1"/>
                <w:sz w:val="18"/>
                <w:szCs w:val="18"/>
                <w:lang w:val="en-US"/>
              </w:rPr>
              <w:t>ΣΧΕΔΙΑΣΗ ΑΝΑΛΟΓΙΚΩΝ ΚΥΚΛΩΜΑΤΩΝ CMOS</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tabs>
          <w:tab w:val="left" w:pos="859"/>
          <w:tab w:val="left" w:pos="2518"/>
          <w:tab w:val="left" w:pos="3227"/>
          <w:tab w:val="left" w:pos="4077"/>
          <w:tab w:val="left" w:pos="4955"/>
          <w:tab w:val="left" w:pos="6020"/>
          <w:tab w:val="left" w:pos="7067"/>
          <w:tab w:val="left" w:pos="8238"/>
        </w:tabs>
        <w:ind w:left="93"/>
        <w:rPr>
          <w:rFonts w:cstheme="minorHAnsi"/>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00"/>
        <w:gridCol w:w="1134"/>
        <w:gridCol w:w="1276"/>
        <w:gridCol w:w="1275"/>
        <w:gridCol w:w="2127"/>
        <w:gridCol w:w="2976"/>
      </w:tblGrid>
      <w:tr w:rsidR="002A5A72" w:rsidRPr="001F338A" w:rsidTr="00ED2C70">
        <w:trPr>
          <w:trHeight w:val="275"/>
        </w:trPr>
        <w:tc>
          <w:tcPr>
            <w:tcW w:w="866" w:type="dxa"/>
            <w:gridSpan w:val="2"/>
            <w:shd w:val="clear" w:color="auto" w:fill="auto"/>
          </w:tcPr>
          <w:p w:rsidR="002A5A72" w:rsidRPr="001F338A" w:rsidRDefault="002A5A72" w:rsidP="00ED2C70">
            <w:pPr>
              <w:pStyle w:val="20"/>
              <w:ind w:left="-235"/>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ED2C70" w:rsidRDefault="002A5A72" w:rsidP="00ED2C70">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 xml:space="preserve">Τίτλος </w:t>
            </w:r>
          </w:p>
          <w:p w:rsidR="002A5A72" w:rsidRPr="001F338A" w:rsidRDefault="002A5A72" w:rsidP="00ED2C70">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Μαθήματος</w:t>
            </w:r>
          </w:p>
        </w:tc>
        <w:tc>
          <w:tcPr>
            <w:tcW w:w="12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5" w:type="dxa"/>
            <w:shd w:val="clear" w:color="auto" w:fill="auto"/>
          </w:tcPr>
          <w:p w:rsidR="002A5A72" w:rsidRPr="001F338A" w:rsidRDefault="002A5A72" w:rsidP="00ED2C70">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ED2C70">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2127"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9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ΑΡΧΙΤΕΚΤΟΝΙΚΗ ΥΠΟΛΟΓΙΣΤΩΝ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Πληροφορική</w:t>
            </w:r>
          </w:p>
        </w:tc>
        <w:tc>
          <w:tcPr>
            <w:tcW w:w="2976" w:type="dxa"/>
            <w:vMerge w:val="restart"/>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Μηχανικών και Μηχ. Η/Υ ,</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Η/Υ Τηλεπικοινωνιών και Δικτύων,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lastRenderedPageBreak/>
              <w:t>Τεχνολογίας 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ΑΣΥΡΜΑΤΕΣ ΕΠΙΚΟΙΝΩΝΙΕΣ ΚΑΙ ΑΣΥΡΜΑΤΑ ΔΙΚΤΥΑ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ΠΡΩΤΟΚΟΛΛΑ ΕΠΙΚΟΙΝΩΝΙΑΣ ΔΙΚΤΥΩΝ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306</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ΣΗΜΑΤΑ &amp;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2127" w:type="dxa"/>
            <w:vMerge/>
          </w:tcPr>
          <w:p w:rsidR="002A5A72" w:rsidRPr="001F338A" w:rsidRDefault="002A5A72" w:rsidP="002A5A72">
            <w:pPr>
              <w:rPr>
                <w:rFonts w:cstheme="minorHAnsi"/>
                <w:color w:val="000000"/>
                <w:sz w:val="18"/>
                <w:szCs w:val="18"/>
              </w:rPr>
            </w:pPr>
          </w:p>
        </w:tc>
        <w:tc>
          <w:tcPr>
            <w:tcW w:w="2976" w:type="dxa"/>
            <w:vMerge/>
          </w:tcPr>
          <w:p w:rsidR="002A5A72" w:rsidRPr="001F338A" w:rsidRDefault="002A5A72" w:rsidP="002A5A72">
            <w:pPr>
              <w:rPr>
                <w:rFonts w:cstheme="minorHAnsi"/>
                <w:color w:val="000000"/>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ΨΗΦΙΑΚΕΣ ΤΗΛΕΠΙΚΟΙΝΩΝΙΕΣ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ΨΗΦΙΑΚΗ ΕΠΕΞΕΡΓΑΣΙΑ ΣΗΜΑΤΟΣ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ΔΟΡΥΦΟΡΙΚΕΣ ΤΗΛΕΠΙΚΟΙΝ</w:t>
            </w:r>
            <w:r w:rsidRPr="001F338A">
              <w:rPr>
                <w:rFonts w:cstheme="minorHAnsi"/>
                <w:color w:val="000000" w:themeColor="text1"/>
                <w:sz w:val="18"/>
                <w:szCs w:val="18"/>
              </w:rPr>
              <w:lastRenderedPageBreak/>
              <w:t>ΩΝΙΕΣ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ΙΙ</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ΨΗΦΙΑΚΗΣ ΕΠΕΞΕΡΓΑΣΙΑΣ ΣΗΜΑΤΩΝ ΣΕ ΠΡΑΓΜΑΤΙΚΟ ΧΡΟΝΟ</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ΜΙΚΡΟΕΠΕΞΕΡΓΑΣΤΩΝ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607</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VLSI</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704</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ΕΝΣΩΜΑΤΩΜΕΝΑ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ΒΙΟΙΑΤΡΙΚΗ ΤΕΧΝΟΛΟΓΙΑ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706</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ΣΧΕΔΙΑΣΗ ASIC</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&amp; ΣΧΕΔΙΑΣΗ ΚΕΡΑΙΩΝ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ΤΗΛΕΜΑΤΙΚΕΣ ΕΦΑΡΜΟΓΕΣ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626</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ΤΥΠΙΚΕΣ ΓΛΩΣΣΕΣ ΠΕΡΙΓΡΑΦΗΣ ΥΛΙΚΟΥ</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ΣΧΕΔΙΑΣΗ ΨΗΦΙΑΚΩΝ ΤΗΛΕΠΙΚΟΙΝΩΝΙΑΚΩΝ ΣΥΣΤΗΜΑΤΩΝ ΜΕ VHDL </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724</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ΔΙΚΤΥΑ ΟΠΤΙΚΩΝ ΕΠΙΚΟ</w:t>
            </w:r>
            <w:r w:rsidR="004A074A">
              <w:rPr>
                <w:rFonts w:cstheme="minorHAnsi"/>
                <w:color w:val="000000" w:themeColor="text1"/>
                <w:sz w:val="18"/>
                <w:szCs w:val="18"/>
              </w:rPr>
              <w:t>Ι</w:t>
            </w:r>
            <w:r w:rsidRPr="001F338A">
              <w:rPr>
                <w:rFonts w:cstheme="minorHAnsi"/>
                <w:color w:val="000000" w:themeColor="text1"/>
                <w:sz w:val="18"/>
                <w:szCs w:val="18"/>
                <w:lang w:val="en-US"/>
              </w:rPr>
              <w:t>ΝΩΝΙΩΝ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725</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 xml:space="preserve"> ΠΡΟΓΡΑΜΜΑΤΙΣΜΟΣ </w:t>
            </w:r>
            <w:r w:rsidRPr="001F338A">
              <w:rPr>
                <w:rFonts w:cstheme="minorHAnsi"/>
                <w:color w:val="000000" w:themeColor="text1"/>
                <w:sz w:val="18"/>
                <w:szCs w:val="18"/>
                <w:lang w:val="en-US"/>
              </w:rPr>
              <w:lastRenderedPageBreak/>
              <w:t>ΚΙΝΗΤΩΝ ΣΥΣΚΕΥΩΝ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727</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ΡΟΜΠΟΤΙΚΗ</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728</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bCs/>
                <w:color w:val="000000" w:themeColor="text1"/>
                <w:sz w:val="18"/>
                <w:szCs w:val="18"/>
              </w:rPr>
              <w:t>ΤΥΠΙΚΕΣ ΓΛΩΣΣΕΣ ΣΧΕΔΙΑΣΗΣ ΣΥΣΤΗΜΑΤΩΝ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w:t>
            </w:r>
            <w:r w:rsidRPr="001F338A">
              <w:rPr>
                <w:rFonts w:cstheme="minorHAnsi"/>
                <w:color w:val="000000" w:themeColor="text1"/>
                <w:sz w:val="18"/>
                <w:szCs w:val="18"/>
              </w:rPr>
              <w:t>29</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ΔΙΚΤΥΑ ΑΙΣΘΗΤΗΡΩΝ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0</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ΕΙΔΙΚΑ ΘΕΜΑΤΑ ΑΡΧΙΤΕΚΤΟΝΙΚΗΣ  &amp; ΠΡΟΓΡΑΜΜΑΤΙΣΜΟΥ ΜΙΚΡΟΕΠΕΞΕΡΓΑΣΤΩΝ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ΜΟΝΤΕΛΟΠΟΙΗΣΗ ΚΑΙ ΠΡΟΣΟΜΟΙΩΣΗ ΣΥΣΤΗΜΑΤΩΝ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134"/>
        <w:gridCol w:w="992"/>
        <w:gridCol w:w="1559"/>
        <w:gridCol w:w="2127"/>
        <w:gridCol w:w="2976"/>
      </w:tblGrid>
      <w:tr w:rsidR="002A5A72" w:rsidRPr="001F338A" w:rsidTr="00211D75">
        <w:trPr>
          <w:trHeight w:val="275"/>
        </w:trPr>
        <w:tc>
          <w:tcPr>
            <w:tcW w:w="866" w:type="dxa"/>
            <w:shd w:val="clear" w:color="auto" w:fill="auto"/>
          </w:tcPr>
          <w:p w:rsidR="002A5A72" w:rsidRPr="001F338A" w:rsidRDefault="002A5A72" w:rsidP="00211D75">
            <w:pPr>
              <w:pStyle w:val="20"/>
              <w:ind w:left="-93" w:hanging="142"/>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2A5A72" w:rsidRPr="00211D75" w:rsidRDefault="002A5A72" w:rsidP="00211D75">
            <w:pPr>
              <w:pStyle w:val="20"/>
              <w:ind w:left="-112" w:hanging="280"/>
              <w:jc w:val="center"/>
              <w:rPr>
                <w:rFonts w:asciiTheme="minorHAnsi" w:hAnsiTheme="minorHAnsi" w:cstheme="minorHAnsi"/>
                <w:b/>
                <w:i/>
                <w:sz w:val="18"/>
                <w:szCs w:val="18"/>
              </w:rPr>
            </w:pPr>
            <w:r w:rsidRPr="00211D75">
              <w:rPr>
                <w:rFonts w:asciiTheme="minorHAnsi" w:hAnsiTheme="minorHAnsi" w:cstheme="minorHAnsi"/>
                <w:b/>
                <w:i/>
                <w:sz w:val="18"/>
                <w:szCs w:val="18"/>
              </w:rPr>
              <w:t>Τίτλος Μαθήματος</w:t>
            </w:r>
          </w:p>
        </w:tc>
        <w:tc>
          <w:tcPr>
            <w:tcW w:w="992" w:type="dxa"/>
          </w:tcPr>
          <w:p w:rsidR="002A5A72" w:rsidRPr="001F338A" w:rsidRDefault="002A5A72" w:rsidP="00211D75">
            <w:pPr>
              <w:pStyle w:val="20"/>
              <w:ind w:left="-25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2127"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9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ΤΟΠΙΚΑ ΚΑΙ ΑΣΤΙΚΑ ΔΙΚΤΥΑ</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2127"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2976"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Μηχανικού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Μηχανικού Η/Υ και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Επιστήμης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Μηχανικών και Μηχ. Η/Υ ,</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Πληροφοριακών &amp; Επικοινωνιακών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Η/Υ Τηλεπικοινωνιών και Δικτύων,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Τεχνολογίας 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 και Πολυμέσων,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Τηλεπληροφορικής και Διοίκησης,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ΔΙΚΤΥΑ ΥΨΗΛΩΝ ΤΑΧΥΤΗΤΩΝ – ΔΙΑΣΥΝΔΕΣΗ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701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ΠΡΟΧΩΡΗΜΕΝΑ ΘΕΜΑΤΑ ΠΡΟΓΡΑΜΜΑΤΙΣΜΟΥ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ΠΡΩΤΟΚΟΛΛΩΝ ΕΠΙΚΟΙΝΩΝΙΑΣ</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6ο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ΠΡΟΗΓΜΕΝΕΣ ΥΠΗΡΕΣΙΕΣ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ΠΡΟΣΟΜΟΙΩΣΗ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rPr>
      </w:pPr>
    </w:p>
    <w:p w:rsidR="002A5A72" w:rsidRDefault="002A5A72" w:rsidP="002A5A72">
      <w:pPr>
        <w:pStyle w:val="20"/>
        <w:rPr>
          <w:b/>
          <w:i/>
          <w:sz w:val="20"/>
        </w:rPr>
      </w:pPr>
    </w:p>
    <w:p w:rsidR="002A5A72" w:rsidRDefault="002A5A72" w:rsidP="002A5A72">
      <w:pPr>
        <w:pStyle w:val="20"/>
        <w:rPr>
          <w:b/>
          <w:i/>
          <w:sz w:val="20"/>
        </w:rPr>
      </w:pPr>
    </w:p>
    <w:p w:rsidR="002A5A72" w:rsidRDefault="002A5A72" w:rsidP="002A5A72">
      <w:pPr>
        <w:pStyle w:val="20"/>
        <w:rPr>
          <w:b/>
          <w:i/>
          <w:sz w:val="20"/>
        </w:rPr>
      </w:pPr>
    </w:p>
    <w:p w:rsidR="00205D3B" w:rsidRDefault="00205D3B"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205D3B" w:rsidRPr="000F213A" w:rsidRDefault="00205D3B" w:rsidP="00205D3B">
      <w:pPr>
        <w:shd w:val="clear" w:color="auto" w:fill="FFFFFF"/>
        <w:spacing w:before="120"/>
        <w:ind w:right="4147"/>
        <w:rPr>
          <w:rFonts w:ascii="Tahoma" w:hAnsi="Tahoma" w:cs="Tahoma"/>
          <w:b/>
          <w:bCs/>
          <w:color w:val="000000"/>
          <w:spacing w:val="-6"/>
        </w:rPr>
      </w:pPr>
      <w:r w:rsidRPr="000F213A">
        <w:rPr>
          <w:rFonts w:ascii="Tahoma" w:hAnsi="Tahoma" w:cs="Tahoma"/>
          <w:b/>
          <w:bCs/>
          <w:color w:val="000000"/>
          <w:spacing w:val="-6"/>
        </w:rPr>
        <w:t>ΤΜΗΜΑ:   Τεχνολόγων Γεωπόνων</w:t>
      </w:r>
    </w:p>
    <w:p w:rsidR="00205D3B" w:rsidRPr="000F213A" w:rsidRDefault="00205D3B" w:rsidP="00205D3B">
      <w:pPr>
        <w:shd w:val="clear" w:color="auto" w:fill="FFFFFF"/>
        <w:spacing w:before="120"/>
        <w:ind w:right="-143"/>
        <w:rPr>
          <w:rFonts w:ascii="Tahoma" w:hAnsi="Tahoma" w:cs="Tahoma"/>
          <w:b/>
          <w:bCs/>
          <w:color w:val="000000"/>
          <w:spacing w:val="-6"/>
        </w:rPr>
      </w:pPr>
      <w:r w:rsidRPr="000F213A">
        <w:rPr>
          <w:rFonts w:ascii="Tahoma" w:hAnsi="Tahoma" w:cs="Tahoma"/>
          <w:b/>
          <w:bCs/>
          <w:color w:val="000000"/>
          <w:spacing w:val="-6"/>
        </w:rPr>
        <w:t>ΚΑΤΕΥΘΥΝΣΕΙΣ  :   Φυτικής Παραγωγής  – Ζωικής Παραγωγής  –  Ανθοκομίας &amp;Αρχιτεκτονικής Τοπίου</w:t>
      </w:r>
    </w:p>
    <w:p w:rsidR="00205D3B" w:rsidRDefault="00205D3B" w:rsidP="00205D3B">
      <w:pPr>
        <w:pStyle w:val="20"/>
        <w:ind w:right="-143"/>
        <w:rPr>
          <w:rFonts w:ascii="Tahoma" w:hAnsi="Tahoma" w:cs="Tahoma"/>
          <w:b/>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5D3B" w:rsidRPr="000F213A" w:rsidTr="00D039D3">
        <w:trPr>
          <w:trHeight w:val="519"/>
        </w:trPr>
        <w:tc>
          <w:tcPr>
            <w:tcW w:w="10456" w:type="dxa"/>
            <w:vAlign w:val="center"/>
          </w:tcPr>
          <w:p w:rsidR="00205D3B" w:rsidRPr="000F213A" w:rsidRDefault="00205D3B" w:rsidP="00D039D3">
            <w:pPr>
              <w:pStyle w:val="a5"/>
              <w:rPr>
                <w:rFonts w:ascii="Tahoma" w:hAnsi="Tahoma" w:cs="Tahoma"/>
                <w:b/>
                <w:sz w:val="20"/>
              </w:rPr>
            </w:pPr>
            <w:r w:rsidRPr="000F213A">
              <w:rPr>
                <w:rFonts w:ascii="Tahoma" w:hAnsi="Tahoma" w:cs="Tahoma"/>
                <w:b/>
                <w:sz w:val="20"/>
              </w:rPr>
              <w:t>Α. ΕΠΙΣΤΗΜΟΝΙΚΟΙ ΣΥΝΕΡΓΑΤΕΣ (ή ελλείψει επιστημονικών συνεργατών, εργαστηριακοί συνεργάτες)</w:t>
            </w:r>
          </w:p>
        </w:tc>
      </w:tr>
    </w:tbl>
    <w:p w:rsidR="00205D3B" w:rsidRDefault="00205D3B" w:rsidP="00205D3B">
      <w:pPr>
        <w:pStyle w:val="a5"/>
        <w:rPr>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9"/>
        <w:gridCol w:w="991"/>
        <w:gridCol w:w="11"/>
        <w:gridCol w:w="1831"/>
        <w:gridCol w:w="12"/>
        <w:gridCol w:w="666"/>
        <w:gridCol w:w="43"/>
        <w:gridCol w:w="1134"/>
        <w:gridCol w:w="63"/>
        <w:gridCol w:w="1212"/>
        <w:gridCol w:w="28"/>
        <w:gridCol w:w="1240"/>
        <w:gridCol w:w="8"/>
        <w:gridCol w:w="1134"/>
        <w:gridCol w:w="99"/>
        <w:gridCol w:w="1602"/>
      </w:tblGrid>
      <w:tr w:rsidR="00205D3B" w:rsidRPr="00627F10" w:rsidTr="00D039D3">
        <w:tc>
          <w:tcPr>
            <w:tcW w:w="373" w:type="dxa"/>
            <w:vAlign w:val="center"/>
          </w:tcPr>
          <w:p w:rsidR="00205D3B" w:rsidRPr="00627F10" w:rsidRDefault="00205D3B" w:rsidP="00D039D3">
            <w:pPr>
              <w:pStyle w:val="a5"/>
              <w:ind w:left="-142" w:right="-85"/>
              <w:jc w:val="center"/>
              <w:rPr>
                <w:rFonts w:ascii="Tahoma" w:hAnsi="Tahoma" w:cs="Tahoma"/>
                <w:b/>
                <w:sz w:val="18"/>
                <w:szCs w:val="18"/>
              </w:rPr>
            </w:pPr>
            <w:r w:rsidRPr="00627F10">
              <w:rPr>
                <w:rFonts w:ascii="Tahoma" w:hAnsi="Tahoma" w:cs="Tahoma"/>
                <w:b/>
                <w:bCs/>
                <w:color w:val="000000"/>
                <w:sz w:val="18"/>
                <w:szCs w:val="18"/>
              </w:rPr>
              <w:t>α/α</w:t>
            </w:r>
          </w:p>
        </w:tc>
        <w:tc>
          <w:tcPr>
            <w:tcW w:w="1000"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Κωδικός Μαθ/τος</w:t>
            </w:r>
          </w:p>
        </w:tc>
        <w:tc>
          <w:tcPr>
            <w:tcW w:w="1842"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 xml:space="preserve">Τίτλος </w:t>
            </w:r>
          </w:p>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Μαθ/τος</w:t>
            </w:r>
          </w:p>
        </w:tc>
        <w:tc>
          <w:tcPr>
            <w:tcW w:w="678"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 xml:space="preserve">Εξάμη-νο </w:t>
            </w:r>
          </w:p>
        </w:tc>
        <w:tc>
          <w:tcPr>
            <w:tcW w:w="2480" w:type="dxa"/>
            <w:gridSpan w:val="5"/>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Εβδομαδιαίες Ώρες  (Θ/ΑΠ)</w:t>
            </w:r>
          </w:p>
        </w:tc>
        <w:tc>
          <w:tcPr>
            <w:tcW w:w="1240" w:type="dxa"/>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Γνωστικό Αντικείμενο</w:t>
            </w:r>
          </w:p>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sz w:val="18"/>
                <w:szCs w:val="18"/>
              </w:rPr>
              <w:t>(Διδακτορικό)</w:t>
            </w:r>
          </w:p>
        </w:tc>
        <w:tc>
          <w:tcPr>
            <w:tcW w:w="1241" w:type="dxa"/>
            <w:gridSpan w:val="3"/>
            <w:vAlign w:val="center"/>
          </w:tcPr>
          <w:p w:rsidR="00205D3B" w:rsidRDefault="00205D3B" w:rsidP="00D039D3">
            <w:pPr>
              <w:pStyle w:val="a5"/>
              <w:ind w:left="-85" w:right="-85"/>
              <w:jc w:val="center"/>
              <w:rPr>
                <w:rFonts w:ascii="Tahoma" w:hAnsi="Tahoma" w:cs="Tahoma"/>
                <w:b/>
                <w:sz w:val="16"/>
                <w:szCs w:val="16"/>
              </w:rPr>
            </w:pPr>
            <w:r>
              <w:rPr>
                <w:rFonts w:ascii="Tahoma" w:hAnsi="Tahoma" w:cs="Tahoma"/>
                <w:b/>
                <w:sz w:val="16"/>
                <w:szCs w:val="16"/>
              </w:rPr>
              <w:t>Εξειδίκευση</w:t>
            </w:r>
          </w:p>
          <w:p w:rsidR="00205D3B" w:rsidRDefault="00205D3B" w:rsidP="00D039D3">
            <w:pPr>
              <w:pStyle w:val="a5"/>
              <w:ind w:left="-85" w:right="-85"/>
              <w:jc w:val="center"/>
              <w:rPr>
                <w:rFonts w:ascii="Tahoma" w:hAnsi="Tahoma" w:cs="Tahoma"/>
                <w:sz w:val="16"/>
                <w:szCs w:val="16"/>
              </w:rPr>
            </w:pPr>
            <w:r>
              <w:rPr>
                <w:rFonts w:ascii="Tahoma" w:hAnsi="Tahoma" w:cs="Tahoma"/>
                <w:sz w:val="16"/>
                <w:szCs w:val="16"/>
              </w:rPr>
              <w:t>(Μεταπτ/κός τίτλος)</w:t>
            </w:r>
          </w:p>
          <w:p w:rsidR="00205D3B" w:rsidRDefault="00205D3B" w:rsidP="00D039D3">
            <w:pPr>
              <w:pStyle w:val="a5"/>
              <w:ind w:left="-85" w:right="-85"/>
              <w:jc w:val="center"/>
              <w:rPr>
                <w:rFonts w:ascii="Tahoma" w:hAnsi="Tahoma" w:cs="Tahoma"/>
                <w:b/>
                <w:sz w:val="16"/>
                <w:szCs w:val="16"/>
              </w:rPr>
            </w:pPr>
            <w:r>
              <w:rPr>
                <w:rFonts w:ascii="Tahoma" w:hAnsi="Tahoma" w:cs="Tahoma"/>
                <w:sz w:val="16"/>
                <w:szCs w:val="16"/>
              </w:rPr>
              <w:t>(</w:t>
            </w:r>
            <w:r>
              <w:rPr>
                <w:rFonts w:ascii="Tahoma" w:hAnsi="Tahoma" w:cs="Tahoma"/>
                <w:i/>
                <w:sz w:val="16"/>
                <w:szCs w:val="16"/>
              </w:rPr>
              <w:t>Στην περίπτωση έλλειψης επιστημονικών συνεργατών)</w:t>
            </w:r>
          </w:p>
        </w:tc>
        <w:tc>
          <w:tcPr>
            <w:tcW w:w="1602" w:type="dxa"/>
            <w:vAlign w:val="center"/>
          </w:tcPr>
          <w:p w:rsidR="00205D3B" w:rsidRDefault="00205D3B" w:rsidP="00D039D3">
            <w:pPr>
              <w:pStyle w:val="a5"/>
              <w:ind w:left="-85" w:right="-85"/>
              <w:jc w:val="center"/>
              <w:rPr>
                <w:rFonts w:ascii="Tahoma" w:hAnsi="Tahoma" w:cs="Tahoma"/>
                <w:b/>
                <w:sz w:val="16"/>
                <w:szCs w:val="16"/>
              </w:rPr>
            </w:pPr>
            <w:r>
              <w:rPr>
                <w:rFonts w:ascii="Tahoma" w:hAnsi="Tahoma" w:cs="Tahoma"/>
                <w:b/>
                <w:sz w:val="16"/>
                <w:szCs w:val="16"/>
              </w:rPr>
              <w:t>Ειδικότητα</w:t>
            </w:r>
          </w:p>
          <w:p w:rsidR="00205D3B" w:rsidRDefault="00205D3B" w:rsidP="00D039D3">
            <w:pPr>
              <w:pStyle w:val="a5"/>
              <w:ind w:left="-85" w:right="-85"/>
              <w:jc w:val="center"/>
              <w:rPr>
                <w:rFonts w:ascii="Tahoma" w:hAnsi="Tahoma" w:cs="Tahoma"/>
                <w:b/>
                <w:sz w:val="16"/>
                <w:szCs w:val="16"/>
              </w:rPr>
            </w:pPr>
            <w:r>
              <w:rPr>
                <w:rFonts w:ascii="Tahoma" w:hAnsi="Tahoma" w:cs="Tahoma"/>
                <w:sz w:val="16"/>
                <w:szCs w:val="16"/>
              </w:rPr>
              <w:t>(Βασικός τίτλος σπουδών)</w:t>
            </w:r>
          </w:p>
        </w:tc>
      </w:tr>
      <w:tr w:rsidR="00205D3B" w:rsidRPr="00627F10" w:rsidTr="00D039D3">
        <w:trPr>
          <w:trHeight w:val="532"/>
        </w:trPr>
        <w:tc>
          <w:tcPr>
            <w:tcW w:w="10456" w:type="dxa"/>
            <w:gridSpan w:val="17"/>
            <w:vAlign w:val="center"/>
          </w:tcPr>
          <w:p w:rsidR="00205D3B" w:rsidRDefault="00205D3B" w:rsidP="00D039D3">
            <w:pPr>
              <w:pStyle w:val="a5"/>
              <w:ind w:left="-85" w:right="-85"/>
              <w:jc w:val="center"/>
              <w:rPr>
                <w:rFonts w:ascii="Tahoma" w:hAnsi="Tahoma" w:cs="Tahoma"/>
                <w:b/>
                <w:szCs w:val="24"/>
              </w:rPr>
            </w:pPr>
            <w:r>
              <w:rPr>
                <w:rFonts w:ascii="Tahoma" w:hAnsi="Tahoma" w:cs="Tahoma"/>
                <w:b/>
                <w:caps/>
                <w:color w:val="000000"/>
                <w:szCs w:val="24"/>
                <w:highlight w:val="green"/>
              </w:rPr>
              <w:t>ΓΕΝΙΚΑ  ΜΑΘΗΜΑΤΑ</w:t>
            </w:r>
            <w:r>
              <w:rPr>
                <w:rFonts w:ascii="Tahoma" w:hAnsi="Tahoma" w:cs="Tahoma"/>
                <w:b/>
                <w:caps/>
                <w:color w:val="000000"/>
                <w:szCs w:val="24"/>
              </w:rPr>
              <w:t xml:space="preserve"> </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6" w:name="_Hlk389691849"/>
            <w:r w:rsidRPr="00627F10">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ΕφαρμοσμΕνα ΜαθηματικΑ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lang w:val="en-US"/>
              </w:rPr>
            </w:pPr>
            <w:r>
              <w:rPr>
                <w:rFonts w:ascii="Tahoma" w:hAnsi="Tahoma" w:cs="Tahoma"/>
                <w:color w:val="000000"/>
                <w:sz w:val="16"/>
                <w:szCs w:val="16"/>
              </w:rPr>
              <w:t>Μαθηματικά –Πληροφορική</w:t>
            </w:r>
          </w:p>
          <w:p w:rsidR="00205D3B" w:rsidRDefault="00205D3B" w:rsidP="00D039D3">
            <w:pPr>
              <w:pStyle w:val="a5"/>
              <w:ind w:left="-85" w:right="-85"/>
              <w:jc w:val="center"/>
              <w:rPr>
                <w:rFonts w:ascii="Tahoma" w:hAnsi="Tahoma" w:cs="Tahoma"/>
                <w:b/>
                <w:sz w:val="16"/>
                <w:szCs w:val="16"/>
              </w:rPr>
            </w:pP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Μαθηματικοί με αποδεδειγμένη ειδική  εμπειρία</w:t>
            </w:r>
          </w:p>
        </w:tc>
      </w:tr>
      <w:tr w:rsidR="00205D3B" w:rsidRPr="00627F10" w:rsidTr="00D039D3">
        <w:trPr>
          <w:trHeight w:val="1806"/>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10020</w:t>
            </w:r>
          </w:p>
        </w:tc>
        <w:tc>
          <w:tcPr>
            <w:tcW w:w="1842" w:type="dxa"/>
            <w:gridSpan w:val="2"/>
            <w:vAlign w:val="center"/>
          </w:tcPr>
          <w:p w:rsidR="00205D3B" w:rsidRPr="00627F10" w:rsidRDefault="00205D3B" w:rsidP="00D039D3">
            <w:pPr>
              <w:ind w:right="-85"/>
              <w:jc w:val="center"/>
              <w:rPr>
                <w:rFonts w:ascii="Tahoma" w:hAnsi="Tahoma" w:cs="Tahoma"/>
                <w:caps/>
                <w:color w:val="000000"/>
                <w:sz w:val="18"/>
                <w:szCs w:val="18"/>
              </w:rPr>
            </w:pPr>
            <w:r w:rsidRPr="00627F10">
              <w:rPr>
                <w:rFonts w:ascii="Tahoma" w:hAnsi="Tahoma" w:cs="Tahoma"/>
                <w:caps/>
                <w:color w:val="000000"/>
                <w:sz w:val="18"/>
                <w:szCs w:val="18"/>
              </w:rPr>
              <w:t>ΓεωργικΗ ΧημΕΙα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Χημεία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Χημεία</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w:t>
            </w:r>
          </w:p>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2. Χημικοί με αποδεδειγμένη εμπειρία.</w:t>
            </w:r>
          </w:p>
        </w:tc>
      </w:tr>
      <w:bookmarkEnd w:id="6"/>
      <w:tr w:rsidR="00205D3B" w:rsidRPr="00627F10" w:rsidTr="00D039D3">
        <w:trPr>
          <w:trHeight w:val="1633"/>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ΑγροοικολογΙα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Αγροοικολογία, Οικολογία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Αγροοικολογία, Οικολογία</w:t>
            </w:r>
          </w:p>
        </w:tc>
        <w:tc>
          <w:tcPr>
            <w:tcW w:w="1602"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Γεωπόνος Φ.Π., Τεχν. Γεωπονίας Ζ.Π., Τεχν. Γεωπονίας Φ.Π.,  Δασολόγος, Κτηνίατρος, Χημικός, Περιβαλλοντολόγος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7" w:name="_Hlk389683110"/>
            <w:r w:rsidRPr="00627F10">
              <w:rPr>
                <w:rFonts w:ascii="Tahoma" w:hAnsi="Tahoma" w:cs="Tahoma"/>
                <w:bCs/>
                <w:color w:val="000000"/>
                <w:sz w:val="18"/>
                <w:szCs w:val="18"/>
              </w:rPr>
              <w:t>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10040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εισαγωγη στην ΠληροφορικΗ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 xml:space="preserve">Μαθηματικά </w:t>
            </w:r>
            <w:r>
              <w:rPr>
                <w:rFonts w:ascii="Tahoma" w:hAnsi="Tahoma" w:cs="Tahoma"/>
                <w:color w:val="000000"/>
                <w:sz w:val="16"/>
                <w:szCs w:val="16"/>
                <w:lang w:val="en-US"/>
              </w:rPr>
              <w:t>-</w:t>
            </w:r>
            <w:r>
              <w:rPr>
                <w:rFonts w:ascii="Tahoma" w:hAnsi="Tahoma" w:cs="Tahoma"/>
                <w:color w:val="000000"/>
                <w:sz w:val="16"/>
                <w:szCs w:val="16"/>
              </w:rPr>
              <w:t>Πληροφορική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 xml:space="preserve">Πτυχιούχοι σχολών Πληροφορικής με αποδεδειγμένη ειδική  εμπειρία  </w:t>
            </w:r>
          </w:p>
        </w:tc>
      </w:tr>
      <w:bookmarkEnd w:id="7"/>
      <w:tr w:rsidR="00205D3B" w:rsidRPr="00627F10" w:rsidTr="00D039D3">
        <w:trPr>
          <w:trHeight w:val="704"/>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10050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E24DF6">
              <w:rPr>
                <w:rFonts w:ascii="Tahoma" w:hAnsi="Tahoma" w:cs="Tahoma"/>
                <w:caps/>
                <w:color w:val="000000"/>
                <w:sz w:val="18"/>
                <w:szCs w:val="18"/>
              </w:rPr>
              <w:t>ΓενικΗ ΒιολογΙα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1241" w:type="dxa"/>
            <w:gridSpan w:val="3"/>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1602" w:type="dxa"/>
            <w:vAlign w:val="center"/>
          </w:tcPr>
          <w:p w:rsidR="00205D3B" w:rsidRDefault="00205D3B" w:rsidP="00D039D3">
            <w:pPr>
              <w:pStyle w:val="a5"/>
              <w:ind w:left="-57" w:right="-57"/>
              <w:rPr>
                <w:rFonts w:ascii="Tahoma" w:hAnsi="Tahoma" w:cs="Tahoma"/>
                <w:sz w:val="16"/>
                <w:szCs w:val="16"/>
              </w:rPr>
            </w:pPr>
            <w:r w:rsidRPr="005358FD">
              <w:rPr>
                <w:rFonts w:ascii="Tahoma" w:hAnsi="Tahoma" w:cs="Tahoma"/>
                <w:sz w:val="16"/>
                <w:szCs w:val="16"/>
              </w:rPr>
              <w:t>Βιο</w:t>
            </w:r>
            <w:r>
              <w:rPr>
                <w:rFonts w:ascii="Tahoma" w:hAnsi="Tahoma" w:cs="Tahoma"/>
                <w:sz w:val="16"/>
                <w:szCs w:val="16"/>
              </w:rPr>
              <w:t xml:space="preserve">λόγος </w:t>
            </w:r>
            <w:r>
              <w:rPr>
                <w:rFonts w:ascii="Tahoma" w:hAnsi="Tahoma" w:cs="Tahoma"/>
                <w:color w:val="000000"/>
                <w:sz w:val="16"/>
                <w:szCs w:val="16"/>
              </w:rPr>
              <w:t xml:space="preserve">με αποδεδειγμένη ειδική  εμπειρία  </w:t>
            </w:r>
          </w:p>
        </w:tc>
      </w:tr>
      <w:tr w:rsidR="00205D3B" w:rsidRPr="00627F10" w:rsidTr="00D039D3">
        <w:trPr>
          <w:trHeight w:val="67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10060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ΓεωργικΗ ΛογιστικΗ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Λογιστική, Οικονομικά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Λογιστική, Οικονομικά</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Οικονομολόγος, Τεχν. Λογιστικής, Γεωπόνος </w:t>
            </w:r>
            <w:r>
              <w:rPr>
                <w:rFonts w:ascii="Tahoma" w:hAnsi="Tahoma" w:cs="Tahoma"/>
                <w:color w:val="000000"/>
                <w:sz w:val="16"/>
                <w:szCs w:val="16"/>
              </w:rPr>
              <w:t>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7</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ΓενικΗ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Γενική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Γενική Γεωργία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αποδεδειγμένη εμπειρία στην Γεωργία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20020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ΒιοχημεΙα - ΑρχΕς ΒιοτεχνολογΙας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Χημεία, Βιοχημεία, Βιοτεχνολογία</w:t>
            </w:r>
          </w:p>
        </w:tc>
        <w:tc>
          <w:tcPr>
            <w:tcW w:w="1241" w:type="dxa"/>
            <w:gridSpan w:val="3"/>
            <w:vAlign w:val="center"/>
          </w:tcPr>
          <w:p w:rsidR="00205D3B" w:rsidRDefault="00205D3B" w:rsidP="00D039D3">
            <w:pPr>
              <w:ind w:left="-85" w:right="-85"/>
              <w:jc w:val="center"/>
              <w:rPr>
                <w:rFonts w:ascii="Tahoma" w:hAnsi="Tahoma" w:cs="Tahoma"/>
                <w:sz w:val="16"/>
                <w:szCs w:val="16"/>
                <w:lang w:val="en-US"/>
              </w:rPr>
            </w:pPr>
          </w:p>
          <w:p w:rsidR="00205D3B" w:rsidRDefault="00205D3B" w:rsidP="00D039D3">
            <w:pPr>
              <w:ind w:left="-85" w:right="-85"/>
              <w:jc w:val="center"/>
              <w:rPr>
                <w:rFonts w:ascii="Tahoma" w:hAnsi="Tahoma" w:cs="Tahoma"/>
                <w:sz w:val="16"/>
                <w:szCs w:val="16"/>
              </w:rPr>
            </w:pPr>
            <w:r>
              <w:rPr>
                <w:rFonts w:ascii="Tahoma" w:hAnsi="Tahoma" w:cs="Tahoma"/>
                <w:sz w:val="16"/>
                <w:szCs w:val="16"/>
              </w:rPr>
              <w:t>Χημεία, Βιοχημεία, Βιοτεχνολογία</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Βιολόγος, Χημικός, Γεωπόνος Ζ.Π., Γεω</w:t>
            </w:r>
            <w:r w:rsidRPr="00F742E7">
              <w:rPr>
                <w:rFonts w:ascii="Tahoma" w:hAnsi="Tahoma" w:cs="Tahoma"/>
                <w:sz w:val="16"/>
                <w:szCs w:val="16"/>
              </w:rPr>
              <w:t>-</w:t>
            </w:r>
            <w:r>
              <w:rPr>
                <w:rFonts w:ascii="Tahoma" w:hAnsi="Tahoma" w:cs="Tahoma"/>
                <w:sz w:val="16"/>
                <w:szCs w:val="16"/>
              </w:rPr>
              <w:t>πόνος-Βιοτεχνολόγος, Κτηνίατρος, Απόφοι-τος  Βιοϊατρικών Επιστημών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ΓενετικΗ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Γενετική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Γενετική</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ή βιολόγος με αποδεδειγμένη εμπειρία στη Γενετική</w:t>
            </w:r>
          </w:p>
        </w:tc>
      </w:tr>
      <w:tr w:rsidR="00205D3B" w:rsidRPr="00627F10" w:rsidTr="00D039D3">
        <w:trPr>
          <w:trHeight w:val="574"/>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w:t>
            </w:r>
            <w:r w:rsidRPr="00627F10">
              <w:rPr>
                <w:rFonts w:ascii="Tahoma" w:hAnsi="Tahoma" w:cs="Tahoma"/>
                <w:color w:val="000000"/>
                <w:sz w:val="18"/>
                <w:szCs w:val="18"/>
              </w:rPr>
              <w:t>7</w:t>
            </w:r>
            <w:r w:rsidRPr="00627F10">
              <w:rPr>
                <w:rFonts w:ascii="Tahoma" w:hAnsi="Tahoma" w:cs="Tahoma"/>
                <w:color w:val="000000"/>
                <w:sz w:val="18"/>
                <w:szCs w:val="18"/>
                <w:lang w:val="en-US"/>
              </w:rPr>
              <w:t>0</w:t>
            </w:r>
          </w:p>
        </w:tc>
        <w:tc>
          <w:tcPr>
            <w:tcW w:w="1842" w:type="dxa"/>
            <w:gridSpan w:val="2"/>
            <w:vAlign w:val="center"/>
          </w:tcPr>
          <w:p w:rsidR="00205D3B" w:rsidRPr="00627F10" w:rsidRDefault="00205D3B" w:rsidP="00D039D3">
            <w:pPr>
              <w:ind w:left="-85" w:right="-85"/>
              <w:jc w:val="center"/>
              <w:rPr>
                <w:rFonts w:ascii="Tahoma" w:hAnsi="Tahoma" w:cs="Tahoma"/>
                <w:bCs/>
                <w:iCs/>
                <w:caps/>
                <w:color w:val="000000"/>
                <w:sz w:val="18"/>
                <w:szCs w:val="18"/>
              </w:rPr>
            </w:pPr>
            <w:r w:rsidRPr="002C479B">
              <w:rPr>
                <w:rFonts w:ascii="Tahoma" w:hAnsi="Tahoma" w:cs="Tahoma"/>
                <w:bCs/>
                <w:iCs/>
                <w:caps/>
                <w:color w:val="000000"/>
                <w:sz w:val="18"/>
                <w:szCs w:val="18"/>
              </w:rPr>
              <w:t>Φυσική –κλιματικη αλλαγη και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Φυσική</w:t>
            </w:r>
          </w:p>
        </w:tc>
        <w:tc>
          <w:tcPr>
            <w:tcW w:w="1241"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Φυσική</w:t>
            </w:r>
          </w:p>
        </w:tc>
        <w:tc>
          <w:tcPr>
            <w:tcW w:w="1602" w:type="dxa"/>
          </w:tcPr>
          <w:p w:rsidR="00205D3B" w:rsidRDefault="00205D3B" w:rsidP="00D039D3">
            <w:pPr>
              <w:pStyle w:val="20"/>
              <w:ind w:left="-85" w:right="-85"/>
              <w:rPr>
                <w:rFonts w:ascii="Tahoma" w:hAnsi="Tahoma" w:cs="Tahoma"/>
                <w:sz w:val="16"/>
                <w:szCs w:val="16"/>
              </w:rPr>
            </w:pPr>
            <w:r>
              <w:rPr>
                <w:rFonts w:ascii="Tahoma" w:hAnsi="Tahoma" w:cs="Tahoma"/>
                <w:sz w:val="16"/>
                <w:szCs w:val="16"/>
              </w:rPr>
              <w:t>Φυσικός</w:t>
            </w:r>
            <w:r>
              <w:rPr>
                <w:rFonts w:ascii="Tahoma" w:hAnsi="Tahoma" w:cs="Tahoma"/>
                <w:color w:val="000000"/>
                <w:sz w:val="16"/>
                <w:szCs w:val="16"/>
              </w:rPr>
              <w:t xml:space="preserve"> με αποδεδει-γμένη ειδική  εμπειρία</w:t>
            </w:r>
          </w:p>
        </w:tc>
      </w:tr>
      <w:tr w:rsidR="00205D3B" w:rsidRPr="00627F10" w:rsidTr="00D039D3">
        <w:trPr>
          <w:trHeight w:val="838"/>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20050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505DA4">
              <w:rPr>
                <w:rFonts w:ascii="Tahoma" w:hAnsi="Tahoma" w:cs="Tahoma"/>
                <w:caps/>
                <w:color w:val="000000"/>
                <w:sz w:val="18"/>
                <w:szCs w:val="18"/>
              </w:rPr>
              <w:t>Εισαγωγή στην Αρχιτεκτονική Τοπίου - Κηποτεχνία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sz w:val="16"/>
                <w:szCs w:val="16"/>
              </w:rPr>
            </w:pPr>
            <w:r>
              <w:rPr>
                <w:rFonts w:ascii="Tahoma" w:hAnsi="Tahoma" w:cs="Tahoma"/>
                <w:sz w:val="16"/>
                <w:szCs w:val="16"/>
              </w:rPr>
              <w:t>Αρχιτεκτονική Τοπίου</w:t>
            </w:r>
          </w:p>
        </w:tc>
        <w:tc>
          <w:tcPr>
            <w:tcW w:w="1241" w:type="dxa"/>
            <w:gridSpan w:val="3"/>
            <w:vAlign w:val="center"/>
          </w:tcPr>
          <w:p w:rsidR="00205D3B" w:rsidRDefault="00205D3B" w:rsidP="00D039D3">
            <w:pPr>
              <w:ind w:left="-85" w:right="-85"/>
              <w:jc w:val="center"/>
              <w:rPr>
                <w:sz w:val="16"/>
                <w:szCs w:val="16"/>
              </w:rPr>
            </w:pPr>
            <w:r>
              <w:rPr>
                <w:rFonts w:ascii="Tahoma" w:hAnsi="Tahoma" w:cs="Tahoma"/>
                <w:sz w:val="16"/>
                <w:szCs w:val="16"/>
              </w:rPr>
              <w:t>Αρχιτεκτονική Τοπίου</w:t>
            </w:r>
          </w:p>
        </w:tc>
        <w:tc>
          <w:tcPr>
            <w:tcW w:w="1602" w:type="dxa"/>
            <w:vAlign w:val="center"/>
          </w:tcPr>
          <w:p w:rsidR="00205D3B" w:rsidRDefault="00205D3B" w:rsidP="00D039D3">
            <w:pPr>
              <w:ind w:left="-85" w:right="-85"/>
              <w:rPr>
                <w:sz w:val="16"/>
                <w:szCs w:val="16"/>
              </w:rPr>
            </w:pPr>
            <w:r>
              <w:rPr>
                <w:rFonts w:ascii="Tahoma" w:hAnsi="Tahoma" w:cs="Tahoma"/>
                <w:sz w:val="16"/>
                <w:szCs w:val="16"/>
              </w:rPr>
              <w:t xml:space="preserve">Αρχιτέκτονας Τοπίου </w:t>
            </w:r>
            <w:r>
              <w:rPr>
                <w:rFonts w:ascii="Tahoma" w:hAnsi="Tahoma" w:cs="Tahoma"/>
                <w:color w:val="000000"/>
                <w:sz w:val="16"/>
                <w:szCs w:val="16"/>
              </w:rPr>
              <w:t>με αποδεδειγμένη ειδική  εμπειρία</w:t>
            </w:r>
          </w:p>
        </w:tc>
      </w:tr>
      <w:tr w:rsidR="00205D3B" w:rsidRPr="00627F10" w:rsidTr="00D039D3">
        <w:trPr>
          <w:trHeight w:val="742"/>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20060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ΓενικΗ ΖωοτεχνΙα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627F10" w:rsidTr="00D039D3">
        <w:trPr>
          <w:trHeight w:val="702"/>
        </w:trPr>
        <w:tc>
          <w:tcPr>
            <w:tcW w:w="10456" w:type="dxa"/>
            <w:gridSpan w:val="17"/>
            <w:vAlign w:val="center"/>
          </w:tcPr>
          <w:p w:rsidR="00205D3B" w:rsidRDefault="00205D3B" w:rsidP="00D039D3">
            <w:pPr>
              <w:pStyle w:val="a5"/>
              <w:ind w:left="-85" w:right="-85"/>
              <w:jc w:val="center"/>
              <w:rPr>
                <w:rFonts w:ascii="Tahoma" w:hAnsi="Tahoma" w:cs="Tahoma"/>
                <w:b/>
                <w:szCs w:val="24"/>
              </w:rPr>
            </w:pPr>
            <w:r>
              <w:rPr>
                <w:rFonts w:ascii="Tahoma" w:hAnsi="Tahoma" w:cs="Tahoma"/>
                <w:b/>
                <w:caps/>
                <w:color w:val="000000"/>
                <w:szCs w:val="24"/>
                <w:highlight w:val="green"/>
              </w:rPr>
              <w:t>ΜΑΘΗΜΑΤΑ  ΚΑΤΕΥΘΥΝΣΗΣ  ΦΥΤΙΚΗΣ ΠΑΡΑΓΩΓΗΣ</w:t>
            </w:r>
          </w:p>
        </w:tc>
      </w:tr>
      <w:tr w:rsidR="00205D3B" w:rsidRPr="00627F10" w:rsidTr="00D039D3">
        <w:trPr>
          <w:trHeight w:val="1146"/>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bookmarkStart w:id="8" w:name="_Hlk389692157"/>
            <w:r w:rsidRPr="00627F10">
              <w:rPr>
                <w:rFonts w:ascii="Tahoma" w:hAnsi="Tahoma" w:cs="Tahoma"/>
                <w:color w:val="000000"/>
                <w:sz w:val="18"/>
                <w:szCs w:val="18"/>
                <w:lang w:val="en-US"/>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ΦΥΤΟΠΑΘΟΛΟΓΙΑ</w:t>
            </w:r>
          </w:p>
        </w:tc>
        <w:tc>
          <w:tcPr>
            <w:tcW w:w="678" w:type="dxa"/>
            <w:gridSpan w:val="2"/>
            <w:vAlign w:val="center"/>
          </w:tcPr>
          <w:p w:rsidR="00205D3B" w:rsidRPr="00D612E4" w:rsidRDefault="00205D3B" w:rsidP="00D039D3">
            <w:pPr>
              <w:pStyle w:val="a5"/>
              <w:ind w:left="-85" w:right="-85"/>
              <w:jc w:val="center"/>
              <w:rPr>
                <w:rFonts w:ascii="Tahoma" w:hAnsi="Tahoma" w:cs="Tahoma"/>
                <w:sz w:val="18"/>
                <w:szCs w:val="18"/>
              </w:rPr>
            </w:pPr>
            <w:r w:rsidRPr="00D612E4">
              <w:rPr>
                <w:rFonts w:ascii="Tahoma" w:hAnsi="Tahoma" w:cs="Tahoma"/>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627F10" w:rsidTr="00D039D3">
        <w:trPr>
          <w:trHeight w:val="2610"/>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ΓΕΩΡΓΙΚΕΣ &amp; ΘΕΡΜΟΚΗΠΙΑΚΕΣ ΚΑΤΑΣΚΕΥΕΣ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Κατασκευές</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Κατασκευές</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627F10" w:rsidTr="00D039D3">
        <w:trPr>
          <w:trHeight w:val="1794"/>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bookmarkStart w:id="9" w:name="_Hlk389686222"/>
            <w:r w:rsidRPr="00627F10">
              <w:rPr>
                <w:rFonts w:ascii="Tahoma" w:hAnsi="Tahoma" w:cs="Tahoma"/>
                <w:color w:val="000000"/>
                <w:sz w:val="18"/>
                <w:szCs w:val="18"/>
                <w:lang w:val="en-US"/>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31030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ΕΔΑΦΟΛΟΓΙΑ - ΔΙΑΧΕΙΡΙΣΗ ΕΔΑΦΙΚΩΝ ΠΟΡΩΝ (ΣΥΝΔΙΔΑΣΚΑΛΙΑ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w:t>
            </w:r>
          </w:p>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2. Γεωλόγοι με αποδεδειγμένη εμπειρία.</w:t>
            </w:r>
          </w:p>
        </w:tc>
      </w:tr>
      <w:bookmarkEnd w:id="9"/>
      <w:tr w:rsidR="00205D3B" w:rsidRPr="00627F10" w:rsidTr="00D039D3">
        <w:trPr>
          <w:trHeight w:val="1806"/>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lastRenderedPageBreak/>
              <w:t>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ΓΕΩΡΓΙΚΗ ΟΙΚΟΝΟΜΙΑ &amp; ΤΕΧΝΙΚΟΟΙΚΟΝΟΜΙΚΕΣ ΜΕΛΕΤΕΣ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Γεωργική Οικονομία –</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Τεχνικοοικονο-μικές Μελέτες</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Γεωργική Οικονομία –</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Τεχνικοοικονο-μικές Μελέτες</w:t>
            </w:r>
          </w:p>
        </w:tc>
        <w:tc>
          <w:tcPr>
            <w:tcW w:w="1602" w:type="dxa"/>
            <w:vAlign w:val="center"/>
          </w:tcPr>
          <w:p w:rsidR="00205D3B" w:rsidRDefault="00205D3B" w:rsidP="00D039D3">
            <w:pPr>
              <w:pStyle w:val="a5"/>
              <w:ind w:left="-85" w:right="-85"/>
              <w:rPr>
                <w:rFonts w:ascii="Tahoma" w:hAnsi="Tahoma" w:cs="Tahoma"/>
                <w:b/>
                <w:sz w:val="16"/>
                <w:szCs w:val="16"/>
              </w:rPr>
            </w:pPr>
            <w:r>
              <w:rPr>
                <w:rFonts w:ascii="Tahoma" w:hAnsi="Tahoma" w:cs="Tahoma"/>
                <w:sz w:val="16"/>
                <w:szCs w:val="16"/>
              </w:rPr>
              <w:t xml:space="preserve">Γεωπόνος ή </w:t>
            </w:r>
            <w:r>
              <w:rPr>
                <w:rFonts w:ascii="Tahoma" w:hAnsi="Tahoma" w:cs="Tahoma"/>
                <w:color w:val="000000"/>
                <w:sz w:val="16"/>
                <w:szCs w:val="16"/>
              </w:rPr>
              <w:t>Τεχνολ.</w:t>
            </w:r>
            <w:r>
              <w:rPr>
                <w:rFonts w:ascii="Tahoma" w:hAnsi="Tahoma" w:cs="Tahoma"/>
                <w:sz w:val="16"/>
                <w:szCs w:val="16"/>
              </w:rPr>
              <w:t xml:space="preserve"> Γεωπόνος ή οικονομολόγος με αποδεδειγμένη εμπειρία στην Γεωργική Οικονομία και στην σύνταξη Τεχνοοικονομικών μελετών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5</w:t>
            </w:r>
          </w:p>
        </w:tc>
        <w:tc>
          <w:tcPr>
            <w:tcW w:w="1000" w:type="dxa"/>
            <w:gridSpan w:val="2"/>
            <w:vAlign w:val="center"/>
          </w:tcPr>
          <w:p w:rsidR="00205D3B" w:rsidRPr="00627F10" w:rsidRDefault="00205D3B" w:rsidP="00D039D3">
            <w:pPr>
              <w:ind w:left="-85" w:right="-85"/>
              <w:jc w:val="center"/>
              <w:rPr>
                <w:rFonts w:ascii="Tahoma" w:hAnsi="Tahoma" w:cs="Tahoma"/>
                <w:bCs/>
                <w:color w:val="000000"/>
                <w:sz w:val="18"/>
                <w:szCs w:val="18"/>
                <w:lang w:val="en-US"/>
              </w:rPr>
            </w:pPr>
            <w:r w:rsidRPr="00627F10">
              <w:rPr>
                <w:rFonts w:ascii="Tahoma" w:hAnsi="Tahoma" w:cs="Tahoma"/>
                <w:bCs/>
                <w:color w:val="000000"/>
                <w:sz w:val="18"/>
                <w:szCs w:val="18"/>
                <w:lang w:val="en-US"/>
              </w:rPr>
              <w:t>TEG 33010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ΦΥΣΙΟΛΟΓΙΑ-ΜΟΡΦΟΛΟΓΙΑ ΦΥΤΩΝ  (ΣΥΝΔΙΔΑΣΚΑΛΙΑ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31060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ΒΕΛΤΙΩΣΗ ΦΥΤΩΝ</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Βελτίωση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Βελτίωση Φυτών</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 Βελτίωση των φυτών</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bookmarkStart w:id="10" w:name="_Hlk389688293"/>
            <w:r w:rsidRPr="00627F10">
              <w:rPr>
                <w:rFonts w:ascii="Tahoma" w:hAnsi="Tahoma" w:cs="Tahoma"/>
                <w:bCs/>
                <w:color w:val="000000"/>
                <w:sz w:val="18"/>
                <w:szCs w:val="18"/>
              </w:rPr>
              <w:t>7</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41010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ΑΡΔΕΥΣΕΙΣ</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w:t>
            </w:r>
            <w:r w:rsidRPr="00205D3B">
              <w:rPr>
                <w:rFonts w:ascii="Tahoma" w:hAnsi="Tahoma" w:cs="Tahoma"/>
                <w:color w:val="000000"/>
                <w:sz w:val="16"/>
                <w:szCs w:val="16"/>
              </w:rPr>
              <w:t>-</w:t>
            </w:r>
            <w:r>
              <w:rPr>
                <w:rFonts w:ascii="Tahoma" w:hAnsi="Tahoma" w:cs="Tahoma"/>
                <w:color w:val="000000"/>
                <w:sz w:val="16"/>
                <w:szCs w:val="16"/>
              </w:rPr>
              <w:t>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w:t>
            </w:r>
            <w:r w:rsidRPr="00205D3B">
              <w:rPr>
                <w:rFonts w:ascii="Tahoma" w:hAnsi="Tahoma" w:cs="Tahoma"/>
                <w:color w:val="000000"/>
                <w:sz w:val="16"/>
                <w:szCs w:val="16"/>
              </w:rPr>
              <w:t>-</w:t>
            </w:r>
            <w:r>
              <w:rPr>
                <w:rFonts w:ascii="Tahoma" w:hAnsi="Tahoma" w:cs="Tahoma"/>
                <w:color w:val="000000"/>
                <w:sz w:val="16"/>
                <w:szCs w:val="16"/>
              </w:rPr>
              <w:t>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0"/>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8</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41020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ΔΕΝΔΡΟΚΟΜΙΑ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9</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highlight w:val="yellow"/>
                <w:lang w:val="en-US"/>
              </w:rPr>
            </w:pPr>
            <w:r w:rsidRPr="00BB386C">
              <w:rPr>
                <w:rFonts w:ascii="Tahoma" w:hAnsi="Tahoma" w:cs="Tahoma"/>
                <w:color w:val="000000"/>
                <w:sz w:val="18"/>
                <w:szCs w:val="18"/>
                <w:lang w:val="en-US"/>
              </w:rPr>
              <w:t>TEG 61030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ΓΕΩΡΓΙΚΑ ΜΗΧΑΝΗΜΑΤΑ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Μηχανο-λόγος Μηχανικός με αποδεδειγμένη εμπειρία.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10</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41040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ΦΥΛΟΔΙΑΓΝΩΣΤΙΚΗ (ΣΥΝΔΙΔΑΣΚΑΛΙΑ ΜΕ ΑΑΤ)</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Γεωπόνος ή Τεχνολόγος Γεωπόνος Φυτικής Παραγωγής με αποδεδειγμένη εμπειρία.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11</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–ΖΙΖΑΝΙΟΛΟΓΙΑ (ΣΥΝΔΙΔΑΣΚΑΛΙΑ ΜΕ ΑΑΤ)</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Βιολόγος με Αποδεδειγμένη εμπειρία στην Βοτανική</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12</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41060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ΑΡΩΜΑΤΙΚΑ &amp; ΦΑΡΜΑΚΕΥΤΙΚΑ  ΦΥΤΑ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Αρωματικά και Φαρμακευτικά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Αρωματικά και Φαρμακευτικά φυτά</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 xml:space="preserve">Γεωπόνος ή Βιολόγος με αποδεδειγμένη </w:t>
            </w:r>
            <w:r>
              <w:rPr>
                <w:rFonts w:ascii="Tahoma" w:hAnsi="Tahoma" w:cs="Tahoma"/>
                <w:sz w:val="16"/>
                <w:szCs w:val="16"/>
              </w:rPr>
              <w:lastRenderedPageBreak/>
              <w:t>εμπειρία στα Αρωματικά και φαρμακευτικά φυτά</w:t>
            </w:r>
          </w:p>
        </w:tc>
      </w:tr>
      <w:tr w:rsidR="00205D3B" w:rsidRPr="00627F10" w:rsidTr="00D039D3">
        <w:trPr>
          <w:trHeight w:val="1242"/>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13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ΒΙΟΜΗΧΑΝΙΚΑ &amp; ΕΝΕΡΓΕΙΑΚΑ ΦΥΤΑ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Βιομηχανικά και  Ενεργειακά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Βιομηχανικά και  Ενεργειακά  φυτά</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στα Βιομηχανικά και ενεργειακά φυτά</w:t>
            </w:r>
          </w:p>
        </w:tc>
      </w:tr>
      <w:bookmarkEnd w:id="8"/>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ΣΤΡΑΓΓΙΣΕΙΣ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51030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ΣΙΤΗΡΑ - ΨΥΧΑΝΘΗ - ΚΤΗΝΟΤΡΟΦΙΚΑ ΦΥΤΑ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Σιτηρά</w:t>
            </w:r>
          </w:p>
          <w:p w:rsidR="00205D3B" w:rsidRDefault="00205D3B" w:rsidP="00D039D3">
            <w:pPr>
              <w:ind w:left="-85" w:right="-85"/>
              <w:jc w:val="center"/>
              <w:rPr>
                <w:rFonts w:ascii="Tahoma" w:hAnsi="Tahoma" w:cs="Tahoma"/>
                <w:sz w:val="16"/>
                <w:szCs w:val="16"/>
              </w:rPr>
            </w:pPr>
            <w:r>
              <w:rPr>
                <w:rFonts w:ascii="Tahoma" w:hAnsi="Tahoma" w:cs="Tahoma"/>
                <w:sz w:val="16"/>
                <w:szCs w:val="16"/>
              </w:rPr>
              <w:t>ψυχανθή &amp; Κτην/κά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Σιτηρά</w:t>
            </w:r>
          </w:p>
          <w:p w:rsidR="00205D3B" w:rsidRDefault="00205D3B" w:rsidP="00D039D3">
            <w:pPr>
              <w:ind w:left="-85" w:right="-85"/>
              <w:jc w:val="center"/>
              <w:rPr>
                <w:rFonts w:ascii="Tahoma" w:hAnsi="Tahoma" w:cs="Tahoma"/>
                <w:sz w:val="16"/>
                <w:szCs w:val="16"/>
              </w:rPr>
            </w:pPr>
            <w:r>
              <w:rPr>
                <w:rFonts w:ascii="Tahoma" w:hAnsi="Tahoma" w:cs="Tahoma"/>
                <w:sz w:val="16"/>
                <w:szCs w:val="16"/>
              </w:rPr>
              <w:t>ψυχανθή &amp; Κτην/κά Φυτά</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καλλιέργεια σιτηρών,  στα ψυχανθή και κτηνοτροφικά φυτά</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51040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ΛΑΧΑΝΟΚΟΜΙΑ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Κηπευτικές Καλλιέργειες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Κηπευτικές Καλλιέργειες</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στις Κηπευτικές Καλλιέργειες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17</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w:t>
            </w:r>
            <w:r w:rsidRPr="00627F10">
              <w:rPr>
                <w:rFonts w:ascii="Tahoma" w:hAnsi="Tahoma" w:cs="Tahoma"/>
                <w:color w:val="000000"/>
                <w:sz w:val="18"/>
                <w:szCs w:val="18"/>
              </w:rPr>
              <w:t>6</w:t>
            </w:r>
            <w:r w:rsidRPr="00627F10">
              <w:rPr>
                <w:rFonts w:ascii="Tahoma" w:hAnsi="Tahoma" w:cs="Tahoma"/>
                <w:color w:val="000000"/>
                <w:sz w:val="18"/>
                <w:szCs w:val="18"/>
                <w:lang w:val="en-US"/>
              </w:rPr>
              <w:t>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ΕΛΙΑ ΑΜΠΕΛΙ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w:t>
            </w:r>
          </w:p>
          <w:p w:rsidR="00205D3B" w:rsidRDefault="00205D3B" w:rsidP="00D039D3">
            <w:pPr>
              <w:ind w:left="-85" w:right="-85"/>
              <w:jc w:val="center"/>
              <w:rPr>
                <w:rFonts w:ascii="Tahoma" w:hAnsi="Tahoma" w:cs="Tahoma"/>
                <w:sz w:val="16"/>
                <w:szCs w:val="16"/>
              </w:rPr>
            </w:pPr>
            <w:r>
              <w:rPr>
                <w:rFonts w:ascii="Tahoma" w:hAnsi="Tahoma" w:cs="Tahoma"/>
                <w:sz w:val="16"/>
                <w:szCs w:val="16"/>
              </w:rPr>
              <w:t>Ελιάς και Αμπέλου</w:t>
            </w:r>
          </w:p>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p>
        </w:tc>
        <w:tc>
          <w:tcPr>
            <w:tcW w:w="1241" w:type="dxa"/>
            <w:gridSpan w:val="3"/>
            <w:vAlign w:val="center"/>
          </w:tcPr>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w:t>
            </w:r>
          </w:p>
          <w:p w:rsidR="00205D3B" w:rsidRDefault="00205D3B" w:rsidP="00D039D3">
            <w:pPr>
              <w:ind w:left="-85" w:right="-85"/>
              <w:jc w:val="center"/>
              <w:rPr>
                <w:rFonts w:ascii="Tahoma" w:hAnsi="Tahoma" w:cs="Tahoma"/>
                <w:sz w:val="16"/>
                <w:szCs w:val="16"/>
              </w:rPr>
            </w:pPr>
            <w:r>
              <w:rPr>
                <w:rFonts w:ascii="Tahoma" w:hAnsi="Tahoma" w:cs="Tahoma"/>
                <w:sz w:val="16"/>
                <w:szCs w:val="16"/>
              </w:rPr>
              <w:t>Ελιάς και Αμπέλου</w:t>
            </w:r>
          </w:p>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627F10" w:rsidTr="00D039D3">
        <w:trPr>
          <w:trHeight w:val="132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ΖΩΙΚΟΙ ΕΧΘΡΟΙ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Ζωικοί Εχθροί Καλλιεργούμε-νων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Ζωικοί Εχθροί Καλλιεργούμε-νων  Φυτών</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Εντομολογία – Ακαρεολογία</w:t>
            </w:r>
          </w:p>
        </w:tc>
      </w:tr>
      <w:tr w:rsidR="00205D3B" w:rsidRPr="00627F10" w:rsidTr="00D039D3">
        <w:trPr>
          <w:trHeight w:val="168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ΠΑΡΑΓΩΓΗ ΠΟΛΛΑΠΛΑΣΙΑΣΤΙΚΟΥ ΥΛΙΚΟΥ</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Παραγωγή Πολλαπλασιαστικού Υλικού</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Παραγωγή Πολλαπλασιαστικού Υλικού</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Βιολόγος με αποδεδειγμένη εμπειρία στην παραγωγή Πολ/κου υλικού</w:t>
            </w:r>
          </w:p>
        </w:tc>
      </w:tr>
      <w:tr w:rsidR="00205D3B" w:rsidRPr="00627F10" w:rsidTr="00D039D3">
        <w:trPr>
          <w:trHeight w:val="119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 61</w:t>
            </w:r>
            <w:r w:rsidRPr="00627F10">
              <w:rPr>
                <w:rFonts w:ascii="Tahoma" w:hAnsi="Tahoma" w:cs="Tahoma"/>
                <w:color w:val="000000"/>
                <w:sz w:val="18"/>
                <w:szCs w:val="18"/>
              </w:rPr>
              <w:t>200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ΓΙΓΑΡΤΟΚΑΡΠΑ-ΕΣΠΕΡΙΔΟΕΙΔΗ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Δενδροκομία</w:t>
            </w:r>
          </w:p>
        </w:tc>
      </w:tr>
      <w:tr w:rsidR="00205D3B" w:rsidRPr="00627F10" w:rsidTr="00D039D3">
        <w:trPr>
          <w:trHeight w:val="1758"/>
        </w:trPr>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lastRenderedPageBreak/>
              <w:t>2</w:t>
            </w:r>
            <w:r>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TEG61051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Ανανεώσιμες Πηγές Ενέργειας στη Γεωργία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Ανανεώσιμες Πηγές Ενέργειας στη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Ανανεώσιμες Πηγές Ενέργειας στη Γεωργία</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Περιβαλλοντολόγος ή Μηχανικός με αποδεδειγμένη εμπειρία στις ανανεώσιμες πηγές ενέργειας</w:t>
            </w:r>
          </w:p>
        </w:tc>
      </w:tr>
      <w:tr w:rsidR="00205D3B" w:rsidRPr="00627F10" w:rsidTr="00D039D3">
        <w:trPr>
          <w:trHeight w:val="945"/>
        </w:trPr>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1" w:name="_Hlk389689161"/>
            <w:r w:rsidRPr="00627F10">
              <w:rPr>
                <w:rFonts w:ascii="Tahoma" w:hAnsi="Tahoma" w:cs="Tahoma"/>
                <w:bCs/>
                <w:color w:val="000000"/>
                <w:sz w:val="18"/>
                <w:szCs w:val="18"/>
              </w:rPr>
              <w:t>2</w:t>
            </w:r>
            <w:r>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 61</w:t>
            </w:r>
            <w:r w:rsidRPr="00627F10">
              <w:rPr>
                <w:rFonts w:ascii="Tahoma" w:hAnsi="Tahoma" w:cs="Tahoma"/>
                <w:color w:val="000000"/>
                <w:sz w:val="18"/>
                <w:szCs w:val="18"/>
              </w:rPr>
              <w:t>300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olor w:val="000000"/>
                <w:sz w:val="18"/>
                <w:szCs w:val="18"/>
              </w:rPr>
              <w:t>ΕΦΑΡΜΟΓΗ ΥΠΟΛΟΓΙΣΤΙΚΩΝ ΤΕΧΝΙΚΩΝ ΣΤΗΝ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 xml:space="preserve">Μαθηματικά </w:t>
            </w:r>
            <w:r>
              <w:rPr>
                <w:rFonts w:ascii="Tahoma" w:hAnsi="Tahoma" w:cs="Tahoma"/>
                <w:color w:val="000000"/>
                <w:sz w:val="16"/>
                <w:szCs w:val="16"/>
                <w:lang w:val="en-US"/>
              </w:rPr>
              <w:t>-</w:t>
            </w:r>
            <w:r>
              <w:rPr>
                <w:rFonts w:ascii="Tahoma" w:hAnsi="Tahoma" w:cs="Tahoma"/>
                <w:color w:val="000000"/>
                <w:sz w:val="16"/>
                <w:szCs w:val="16"/>
              </w:rPr>
              <w:t>Πληροφορική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spacing w:before="60" w:after="60"/>
              <w:ind w:left="-85" w:right="-85"/>
              <w:rPr>
                <w:rFonts w:ascii="Tahoma" w:hAnsi="Tahoma" w:cs="Tahoma"/>
                <w:color w:val="000000"/>
                <w:sz w:val="16"/>
                <w:szCs w:val="16"/>
              </w:rPr>
            </w:pPr>
            <w:r>
              <w:rPr>
                <w:rFonts w:ascii="Tahoma" w:hAnsi="Tahoma" w:cs="Tahoma"/>
                <w:color w:val="000000"/>
                <w:sz w:val="16"/>
                <w:szCs w:val="16"/>
              </w:rPr>
              <w:t xml:space="preserve">Πτυχιούχοι σχολών Πληροφορικής με αποδεδειγμένη ειδική  εμπειρία  </w:t>
            </w:r>
          </w:p>
        </w:tc>
      </w:tr>
      <w:bookmarkEnd w:id="11"/>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61071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Βιολογική Γεωργία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Βιολογική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Βιολογική Γεωργία</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βιολογική γεωργία</w:t>
            </w:r>
          </w:p>
        </w:tc>
      </w:tr>
      <w:tr w:rsidR="00205D3B" w:rsidRPr="00627F10" w:rsidTr="00D039D3">
        <w:tc>
          <w:tcPr>
            <w:tcW w:w="373" w:type="dxa"/>
            <w:vAlign w:val="center"/>
          </w:tcPr>
          <w:p w:rsidR="00205D3B" w:rsidRDefault="00205D3B" w:rsidP="00D039D3">
            <w:pPr>
              <w:ind w:left="-85" w:right="-85"/>
              <w:jc w:val="center"/>
              <w:rPr>
                <w:rFonts w:ascii="Tahoma" w:hAnsi="Tahoma" w:cs="Tahoma"/>
                <w:bCs/>
                <w:color w:val="000000"/>
                <w:sz w:val="18"/>
                <w:szCs w:val="18"/>
                <w:lang w:val="en-US"/>
              </w:rPr>
            </w:pPr>
            <w:r w:rsidRPr="00627F10">
              <w:rPr>
                <w:rFonts w:ascii="Tahoma" w:hAnsi="Tahoma" w:cs="Tahoma"/>
                <w:bCs/>
                <w:color w:val="000000"/>
                <w:sz w:val="18"/>
                <w:szCs w:val="18"/>
              </w:rPr>
              <w:t>2</w:t>
            </w:r>
            <w:r>
              <w:rPr>
                <w:rFonts w:ascii="Tahoma" w:hAnsi="Tahoma" w:cs="Tahoma"/>
                <w:bCs/>
                <w:color w:val="000000"/>
                <w:sz w:val="18"/>
                <w:szCs w:val="18"/>
                <w:lang w:val="en-US"/>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61400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snapToGrid w:val="0"/>
                <w:color w:val="000000"/>
                <w:sz w:val="18"/>
                <w:szCs w:val="18"/>
              </w:rPr>
              <w:t xml:space="preserve">ΥΔΡΟΠΟΝΙΑ-ΚΑΛΛΙΕΡΓΕΙΕΣ ΣΕ ΥΠΟΣΤΡΩΜΑΤΑ </w:t>
            </w:r>
            <w:r w:rsidRPr="00627F10">
              <w:rPr>
                <w:rFonts w:ascii="Tahoma" w:hAnsi="Tahoma" w:cs="Tahoma"/>
                <w:bCs/>
                <w:color w:val="000000"/>
                <w:sz w:val="18"/>
                <w:szCs w:val="18"/>
              </w:rPr>
              <w:t>(ΣΥΝΔΙΔΑΣΚΑΛΙΑ ΜΕ</w:t>
            </w:r>
            <w:r>
              <w:rPr>
                <w:rFonts w:ascii="Tahoma" w:hAnsi="Tahoma" w:cs="Tahoma"/>
                <w:bCs/>
                <w:color w:val="000000"/>
                <w:sz w:val="18"/>
                <w:szCs w:val="18"/>
              </w:rPr>
              <w:t xml:space="preserve"> </w:t>
            </w:r>
            <w:r w:rsidRPr="00627F10">
              <w:rPr>
                <w:rFonts w:ascii="Tahoma" w:hAnsi="Tahoma" w:cs="Tahoma"/>
                <w:bCs/>
                <w:color w:val="000000"/>
                <w:sz w:val="18"/>
                <w:szCs w:val="18"/>
              </w:rPr>
              <w:t>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Γεωπόνος ή Τεχνολόγος Γεωπόνος Φυτικής Παραγωγής με αποδεδειγμένη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2" w:name="_Hlk389689379"/>
            <w:bookmarkStart w:id="13" w:name="_Hlk389692043"/>
            <w:r>
              <w:rPr>
                <w:rFonts w:ascii="Tahoma" w:hAnsi="Tahoma" w:cs="Tahoma"/>
                <w:bCs/>
                <w:color w:val="000000"/>
                <w:sz w:val="18"/>
                <w:szCs w:val="18"/>
              </w:rPr>
              <w:t>24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61080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lang w:val="en-US"/>
              </w:rPr>
            </w:pPr>
            <w:r w:rsidRPr="00627F10">
              <w:rPr>
                <w:rFonts w:ascii="Tahoma" w:hAnsi="Tahoma" w:cs="Tahoma"/>
                <w:caps/>
                <w:color w:val="000000"/>
                <w:sz w:val="18"/>
                <w:szCs w:val="18"/>
                <w:lang w:val="en-US"/>
              </w:rPr>
              <w:t>ΦΥΣΙΚΟΙ ΠΕΡΙΒΑΛΛΟΝΤΙΚΟΙ ΚΙΝΔΥΝΟΙ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2"/>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TEG61090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lang w:val="en-US"/>
              </w:rPr>
            </w:pPr>
            <w:r w:rsidRPr="00627F10">
              <w:rPr>
                <w:rFonts w:ascii="Tahoma" w:hAnsi="Tahoma" w:cs="Tahoma"/>
                <w:bCs/>
                <w:caps/>
                <w:color w:val="000000"/>
                <w:sz w:val="18"/>
                <w:szCs w:val="18"/>
                <w:lang w:val="en-US"/>
              </w:rPr>
              <w:t>ΒΙΟΜΕΤΡΙΑ-ΓΕΩΡΓΙΚΟΣ ΠΕΙΡΑΜΑΤΙΣΜΟΣ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με από-δεδειγμένη εμπειρία. 2. Μαθηματικός 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6</w:t>
            </w:r>
          </w:p>
        </w:tc>
        <w:tc>
          <w:tcPr>
            <w:tcW w:w="1000" w:type="dxa"/>
            <w:gridSpan w:val="2"/>
            <w:vAlign w:val="center"/>
          </w:tcPr>
          <w:p w:rsidR="00205D3B" w:rsidRPr="004122FE"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sidRPr="004122FE">
              <w:rPr>
                <w:rFonts w:ascii="Tahoma" w:hAnsi="Tahoma" w:cs="Tahoma"/>
                <w:color w:val="000000"/>
                <w:sz w:val="18"/>
                <w:szCs w:val="18"/>
              </w:rPr>
              <w:t xml:space="preserve"> 71090</w:t>
            </w:r>
          </w:p>
        </w:tc>
        <w:tc>
          <w:tcPr>
            <w:tcW w:w="1842" w:type="dxa"/>
            <w:gridSpan w:val="2"/>
            <w:vAlign w:val="center"/>
          </w:tcPr>
          <w:p w:rsidR="00205D3B" w:rsidRPr="004122FE" w:rsidRDefault="00205D3B" w:rsidP="00D039D3">
            <w:pPr>
              <w:ind w:left="-85" w:right="-85"/>
              <w:jc w:val="center"/>
              <w:rPr>
                <w:rFonts w:ascii="Tahoma" w:hAnsi="Tahoma" w:cs="Tahoma"/>
                <w:caps/>
                <w:color w:val="000000"/>
                <w:sz w:val="18"/>
                <w:szCs w:val="18"/>
              </w:rPr>
            </w:pPr>
            <w:r w:rsidRPr="004122FE">
              <w:rPr>
                <w:rFonts w:ascii="Tahoma" w:hAnsi="Tahoma" w:cs="Tahoma"/>
                <w:caps/>
                <w:color w:val="000000"/>
                <w:sz w:val="18"/>
                <w:szCs w:val="18"/>
              </w:rPr>
              <w:t>ΕΙΔΙΚΗ ΛΑΧΑΝΟΚΟΜΙΑ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με αποδεδειγμένη εμπει-ρία στις Κηπευτικές Καλλιέργειες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14" w:name="_Hlk389765298"/>
            <w:bookmarkEnd w:id="13"/>
            <w:r>
              <w:rPr>
                <w:rFonts w:ascii="Tahoma" w:hAnsi="Tahoma" w:cs="Tahoma"/>
                <w:bCs/>
                <w:color w:val="000000"/>
                <w:sz w:val="18"/>
                <w:szCs w:val="18"/>
              </w:rPr>
              <w:t>27</w:t>
            </w:r>
          </w:p>
        </w:tc>
        <w:tc>
          <w:tcPr>
            <w:tcW w:w="1000" w:type="dxa"/>
            <w:gridSpan w:val="2"/>
            <w:vAlign w:val="center"/>
          </w:tcPr>
          <w:p w:rsidR="00205D3B"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71010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 xml:space="preserve">Γεωργική Φαρμακολογία </w:t>
            </w:r>
            <w:r w:rsidRPr="00627F10">
              <w:rPr>
                <w:rFonts w:ascii="Tahoma" w:hAnsi="Tahoma" w:cs="Tahoma"/>
                <w:bCs/>
                <w:color w:val="000000"/>
                <w:sz w:val="18"/>
                <w:szCs w:val="18"/>
              </w:rPr>
              <w:t>(ΣΥΝΔΙΔΑΣΚΑΛΙΑ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Φυτοπαθολογία – Εντομολογία - Ακαρεολογία</w:t>
            </w:r>
          </w:p>
        </w:tc>
      </w:tr>
      <w:bookmarkEnd w:id="14"/>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71100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bCs/>
                <w:caps/>
                <w:color w:val="000000"/>
                <w:sz w:val="18"/>
                <w:szCs w:val="18"/>
              </w:rPr>
              <w:t>ΕιδικΗ  ΦυτοπαθολογΙα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2</w:t>
            </w:r>
            <w:r>
              <w:rPr>
                <w:rFonts w:ascii="Tahoma" w:hAnsi="Tahoma" w:cs="Tahoma"/>
                <w:bCs/>
                <w:color w:val="000000"/>
                <w:sz w:val="18"/>
                <w:szCs w:val="18"/>
              </w:rPr>
              <w:t>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ΟλοκληρωμΕνη ΦυτοπροστασΙα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w:t>
            </w:r>
            <w:r>
              <w:rPr>
                <w:rFonts w:ascii="Tahoma" w:hAnsi="Tahoma" w:cs="Tahoma"/>
                <w:sz w:val="16"/>
                <w:szCs w:val="16"/>
              </w:rPr>
              <w:t>ς Γεωπόνος με αποδεδειγμένη εμπειρία στη  Φυτο-παθολογία – Εντομο-λο-γία - Ακαρεολογία</w:t>
            </w:r>
          </w:p>
        </w:tc>
      </w:tr>
      <w:tr w:rsidR="00205D3B" w:rsidRPr="00627F10" w:rsidTr="00D039D3">
        <w:trPr>
          <w:trHeight w:val="2502"/>
        </w:trPr>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5" w:name="_Hlk389690777"/>
            <w:r>
              <w:rPr>
                <w:rFonts w:ascii="Tahoma" w:hAnsi="Tahoma" w:cs="Tahoma"/>
                <w:bCs/>
                <w:color w:val="000000"/>
                <w:sz w:val="18"/>
                <w:szCs w:val="18"/>
              </w:rPr>
              <w:t>30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71041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ΡΥπανση ΥδΑτινων Πόρων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5"/>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TEG71051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Εχθροί Φυτών Μεγάλης Καλλιέργειας &amp; Αποθηκευμένων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Φυτών Μεγάλης Καλλιέργειας και Αποθηκευμένων Προϊόντων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Φυτών Μεγάλης Καλλιέργειας και Αποθηκευμένων Προϊόντων</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Καταπολέμηση Εχθρών  Φυτων Μεγάλης Καλλιέργειας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TEG71061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Εχθροί Δενδρωδών Καλλιεργιών &amp; Αποθηκευμένων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Δενδροκομικών Καλλιεργειών και Αποθηκευμένων Προϊόντων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Δενδροκομικών Καλλιεργειών και Αποθηκευμένων Προϊόντων</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με αποδε-δειγμένη εμπειρία στην Καταπολέμηση Εχθρών  Δενδρο-κομικών Καλλιεργειών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TEG71070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Γεωργικές Βιομηχανίες- Ποιοτικός   Ελεγχος &amp; Πιστοποίηση Αγροτικών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bookmarkStart w:id="16" w:name="OLE_LINK100"/>
            <w:bookmarkStart w:id="17" w:name="OLE_LINK101"/>
            <w:r>
              <w:rPr>
                <w:rFonts w:ascii="Tahoma" w:hAnsi="Tahoma" w:cs="Tahoma"/>
                <w:color w:val="000000"/>
                <w:sz w:val="16"/>
                <w:szCs w:val="16"/>
              </w:rPr>
              <w:t>1 Γεωπόνος ή Τεχν. Γεωπόνος με αποδεδειγμένη εμπειρία.</w:t>
            </w:r>
            <w:bookmarkEnd w:id="16"/>
            <w:bookmarkEnd w:id="17"/>
            <w:r>
              <w:rPr>
                <w:rFonts w:ascii="Tahoma" w:hAnsi="Tahoma" w:cs="Tahoma"/>
                <w:color w:val="000000"/>
                <w:sz w:val="16"/>
                <w:szCs w:val="16"/>
              </w:rPr>
              <w:t xml:space="preserve"> 2. Χημικοί με αποδεδειγμένη εμπειρία. </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71080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ΚαλλιΕργειες in vitro</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Καλλιέργειες in  vitro</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Καλλιέργειες in  vitro</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ή Βιολόγος με αποδεδειγμένη εμπειρία στις Καλλιέργειες in  vitro</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35</w:t>
            </w:r>
          </w:p>
        </w:tc>
        <w:tc>
          <w:tcPr>
            <w:tcW w:w="1000" w:type="dxa"/>
            <w:gridSpan w:val="2"/>
            <w:vAlign w:val="center"/>
          </w:tcPr>
          <w:p w:rsidR="00205D3B"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61100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Ειδική Δενδροκομία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 Δενδροκομία</w:t>
            </w:r>
          </w:p>
        </w:tc>
      </w:tr>
      <w:tr w:rsidR="00205D3B" w:rsidRPr="00627F10" w:rsidTr="00D039D3">
        <w:trPr>
          <w:trHeight w:val="446"/>
        </w:trPr>
        <w:tc>
          <w:tcPr>
            <w:tcW w:w="10456" w:type="dxa"/>
            <w:gridSpan w:val="17"/>
            <w:vAlign w:val="center"/>
          </w:tcPr>
          <w:p w:rsidR="00205D3B" w:rsidRDefault="00205D3B" w:rsidP="00D039D3">
            <w:pPr>
              <w:pStyle w:val="a5"/>
              <w:ind w:left="-85" w:right="-85"/>
              <w:jc w:val="center"/>
              <w:rPr>
                <w:rFonts w:ascii="Tahoma" w:hAnsi="Tahoma" w:cs="Tahoma"/>
                <w:b/>
                <w:szCs w:val="24"/>
                <w:highlight w:val="green"/>
              </w:rPr>
            </w:pPr>
            <w:r>
              <w:rPr>
                <w:rFonts w:ascii="Tahoma" w:hAnsi="Tahoma" w:cs="Tahoma"/>
                <w:b/>
                <w:caps/>
                <w:color w:val="000000"/>
                <w:szCs w:val="24"/>
                <w:highlight w:val="green"/>
              </w:rPr>
              <w:t>ΜΑΘΗΜΑΤΑ  ΚΑΤΕΥΘΥΝΣΗΣ  ΖΩΙΚΗΣ ΠΑΡΑΓΩΓΗΣ</w:t>
            </w:r>
          </w:p>
        </w:tc>
      </w:tr>
      <w:tr w:rsidR="00205D3B" w:rsidRPr="00961135" w:rsidTr="00D039D3">
        <w:trPr>
          <w:trHeight w:val="682"/>
        </w:trPr>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32010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ΑΝΑΤΟΜΙΑ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Ανατομία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Ανατομία Αγροτικών Ζώων</w:t>
            </w:r>
          </w:p>
        </w:tc>
        <w:tc>
          <w:tcPr>
            <w:tcW w:w="1602" w:type="dxa"/>
            <w:vAlign w:val="center"/>
          </w:tcPr>
          <w:p w:rsidR="00205D3B" w:rsidRDefault="00205D3B" w:rsidP="00D039D3">
            <w:pPr>
              <w:spacing w:after="20"/>
              <w:ind w:left="-80" w:right="-80"/>
              <w:rPr>
                <w:rFonts w:ascii="Tahoma" w:hAnsi="Tahoma" w:cs="Tahoma"/>
                <w:sz w:val="16"/>
                <w:szCs w:val="16"/>
              </w:rPr>
            </w:pPr>
            <w:r>
              <w:rPr>
                <w:rFonts w:ascii="Tahoma" w:hAnsi="Tahoma" w:cs="Tahoma"/>
                <w:sz w:val="16"/>
                <w:szCs w:val="16"/>
              </w:rPr>
              <w:t xml:space="preserve">Κτηνίατρος, Γεωπό-νος Ζ.Π., ήΤεχν.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32020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ΜΙΚΡΟΒΙΟΛΟΓΙΑ-ΑΝΟΣΟΛΟΓΙΑ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Μικροβιολογία, Ανοσολογία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Μικροβιολογία, Ανοσολογία</w:t>
            </w:r>
          </w:p>
        </w:tc>
        <w:tc>
          <w:tcPr>
            <w:tcW w:w="1602" w:type="dxa"/>
            <w:vAlign w:val="center"/>
          </w:tcPr>
          <w:p w:rsidR="00205D3B" w:rsidRPr="003401BC" w:rsidRDefault="00205D3B" w:rsidP="00D039D3">
            <w:pPr>
              <w:spacing w:after="20"/>
              <w:ind w:left="-80" w:right="-80"/>
            </w:pPr>
            <w:r>
              <w:rPr>
                <w:rFonts w:ascii="Tahoma" w:hAnsi="Tahoma" w:cs="Tahoma"/>
                <w:sz w:val="16"/>
                <w:szCs w:val="16"/>
              </w:rPr>
              <w:t xml:space="preserve">Κτηνίατρος, Βιολόγος, Απόφοιτοι Βιοϊατρικών Επιστημών,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ΦΥΣΙΟΛΟΓΙΑ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Αγροτικών Ζώων</w:t>
            </w:r>
          </w:p>
        </w:tc>
        <w:tc>
          <w:tcPr>
            <w:tcW w:w="1602" w:type="dxa"/>
            <w:vAlign w:val="center"/>
          </w:tcPr>
          <w:p w:rsidR="00205D3B" w:rsidRPr="003401BC" w:rsidRDefault="00205D3B" w:rsidP="00D039D3">
            <w:pPr>
              <w:spacing w:after="20"/>
              <w:ind w:left="-80" w:right="-80"/>
            </w:pPr>
            <w:r>
              <w:rPr>
                <w:rFonts w:ascii="Tahoma" w:hAnsi="Tahoma" w:cs="Tahoma"/>
                <w:sz w:val="16"/>
                <w:szCs w:val="16"/>
              </w:rPr>
              <w:t xml:space="preserve">Κτηνίατρος, Βιολό-γος, Γεωπόνος Ζ.Π., Απόφοιτος Βιοϊα-τρικών Επιστημών,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highlight w:val="yellow"/>
              </w:rPr>
            </w:pPr>
            <w:r w:rsidRPr="00E24DF6">
              <w:rPr>
                <w:rFonts w:ascii="Tahoma" w:hAnsi="Tahoma" w:cs="Tahoma"/>
                <w:bCs/>
                <w:sz w:val="18"/>
                <w:szCs w:val="18"/>
              </w:rPr>
              <w:t>ΔΙΑΧΕΙΡΙΣΗ ΑΓΡΟΔΙΑΤΡΟΦΙΚΩΝ ΕΠΙΧΕΙΡΗΣΕΩΝ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Pr="00ED4B39" w:rsidRDefault="00205D3B" w:rsidP="00D039D3">
            <w:pPr>
              <w:jc w:val="center"/>
              <w:rPr>
                <w:rFonts w:ascii="Tahoma" w:hAnsi="Tahoma" w:cs="Tahoma"/>
                <w:sz w:val="16"/>
                <w:szCs w:val="16"/>
              </w:rPr>
            </w:pPr>
            <w:r w:rsidRPr="00ED4B39">
              <w:rPr>
                <w:rFonts w:ascii="Tahoma" w:hAnsi="Tahoma" w:cs="Tahoma"/>
                <w:sz w:val="16"/>
                <w:szCs w:val="16"/>
              </w:rPr>
              <w:t>Διοίκηση Αγροδιατροφι-κών  Επιχειρήσεων</w:t>
            </w:r>
          </w:p>
        </w:tc>
        <w:tc>
          <w:tcPr>
            <w:tcW w:w="1241" w:type="dxa"/>
            <w:gridSpan w:val="3"/>
            <w:vAlign w:val="center"/>
          </w:tcPr>
          <w:p w:rsidR="00205D3B" w:rsidRPr="00ED4B39" w:rsidRDefault="00205D3B" w:rsidP="00D039D3">
            <w:pPr>
              <w:jc w:val="center"/>
              <w:rPr>
                <w:rFonts w:ascii="Tahoma" w:hAnsi="Tahoma" w:cs="Tahoma"/>
                <w:sz w:val="16"/>
                <w:szCs w:val="16"/>
              </w:rPr>
            </w:pPr>
            <w:r w:rsidRPr="00ED4B39">
              <w:rPr>
                <w:rFonts w:ascii="Tahoma" w:hAnsi="Tahoma" w:cs="Tahoma"/>
                <w:sz w:val="16"/>
                <w:szCs w:val="16"/>
              </w:rPr>
              <w:t>Διοίκηση Αγροδιατροφι-κών Επιχειρήσεων</w:t>
            </w:r>
          </w:p>
        </w:tc>
        <w:tc>
          <w:tcPr>
            <w:tcW w:w="1602" w:type="dxa"/>
            <w:vAlign w:val="center"/>
          </w:tcPr>
          <w:p w:rsidR="00205D3B" w:rsidRPr="00ED4B39" w:rsidRDefault="00205D3B" w:rsidP="00D039D3">
            <w:pPr>
              <w:spacing w:after="20"/>
              <w:ind w:left="-80" w:right="-80"/>
              <w:rPr>
                <w:rFonts w:ascii="Tahoma" w:hAnsi="Tahoma" w:cs="Tahoma"/>
                <w:sz w:val="16"/>
                <w:szCs w:val="16"/>
              </w:rPr>
            </w:pPr>
            <w:r w:rsidRPr="00ED4B39">
              <w:rPr>
                <w:rFonts w:ascii="Tahoma" w:hAnsi="Tahoma" w:cs="Tahoma"/>
                <w:sz w:val="16"/>
                <w:szCs w:val="16"/>
              </w:rPr>
              <w:t>Γεωπόνος, Τεχν. Γεωπόνος, Απόφοι</w:t>
            </w:r>
            <w:r>
              <w:rPr>
                <w:rFonts w:ascii="Tahoma" w:hAnsi="Tahoma" w:cs="Tahoma"/>
                <w:sz w:val="16"/>
                <w:szCs w:val="16"/>
              </w:rPr>
              <w:t>-</w:t>
            </w:r>
            <w:r w:rsidRPr="00ED4B39">
              <w:rPr>
                <w:rFonts w:ascii="Tahoma" w:hAnsi="Tahoma" w:cs="Tahoma"/>
                <w:sz w:val="16"/>
                <w:szCs w:val="16"/>
              </w:rPr>
              <w:t>τοι Διοίκησης Επι</w:t>
            </w:r>
            <w:r>
              <w:rPr>
                <w:rFonts w:ascii="Tahoma" w:hAnsi="Tahoma" w:cs="Tahoma"/>
                <w:sz w:val="16"/>
                <w:szCs w:val="16"/>
              </w:rPr>
              <w:t>-</w:t>
            </w:r>
            <w:r w:rsidRPr="00ED4B39">
              <w:rPr>
                <w:rFonts w:ascii="Tahoma" w:hAnsi="Tahoma" w:cs="Tahoma"/>
                <w:sz w:val="16"/>
                <w:szCs w:val="16"/>
              </w:rPr>
              <w:t>χειρήσεων, Τεχν. Διοίκησης Επιχειρή</w:t>
            </w:r>
            <w:r>
              <w:rPr>
                <w:rFonts w:ascii="Tahoma" w:hAnsi="Tahoma" w:cs="Tahoma"/>
                <w:sz w:val="16"/>
                <w:szCs w:val="16"/>
              </w:rPr>
              <w:t>-</w:t>
            </w:r>
            <w:r w:rsidRPr="00ED4B39">
              <w:rPr>
                <w:rFonts w:ascii="Tahoma" w:hAnsi="Tahoma" w:cs="Tahoma"/>
                <w:sz w:val="16"/>
                <w:szCs w:val="16"/>
              </w:rPr>
              <w:t>σεων</w:t>
            </w:r>
            <w:r>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rPr>
          <w:trHeight w:val="474"/>
        </w:trPr>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ΤΕΧΝΟΛ. ΛΙΒΑΔΟΠΟΝΙΚΩΝ ΣΥΣΤ. &amp; ΚΤΗΝ/ΦΙΚΩΝ ΦΥΤΩΝ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Κτηνοτροφικά φυτά, 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Κτηνοτροφικά φυτά, Διατροφή αγροτικών ζώων</w:t>
            </w:r>
          </w:p>
        </w:tc>
        <w:tc>
          <w:tcPr>
            <w:tcW w:w="1602" w:type="dxa"/>
            <w:vAlign w:val="center"/>
          </w:tcPr>
          <w:p w:rsidR="00205D3B" w:rsidRDefault="00205D3B" w:rsidP="00D039D3">
            <w:pPr>
              <w:spacing w:after="20"/>
              <w:ind w:left="-80" w:right="-80"/>
              <w:rPr>
                <w:rFonts w:ascii="Tahoma" w:hAnsi="Tahoma" w:cs="Tahoma"/>
                <w:sz w:val="16"/>
                <w:szCs w:val="16"/>
              </w:rPr>
            </w:pPr>
            <w:r>
              <w:rPr>
                <w:rFonts w:ascii="Tahoma" w:hAnsi="Tahoma" w:cs="Tahoma"/>
                <w:sz w:val="16"/>
                <w:szCs w:val="16"/>
              </w:rPr>
              <w:t>Δασολόγος, Γεωπόνος Ζ.Π., Γεωπόνος Φ.Π.,  Κτηνίατρος, Τεχν. Γεωπονίας Φ.Π.,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ΑΝΑΠΑΡΑΓΩΓΗ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Αναπαραγωγή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Αναπαραγωγή αγροτικών ζώων</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ή</w:t>
            </w:r>
          </w:p>
          <w:p w:rsidR="00205D3B" w:rsidRDefault="00205D3B" w:rsidP="00D039D3">
            <w:pPr>
              <w:spacing w:after="20"/>
              <w:ind w:left="-85" w:right="-85"/>
              <w:rPr>
                <w:rFonts w:ascii="Tahoma" w:hAnsi="Tahoma" w:cs="Tahoma"/>
                <w:sz w:val="16"/>
                <w:szCs w:val="16"/>
              </w:rPr>
            </w:pPr>
            <w:r>
              <w:rPr>
                <w:rFonts w:ascii="Tahoma" w:hAnsi="Tahoma" w:cs="Tahoma"/>
                <w:sz w:val="16"/>
                <w:szCs w:val="16"/>
              </w:rPr>
              <w:t xml:space="preserve">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ΣΤΟΙΧΕΙΑ ΠΑΘΟΛΟΓΙΑΣ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αγροτικών ζώων</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 xml:space="preserve">Κτηνίατρος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ΒΑΣΙΚΗ ΔΙΑΤΡΟΦΗ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ΠΑΡΑΣΙΤΟΛΟΓΙΑ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Παρασιτολογία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Παρασιτολογία</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ΕΥΖΩΙΑ &amp; ΗΘΟΛΟΓΙΑ ΤΩΝ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Ευζωία, Ηθολογία και Συμπεριφορά των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Ευζωία, Ηθολογία και Συμπεριφορά των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 xml:space="preserve">Κτηνίατρος,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ΚΤΗΝΙΑΤΡΙΚΗ ΦΑΡΜΑΚΟΛΟΓΙΑ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Φαρμακολογία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Φαρμακολογία</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rPr>
          <w:trHeight w:val="1031"/>
        </w:trPr>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ΕΦΑΡΜΟΣΜΕΝΗ ΔΙΑΤΡΟΦΗ ΑΓΡ. ΖΩΩΝ – ΤΕΧΝ. ΖΩΟΤΡΟΦΩΝ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Τεχν. Γεωπονίας Ζ.Π. ,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ΛΟΙΜΩΔΗ ΝΟΣΗΜΑΤΑ - ΥΓΙΕΙΝΗ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Παθολογία</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rPr>
          <w:trHeight w:val="758"/>
        </w:trPr>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ΚΤΗΝΟΤΡΟΦΙΚΕΣ ΕΓΚΑΤΑΣΤΑΣΕΙΣ &amp; ΕΞΟΠΛΙΣΜΟΣ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Τεχν. Γεωπονίας Ζ.Π. Κτηνίατρος, Γεωπόνος Ζ.Π.</w:t>
            </w:r>
            <w:r w:rsidRPr="0070343A">
              <w:rPr>
                <w:rFonts w:ascii="Tahoma" w:hAnsi="Tahoma" w:cs="Tahoma"/>
                <w:sz w:val="16"/>
                <w:szCs w:val="16"/>
              </w:rPr>
              <w:t xml:space="preserve"> </w:t>
            </w:r>
            <w:r>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ΥΓΙΕΙΝΗ ΤΡΟΦΙΜΩΝ ΖΩΙΚΗΣ ΠΡΟΕΛΕΥΣΗΣ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Υγιεινή - 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Υγιεινή - Τεχνολογία Τροφίμων Ζωικής Προέλευσης</w:t>
            </w:r>
          </w:p>
        </w:tc>
        <w:tc>
          <w:tcPr>
            <w:tcW w:w="1602" w:type="dxa"/>
            <w:vAlign w:val="center"/>
          </w:tcPr>
          <w:p w:rsidR="00205D3B" w:rsidRPr="00205D3B"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Γεωπόνος Τεχνολογίας Τροφίμων, Τεχν. Γεωπονίας Ζ.Π., Τεχν. Τροφίμων</w:t>
            </w:r>
            <w:r w:rsidRPr="00205D3B">
              <w:rPr>
                <w:rFonts w:ascii="Tahoma" w:hAnsi="Tahoma" w:cs="Tahoma"/>
                <w:sz w:val="16"/>
                <w:szCs w:val="16"/>
              </w:rPr>
              <w:t xml:space="preserve"> </w:t>
            </w:r>
            <w:r>
              <w:rPr>
                <w:rFonts w:ascii="Tahoma" w:hAnsi="Tahoma" w:cs="Tahoma"/>
                <w:color w:val="000000"/>
                <w:sz w:val="16"/>
                <w:szCs w:val="16"/>
              </w:rPr>
              <w:t>με αποδεδειγμένη ειδική  εμπειρία</w:t>
            </w:r>
            <w:r w:rsidRPr="00205D3B">
              <w:rPr>
                <w:rFonts w:ascii="Tahoma" w:hAnsi="Tahoma" w:cs="Tahoma"/>
                <w:color w:val="000000"/>
                <w:sz w:val="16"/>
                <w:szCs w:val="16"/>
              </w:rPr>
              <w:t xml:space="preserve"> </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ΒΙΟΛΟΓΙΚΗ ΚΤΗΝΟΤΡΟΦΙΑ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ΠΡΟΒΑΤΟΤΡΟΦΙΑ - ΑΙΓΟΤΡΟΦΙΑ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προβάτων-αιγών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προβάτων-αιγών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ΧΟΙΡΟΤΡΟΦΙΑ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χοίρων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χοίρων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ΒΟΟΤΡΟΦΙΑ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βοοειδών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βοοειδών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ΔΙΑΧΕΙΡΙΣΗ ΑΠΟΒΛΗΤΩΝ ΚΤΗΝΟΤΡΟΦΙΚΩΝ ΕΚΜΕΤΑΛΛΕΥΣΕΩΝ &amp; ΠΡΟΣΤΑΣΙΑ ΠΕΡΙΒΑΛΛΟΝΤΟΣ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Διαχείριση Αγροτικών Αποβλήτων,  Περιβαλλοντολογία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Διαχείριση Αγροτικών Αποβλήτων,  Περιβαλλοντολογία</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Τεχν. Γεωπονίας Ζ.Π., Περιβαλλοντολόγος</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ΥΔΑΤΟΚΑΛΛΙΕΡΓΕΙΕΣ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TEG62070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ΘΗΡΑΜΑΤΟΤΡΟΦΙΑ - ΕΝΑΛΛΑΚΤΙΚΕΣ ΕΚΤΡΟΦΕΣ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TEG62080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ΜΕΛΙΣΣΟΚΟΜΙΑ - ΣΗΡΟΤΡΟΦΙΑ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Μελισσοκομία – Σηροτροφία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Μελισσοκομία – Σηροτροφία</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w:t>
            </w:r>
            <w:r w:rsidRPr="0070343A">
              <w:rPr>
                <w:rFonts w:ascii="Tahoma" w:hAnsi="Tahoma" w:cs="Tahoma"/>
                <w:sz w:val="16"/>
                <w:szCs w:val="16"/>
              </w:rPr>
              <w:t>-</w:t>
            </w:r>
            <w:r>
              <w:rPr>
                <w:rFonts w:ascii="Tahoma" w:hAnsi="Tahoma" w:cs="Tahoma"/>
                <w:sz w:val="16"/>
                <w:szCs w:val="16"/>
              </w:rPr>
              <w:t xml:space="preserve">νίατρος, 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25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TEG62090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ΒΙΟΜΕΤΡΙΑ-ΓΕΩΡΓΙΚΟΣ ΠΕΙΡΑΜΑΤΙΣΜΟΣ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602" w:type="dxa"/>
            <w:vAlign w:val="center"/>
          </w:tcPr>
          <w:p w:rsidR="00205D3B" w:rsidRDefault="00205D3B" w:rsidP="00D039D3">
            <w:pPr>
              <w:spacing w:before="20" w:after="20"/>
              <w:ind w:left="-85" w:right="-85"/>
              <w:rPr>
                <w:rFonts w:ascii="Tahoma" w:hAnsi="Tahoma" w:cs="Tahoma"/>
                <w:color w:val="000000"/>
                <w:sz w:val="16"/>
                <w:szCs w:val="16"/>
              </w:rPr>
            </w:pPr>
            <w:r>
              <w:rPr>
                <w:rFonts w:ascii="Tahoma" w:hAnsi="Tahoma" w:cs="Tahoma"/>
                <w:color w:val="000000"/>
                <w:sz w:val="16"/>
                <w:szCs w:val="16"/>
              </w:rPr>
              <w:t>1. Γεωπόνος ή Τεχνολόγοι Γεωπόνοι Φυτικής Παραγωγής, ή Διαχείρισης  Φυσικών  Πόρων, με αποδεδειγμένη εμπειρία.</w:t>
            </w:r>
          </w:p>
          <w:p w:rsidR="00205D3B" w:rsidRDefault="00205D3B" w:rsidP="00D039D3">
            <w:pPr>
              <w:spacing w:before="20" w:after="20"/>
              <w:ind w:left="-85" w:right="-85"/>
              <w:rPr>
                <w:rFonts w:ascii="Tahoma" w:hAnsi="Tahoma" w:cs="Tahoma"/>
                <w:color w:val="000000"/>
                <w:sz w:val="16"/>
                <w:szCs w:val="16"/>
              </w:rPr>
            </w:pPr>
            <w:r>
              <w:rPr>
                <w:rFonts w:ascii="Tahoma" w:hAnsi="Tahoma" w:cs="Tahoma"/>
                <w:color w:val="000000"/>
                <w:sz w:val="16"/>
                <w:szCs w:val="16"/>
              </w:rPr>
              <w:t>2. Μαθηματικός  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72010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ΓΑΛΑΚΤΟΚΟΜΙΑ - ΤΕΧΝΟΛΟΓΙΑ ΓΑΛΑΚΤΟΣ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Γεωπόνος Τεχνολογίας Τροφίμων, Τεχν. Γεωπονίας Ζ.Π., Τεχν. </w:t>
            </w:r>
            <w:r>
              <w:rPr>
                <w:rFonts w:ascii="Tahoma" w:hAnsi="Tahoma" w:cs="Tahoma"/>
                <w:sz w:val="16"/>
                <w:szCs w:val="16"/>
              </w:rPr>
              <w:lastRenderedPageBreak/>
              <w:t xml:space="preserve">Τροφίμων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27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ΠΤΗΝΟΤΡΟΦΙΑ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πτηνών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πτηνών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ΓΕΝΕΤΙΚΗ ΒΕΛΤΙΩΣΗ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Γεωπόνος Ζ.Π., 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29</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ΤΕΧΝΟΛΟΓΙΑ ΚΡΕΑΤΟΣ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Γεωπόνος Τεχνολογίας Τροφίμων, Τεχν. Γεωπονίας Ζ.Π., Τεχν. Τροφίμων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30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ΔΙΑΣΦΑΛΙΣΗ ΠΟΙΟΤΗΤΑΣ - ΠΙΣΤΟΠΟΙΗΣΗ ΑΓΡΟΤΙΚΩΝ ΠΡΟΪΟΝΤΩΝ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Έλεγχος &amp; Διασφάλιση Ποιότητας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Έλεγχος &amp; Διασφάλιση Ποιότητας</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Γεωπόνος Ζ.Π., 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31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ΕΚΤΡΟΦΗ - ΥΓΙΕΙΝΗ ΚΑΙ ΝΟΣΗΛΕΙΑ ΜΙΚΡΩΝ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Υγιεινή και Νοσηλεία Μικρών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Υγιεινή και Νοσηλεία Μικρών Ζώων</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32</w:t>
            </w:r>
          </w:p>
        </w:tc>
        <w:tc>
          <w:tcPr>
            <w:tcW w:w="1000" w:type="dxa"/>
            <w:gridSpan w:val="2"/>
            <w:vAlign w:val="center"/>
          </w:tcPr>
          <w:p w:rsidR="00205D3B" w:rsidRPr="009C3B12" w:rsidRDefault="00205D3B" w:rsidP="00D039D3">
            <w:pPr>
              <w:ind w:left="-85" w:right="-85"/>
              <w:jc w:val="center"/>
              <w:rPr>
                <w:rFonts w:ascii="Tahoma" w:hAnsi="Tahoma" w:cs="Tahoma"/>
                <w:sz w:val="18"/>
                <w:szCs w:val="18"/>
                <w:highlight w:val="yellow"/>
                <w:lang w:val="en-US"/>
              </w:rPr>
            </w:pPr>
            <w:r w:rsidRPr="00564A26">
              <w:rPr>
                <w:rFonts w:ascii="Tahoma" w:hAnsi="Tahoma" w:cs="Tahoma"/>
                <w:sz w:val="18"/>
                <w:szCs w:val="18"/>
                <w:lang w:val="en-US"/>
              </w:rPr>
              <w:t>TEG72070</w:t>
            </w:r>
          </w:p>
        </w:tc>
        <w:tc>
          <w:tcPr>
            <w:tcW w:w="1842" w:type="dxa"/>
            <w:gridSpan w:val="2"/>
            <w:vAlign w:val="center"/>
          </w:tcPr>
          <w:p w:rsidR="00205D3B" w:rsidRPr="009C3B12" w:rsidRDefault="00205D3B" w:rsidP="00D039D3">
            <w:pPr>
              <w:ind w:left="-85" w:right="-85"/>
              <w:jc w:val="center"/>
              <w:rPr>
                <w:rFonts w:ascii="Tahoma" w:hAnsi="Tahoma" w:cs="Tahoma"/>
                <w:bCs/>
                <w:sz w:val="18"/>
                <w:szCs w:val="18"/>
                <w:highlight w:val="yellow"/>
              </w:rPr>
            </w:pPr>
            <w:r w:rsidRPr="00E24DF6">
              <w:rPr>
                <w:rFonts w:ascii="Tahoma" w:hAnsi="Tahoma" w:cs="Tahoma"/>
                <w:bCs/>
                <w:sz w:val="18"/>
                <w:szCs w:val="18"/>
              </w:rPr>
              <w:t>ΒΙΟΫΛΙΚΑ ΚΑΙ ΜΗΧΑΝΙΚΗ  ΙΣΤΩΝ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Pr="00176EB9" w:rsidRDefault="00205D3B" w:rsidP="00D039D3">
            <w:pPr>
              <w:ind w:left="-57" w:right="-57"/>
              <w:jc w:val="center"/>
              <w:rPr>
                <w:rFonts w:ascii="Tahoma" w:hAnsi="Tahoma" w:cs="Tahoma"/>
                <w:color w:val="000000"/>
                <w:sz w:val="16"/>
                <w:szCs w:val="16"/>
              </w:rPr>
            </w:pPr>
            <w:r w:rsidRPr="00176EB9">
              <w:rPr>
                <w:rFonts w:ascii="Tahoma" w:hAnsi="Tahoma" w:cs="Tahoma"/>
                <w:color w:val="000000"/>
                <w:sz w:val="16"/>
                <w:szCs w:val="16"/>
              </w:rPr>
              <w:t>Βιοϋλικά και Μηχανική Ιστών</w:t>
            </w:r>
          </w:p>
        </w:tc>
        <w:tc>
          <w:tcPr>
            <w:tcW w:w="1241" w:type="dxa"/>
            <w:gridSpan w:val="3"/>
            <w:vAlign w:val="center"/>
          </w:tcPr>
          <w:p w:rsidR="00205D3B" w:rsidRPr="00176EB9" w:rsidRDefault="00205D3B" w:rsidP="00D039D3">
            <w:pPr>
              <w:ind w:left="-57" w:right="-57"/>
              <w:jc w:val="center"/>
              <w:rPr>
                <w:rFonts w:ascii="Tahoma" w:hAnsi="Tahoma" w:cs="Tahoma"/>
                <w:color w:val="000000"/>
                <w:sz w:val="16"/>
                <w:szCs w:val="16"/>
              </w:rPr>
            </w:pPr>
            <w:r w:rsidRPr="00176EB9">
              <w:rPr>
                <w:rFonts w:ascii="Tahoma" w:hAnsi="Tahoma" w:cs="Tahoma"/>
                <w:color w:val="000000"/>
                <w:sz w:val="16"/>
                <w:szCs w:val="16"/>
              </w:rPr>
              <w:t>Βιοϋλικά και Μηχανική Ιστών</w:t>
            </w:r>
          </w:p>
        </w:tc>
        <w:tc>
          <w:tcPr>
            <w:tcW w:w="1602" w:type="dxa"/>
            <w:vAlign w:val="center"/>
          </w:tcPr>
          <w:p w:rsidR="00205D3B" w:rsidRPr="00176EB9" w:rsidRDefault="00205D3B" w:rsidP="00D039D3">
            <w:pPr>
              <w:spacing w:before="40" w:after="40"/>
              <w:ind w:left="-57" w:right="-57"/>
              <w:rPr>
                <w:rFonts w:ascii="Tahoma" w:hAnsi="Tahoma" w:cs="Tahoma"/>
                <w:color w:val="000000"/>
                <w:sz w:val="16"/>
                <w:szCs w:val="16"/>
              </w:rPr>
            </w:pPr>
            <w:r w:rsidRPr="00176EB9">
              <w:rPr>
                <w:rFonts w:ascii="Tahoma" w:hAnsi="Tahoma" w:cs="Tahoma"/>
                <w:color w:val="000000"/>
                <w:sz w:val="16"/>
                <w:szCs w:val="16"/>
              </w:rPr>
              <w:t>Βιολογικών Επιστημών</w:t>
            </w:r>
            <w:r>
              <w:rPr>
                <w:rFonts w:ascii="Tahoma" w:hAnsi="Tahoma" w:cs="Tahoma"/>
                <w:color w:val="000000"/>
                <w:sz w:val="16"/>
                <w:szCs w:val="16"/>
              </w:rPr>
              <w:t xml:space="preserve"> 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TEG72080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ΙΠΠΟΤΡΟΦΙΑ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TEG72090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ΤΥΠΟΠΟΙΗΣΗ &amp; ΕΜΠΟΡΙΑ ΠΡΟΪΟΝΤΩΝ ΖΩΙΚΗΣ ΠΡΟΕΛΕΥΣΗΣ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Γεωπόνος Ζ.Π., Γεωπόνος-Τεχν. Τροφίμων, Κτηνίατρος, Τεχν. Γεωπονίας Ζ.Π., Τεχν. Τροφίμων  </w:t>
            </w:r>
            <w:r>
              <w:rPr>
                <w:rFonts w:ascii="Tahoma" w:hAnsi="Tahoma" w:cs="Tahoma"/>
                <w:color w:val="000000"/>
                <w:sz w:val="16"/>
                <w:szCs w:val="16"/>
              </w:rPr>
              <w:t>με αποδεδειγμένη ειδική  εμπειρία</w:t>
            </w:r>
          </w:p>
        </w:tc>
      </w:tr>
      <w:tr w:rsidR="00205D3B" w:rsidRPr="00E54830" w:rsidTr="00D039D3">
        <w:tblPrEx>
          <w:tblLook w:val="04A0" w:firstRow="1" w:lastRow="0" w:firstColumn="1" w:lastColumn="0" w:noHBand="0" w:noVBand="1"/>
        </w:tblPrEx>
        <w:trPr>
          <w:trHeight w:val="521"/>
        </w:trPr>
        <w:tc>
          <w:tcPr>
            <w:tcW w:w="10456" w:type="dxa"/>
            <w:gridSpan w:val="17"/>
            <w:vAlign w:val="center"/>
          </w:tcPr>
          <w:p w:rsidR="00205D3B" w:rsidRDefault="00205D3B" w:rsidP="00D039D3">
            <w:pPr>
              <w:pStyle w:val="a5"/>
              <w:ind w:left="-85" w:right="-85"/>
              <w:jc w:val="center"/>
              <w:rPr>
                <w:b/>
                <w:sz w:val="16"/>
              </w:rPr>
            </w:pPr>
            <w:r w:rsidRPr="00E54830">
              <w:rPr>
                <w:rFonts w:ascii="Tahoma" w:hAnsi="Tahoma"/>
                <w:b/>
                <w:caps/>
                <w:color w:val="000000"/>
                <w:highlight w:val="green"/>
              </w:rPr>
              <w:t>ΜΑΘΗΜΑΤΑ  ΚΑΤΕΥΘΥΝΣΗΣ ΑΝΘΟΚΟΜΙΑΣ &amp; ΑΡΧΙΤΕΚΤΟΝΙΚΗΣ ΤΟΠΙΟΥ</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bookmarkStart w:id="18" w:name="_Hlk389766809"/>
            <w:r w:rsidRPr="00F447A7">
              <w:rPr>
                <w:rFonts w:ascii="Tahoma" w:hAnsi="Tahoma" w:cs="Tahoma"/>
                <w:color w:val="000000"/>
                <w:sz w:val="18"/>
                <w:szCs w:val="18"/>
                <w:lang w:val="en-US"/>
              </w:rPr>
              <w:t>1</w:t>
            </w:r>
          </w:p>
        </w:tc>
        <w:tc>
          <w:tcPr>
            <w:tcW w:w="1002" w:type="dxa"/>
            <w:gridSpan w:val="2"/>
            <w:vAlign w:val="center"/>
          </w:tcPr>
          <w:p w:rsidR="00205D3B" w:rsidRPr="00F447A7" w:rsidRDefault="00205D3B" w:rsidP="00D039D3">
            <w:pPr>
              <w:ind w:left="-85" w:right="-85"/>
              <w:jc w:val="center"/>
              <w:rPr>
                <w:rFonts w:ascii="Tahoma" w:hAnsi="Tahoma" w:cs="Tahoma"/>
                <w:bCs/>
                <w:color w:val="000000"/>
                <w:sz w:val="18"/>
                <w:szCs w:val="18"/>
                <w:lang w:val="en-US"/>
              </w:rPr>
            </w:pPr>
            <w:r w:rsidRPr="00F447A7">
              <w:rPr>
                <w:rFonts w:ascii="Tahoma" w:hAnsi="Tahoma" w:cs="Tahoma"/>
                <w:bCs/>
                <w:color w:val="000000"/>
                <w:sz w:val="18"/>
                <w:szCs w:val="18"/>
                <w:lang w:val="en-US"/>
              </w:rPr>
              <w:t>TEG 33010</w:t>
            </w:r>
          </w:p>
        </w:tc>
        <w:tc>
          <w:tcPr>
            <w:tcW w:w="1843"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ΦΥΣΙΟΛΟΓΙΑ-ΜΟΡΦΟΛΟ</w:t>
            </w:r>
            <w:r>
              <w:rPr>
                <w:rFonts w:ascii="Tahoma" w:hAnsi="Tahoma" w:cs="Tahoma"/>
                <w:bCs/>
                <w:color w:val="000000"/>
                <w:sz w:val="18"/>
                <w:szCs w:val="18"/>
              </w:rPr>
              <w:t>ΓΙΑ ΦΥΤΩΝ  (ΣΥΝΔΙΔΑΣΚΑΛΙΑ ΜΕ ΦΠ</w:t>
            </w:r>
            <w:r w:rsidRPr="00F447A7">
              <w:rPr>
                <w:rFonts w:ascii="Tahoma" w:hAnsi="Tahoma" w:cs="Tahoma"/>
                <w:bCs/>
                <w:color w:val="000000"/>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1</w:t>
            </w: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 Εισαγωγή στο τεχνικό σχέδιο</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Αρχιτεκτονικός ή Τεχνικός </w:t>
            </w:r>
            <w:r>
              <w:rPr>
                <w:rFonts w:ascii="Tahoma" w:hAnsi="Tahoma" w:cs="Tahoma"/>
                <w:sz w:val="16"/>
                <w:szCs w:val="16"/>
              </w:rPr>
              <w:lastRenderedPageBreak/>
              <w:t>Σχεδιασμός</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lastRenderedPageBreak/>
              <w:t xml:space="preserve">Αρχιτεκτονικός ή Τεχνικός Σχεδιασμός, </w:t>
            </w:r>
            <w:r>
              <w:rPr>
                <w:rFonts w:ascii="Tahoma" w:hAnsi="Tahoma" w:cs="Tahoma"/>
                <w:sz w:val="16"/>
                <w:szCs w:val="16"/>
              </w:rPr>
              <w:lastRenderedPageBreak/>
              <w:t>Μηχανική</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lastRenderedPageBreak/>
              <w:t>Αρχιτέκτονας Τοπίου, Μηχανικός, Γεωργικός Μηχανικός, Τεχνολόγος Εφαρμογών Σχεδιασμού Έργων</w:t>
            </w:r>
          </w:p>
        </w:tc>
      </w:tr>
      <w:tr w:rsidR="00205D3B" w:rsidRPr="00C02E84" w:rsidTr="00D039D3">
        <w:trPr>
          <w:trHeight w:val="2295"/>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lastRenderedPageBreak/>
              <w:t>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II : Υλικά –Κατασκευών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Σχεδιασμός  Χώρων Αναψυχής</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ή Περιβαλλοντι-κός  Σχεδιασμός Πόλεων &amp; Κτιρίων ή Αρχιτεκτονική και Πολεοδομία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Ανθοκομίας – Αρχιτεκτονικής Τοπίου, Σχολής Αρχιτεκτονικής και πολεοδομίας, Πολιτικών Μηχανικών, Δασολογίας &amp; Φυσικού Περιβάλλοντος, Γεωπονίας, Αρχιτεκτόνων Μηχανικών, Αρχιτέκτων Τοπίου</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4</w:t>
            </w:r>
          </w:p>
        </w:tc>
        <w:tc>
          <w:tcPr>
            <w:tcW w:w="100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31030</w:t>
            </w:r>
          </w:p>
        </w:tc>
        <w:tc>
          <w:tcPr>
            <w:tcW w:w="1843"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ΕΔΑΦΟΛΟΓΙΑ - ΔΙΑΧΕΙΡΙΣΗ ΕΔΑΦ</w:t>
            </w:r>
            <w:r>
              <w:rPr>
                <w:rFonts w:ascii="Tahoma" w:hAnsi="Tahoma" w:cs="Tahoma"/>
                <w:bCs/>
                <w:color w:val="000000"/>
                <w:sz w:val="18"/>
                <w:szCs w:val="18"/>
              </w:rPr>
              <w:t>ΙΚΩΝ ΠΟΡΩΝ (ΣΥΝΔΙΔΑΣΚΑΛΙΑ ΜΕ ΦΠ</w:t>
            </w:r>
            <w:r w:rsidRPr="00F447A7">
              <w:rPr>
                <w:rFonts w:ascii="Tahoma" w:hAnsi="Tahoma" w:cs="Tahoma"/>
                <w:bCs/>
                <w:color w:val="000000"/>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1. Γεωπόνοι ή Τεχνολόγοι Γεωπόνοι Φυτικής Παραγωγής με αποδεδειγμένη εμπειρία.</w:t>
            </w:r>
          </w:p>
          <w:p w:rsidR="00205D3B" w:rsidRDefault="00205D3B" w:rsidP="00D039D3">
            <w:pPr>
              <w:spacing w:before="40" w:after="40"/>
              <w:ind w:left="-85" w:right="-85"/>
              <w:rPr>
                <w:rFonts w:ascii="Tahoma" w:hAnsi="Tahoma" w:cs="Tahoma"/>
                <w:sz w:val="16"/>
                <w:szCs w:val="16"/>
              </w:rPr>
            </w:pPr>
            <w:r>
              <w:rPr>
                <w:rFonts w:ascii="Tahoma" w:hAnsi="Tahoma" w:cs="Tahoma"/>
                <w:sz w:val="16"/>
                <w:szCs w:val="16"/>
              </w:rPr>
              <w:t>2. Γεωλόγοι με αποδεδειγμένη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TEG33050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Γενική Ανθοκομία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rPr>
          <w:trHeight w:val="884"/>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TEG33060</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caps/>
                <w:snapToGrid w:val="0"/>
                <w:sz w:val="18"/>
                <w:szCs w:val="18"/>
              </w:rPr>
              <w:t>Γενική Φυτοπροστασία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Αγροχημεία &amp; βιολογικές καλλιέργειες</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rPr>
          <w:trHeight w:val="704"/>
        </w:trPr>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7</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bCs/>
                <w:iCs/>
                <w:caps/>
                <w:sz w:val="18"/>
                <w:szCs w:val="18"/>
              </w:rPr>
              <w:t>Ανθοκομικά Γεωργικά Μηχανήματα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Γεωργικά μηχανήματα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Γεωργικά μηχανήματα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Γεωπονίας και Γεωργικής μηχανικής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8</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III: Σχεδιασμός – Κατασκευή Κήπων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Τεχνολογίας Ανθοκομίας – Αρχιτεκτονικής Τοπίου, Γεωπονίας,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9</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Καλλωπιστικά δένδρα και θάμνοι</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 Κηποτεχνία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Τεχνολόγος Αρχιτεκτο-νικής Τοπίου, Δασολο-γίας και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10</w:t>
            </w:r>
          </w:p>
        </w:tc>
        <w:tc>
          <w:tcPr>
            <w:tcW w:w="1002"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1843"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w:t>
            </w:r>
            <w:r>
              <w:rPr>
                <w:rFonts w:ascii="Tahoma" w:hAnsi="Tahoma" w:cs="Tahoma"/>
                <w:bCs/>
                <w:color w:val="000000"/>
                <w:sz w:val="18"/>
                <w:szCs w:val="18"/>
              </w:rPr>
              <w:t>ΖΑΝΙΟΛΟΓΙΑ (ΣΥΝΔΙΔΑΣΚΑΛΙΑ ΜΕ ΦΠ</w:t>
            </w:r>
            <w:r w:rsidRPr="00627F10">
              <w:rPr>
                <w:rFonts w:ascii="Tahoma" w:hAnsi="Tahoma" w:cs="Tahoma"/>
                <w:bCs/>
                <w:color w:val="000000"/>
                <w:sz w:val="18"/>
                <w:szCs w:val="18"/>
              </w:rPr>
              <w:t>)</w:t>
            </w:r>
          </w:p>
        </w:tc>
        <w:tc>
          <w:tcPr>
            <w:tcW w:w="709"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134" w:type="dxa"/>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75"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Τεχν. Γεωπόνος ή Βιολόγος με αποδεδειγμένη εμπειρία στην Βοτα-νική </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11</w:t>
            </w:r>
          </w:p>
        </w:tc>
        <w:tc>
          <w:tcPr>
            <w:tcW w:w="1002" w:type="dxa"/>
            <w:gridSpan w:val="2"/>
            <w:vAlign w:val="center"/>
          </w:tcPr>
          <w:p w:rsidR="00205D3B"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41040</w:t>
            </w:r>
          </w:p>
        </w:tc>
        <w:tc>
          <w:tcPr>
            <w:tcW w:w="1843"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w:t>
            </w:r>
            <w:r>
              <w:rPr>
                <w:rFonts w:ascii="Tahoma" w:hAnsi="Tahoma" w:cs="Tahoma"/>
                <w:bCs/>
                <w:color w:val="000000"/>
                <w:sz w:val="18"/>
                <w:szCs w:val="18"/>
              </w:rPr>
              <w:t>ΙΑΓΝΩΣΤΙΚΗ (ΣΥΝΔΙΔΑΣΚΑΛΙΑ ΜΕ ΦΠ</w:t>
            </w:r>
            <w:r w:rsidRPr="00627F10">
              <w:rPr>
                <w:rFonts w:ascii="Tahoma" w:hAnsi="Tahoma" w:cs="Tahoma"/>
                <w:bCs/>
                <w:color w:val="000000"/>
                <w:sz w:val="18"/>
                <w:szCs w:val="18"/>
              </w:rPr>
              <w:t>)</w:t>
            </w:r>
          </w:p>
        </w:tc>
        <w:tc>
          <w:tcPr>
            <w:tcW w:w="709"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134"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Γεωπόνοι ή Τεχνολόγοι Γεωπόνοι Φυτικής Παραγωγής με αποδεδειγμένη εμπειρία.</w:t>
            </w:r>
          </w:p>
        </w:tc>
      </w:tr>
      <w:tr w:rsidR="00205D3B" w:rsidRPr="00C02E84" w:rsidTr="00D039D3">
        <w:trPr>
          <w:trHeight w:val="2079"/>
        </w:trPr>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TEG43061</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caps/>
                <w:snapToGrid w:val="0"/>
                <w:sz w:val="18"/>
                <w:szCs w:val="18"/>
              </w:rPr>
              <w:t>Ιστορική Εξέλιξη Αρχιτεκτονικής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lang w:val="en-US"/>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Αρχιτεκτονική</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Αρχιτεκτονική</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Αρχιτεκτονικής και Πολεοδομίας, Γεωπονίας,  Τεχνολόγος Ανθοκομίας – Αρχιτεκτονικής Τοπίου, Τεχνολόγος Γεωπόνος, Αρχιτέκτων Τοπίου , Αρχιτέκτων Μηχανικός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rPr>
          <w:trHeight w:val="619"/>
        </w:trPr>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εσωτερικού χώρου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14</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Αρδεύσεις – Στραγγίσεις έργων πρασίνου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Άρδευση ανθοκομικών καλλιεργειών ή/και έργων πράσινου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Άρδευση ανθοκομικών καλλιεργειών ή/και έργων πράσινου, Γεωργική Μηχανική</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IV: Σχεδιασμός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Γεωπονίας,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TEG53040</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bCs/>
                <w:iCs/>
                <w:caps/>
                <w:sz w:val="18"/>
                <w:szCs w:val="18"/>
              </w:rPr>
              <w:t>Δασοκομία πόλεων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Δασοκομία ή δασική αναψυχή ή διαχείριση αστικού πρασίνου</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Δασοκομία ή δασική ανα-ψυχή ή διαχεί-ριση αστικού πρασίνου</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Δασολόγος ή Γεωπόνος ή Τεχν.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17</w:t>
            </w:r>
          </w:p>
        </w:tc>
        <w:tc>
          <w:tcPr>
            <w:tcW w:w="1002"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53050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Γεωμορφολογία – Τοπογραφία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Τοπογραφία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Εφαρμοσμένη και Περιβαλλοντική Γεωλογία, </w:t>
            </w:r>
            <w:r>
              <w:rPr>
                <w:rFonts w:ascii="Tahoma" w:hAnsi="Tahoma" w:cs="Tahoma"/>
                <w:sz w:val="16"/>
                <w:szCs w:val="16"/>
              </w:rPr>
              <w:lastRenderedPageBreak/>
              <w:t>Τοπογραφία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lastRenderedPageBreak/>
              <w:t>Πολιτικών Μηχανικών, Δασολογίας &amp; Φυσικού Περιβάλλοντος, Αγρονόμων Τοπογράφων Μηχανικών, Πολιτικών έργων υποδομής</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18</w:t>
            </w:r>
          </w:p>
        </w:tc>
        <w:tc>
          <w:tcPr>
            <w:tcW w:w="1002"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63010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V: Εφαρμογή Η/Υ στον Σχεδιασμό Κήπων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Σχεδιαστική Πληροφορική (CAD)</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Σχεδιαστική Πληροφορική (CAD)</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Γεωπο-νίας </w:t>
            </w:r>
            <w:r>
              <w:rPr>
                <w:rFonts w:ascii="Tahoma" w:hAnsi="Tahoma" w:cs="Tahoma"/>
                <w:color w:val="000000"/>
                <w:sz w:val="16"/>
                <w:szCs w:val="16"/>
              </w:rPr>
              <w:t>με αποδεδειγμένη ειδική  εμπειρία</w:t>
            </w:r>
          </w:p>
        </w:tc>
      </w:tr>
      <w:tr w:rsidR="00205D3B" w:rsidRPr="00C02E84" w:rsidTr="00D039D3">
        <w:trPr>
          <w:trHeight w:val="1074"/>
        </w:trPr>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19</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Ειδική Φυτοπροστασία Ανθοκομικών φυτών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φυτικής παραγωγής και ανθοκομικών φυτών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βιολογική φυτοπροστα-σία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20</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Εδαφοκάλυψης – Χλοοτάπητες</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 Κηποτεχνία</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Τεχνολόγος Γεωπόνος, Γεωπονίας, Δασολογίας και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21</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TEG63041,TEG63051,</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TEG63061</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Ε/Υ ΟΜΑΔΑ 1, (Υγρό στοιχείο, Φωτισμός κήπων, Τεχνικές προσομοίωσης.</w:t>
            </w:r>
            <w:r w:rsidRPr="00F447A7">
              <w:rPr>
                <w:rFonts w:ascii="Tahoma" w:hAnsi="Tahoma" w:cs="Tahoma"/>
                <w:caps/>
                <w:snapToGrid w:val="0"/>
                <w:sz w:val="18"/>
                <w:szCs w:val="18"/>
              </w:rPr>
              <w:t xml:space="preserve"> ΥΔΡΟΠΟΝΙΑ-ΚΑΛΛΙΕΡΓΕΙΕΣ ΣΕ ΥΠΟΣΤΡΩΜΑΤΑ </w:t>
            </w:r>
            <w:r w:rsidRPr="00F447A7">
              <w:rPr>
                <w:rFonts w:ascii="Tahoma" w:hAnsi="Tahoma" w:cs="Tahoma"/>
                <w:bCs/>
                <w:sz w:val="18"/>
                <w:szCs w:val="18"/>
              </w:rPr>
              <w:t>(ΣΥΝΔΙΔΑΣΚΑΛΙΑ ΜΕ Φ.Π.)</w:t>
            </w:r>
            <w:r w:rsidRPr="00F447A7">
              <w:rPr>
                <w:rFonts w:ascii="Tahoma" w:hAnsi="Tahoma" w:cs="Tahoma"/>
                <w:bCs/>
                <w:iCs/>
                <w:caps/>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Υδρολογία,</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Θρέψη φυτών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Υδρολογία, Αρχιτεκτονικός ή Τεχνικός Σχεδιασμός με χρήση Η/Υ</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Θρέψη φυτών</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Τεχνολόγος Γεωπόνος, Ανθοκομίας– Αρχιτεκτονικής Τοπίου, Τεχνολόγος Γεωπόνος, Δασολογίας &amp; Φυσικού Περιβάλλοντος, Ηλεκ-τρολόγος Μηχανικός, Αρχιτεκτονικής και Πολεοδομίας, Αρχιτέ-κτων Τοπίου , Αρχιτέκ-των Μηχανικός Γεωπό-νος ή Τεχνολόγος  Γεωπόνος Φυτικής Παραγωγής με αποδε-δειγμένη εμπειρία.</w:t>
            </w:r>
          </w:p>
        </w:tc>
      </w:tr>
      <w:tr w:rsidR="00205D3B" w:rsidRPr="00C02E84" w:rsidTr="00D039D3">
        <w:trPr>
          <w:trHeight w:val="1795"/>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TEG63070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TEG63080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TEG63090</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 xml:space="preserve">Ε/Υ </w:t>
            </w:r>
            <w:r w:rsidRPr="00F447A7">
              <w:rPr>
                <w:rFonts w:ascii="Tahoma" w:hAnsi="Tahoma" w:cs="Tahoma"/>
                <w:caps/>
                <w:snapToGrid w:val="0"/>
                <w:sz w:val="18"/>
                <w:szCs w:val="18"/>
              </w:rPr>
              <w:t xml:space="preserve">ΟΜΑΔΑ 2 </w:t>
            </w:r>
            <w:r w:rsidRPr="00F447A7">
              <w:rPr>
                <w:rFonts w:ascii="Tahoma" w:hAnsi="Tahoma" w:cs="Tahoma"/>
                <w:bCs/>
                <w:iCs/>
                <w:caps/>
                <w:sz w:val="18"/>
                <w:szCs w:val="18"/>
              </w:rPr>
              <w:t xml:space="preserve"> (Πολλαπλασιασμός Ανθοκομικών φυτών, Ανθικές κατασκευές,</w:t>
            </w:r>
            <w:r w:rsidRPr="00F447A7">
              <w:rPr>
                <w:rFonts w:ascii="Tahoma" w:hAnsi="Tahoma" w:cs="Tahoma"/>
                <w:caps/>
                <w:snapToGrid w:val="0"/>
                <w:sz w:val="18"/>
                <w:szCs w:val="18"/>
              </w:rPr>
              <w:t xml:space="preserve"> Χρήση και Λειτουργία Θερμοκηπίων</w:t>
            </w:r>
            <w:r w:rsidRPr="00F447A7">
              <w:rPr>
                <w:rFonts w:ascii="Tahoma" w:hAnsi="Tahoma" w:cs="Tahoma"/>
                <w:bCs/>
                <w:iCs/>
                <w:caps/>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Εφαρμοσμένη ανθοκομία, Ανθικές κατασκευές, ανθοδετική, Θερμοκήπια, Γεωργικές </w:t>
            </w:r>
            <w:r>
              <w:rPr>
                <w:rFonts w:ascii="Tahoma" w:hAnsi="Tahoma" w:cs="Tahoma"/>
                <w:sz w:val="16"/>
                <w:szCs w:val="16"/>
              </w:rPr>
              <w:lastRenderedPageBreak/>
              <w:t>κατασκευές</w:t>
            </w:r>
          </w:p>
        </w:tc>
        <w:tc>
          <w:tcPr>
            <w:tcW w:w="1134" w:type="dxa"/>
            <w:vAlign w:val="center"/>
          </w:tcPr>
          <w:p w:rsidR="00205D3B" w:rsidRDefault="00205D3B" w:rsidP="00D039D3">
            <w:pPr>
              <w:pStyle w:val="20"/>
              <w:ind w:left="-85" w:right="-85"/>
              <w:jc w:val="center"/>
              <w:rPr>
                <w:rFonts w:ascii="Tahoma" w:hAnsi="Tahoma" w:cs="Tahoma"/>
                <w:sz w:val="16"/>
                <w:szCs w:val="16"/>
                <w:lang w:val="en-US"/>
              </w:rPr>
            </w:pPr>
            <w:r>
              <w:rPr>
                <w:rFonts w:ascii="Tahoma" w:hAnsi="Tahoma" w:cs="Tahoma"/>
                <w:sz w:val="16"/>
                <w:szCs w:val="16"/>
              </w:rPr>
              <w:lastRenderedPageBreak/>
              <w:t>Ανθοκομία Ανθικές κατασκευές</w:t>
            </w:r>
            <w:r>
              <w:rPr>
                <w:rFonts w:ascii="Tahoma" w:hAnsi="Tahoma" w:cs="Tahoma"/>
                <w:sz w:val="16"/>
                <w:szCs w:val="16"/>
                <w:lang w:val="en-US"/>
              </w:rPr>
              <w:t xml:space="preserve"> </w:t>
            </w:r>
            <w:r>
              <w:rPr>
                <w:rFonts w:ascii="Tahoma" w:hAnsi="Tahoma" w:cs="Tahoma"/>
                <w:sz w:val="16"/>
                <w:szCs w:val="16"/>
              </w:rPr>
              <w:t>Θερμοκήπια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rPr>
          <w:trHeight w:val="1206"/>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lastRenderedPageBreak/>
              <w:t>23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TEG63100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κηποτεχνίας-Ποώδη Καλλωπιστικά</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Ανθοκομίας - Αρχιτεκτονικής Τοπίου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24</w:t>
            </w:r>
          </w:p>
        </w:tc>
        <w:tc>
          <w:tcPr>
            <w:tcW w:w="100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71010</w:t>
            </w:r>
          </w:p>
        </w:tc>
        <w:tc>
          <w:tcPr>
            <w:tcW w:w="1843" w:type="dxa"/>
            <w:gridSpan w:val="2"/>
            <w:vAlign w:val="center"/>
          </w:tcPr>
          <w:p w:rsidR="00205D3B" w:rsidRPr="00F447A7" w:rsidRDefault="00205D3B" w:rsidP="00D039D3">
            <w:pPr>
              <w:ind w:left="-85" w:right="-85"/>
              <w:jc w:val="center"/>
              <w:rPr>
                <w:rFonts w:ascii="Tahoma" w:hAnsi="Tahoma" w:cs="Tahoma"/>
                <w:caps/>
                <w:color w:val="000000"/>
                <w:sz w:val="18"/>
                <w:szCs w:val="18"/>
              </w:rPr>
            </w:pPr>
            <w:r w:rsidRPr="00F447A7">
              <w:rPr>
                <w:rFonts w:ascii="Tahoma" w:hAnsi="Tahoma" w:cs="Tahoma"/>
                <w:caps/>
                <w:color w:val="000000"/>
                <w:sz w:val="18"/>
                <w:szCs w:val="18"/>
              </w:rPr>
              <w:t xml:space="preserve">Γεωργική Φαρμακολογία </w:t>
            </w:r>
            <w:r w:rsidRPr="00F447A7">
              <w:rPr>
                <w:rFonts w:ascii="Tahoma" w:hAnsi="Tahoma" w:cs="Tahoma"/>
                <w:bCs/>
                <w:color w:val="000000"/>
                <w:sz w:val="18"/>
                <w:szCs w:val="18"/>
              </w:rPr>
              <w:t>(ΣΥΝΔΙΔΑΣΚΑΛΙΑ ΜΕ ΑΑΤ)</w:t>
            </w:r>
          </w:p>
        </w:tc>
        <w:tc>
          <w:tcPr>
            <w:tcW w:w="709"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1</w:t>
            </w: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Τεχνολόγος Γεωπόνος με αποδεδειγμένη εμπειρία στην Φυτοπαθολογία – Εντομολογία – Ακαρεολογία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VΙ: Εφαρμογή Η/Υ στο Σχεδιασμό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Γεωγραφικά Συστήματα Πληροφοριών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Γεωγραφικά Συστήματα Πληροφοριών, Γεωργική Μηχανική</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Γεωπονίας,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TEG73040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TEG73050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TEG73060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bCs/>
                <w:iCs/>
                <w:caps/>
                <w:sz w:val="18"/>
                <w:szCs w:val="18"/>
              </w:rPr>
              <w:t>Ε/Υ ΟΜΑΔΑ 1 (Τηλεπισκόπιση, Κήποι ειδικής μορφής, Αποκατάσταση υποβαθμισμένων τοπίων)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 Αρχιτεκτονικής Τοπίου,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r>
              <w:rPr>
                <w:rFonts w:ascii="Tahoma" w:hAnsi="Tahoma" w:cs="Tahoma"/>
                <w:sz w:val="16"/>
                <w:szCs w:val="16"/>
              </w:rPr>
              <w:t>.</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7</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TEG73071</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TEG73081</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Ε/Υ ΟΜΑΔΑ 2  (Κοινωνικοί παράγοντες στην Αρχιτεκτονική τοπίου, Επαγγελματικές μελέτες-ανάλυση τιμών έργων πρασίνων)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4</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Κοινωνιολογία, Νομοθεσία Τεχνικών έργων, Δασοπονία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Κοινωνιολογία , Νομοθεσία Τεχνικών έργων, Δασοπονία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Αρχιτεκτονικής και Πολεοδομίας, Γεωπονίας, Ανθοκομίας – Αρχιτεκτονικής Τοπίου, Τεχνολόγος Γεωπόνος, Δασολογίας &amp; Φυσικού Περιβάλλοντος, Αρχιτέκτων Τοπίου , Αρχιτέκτων Μηχανικός, Κοινωνιολογίας </w:t>
            </w:r>
            <w:r>
              <w:rPr>
                <w:rFonts w:ascii="Tahoma" w:hAnsi="Tahoma" w:cs="Tahoma"/>
                <w:color w:val="000000"/>
                <w:sz w:val="16"/>
                <w:szCs w:val="16"/>
              </w:rPr>
              <w:t>με αποδεδειγμένη ειδική  εμπειρία</w:t>
            </w:r>
          </w:p>
        </w:tc>
      </w:tr>
      <w:bookmarkEnd w:id="18"/>
    </w:tbl>
    <w:p w:rsidR="00205D3B" w:rsidRDefault="00205D3B" w:rsidP="00205D3B">
      <w:pPr>
        <w:pStyle w:val="20"/>
        <w:rPr>
          <w:b/>
          <w: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1927"/>
        <w:gridCol w:w="34"/>
        <w:gridCol w:w="2488"/>
        <w:gridCol w:w="42"/>
        <w:gridCol w:w="787"/>
        <w:gridCol w:w="44"/>
        <w:gridCol w:w="1036"/>
        <w:gridCol w:w="32"/>
        <w:gridCol w:w="1596"/>
        <w:gridCol w:w="59"/>
        <w:gridCol w:w="2025"/>
      </w:tblGrid>
      <w:tr w:rsidR="00205D3B" w:rsidRPr="00F074F5" w:rsidTr="00D039D3">
        <w:trPr>
          <w:trHeight w:val="519"/>
        </w:trPr>
        <w:tc>
          <w:tcPr>
            <w:tcW w:w="10456" w:type="dxa"/>
            <w:gridSpan w:val="12"/>
            <w:vAlign w:val="center"/>
          </w:tcPr>
          <w:p w:rsidR="00205D3B" w:rsidRPr="000F213A" w:rsidRDefault="00205D3B" w:rsidP="00D039D3">
            <w:pPr>
              <w:pStyle w:val="a5"/>
              <w:jc w:val="center"/>
              <w:rPr>
                <w:rFonts w:ascii="Tahoma" w:hAnsi="Tahoma" w:cs="Tahoma"/>
                <w:b/>
                <w:szCs w:val="24"/>
              </w:rPr>
            </w:pPr>
            <w:r w:rsidRPr="000F213A">
              <w:rPr>
                <w:rFonts w:ascii="Tahoma" w:hAnsi="Tahoma" w:cs="Tahoma"/>
                <w:b/>
                <w:szCs w:val="24"/>
              </w:rPr>
              <w:lastRenderedPageBreak/>
              <w:t>Β. ΕΡΓΑΣΤΗΡΙΑΚΟΙ ΣΥΝΕΡΓΑΤΕΣ</w:t>
            </w:r>
          </w:p>
        </w:tc>
      </w:tr>
      <w:tr w:rsidR="00205D3B" w:rsidRPr="00513D15" w:rsidTr="00D039D3">
        <w:tc>
          <w:tcPr>
            <w:tcW w:w="386" w:type="dxa"/>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bCs/>
                <w:color w:val="000000"/>
                <w:sz w:val="18"/>
                <w:szCs w:val="18"/>
              </w:rPr>
              <w:t>α/α</w:t>
            </w:r>
          </w:p>
        </w:tc>
        <w:tc>
          <w:tcPr>
            <w:tcW w:w="1927" w:type="dxa"/>
            <w:vAlign w:val="center"/>
          </w:tcPr>
          <w:p w:rsidR="00205D3B" w:rsidRPr="00F074F5" w:rsidRDefault="00205D3B" w:rsidP="00D039D3">
            <w:pPr>
              <w:pStyle w:val="a5"/>
              <w:ind w:left="-85" w:right="-85"/>
              <w:rPr>
                <w:rFonts w:ascii="Tahoma" w:hAnsi="Tahoma" w:cs="Tahoma"/>
                <w:b/>
                <w:sz w:val="18"/>
                <w:szCs w:val="18"/>
              </w:rPr>
            </w:pPr>
            <w:r w:rsidRPr="00F074F5">
              <w:rPr>
                <w:rFonts w:ascii="Tahoma" w:hAnsi="Tahoma" w:cs="Tahoma"/>
                <w:b/>
                <w:sz w:val="18"/>
                <w:szCs w:val="18"/>
              </w:rPr>
              <w:t>Κωδικός Μαθ/τος</w:t>
            </w:r>
          </w:p>
        </w:tc>
        <w:tc>
          <w:tcPr>
            <w:tcW w:w="2522" w:type="dxa"/>
            <w:gridSpan w:val="2"/>
            <w:vAlign w:val="center"/>
          </w:tcPr>
          <w:p w:rsidR="00205D3B" w:rsidRPr="00F074F5" w:rsidRDefault="00205D3B" w:rsidP="00D039D3">
            <w:pPr>
              <w:pStyle w:val="a5"/>
              <w:ind w:left="-85" w:right="-85"/>
              <w:rPr>
                <w:rFonts w:ascii="Tahoma" w:hAnsi="Tahoma" w:cs="Tahoma"/>
                <w:b/>
                <w:sz w:val="18"/>
                <w:szCs w:val="18"/>
              </w:rPr>
            </w:pPr>
            <w:r w:rsidRPr="00F074F5">
              <w:rPr>
                <w:rFonts w:ascii="Tahoma" w:hAnsi="Tahoma" w:cs="Tahoma"/>
                <w:b/>
                <w:sz w:val="18"/>
                <w:szCs w:val="18"/>
              </w:rPr>
              <w:t>Τίτλος Μαθήματος</w:t>
            </w:r>
          </w:p>
        </w:tc>
        <w:tc>
          <w:tcPr>
            <w:tcW w:w="829" w:type="dxa"/>
            <w:gridSpan w:val="2"/>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 xml:space="preserve">Εξάμηνο </w:t>
            </w:r>
          </w:p>
        </w:tc>
        <w:tc>
          <w:tcPr>
            <w:tcW w:w="1112" w:type="dxa"/>
            <w:gridSpan w:val="3"/>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Εβδομαδι-αίες  Ώρες</w:t>
            </w:r>
          </w:p>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w:t>
            </w:r>
          </w:p>
        </w:tc>
        <w:tc>
          <w:tcPr>
            <w:tcW w:w="1655" w:type="dxa"/>
            <w:gridSpan w:val="2"/>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Εξειδίκευση</w:t>
            </w:r>
          </w:p>
          <w:p w:rsidR="00205D3B" w:rsidRPr="00F074F5" w:rsidRDefault="00205D3B" w:rsidP="00D039D3">
            <w:pPr>
              <w:pStyle w:val="a5"/>
              <w:ind w:left="-85" w:right="-85"/>
              <w:jc w:val="center"/>
              <w:rPr>
                <w:rFonts w:ascii="Tahoma" w:hAnsi="Tahoma" w:cs="Tahoma"/>
                <w:sz w:val="18"/>
                <w:szCs w:val="18"/>
              </w:rPr>
            </w:pPr>
            <w:r w:rsidRPr="00F074F5">
              <w:rPr>
                <w:rFonts w:ascii="Tahoma" w:hAnsi="Tahoma" w:cs="Tahoma"/>
                <w:sz w:val="18"/>
                <w:szCs w:val="18"/>
              </w:rPr>
              <w:t>(Μεταπτ/κός τίτλος)</w:t>
            </w:r>
          </w:p>
          <w:p w:rsidR="00205D3B" w:rsidRPr="00F074F5" w:rsidRDefault="00205D3B" w:rsidP="00D039D3">
            <w:pPr>
              <w:pStyle w:val="a5"/>
              <w:ind w:left="-85" w:right="-85"/>
              <w:jc w:val="center"/>
              <w:rPr>
                <w:rFonts w:ascii="Tahoma" w:hAnsi="Tahoma" w:cs="Tahoma"/>
                <w:b/>
                <w:sz w:val="18"/>
                <w:szCs w:val="18"/>
              </w:rPr>
            </w:pPr>
          </w:p>
        </w:tc>
        <w:tc>
          <w:tcPr>
            <w:tcW w:w="2025" w:type="dxa"/>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Ειδικότητα</w:t>
            </w:r>
          </w:p>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sz w:val="18"/>
                <w:szCs w:val="18"/>
              </w:rPr>
              <w:t>(Βασικός τίτλος σπουδών)</w:t>
            </w:r>
          </w:p>
        </w:tc>
      </w:tr>
      <w:tr w:rsidR="00205D3B" w:rsidRPr="00513D15" w:rsidTr="00D039D3">
        <w:trPr>
          <w:trHeight w:val="462"/>
        </w:trPr>
        <w:tc>
          <w:tcPr>
            <w:tcW w:w="10456" w:type="dxa"/>
            <w:gridSpan w:val="12"/>
            <w:vAlign w:val="center"/>
          </w:tcPr>
          <w:p w:rsidR="00205D3B" w:rsidRPr="000F213A" w:rsidRDefault="00205D3B" w:rsidP="00D039D3">
            <w:pPr>
              <w:pStyle w:val="a5"/>
              <w:ind w:left="-85" w:right="-85"/>
              <w:jc w:val="center"/>
              <w:rPr>
                <w:rFonts w:ascii="Tahoma" w:hAnsi="Tahoma" w:cs="Tahoma"/>
                <w:b/>
                <w:szCs w:val="24"/>
              </w:rPr>
            </w:pPr>
            <w:r w:rsidRPr="000F213A">
              <w:rPr>
                <w:rFonts w:ascii="Tahoma" w:hAnsi="Tahoma" w:cs="Tahoma"/>
                <w:b/>
                <w:caps/>
                <w:color w:val="000000"/>
                <w:szCs w:val="24"/>
                <w:highlight w:val="green"/>
              </w:rPr>
              <w:t>ΓΕΝΙΚΑ  ΜΑΘΗΜΑΤΑ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ΕφαρμοσμΕνα ΜαθηματικΑ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Μαθηματικά Πληροφορική</w:t>
            </w:r>
          </w:p>
        </w:tc>
        <w:tc>
          <w:tcPr>
            <w:tcW w:w="2025"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Μαθηματικοί 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10020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ΓεωργικΗ ΧημΕΙα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3</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Χημεία</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 2. Χημικοί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3</w:t>
            </w:r>
          </w:p>
        </w:tc>
        <w:tc>
          <w:tcPr>
            <w:tcW w:w="1927" w:type="dxa"/>
            <w:vAlign w:val="center"/>
          </w:tcPr>
          <w:p w:rsidR="00205D3B" w:rsidRPr="009945A8"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9945A8">
              <w:rPr>
                <w:rFonts w:ascii="Tahoma" w:hAnsi="Tahoma" w:cs="Tahoma"/>
                <w:color w:val="000000"/>
                <w:sz w:val="18"/>
                <w:szCs w:val="18"/>
              </w:rPr>
              <w:t xml:space="preserve"> 10030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ΑγροοικολογΙα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Αγροοικολογία, Οικολογία</w:t>
            </w:r>
          </w:p>
        </w:tc>
        <w:tc>
          <w:tcPr>
            <w:tcW w:w="2025"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Γεωπόνος Φ.Π., Τεχν. Γεωπονίας Ζ.Π., Τεχν. Γεωπονίας Φ.Π.,  Δασολόγος, Κτηνίατρος, Χημικός, Περιβαλλοντο-λόγος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10040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εισαγωγη στην ΠληροφορικΗ</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Μαθηματικά Πληροφορική</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 xml:space="preserve">Πτυχιούχος σχολών Πληροφορικής με αποδεδει-γμένη ειδική  εμπειρία  </w:t>
            </w:r>
          </w:p>
        </w:tc>
      </w:tr>
      <w:tr w:rsidR="00205D3B" w:rsidRPr="00513D15" w:rsidTr="00D039D3">
        <w:trPr>
          <w:trHeight w:val="546"/>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10050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5358FD">
              <w:rPr>
                <w:rFonts w:ascii="Tahoma" w:hAnsi="Tahoma" w:cs="Tahoma"/>
                <w:caps/>
                <w:color w:val="000000"/>
                <w:sz w:val="18"/>
                <w:szCs w:val="18"/>
              </w:rPr>
              <w:t>ΓενικΗ ΒιολογΙα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2025" w:type="dxa"/>
            <w:vAlign w:val="center"/>
          </w:tcPr>
          <w:p w:rsidR="00205D3B" w:rsidRDefault="00205D3B" w:rsidP="00D039D3">
            <w:pPr>
              <w:pStyle w:val="a5"/>
              <w:ind w:left="-57" w:right="-57"/>
              <w:rPr>
                <w:rFonts w:ascii="Tahoma" w:hAnsi="Tahoma" w:cs="Tahoma"/>
                <w:sz w:val="16"/>
                <w:szCs w:val="16"/>
              </w:rPr>
            </w:pPr>
            <w:r w:rsidRPr="005358FD">
              <w:rPr>
                <w:rFonts w:ascii="Tahoma" w:hAnsi="Tahoma" w:cs="Tahoma"/>
                <w:sz w:val="16"/>
                <w:szCs w:val="16"/>
              </w:rPr>
              <w:t>Βιο</w:t>
            </w:r>
            <w:r>
              <w:rPr>
                <w:rFonts w:ascii="Tahoma" w:hAnsi="Tahoma" w:cs="Tahoma"/>
                <w:sz w:val="16"/>
                <w:szCs w:val="16"/>
              </w:rPr>
              <w:t xml:space="preserve">λόγος </w:t>
            </w:r>
            <w:r>
              <w:rPr>
                <w:rFonts w:ascii="Tahoma" w:hAnsi="Tahoma" w:cs="Tahoma"/>
                <w:color w:val="000000"/>
                <w:sz w:val="16"/>
                <w:szCs w:val="16"/>
              </w:rPr>
              <w:t xml:space="preserve">με αποδεδειγμένη ειδική  εμπειρία  </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10060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ΓεωργικΗ ΛογιστικΗ</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Γεωργική Λογιστική, Οικονομικά</w:t>
            </w:r>
          </w:p>
        </w:tc>
        <w:tc>
          <w:tcPr>
            <w:tcW w:w="2025"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Οικονομολόγος, Τεχν. Λογιστικής, Γεωπόνος </w:t>
            </w:r>
            <w:r>
              <w:rPr>
                <w:rFonts w:ascii="Tahoma" w:hAnsi="Tahoma" w:cs="Tahoma"/>
                <w:color w:val="000000"/>
                <w:sz w:val="16"/>
                <w:szCs w:val="16"/>
              </w:rPr>
              <w:t>με αποδεδειγμένη ειδική  εμπειρία</w:t>
            </w:r>
          </w:p>
        </w:tc>
      </w:tr>
      <w:tr w:rsidR="00205D3B" w:rsidRPr="00513D15" w:rsidTr="00D039D3">
        <w:trPr>
          <w:trHeight w:val="822"/>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ΓενικΗ ΓεωργΙα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Γενική Γεωργία</w:t>
            </w:r>
          </w:p>
        </w:tc>
        <w:tc>
          <w:tcPr>
            <w:tcW w:w="2025"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w:t>
            </w:r>
            <w:r w:rsidRPr="003254C4">
              <w:rPr>
                <w:rFonts w:ascii="Tahoma" w:hAnsi="Tahoma" w:cs="Tahoma"/>
                <w:sz w:val="16"/>
                <w:szCs w:val="16"/>
              </w:rPr>
              <w:t>-</w:t>
            </w:r>
            <w:r>
              <w:rPr>
                <w:rFonts w:ascii="Tahoma" w:hAnsi="Tahoma" w:cs="Tahoma"/>
                <w:sz w:val="16"/>
                <w:szCs w:val="16"/>
              </w:rPr>
              <w:t>νη εμπειρία στη Γεωργία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20020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ΒιοχημεΙα - ΑρχΕς ΒιοτεχνολογΙας</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Χημεία, Βιοχημεία, Βιοτεχνολογία</w:t>
            </w:r>
          </w:p>
        </w:tc>
        <w:tc>
          <w:tcPr>
            <w:tcW w:w="2025"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Βιολόγος, Χημικός, Γεωπόνος Ζ.Π., Γεωπόνος-Βιοτεχνολόγος, Κτηνίατρος, Απόφοιτοι Βιοϊατρικών Επιστημών</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ΓενετικΗ</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Γενετική</w:t>
            </w:r>
          </w:p>
        </w:tc>
        <w:tc>
          <w:tcPr>
            <w:tcW w:w="2025"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ή βιολόγος με αποδεδειγμένη εμπειρία στην Γενετική</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w:t>
            </w:r>
            <w:r w:rsidRPr="00F074F5">
              <w:rPr>
                <w:rFonts w:ascii="Tahoma" w:hAnsi="Tahoma" w:cs="Tahoma"/>
                <w:color w:val="000000"/>
                <w:sz w:val="18"/>
                <w:szCs w:val="18"/>
              </w:rPr>
              <w:t>7</w:t>
            </w:r>
            <w:r w:rsidRPr="00F074F5">
              <w:rPr>
                <w:rFonts w:ascii="Tahoma" w:hAnsi="Tahoma" w:cs="Tahoma"/>
                <w:color w:val="000000"/>
                <w:sz w:val="18"/>
                <w:szCs w:val="18"/>
                <w:lang w:val="en-US"/>
              </w:rPr>
              <w:t>0</w:t>
            </w:r>
          </w:p>
        </w:tc>
        <w:tc>
          <w:tcPr>
            <w:tcW w:w="2522" w:type="dxa"/>
            <w:gridSpan w:val="2"/>
            <w:vAlign w:val="center"/>
          </w:tcPr>
          <w:p w:rsidR="00205D3B" w:rsidRPr="00893DAF" w:rsidRDefault="00205D3B" w:rsidP="00D039D3">
            <w:pPr>
              <w:ind w:left="-85" w:right="-85"/>
              <w:jc w:val="center"/>
              <w:rPr>
                <w:rFonts w:ascii="Tahoma" w:hAnsi="Tahoma" w:cs="Tahoma"/>
                <w:bCs/>
                <w:iCs/>
                <w:caps/>
                <w:color w:val="000000"/>
                <w:sz w:val="18"/>
                <w:szCs w:val="18"/>
                <w:lang w:val="en-US"/>
              </w:rPr>
            </w:pPr>
            <w:r w:rsidRPr="00893DAF">
              <w:rPr>
                <w:rFonts w:ascii="Tahoma" w:hAnsi="Tahoma" w:cs="Tahoma"/>
                <w:bCs/>
                <w:iCs/>
                <w:caps/>
                <w:color w:val="000000"/>
                <w:sz w:val="18"/>
                <w:szCs w:val="18"/>
              </w:rPr>
              <w:t>Φυσική –κλιματικη αλλαγη και γεωργια</w:t>
            </w:r>
          </w:p>
          <w:p w:rsidR="00205D3B" w:rsidRPr="00204923" w:rsidRDefault="00205D3B" w:rsidP="00D039D3">
            <w:pPr>
              <w:ind w:left="-85" w:right="-85"/>
              <w:jc w:val="center"/>
              <w:rPr>
                <w:rFonts w:ascii="Tahoma" w:hAnsi="Tahoma" w:cs="Tahoma"/>
                <w:bCs/>
                <w:iCs/>
                <w:caps/>
                <w:color w:val="000000"/>
                <w:sz w:val="18"/>
                <w:szCs w:val="18"/>
                <w:highlight w:val="yellow"/>
                <w:lang w:val="en-US"/>
              </w:rPr>
            </w:pP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1</w:t>
            </w:r>
          </w:p>
        </w:tc>
        <w:tc>
          <w:tcPr>
            <w:tcW w:w="1655" w:type="dxa"/>
            <w:gridSpan w:val="2"/>
            <w:vAlign w:val="center"/>
          </w:tcPr>
          <w:p w:rsidR="00205D3B" w:rsidRDefault="00205D3B" w:rsidP="00D039D3">
            <w:pPr>
              <w:pStyle w:val="a5"/>
              <w:ind w:left="-57" w:right="-57"/>
              <w:jc w:val="center"/>
              <w:rPr>
                <w:rFonts w:ascii="Tahoma" w:hAnsi="Tahoma" w:cs="Tahoma"/>
                <w:sz w:val="16"/>
                <w:szCs w:val="16"/>
              </w:rPr>
            </w:pPr>
            <w:r>
              <w:rPr>
                <w:rFonts w:ascii="Tahoma" w:hAnsi="Tahoma" w:cs="Tahoma"/>
                <w:sz w:val="16"/>
                <w:szCs w:val="16"/>
              </w:rPr>
              <w:t>Φυσική</w:t>
            </w:r>
          </w:p>
        </w:tc>
        <w:tc>
          <w:tcPr>
            <w:tcW w:w="2025" w:type="dxa"/>
          </w:tcPr>
          <w:p w:rsidR="00205D3B" w:rsidRDefault="00205D3B" w:rsidP="00D039D3">
            <w:pPr>
              <w:pStyle w:val="20"/>
              <w:ind w:left="-85" w:right="-85"/>
              <w:rPr>
                <w:rFonts w:ascii="Tahoma" w:hAnsi="Tahoma" w:cs="Tahoma"/>
                <w:sz w:val="16"/>
                <w:szCs w:val="16"/>
              </w:rPr>
            </w:pPr>
            <w:r>
              <w:rPr>
                <w:rFonts w:ascii="Tahoma" w:hAnsi="Tahoma" w:cs="Tahoma"/>
                <w:sz w:val="16"/>
                <w:szCs w:val="16"/>
              </w:rPr>
              <w:t>Φυσικός</w:t>
            </w:r>
            <w:r>
              <w:rPr>
                <w:rFonts w:ascii="Tahoma" w:hAnsi="Tahoma" w:cs="Tahoma"/>
                <w:color w:val="000000"/>
                <w:sz w:val="16"/>
                <w:szCs w:val="16"/>
              </w:rPr>
              <w:t xml:space="preserve"> 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20050</w:t>
            </w:r>
          </w:p>
        </w:tc>
        <w:tc>
          <w:tcPr>
            <w:tcW w:w="2522" w:type="dxa"/>
            <w:gridSpan w:val="2"/>
            <w:vAlign w:val="center"/>
          </w:tcPr>
          <w:p w:rsidR="00205D3B" w:rsidRPr="00204923" w:rsidRDefault="00205D3B" w:rsidP="00D039D3">
            <w:pPr>
              <w:ind w:left="-85" w:right="-85"/>
              <w:jc w:val="center"/>
              <w:rPr>
                <w:rFonts w:ascii="Tahoma" w:hAnsi="Tahoma" w:cs="Tahoma"/>
                <w:caps/>
                <w:color w:val="000000"/>
                <w:sz w:val="18"/>
                <w:szCs w:val="18"/>
                <w:highlight w:val="yellow"/>
              </w:rPr>
            </w:pPr>
            <w:r w:rsidRPr="00505DA4">
              <w:rPr>
                <w:rFonts w:ascii="Tahoma" w:hAnsi="Tahoma" w:cs="Tahoma"/>
                <w:caps/>
                <w:color w:val="000000"/>
                <w:sz w:val="18"/>
                <w:szCs w:val="18"/>
              </w:rPr>
              <w:t>Εισαγωγή στην Αρχιτεκτονική Τοπίου - Κηποτεχνία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pStyle w:val="a5"/>
              <w:ind w:left="-57" w:right="-57"/>
              <w:jc w:val="center"/>
              <w:rPr>
                <w:rFonts w:ascii="Tahoma" w:hAnsi="Tahoma" w:cs="Tahoma"/>
                <w:b/>
                <w:sz w:val="16"/>
                <w:szCs w:val="16"/>
              </w:rPr>
            </w:pPr>
            <w:r>
              <w:rPr>
                <w:rFonts w:ascii="Tahoma" w:hAnsi="Tahoma" w:cs="Tahoma"/>
                <w:sz w:val="16"/>
                <w:szCs w:val="16"/>
              </w:rPr>
              <w:t>Αρχιτεκτονική Τοπίου</w:t>
            </w:r>
          </w:p>
        </w:tc>
        <w:tc>
          <w:tcPr>
            <w:tcW w:w="2025" w:type="dxa"/>
            <w:vAlign w:val="center"/>
          </w:tcPr>
          <w:p w:rsidR="00205D3B" w:rsidRDefault="00205D3B" w:rsidP="00D039D3">
            <w:pPr>
              <w:ind w:left="-85" w:right="-85"/>
              <w:rPr>
                <w:sz w:val="16"/>
                <w:szCs w:val="16"/>
              </w:rPr>
            </w:pPr>
            <w:r>
              <w:rPr>
                <w:rFonts w:ascii="Tahoma" w:hAnsi="Tahoma" w:cs="Tahoma"/>
                <w:sz w:val="16"/>
                <w:szCs w:val="16"/>
              </w:rPr>
              <w:t xml:space="preserve">Αρχιτέκτονας Τοπίου </w:t>
            </w:r>
            <w:r>
              <w:rPr>
                <w:rFonts w:ascii="Tahoma" w:hAnsi="Tahoma" w:cs="Tahoma"/>
                <w:color w:val="000000"/>
                <w:sz w:val="16"/>
                <w:szCs w:val="16"/>
              </w:rPr>
              <w:t>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20060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ΓενικΗ ΖωοτεχνΙα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Εκτροφή &amp; διαχείριση αγροτικών ζώων</w:t>
            </w:r>
          </w:p>
        </w:tc>
        <w:tc>
          <w:tcPr>
            <w:tcW w:w="2025"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513D15" w:rsidTr="00D039D3">
        <w:trPr>
          <w:trHeight w:val="726"/>
        </w:trPr>
        <w:tc>
          <w:tcPr>
            <w:tcW w:w="10456" w:type="dxa"/>
            <w:gridSpan w:val="12"/>
            <w:vAlign w:val="center"/>
          </w:tcPr>
          <w:p w:rsidR="00205D3B" w:rsidRDefault="00205D3B" w:rsidP="00D039D3">
            <w:pPr>
              <w:pStyle w:val="a5"/>
              <w:ind w:left="-57" w:right="-57"/>
              <w:jc w:val="center"/>
              <w:rPr>
                <w:rFonts w:ascii="Tahoma" w:hAnsi="Tahoma" w:cs="Tahoma"/>
                <w:b/>
                <w:szCs w:val="24"/>
              </w:rPr>
            </w:pPr>
            <w:r>
              <w:rPr>
                <w:rFonts w:ascii="Tahoma" w:hAnsi="Tahoma" w:cs="Tahoma"/>
                <w:b/>
                <w:caps/>
                <w:color w:val="000000"/>
                <w:szCs w:val="24"/>
                <w:highlight w:val="green"/>
              </w:rPr>
              <w:t>ΜΑΘΗΜΑΤΑ ΚΑΤΕΥΘΥΝΣΗΣ  ΦΥΤΙΚΗΣ ΠΑΡΑΓΩΓΗΣ</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ΦΥΤΟΠΑΘΟΛΟΓΙΑ</w:t>
            </w:r>
          </w:p>
        </w:tc>
        <w:tc>
          <w:tcPr>
            <w:tcW w:w="829" w:type="dxa"/>
            <w:gridSpan w:val="2"/>
            <w:vAlign w:val="center"/>
          </w:tcPr>
          <w:p w:rsidR="00205D3B" w:rsidRPr="00F074F5" w:rsidRDefault="00205D3B" w:rsidP="00D039D3">
            <w:pPr>
              <w:pStyle w:val="a5"/>
              <w:ind w:left="-85" w:right="-85"/>
              <w:jc w:val="center"/>
              <w:rPr>
                <w:rFonts w:ascii="Tahoma" w:hAnsi="Tahoma" w:cs="Tahoma"/>
                <w:b/>
                <w:sz w:val="18"/>
                <w:szCs w:val="18"/>
              </w:rPr>
            </w:pP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Φυτοπαθολογία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ΓΕΩΡΓΙΚΕΣ &amp; ΘΕΡΜΟΚΗΠΙΑΚΕΣ ΚΑΤΑΣΚΕΥΕΣ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Κατασκευές</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Πολιτικός Μη-χανικός, ή Τοπογράφος Μηχανικός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31030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ΕΔΑΦΟΛΟΓΙΑ - ΔΙΑΧΕΙΡΙΣΗ ΕΔΑΦΙΚΩΝ ΠΟΡΩΝ (ΣΥΝΔΙΔΑΣΚΑΛΙΑ ΜΕ ΑΑΤ)</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Εδαφολογία</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Γεωπόνοις ή Τεχνολόγος Γεωπόνος Φυτικής Παρα-γωγής με αποδεδειγμένη εμπειρία. 2. Γεωλόγος με αποδεδειγμένη εμπειρία.</w:t>
            </w:r>
          </w:p>
        </w:tc>
      </w:tr>
      <w:tr w:rsidR="00205D3B" w:rsidRPr="00513D15" w:rsidTr="00D039D3">
        <w:trPr>
          <w:trHeight w:val="1326"/>
        </w:trPr>
        <w:tc>
          <w:tcPr>
            <w:tcW w:w="386" w:type="dxa"/>
            <w:vAlign w:val="center"/>
          </w:tcPr>
          <w:p w:rsidR="00205D3B" w:rsidRPr="009945A8" w:rsidRDefault="00205D3B" w:rsidP="00D039D3">
            <w:pPr>
              <w:ind w:left="-85" w:right="-85"/>
              <w:jc w:val="center"/>
              <w:rPr>
                <w:rFonts w:ascii="Tahoma" w:hAnsi="Tahoma" w:cs="Tahoma"/>
                <w:color w:val="000000"/>
                <w:sz w:val="18"/>
                <w:szCs w:val="18"/>
              </w:rPr>
            </w:pPr>
            <w:r w:rsidRPr="009945A8">
              <w:rPr>
                <w:rFonts w:ascii="Tahoma" w:hAnsi="Tahoma" w:cs="Tahoma"/>
                <w:color w:val="000000"/>
                <w:sz w:val="18"/>
                <w:szCs w:val="18"/>
              </w:rPr>
              <w:t>4</w:t>
            </w:r>
          </w:p>
        </w:tc>
        <w:tc>
          <w:tcPr>
            <w:tcW w:w="1927" w:type="dxa"/>
            <w:vAlign w:val="center"/>
          </w:tcPr>
          <w:p w:rsidR="00205D3B" w:rsidRPr="009945A8"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9945A8">
              <w:rPr>
                <w:rFonts w:ascii="Tahoma" w:hAnsi="Tahoma" w:cs="Tahoma"/>
                <w:color w:val="000000"/>
                <w:sz w:val="18"/>
                <w:szCs w:val="18"/>
              </w:rPr>
              <w:t xml:space="preserve"> 71020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ΓΕΩΡΓΙΚΗ ΟΙΚΟΝΟΜΙΑ &amp; ΤΕΧΝΙΚΟΟΙΚΟΝΟΜΙΚΕΣ ΜΕΛΕΤΕΣ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p>
        </w:tc>
        <w:tc>
          <w:tcPr>
            <w:tcW w:w="1655" w:type="dxa"/>
            <w:gridSpan w:val="2"/>
            <w:vAlign w:val="center"/>
          </w:tcPr>
          <w:p w:rsidR="00205D3B" w:rsidRPr="009945A8" w:rsidRDefault="00205D3B" w:rsidP="00D039D3">
            <w:pPr>
              <w:pStyle w:val="a5"/>
              <w:ind w:left="-57" w:right="-57"/>
              <w:jc w:val="center"/>
              <w:rPr>
                <w:rFonts w:ascii="Tahoma" w:hAnsi="Tahoma" w:cs="Tahoma"/>
                <w:sz w:val="16"/>
                <w:szCs w:val="16"/>
              </w:rPr>
            </w:pPr>
            <w:r>
              <w:rPr>
                <w:rFonts w:ascii="Tahoma" w:hAnsi="Tahoma" w:cs="Tahoma"/>
                <w:sz w:val="16"/>
                <w:szCs w:val="16"/>
              </w:rPr>
              <w:t>Γεωργική</w:t>
            </w:r>
            <w:r w:rsidRPr="009945A8">
              <w:rPr>
                <w:rFonts w:ascii="Tahoma" w:hAnsi="Tahoma" w:cs="Tahoma"/>
                <w:sz w:val="16"/>
                <w:szCs w:val="16"/>
              </w:rPr>
              <w:t xml:space="preserve"> </w:t>
            </w:r>
            <w:r>
              <w:rPr>
                <w:rFonts w:ascii="Tahoma" w:hAnsi="Tahoma" w:cs="Tahoma"/>
                <w:sz w:val="16"/>
                <w:szCs w:val="16"/>
              </w:rPr>
              <w:t>Οικονομία</w:t>
            </w:r>
            <w:r w:rsidRPr="009945A8">
              <w:rPr>
                <w:rFonts w:ascii="Tahoma" w:hAnsi="Tahoma" w:cs="Tahoma"/>
                <w:sz w:val="16"/>
                <w:szCs w:val="16"/>
              </w:rPr>
              <w:t xml:space="preserve"> –</w:t>
            </w:r>
          </w:p>
          <w:p w:rsidR="00205D3B" w:rsidRDefault="00205D3B" w:rsidP="00D039D3">
            <w:pPr>
              <w:pStyle w:val="a5"/>
              <w:ind w:left="-57" w:right="-57"/>
              <w:jc w:val="center"/>
              <w:rPr>
                <w:rFonts w:ascii="Tahoma" w:hAnsi="Tahoma" w:cs="Tahoma"/>
                <w:b/>
                <w:sz w:val="16"/>
                <w:szCs w:val="16"/>
              </w:rPr>
            </w:pPr>
            <w:r w:rsidRPr="009945A8">
              <w:rPr>
                <w:rFonts w:ascii="Tahoma" w:hAnsi="Tahoma" w:cs="Tahoma"/>
                <w:sz w:val="16"/>
                <w:szCs w:val="16"/>
              </w:rPr>
              <w:t xml:space="preserve">Τεχνικοοικονομικές </w:t>
            </w:r>
            <w:r>
              <w:rPr>
                <w:rFonts w:ascii="Tahoma" w:hAnsi="Tahoma" w:cs="Tahoma"/>
                <w:sz w:val="16"/>
                <w:szCs w:val="16"/>
              </w:rPr>
              <w:t>Μελέτες</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οικονομολόγος με αποδεδειγμένη εμπειρία στην Γεωργική Οικονομία και στην σύνταξη Τεχνοοικονομικών μελετών</w:t>
            </w:r>
          </w:p>
        </w:tc>
      </w:tr>
      <w:tr w:rsidR="00205D3B" w:rsidRPr="00513D15" w:rsidTr="00D039D3">
        <w:trPr>
          <w:trHeight w:val="1170"/>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927"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TEG 33010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ΦΥΣΙΟΛΟΓΙΑ-ΜΟΡΦΟΛΟΓΙΑ ΦΥΤΩΝ  (ΣΥΝΔΙΔΑΣΚΑΛΙΑ ΜΕ ΑΑΤ)</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3</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Φυσιολογία και Μορφολογία  Φυτών</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Φυσιολογία και Μορφολογία  των Φυτών</w:t>
            </w:r>
          </w:p>
        </w:tc>
      </w:tr>
      <w:tr w:rsidR="00205D3B" w:rsidRPr="00513D15" w:rsidTr="00D039D3">
        <w:trPr>
          <w:trHeight w:val="942"/>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31060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ΒΕΛΤΙΩΣΗ ΦΥΤΩΝ</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Βελτίωση Φυτών</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 Βελτίωση των φυτών</w:t>
            </w:r>
          </w:p>
        </w:tc>
      </w:tr>
      <w:tr w:rsidR="00205D3B" w:rsidRPr="00513D15" w:rsidTr="00D039D3">
        <w:trPr>
          <w:trHeight w:val="2130"/>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41010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ΑΡΔΕΥΣΕΙΣ</w:t>
            </w:r>
          </w:p>
        </w:tc>
        <w:tc>
          <w:tcPr>
            <w:tcW w:w="829" w:type="dxa"/>
            <w:gridSpan w:val="2"/>
            <w:vAlign w:val="center"/>
          </w:tcPr>
          <w:p w:rsidR="00205D3B" w:rsidRPr="00F074F5" w:rsidRDefault="00205D3B" w:rsidP="00307C6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Υδραυλικά έργα</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513D15" w:rsidTr="00D039D3">
        <w:trPr>
          <w:trHeight w:val="942"/>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41020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ΔΕΝΔΡΟΚΟΜΙΑ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Δενδροκομία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61030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ΓΕΩΡΓΙΚΑ ΜΗΧΑΝΗΜΑΤΑ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2025" w:type="dxa"/>
            <w:vAlign w:val="center"/>
          </w:tcPr>
          <w:p w:rsidR="00205D3B" w:rsidRDefault="00205D3B" w:rsidP="00D039D3">
            <w:pPr>
              <w:spacing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Μηχα-νολόγος  Μηχανικός με αποδεδειγμένη εμπειρία.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3401BC"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3401BC">
              <w:rPr>
                <w:rFonts w:ascii="Tahoma" w:hAnsi="Tahoma" w:cs="Tahoma"/>
                <w:color w:val="000000"/>
                <w:sz w:val="18"/>
                <w:szCs w:val="18"/>
              </w:rPr>
              <w:t xml:space="preserve"> 41040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ΘΡΕΨΗ ΦΥΤΩΝ – ΦΥΛΟΔΙΑΓΝΩΣΤΙΚΗ (ΣΥΝΔΙΔΑΣΚΑΛΙΑ ΜΕ ΑΑΤ)</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Θρέψη Φυτών</w:t>
            </w:r>
          </w:p>
        </w:tc>
        <w:tc>
          <w:tcPr>
            <w:tcW w:w="2025" w:type="dxa"/>
            <w:vAlign w:val="center"/>
          </w:tcPr>
          <w:p w:rsidR="00205D3B" w:rsidRDefault="00205D3B" w:rsidP="00D039D3">
            <w:pPr>
              <w:spacing w:after="40"/>
              <w:ind w:left="-57" w:right="-57"/>
              <w:rPr>
                <w:rFonts w:ascii="Tahoma" w:hAnsi="Tahoma" w:cs="Tahoma"/>
                <w:color w:val="000000"/>
                <w:sz w:val="16"/>
                <w:szCs w:val="16"/>
              </w:rPr>
            </w:pPr>
            <w:r>
              <w:rPr>
                <w:rFonts w:ascii="Tahoma" w:hAnsi="Tahoma" w:cs="Tahoma"/>
                <w:color w:val="000000"/>
                <w:sz w:val="16"/>
                <w:szCs w:val="16"/>
              </w:rPr>
              <w:t>Γεωπόνοι ή Τεχνολόγοι Γεωπόνοι Φυτικής Παραγωγής με αποδεδειγμένη εμπειρία.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11</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41050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ΣΥΣΤΗΜΑΤΙΚΗ ΒΟΤΑΝΙΚΗ –ΖΙΖΑΝΙΟΛΟΓΙΑ (ΣΥΝΔΙΔΑΣΚΑΛΙΑ ΜΕ ΑΑΤ)</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Συστηματική Βοτανική – Ζιζανιολόγια</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Βοτανική</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41060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ΑΡΩΜΑΤΙΚΑ &amp; ΦΑΡΜΑΚΕΥΤΙΚΑ  ΦΥΤΑ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Αρωματικά και Φαρμακευτικά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στα Αρωματικά και φαρμακευτικά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ΒΙΟΜΗΧΑΝΙΚΑ &amp; ΕΝΕΡΓΕΙΑΚΑ ΦΥΤΑ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Βιομηχανικά και  Ενεργειακά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στα Βιομηχανικά και ενεργειακά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ΣΤΡΑΓΓΙΣΕΙΣ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Υδραυλικά έργα</w:t>
            </w:r>
          </w:p>
        </w:tc>
        <w:tc>
          <w:tcPr>
            <w:tcW w:w="2025"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51030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ΣΙΤΗΡΑ - ΨΥΧΑΝΘΗ - ΚΤΗΝΟΤΡΟΦΙΚΑ ΦΥΤΑ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Σιτηρά</w:t>
            </w:r>
          </w:p>
          <w:p w:rsidR="00205D3B" w:rsidRDefault="00205D3B" w:rsidP="00D039D3">
            <w:pPr>
              <w:ind w:left="-57" w:right="-57"/>
              <w:jc w:val="center"/>
              <w:rPr>
                <w:rFonts w:ascii="Tahoma" w:hAnsi="Tahoma" w:cs="Tahoma"/>
                <w:sz w:val="16"/>
                <w:szCs w:val="16"/>
              </w:rPr>
            </w:pPr>
            <w:r>
              <w:rPr>
                <w:rFonts w:ascii="Tahoma" w:hAnsi="Tahoma" w:cs="Tahoma"/>
                <w:sz w:val="16"/>
                <w:szCs w:val="16"/>
              </w:rPr>
              <w:t>ψυχανθή &amp; Κτην/κά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καλλιέργεια σιτηρών,  στα ψυχανθή και κτηνοτροφικά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51040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ΛΑΧΑΝΟΚΟΜΙΑ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Κηπευτικές Καλλιέργειες</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στις Κηπευτικές Καλλιέργειες</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w:t>
            </w:r>
            <w:r w:rsidRPr="00F074F5">
              <w:rPr>
                <w:rFonts w:ascii="Tahoma" w:hAnsi="Tahoma" w:cs="Tahoma"/>
                <w:color w:val="000000"/>
                <w:sz w:val="18"/>
                <w:szCs w:val="18"/>
              </w:rPr>
              <w:t>6</w:t>
            </w:r>
            <w:r w:rsidRPr="00F074F5">
              <w:rPr>
                <w:rFonts w:ascii="Tahoma" w:hAnsi="Tahoma" w:cs="Tahoma"/>
                <w:color w:val="000000"/>
                <w:sz w:val="18"/>
                <w:szCs w:val="18"/>
                <w:lang w:val="en-US"/>
              </w:rPr>
              <w:t>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ΕΛΙΑ ΑΜΠΕΛΙ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p>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Ελιάς και Αμπέλου</w:t>
            </w:r>
          </w:p>
          <w:p w:rsidR="00205D3B" w:rsidRDefault="00205D3B" w:rsidP="00D039D3">
            <w:pPr>
              <w:ind w:left="-57" w:right="-57"/>
              <w:jc w:val="center"/>
              <w:rPr>
                <w:rFonts w:ascii="Tahoma" w:hAnsi="Tahoma" w:cs="Tahoma"/>
                <w:sz w:val="16"/>
                <w:szCs w:val="16"/>
              </w:rPr>
            </w:pPr>
          </w:p>
          <w:p w:rsidR="00205D3B" w:rsidRDefault="00205D3B" w:rsidP="00D039D3">
            <w:pPr>
              <w:ind w:left="-57" w:right="-57"/>
              <w:jc w:val="center"/>
              <w:rPr>
                <w:rFonts w:ascii="Tahoma" w:hAnsi="Tahoma" w:cs="Tahoma"/>
                <w:sz w:val="16"/>
                <w:szCs w:val="16"/>
              </w:rPr>
            </w:pP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ΖΩΙΚΟΙ ΕΧΘΡΟΙ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Ζωικοί Εχθροί Καλλιεργούμε-νων  Φυτών</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Εντομολογία – Ακαρεολογία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ΠΑΡΑΓΩΓΗ ΠΟΛΛΑΠΛΑΣΙΑΣΤΙΚΟΥ ΥΛΙΚΟΥ</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Παραγωγή Πολλαπλασιαστικού Υλικού</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παραγωγή Πολ/κου υλικού</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20</w:t>
            </w:r>
          </w:p>
        </w:tc>
        <w:tc>
          <w:tcPr>
            <w:tcW w:w="1927"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 61</w:t>
            </w:r>
            <w:r w:rsidRPr="00F074F5">
              <w:rPr>
                <w:rFonts w:ascii="Tahoma" w:hAnsi="Tahoma" w:cs="Tahoma"/>
                <w:color w:val="000000"/>
                <w:sz w:val="18"/>
                <w:szCs w:val="18"/>
              </w:rPr>
              <w:t>200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ΓΙΓΑΡΤΟΚΑΡΠΑ-ΕΣΠΕΡΙΔΟΕΙΔΗ</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61080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lang w:val="en-US"/>
              </w:rPr>
            </w:pPr>
            <w:r w:rsidRPr="00F074F5">
              <w:rPr>
                <w:rFonts w:ascii="Tahoma" w:hAnsi="Tahoma" w:cs="Tahoma"/>
                <w:caps/>
                <w:color w:val="000000"/>
                <w:sz w:val="18"/>
                <w:szCs w:val="18"/>
                <w:lang w:val="en-US"/>
              </w:rPr>
              <w:t>ΦΥΣΙΚΟΙ ΠΕΡΙΒΑΛΛΟΝΤΙΚΟΙ ΚΙΝΔΥΝΟΙ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Διαχείριση Φυσικών Περιβάλλον</w:t>
            </w:r>
          </w:p>
        </w:tc>
        <w:tc>
          <w:tcPr>
            <w:tcW w:w="2025"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 xml:space="preserve">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w:t>
            </w:r>
            <w:r>
              <w:rPr>
                <w:rFonts w:ascii="Tahoma" w:hAnsi="Tahoma" w:cs="Tahoma"/>
                <w:color w:val="000000"/>
                <w:sz w:val="16"/>
                <w:szCs w:val="16"/>
              </w:rPr>
              <w:lastRenderedPageBreak/>
              <w:t>Τοπογράφος Μηχανικός με αποδεδειγμένη εμπειρία.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lastRenderedPageBreak/>
              <w:t>2</w:t>
            </w:r>
            <w:r>
              <w:rPr>
                <w:rFonts w:ascii="Tahoma" w:hAnsi="Tahoma" w:cs="Tahoma"/>
                <w:bCs/>
                <w:color w:val="000000"/>
                <w:sz w:val="18"/>
                <w:szCs w:val="18"/>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TEG61090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lang w:val="en-US"/>
              </w:rPr>
            </w:pPr>
            <w:r w:rsidRPr="00F074F5">
              <w:rPr>
                <w:rFonts w:ascii="Tahoma" w:hAnsi="Tahoma" w:cs="Tahoma"/>
                <w:bCs/>
                <w:caps/>
                <w:color w:val="000000"/>
                <w:sz w:val="18"/>
                <w:szCs w:val="18"/>
                <w:lang w:val="en-US"/>
              </w:rPr>
              <w:t>ΒΙΟΜΕΤΡΙΑ-ΓΕΩΡΓΙΚΟΣ ΠΕΙΡΑΜΑΤΙΣΜΟΣ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Στατιστική</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Γεωπόνοι Φυτικής Παρα-γωγής, ή Διαχείρισης Φυσι-κών  Πόρων, με αποδε-δειγμένη εμπειρία.         2. Μαθηματικός με αποδεδειγμένη ειδική εμπειρία.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3</w:t>
            </w:r>
          </w:p>
        </w:tc>
        <w:tc>
          <w:tcPr>
            <w:tcW w:w="1927" w:type="dxa"/>
            <w:vAlign w:val="center"/>
          </w:tcPr>
          <w:p w:rsidR="00205D3B" w:rsidRPr="00B87E7F"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B87E7F">
              <w:rPr>
                <w:rFonts w:ascii="Tahoma" w:hAnsi="Tahoma" w:cs="Tahoma"/>
                <w:color w:val="000000"/>
                <w:sz w:val="18"/>
                <w:szCs w:val="18"/>
              </w:rPr>
              <w:t xml:space="preserve"> 71090</w:t>
            </w:r>
          </w:p>
        </w:tc>
        <w:tc>
          <w:tcPr>
            <w:tcW w:w="2522" w:type="dxa"/>
            <w:gridSpan w:val="2"/>
            <w:vAlign w:val="center"/>
          </w:tcPr>
          <w:p w:rsidR="00205D3B" w:rsidRPr="00B87E7F" w:rsidRDefault="00205D3B" w:rsidP="00D039D3">
            <w:pPr>
              <w:ind w:left="-85" w:right="-85"/>
              <w:jc w:val="center"/>
              <w:rPr>
                <w:rFonts w:ascii="Tahoma" w:hAnsi="Tahoma" w:cs="Tahoma"/>
                <w:caps/>
                <w:color w:val="000000"/>
                <w:sz w:val="18"/>
                <w:szCs w:val="18"/>
              </w:rPr>
            </w:pPr>
            <w:r w:rsidRPr="00B87E7F">
              <w:rPr>
                <w:rFonts w:ascii="Tahoma" w:hAnsi="Tahoma" w:cs="Tahoma"/>
                <w:caps/>
                <w:color w:val="000000"/>
                <w:sz w:val="18"/>
                <w:szCs w:val="18"/>
              </w:rPr>
              <w:t>ΕΙΔΙΚΗ ΛΑΧΑΝΟΚΟΜΙΑ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στις Κηπευτικές Καλλιέργειες</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 xml:space="preserve">Γεωργική Φαρμακολογία </w:t>
            </w:r>
            <w:r w:rsidRPr="00F074F5">
              <w:rPr>
                <w:rFonts w:ascii="Tahoma" w:hAnsi="Tahoma" w:cs="Tahoma"/>
                <w:bCs/>
                <w:color w:val="000000"/>
                <w:sz w:val="18"/>
                <w:szCs w:val="18"/>
              </w:rPr>
              <w:t>(ΣΥΝΔΙΔΑΣΚΑΛΙΑ ΜΕ ΑΑΤ)</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Γεωργική Φαρμακολογία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 – Εντομολογία - Ακαρεολογία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71100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bCs/>
                <w:caps/>
                <w:color w:val="000000"/>
                <w:sz w:val="18"/>
                <w:szCs w:val="18"/>
              </w:rPr>
              <w:t>ΕιδικΗ  ΦυτοπαθολογΙα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Φυτοπαθολογία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513D15" w:rsidTr="00D039D3">
        <w:trPr>
          <w:trHeight w:val="1121"/>
        </w:trPr>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ΟλοκληρωμΕνη ΦυτοπροστασΙα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 – Εντομολογία - Ακαρεολογία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TEG71070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Γεωργικές Βιομηχανίες- Ποιοτικός   Ελεγχος &amp; Πιστοποίηση Αγροτικών Προϊόντων</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 xml:space="preserve">1. Γεωπόνος ή Τεχνολόγος Γεωπόνος με αποδεδειγ-μένη εμπειρία.  2. Χημικός με αποδεδειγμένη εμπει-ρία. 3. Γεωπόνος ή Τεχνολόγος Γεωπόνος με αποδεδειγμένη </w:t>
            </w:r>
            <w:r>
              <w:rPr>
                <w:rFonts w:ascii="Tahoma" w:hAnsi="Tahoma" w:cs="Tahoma"/>
                <w:sz w:val="16"/>
                <w:szCs w:val="16"/>
              </w:rPr>
              <w:t>εμπειρία στον ποιοτικό έλεγχο και στην πιστοποίηση αγροτικών προϊόντων</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28</w:t>
            </w:r>
          </w:p>
        </w:tc>
        <w:tc>
          <w:tcPr>
            <w:tcW w:w="1927" w:type="dxa"/>
            <w:vAlign w:val="center"/>
          </w:tcPr>
          <w:p w:rsidR="00205D3B"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Pr>
                <w:rFonts w:ascii="Tahoma" w:hAnsi="Tahoma" w:cs="Tahoma"/>
                <w:color w:val="000000"/>
                <w:sz w:val="18"/>
                <w:szCs w:val="18"/>
              </w:rPr>
              <w:t xml:space="preserve"> 71080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ΚαλλιΕργειες in vitro</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Καλλιέργειες in  vitro</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στις Καλλιέργειες in  vitro</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61100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Ειδική Δενδροκομία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Δενδροκομία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rPr>
          <w:trHeight w:val="774"/>
        </w:trPr>
        <w:tc>
          <w:tcPr>
            <w:tcW w:w="10456" w:type="dxa"/>
            <w:gridSpan w:val="12"/>
            <w:vAlign w:val="center"/>
          </w:tcPr>
          <w:p w:rsidR="00205D3B" w:rsidRDefault="00205D3B" w:rsidP="00D039D3">
            <w:pPr>
              <w:pStyle w:val="a5"/>
              <w:ind w:left="-85" w:right="-85"/>
              <w:jc w:val="center"/>
              <w:rPr>
                <w:rFonts w:ascii="Tahoma" w:hAnsi="Tahoma" w:cs="Tahoma"/>
                <w:b/>
                <w:szCs w:val="24"/>
                <w:highlight w:val="green"/>
              </w:rPr>
            </w:pPr>
            <w:r>
              <w:rPr>
                <w:rFonts w:ascii="Tahoma" w:hAnsi="Tahoma" w:cs="Tahoma"/>
                <w:b/>
                <w:caps/>
                <w:color w:val="000000"/>
                <w:szCs w:val="24"/>
                <w:highlight w:val="green"/>
              </w:rPr>
              <w:t>ΜΑΘΗΜΑΤΑ  ΚΑΤΕΥΘΥΝΣΗΣ  ΖΩΙΚΗΣ ΠΑΡΑΓΩΓΗΣ</w:t>
            </w:r>
          </w:p>
        </w:tc>
      </w:tr>
      <w:tr w:rsidR="00205D3B" w:rsidTr="00D039D3">
        <w:trPr>
          <w:trHeight w:val="954"/>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 32010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ΑΝΑΤΟΜΙΑ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Ανατομία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1314"/>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 32020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ΜΙΚΡΟΒΙΟΛΟΓΙΑ-ΑΝΟΣΟΛΟΓΙΑ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Μικροβιολογία, Ανοσολογία</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Βιολόγος, Απόφοιτοι Βιοϊατρικών Επιστημών,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1542"/>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ΦΥΣΙΟΛΟΓΙΑ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Φυσιολογία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Βιολόγος, Γεωπόνος Ζ.Π., Απόφοιτοι Βιοϊατρικών Επιστημών,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TEG32040</w:t>
            </w:r>
          </w:p>
        </w:tc>
        <w:tc>
          <w:tcPr>
            <w:tcW w:w="2522" w:type="dxa"/>
            <w:gridSpan w:val="2"/>
            <w:vAlign w:val="center"/>
          </w:tcPr>
          <w:p w:rsidR="00205D3B" w:rsidRPr="00E75EC5" w:rsidRDefault="00205D3B" w:rsidP="00D039D3">
            <w:pPr>
              <w:jc w:val="center"/>
              <w:rPr>
                <w:rFonts w:ascii="Tahoma" w:hAnsi="Tahoma" w:cs="Tahoma"/>
                <w:bCs/>
                <w:sz w:val="18"/>
                <w:szCs w:val="18"/>
                <w:highlight w:val="yellow"/>
              </w:rPr>
            </w:pPr>
            <w:r w:rsidRPr="00E24DF6">
              <w:rPr>
                <w:rFonts w:ascii="Tahoma" w:hAnsi="Tahoma" w:cs="Tahoma"/>
                <w:bCs/>
                <w:sz w:val="18"/>
                <w:szCs w:val="18"/>
              </w:rPr>
              <w:t>ΔΙΑΧΕΙΡΙΣΗ ΑΓΡΟΔΙΑΤΡΟΦΙΚΩΝ ΕΠΙΧΕΙΡΗΣΕΩΝ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jc w:val="center"/>
              <w:rPr>
                <w:rFonts w:ascii="Tahoma" w:hAnsi="Tahoma" w:cs="Tahoma"/>
                <w:sz w:val="16"/>
                <w:szCs w:val="16"/>
              </w:rPr>
            </w:pPr>
            <w:r w:rsidRPr="00865E27">
              <w:rPr>
                <w:rFonts w:ascii="Tahoma" w:hAnsi="Tahoma" w:cs="Tahoma"/>
                <w:sz w:val="16"/>
                <w:szCs w:val="16"/>
              </w:rPr>
              <w:t>Διοίκηση Αγροδιατροφικών Επιχειρήσεων</w:t>
            </w:r>
          </w:p>
        </w:tc>
        <w:tc>
          <w:tcPr>
            <w:tcW w:w="2025" w:type="dxa"/>
            <w:vAlign w:val="center"/>
          </w:tcPr>
          <w:p w:rsidR="00205D3B" w:rsidRPr="00865E27" w:rsidRDefault="00205D3B" w:rsidP="00D039D3">
            <w:pPr>
              <w:rPr>
                <w:rFonts w:ascii="Tahoma" w:hAnsi="Tahoma" w:cs="Tahoma"/>
                <w:sz w:val="16"/>
                <w:szCs w:val="16"/>
              </w:rPr>
            </w:pPr>
            <w:r w:rsidRPr="00865E27">
              <w:rPr>
                <w:rFonts w:ascii="Tahoma" w:hAnsi="Tahoma" w:cs="Tahoma"/>
                <w:sz w:val="16"/>
                <w:szCs w:val="16"/>
              </w:rPr>
              <w:t xml:space="preserve">Γεωπόνος, Τεχν. Γεωπόνος, Απόφοιτοι Διοίκησης Επιχειρήσεων, Τεχν. Διοίκησης Επιχειρήσεων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ΤΕΧΝΟΛ. ΛΙΒΑΔΟΠΟΝΙΚΩΝ ΣΥΣΤ. &amp; ΚΤΗΝ/ΦΙΚΩΝ ΦΥΤΩΝ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Κτηνοτροφικά φυτά, 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Δασολόγος, Γεωπόνος Ζ.Π., Γεωπόνος Φ.Π.,  Κτηνίατρος, Τεχν. Γεωπονίας Φ.Π.,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ΑΝΑΠΑΡΑΓΩΓΗ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Αναπαραγωγή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ΣΤΟΙΧΕΙΑ ΠΑΘΟΛΟΓΙΑΣ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w:t>
            </w:r>
            <w:r w:rsidRPr="00865E27">
              <w:rPr>
                <w:rFonts w:ascii="Tahoma" w:hAnsi="Tahoma" w:cs="Tahoma"/>
                <w:color w:val="000000"/>
                <w:sz w:val="16"/>
                <w:szCs w:val="16"/>
              </w:rPr>
              <w:t>με αποδεδει</w:t>
            </w:r>
            <w:r>
              <w:rPr>
                <w:rFonts w:ascii="Tahoma" w:hAnsi="Tahoma" w:cs="Tahoma"/>
                <w:color w:val="000000"/>
                <w:sz w:val="16"/>
                <w:szCs w:val="16"/>
              </w:rPr>
              <w:t>-</w:t>
            </w:r>
            <w:r w:rsidRPr="00865E27">
              <w:rPr>
                <w:rFonts w:ascii="Tahoma" w:hAnsi="Tahoma" w:cs="Tahoma"/>
                <w:color w:val="000000"/>
                <w:sz w:val="16"/>
                <w:szCs w:val="16"/>
              </w:rPr>
              <w:t>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ΒΑΣΙΚΗ ΔΙΑΤΡΟΦΗ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ΠΑΡΑΣΙΤΟΛΟΓΙΑ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Παρασιτολογία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ΕΥΖΩΙΑ &amp; ΗΘΟΛΟΓΙΑ ΤΩΝ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Ευζωία, Ηθολογία και Συμπεριφορά των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562"/>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ΚΤΗΝΙΑΤΡΙΚΗ ΦΑΡΜΑΚΟΛΟΓΙΑ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Φαρμακολογία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ΕΦΑΡΜΟΣΜΕΝΗ ΔΙΑΤΡΟΦΗ ΑΓΡ. ΖΩΩΝ – ΤΕΧΝ. ΖΩΟΤΡΟΦΩΝ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ΛΟΙΜΩΔΗ ΝΟΣΗΜΑΤΑ - ΥΓΙΕΙΝΗ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Παθολογία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ΚΤΗΝΟΤΡΟΦΙΚΕΣ ΕΓΚΑΤΑΣΤΑΣΕΙΣ &amp; ΕΞΟΠΛΙΣΜΟΣ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after="40"/>
              <w:ind w:right="34"/>
              <w:jc w:val="both"/>
              <w:rPr>
                <w:rFonts w:ascii="Tahoma" w:hAnsi="Tahoma" w:cs="Tahoma"/>
                <w:sz w:val="16"/>
                <w:szCs w:val="16"/>
              </w:rPr>
            </w:pPr>
            <w:r w:rsidRPr="00865E27">
              <w:rPr>
                <w:rFonts w:ascii="Tahoma" w:hAnsi="Tahoma" w:cs="Tahoma"/>
                <w:sz w:val="16"/>
                <w:szCs w:val="16"/>
              </w:rPr>
              <w:t xml:space="preserve">Τεχν. Γεωπονίας Ζ.Π. Κτηνίατρος, Γεωπόνος Ζ.Π. </w:t>
            </w:r>
            <w:r w:rsidRPr="00865E27">
              <w:rPr>
                <w:rFonts w:ascii="Tahoma" w:hAnsi="Tahoma" w:cs="Tahoma"/>
                <w:color w:val="000000"/>
                <w:sz w:val="16"/>
                <w:szCs w:val="16"/>
              </w:rPr>
              <w:t>με αποδεδειγμένη ειδική  εμπειρία</w:t>
            </w:r>
          </w:p>
        </w:tc>
      </w:tr>
      <w:tr w:rsidR="00205D3B" w:rsidTr="00D039D3">
        <w:trPr>
          <w:trHeight w:val="1072"/>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15</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ΥΓΙΕΙΝΗ ΤΡΟΦΙΜΩΝ ΖΩΙΚΗΣ ΠΡΟΕΛΕΥΣΗΣ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Υγιεινή - Τεχνολογία Τροφίμων Ζωικής Προέλευσης</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Κτηνίατρος, Γεωπόνος Ζ.Π., Γεωπόνος Τεχνολο</w:t>
            </w:r>
            <w:r>
              <w:rPr>
                <w:rFonts w:ascii="Tahoma" w:hAnsi="Tahoma" w:cs="Tahoma"/>
                <w:sz w:val="16"/>
                <w:szCs w:val="16"/>
              </w:rPr>
              <w:t>-</w:t>
            </w:r>
            <w:r w:rsidRPr="00865E27">
              <w:rPr>
                <w:rFonts w:ascii="Tahoma" w:hAnsi="Tahoma" w:cs="Tahoma"/>
                <w:sz w:val="16"/>
                <w:szCs w:val="16"/>
              </w:rPr>
              <w:t xml:space="preserve">γίας Τροφίμων, Τεχν. Γεωπονίας Ζ.Π., Τεχν. Τροφίμων </w:t>
            </w:r>
            <w:r w:rsidRPr="00865E27">
              <w:rPr>
                <w:rFonts w:ascii="Tahoma" w:hAnsi="Tahoma" w:cs="Tahoma"/>
                <w:color w:val="000000"/>
                <w:sz w:val="16"/>
                <w:szCs w:val="16"/>
              </w:rPr>
              <w:t>με αποδεδει</w:t>
            </w:r>
            <w:r>
              <w:rPr>
                <w:rFonts w:ascii="Tahoma" w:hAnsi="Tahoma" w:cs="Tahoma"/>
                <w:color w:val="000000"/>
                <w:sz w:val="16"/>
                <w:szCs w:val="16"/>
              </w:rPr>
              <w:t>-</w:t>
            </w:r>
            <w:r w:rsidRPr="00865E27">
              <w:rPr>
                <w:rFonts w:ascii="Tahoma" w:hAnsi="Tahoma" w:cs="Tahoma"/>
                <w:color w:val="000000"/>
                <w:sz w:val="16"/>
                <w:szCs w:val="16"/>
              </w:rPr>
              <w:t>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ΒΙΟΛΟΓΙΚΗ ΚΤΗΝΟΤΡΟΦΙΑ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 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ΠΡΟΒΑΤΟΤΡΟΦΙΑ - ΑΙΓΟΤΡΟΦΙΑ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προβάτων-αιγών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ΧΟΙΡΟΤΡΟΦΙΑ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χοίρων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Κτηνίατρος, Γεωπόνος Ζ.Π., Τεχν. Γεωπονίας Ζ.Π.</w:t>
            </w:r>
            <w:r w:rsidRPr="00865E27">
              <w:rPr>
                <w:rFonts w:ascii="Tahoma" w:hAnsi="Tahoma" w:cs="Tahoma"/>
                <w:color w:val="000000"/>
                <w:sz w:val="16"/>
                <w:szCs w:val="16"/>
              </w:rPr>
              <w:t xml:space="preserve"> 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t>19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ΒΟΟΤΡΟΦΙΑ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βοοειδών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ΔΙΑΧΕΙΡΙΣΗ ΑΠΟΒΛΗΤΩΝ ΚΤΗΝΟΤΡΟΦΙΚΩΝ ΕΚΜΕΤΑΛΛΕΥΣΕΩΝ &amp; ΠΡΟΣΤΑΣΙΑ ΠΕΡΙΒΑΛΛΟΝΤΟΣ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Διαχείριση Αγροτικών Αποβλήτων,  Περιβαλλοντολογία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Περιβαλλοντολόγος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ΥΔΑΤΟΚΑΛΛΙΕΡΓΕΙΕΣ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836"/>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TEG62070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ΘΗΡΑΜΑΤΟΤΡΟΦΙΑ - ΕΝΑΛΛΑΚΤΙΚΕΣ ΕΚΤΡΟΦΕΣ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TEG62080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ΜΕΛΙΣΣΟΚΟΜΙΑ - ΣΗΡΟΤΡΟΦΙΑ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Μελισσοκομία – Σηροτροφία</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2</w:t>
            </w:r>
            <w:r>
              <w:rPr>
                <w:rFonts w:ascii="Tahoma" w:hAnsi="Tahoma" w:cs="Tahoma"/>
                <w:bCs/>
                <w:color w:val="000000"/>
                <w:sz w:val="18"/>
                <w:szCs w:val="18"/>
              </w:rPr>
              <w:t>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TEG62090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ΒΙΟΜΕΤΡΙΑ-ΓΕΩΡΓΙΚΟΣ ΠΕΙΡΑΜΑΤΙΣΜΟΣ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ind w:left="-57" w:right="-57"/>
              <w:jc w:val="center"/>
              <w:rPr>
                <w:rFonts w:ascii="Tahoma" w:hAnsi="Tahoma" w:cs="Tahoma"/>
                <w:color w:val="000000"/>
                <w:sz w:val="16"/>
                <w:szCs w:val="16"/>
              </w:rPr>
            </w:pPr>
            <w:r w:rsidRPr="00865E27">
              <w:rPr>
                <w:rFonts w:ascii="Tahoma" w:hAnsi="Tahoma" w:cs="Tahoma"/>
                <w:color w:val="000000"/>
                <w:sz w:val="16"/>
                <w:szCs w:val="16"/>
              </w:rPr>
              <w:t>Γεωργικός    Πειραματισμός ή</w:t>
            </w:r>
          </w:p>
          <w:p w:rsidR="00205D3B" w:rsidRPr="00865E27" w:rsidRDefault="00205D3B" w:rsidP="00D039D3">
            <w:pPr>
              <w:spacing w:before="40" w:after="40"/>
              <w:ind w:left="-57" w:right="-57"/>
              <w:jc w:val="center"/>
              <w:rPr>
                <w:rFonts w:ascii="Tahoma" w:hAnsi="Tahoma" w:cs="Tahoma"/>
                <w:color w:val="000000"/>
                <w:sz w:val="16"/>
                <w:szCs w:val="16"/>
              </w:rPr>
            </w:pPr>
            <w:r w:rsidRPr="00865E27">
              <w:rPr>
                <w:rFonts w:ascii="Tahoma" w:hAnsi="Tahoma" w:cs="Tahoma"/>
                <w:color w:val="000000"/>
                <w:sz w:val="16"/>
                <w:szCs w:val="16"/>
              </w:rPr>
              <w:t>Στατιστική</w:t>
            </w:r>
          </w:p>
        </w:tc>
        <w:tc>
          <w:tcPr>
            <w:tcW w:w="2025" w:type="dxa"/>
            <w:vAlign w:val="center"/>
          </w:tcPr>
          <w:p w:rsidR="00205D3B" w:rsidRPr="00865E27" w:rsidRDefault="00205D3B" w:rsidP="00D039D3">
            <w:pPr>
              <w:spacing w:before="40" w:after="40"/>
              <w:ind w:left="-57" w:right="-57"/>
              <w:rPr>
                <w:rFonts w:ascii="Tahoma" w:hAnsi="Tahoma" w:cs="Tahoma"/>
                <w:color w:val="000000"/>
                <w:sz w:val="16"/>
                <w:szCs w:val="16"/>
              </w:rPr>
            </w:pPr>
            <w:r w:rsidRPr="00865E27">
              <w:rPr>
                <w:rFonts w:ascii="Tahoma" w:hAnsi="Tahoma" w:cs="Tahoma"/>
                <w:color w:val="000000"/>
                <w:sz w:val="16"/>
                <w:szCs w:val="16"/>
              </w:rPr>
              <w:t>1. Γεωπόνο</w:t>
            </w:r>
            <w:r>
              <w:rPr>
                <w:rFonts w:ascii="Tahoma" w:hAnsi="Tahoma" w:cs="Tahoma"/>
                <w:color w:val="000000"/>
                <w:sz w:val="16"/>
                <w:szCs w:val="16"/>
              </w:rPr>
              <w:t>ς</w:t>
            </w:r>
            <w:r w:rsidRPr="00865E27">
              <w:rPr>
                <w:rFonts w:ascii="Tahoma" w:hAnsi="Tahoma" w:cs="Tahoma"/>
                <w:color w:val="000000"/>
                <w:sz w:val="16"/>
                <w:szCs w:val="16"/>
              </w:rPr>
              <w:t xml:space="preserve"> ή Τεχνολόγ</w:t>
            </w:r>
            <w:r>
              <w:rPr>
                <w:rFonts w:ascii="Tahoma" w:hAnsi="Tahoma" w:cs="Tahoma"/>
                <w:color w:val="000000"/>
                <w:sz w:val="16"/>
                <w:szCs w:val="16"/>
              </w:rPr>
              <w:t>ος</w:t>
            </w:r>
            <w:r w:rsidRPr="00865E27">
              <w:rPr>
                <w:rFonts w:ascii="Tahoma" w:hAnsi="Tahoma" w:cs="Tahoma"/>
                <w:color w:val="000000"/>
                <w:sz w:val="16"/>
                <w:szCs w:val="16"/>
              </w:rPr>
              <w:t xml:space="preserve"> Γεωπόνο</w:t>
            </w:r>
            <w:r>
              <w:rPr>
                <w:rFonts w:ascii="Tahoma" w:hAnsi="Tahoma" w:cs="Tahoma"/>
                <w:color w:val="000000"/>
                <w:sz w:val="16"/>
                <w:szCs w:val="16"/>
              </w:rPr>
              <w:t>ς</w:t>
            </w:r>
            <w:r w:rsidRPr="00865E27">
              <w:rPr>
                <w:rFonts w:ascii="Tahoma" w:hAnsi="Tahoma" w:cs="Tahoma"/>
                <w:color w:val="000000"/>
                <w:sz w:val="16"/>
                <w:szCs w:val="16"/>
              </w:rPr>
              <w:t xml:space="preserve"> Φυτικής Παρα</w:t>
            </w:r>
            <w:r>
              <w:rPr>
                <w:rFonts w:ascii="Tahoma" w:hAnsi="Tahoma" w:cs="Tahoma"/>
                <w:color w:val="000000"/>
                <w:sz w:val="16"/>
                <w:szCs w:val="16"/>
              </w:rPr>
              <w:t>-</w:t>
            </w:r>
            <w:r w:rsidRPr="00865E27">
              <w:rPr>
                <w:rFonts w:ascii="Tahoma" w:hAnsi="Tahoma" w:cs="Tahoma"/>
                <w:color w:val="000000"/>
                <w:sz w:val="16"/>
                <w:szCs w:val="16"/>
              </w:rPr>
              <w:t>γωγής, ή Διαχείρισης  Φυσικών  Πόρων, με αποδεδειγμένη εμπειρία.</w:t>
            </w:r>
            <w:r>
              <w:rPr>
                <w:rFonts w:ascii="Tahoma" w:hAnsi="Tahoma" w:cs="Tahoma"/>
                <w:color w:val="000000"/>
                <w:sz w:val="16"/>
                <w:szCs w:val="16"/>
              </w:rPr>
              <w:t xml:space="preserve">         </w:t>
            </w:r>
            <w:r w:rsidRPr="00865E27">
              <w:rPr>
                <w:rFonts w:ascii="Tahoma" w:hAnsi="Tahoma" w:cs="Tahoma"/>
                <w:color w:val="000000"/>
                <w:sz w:val="16"/>
                <w:szCs w:val="16"/>
              </w:rPr>
              <w:t>2. Μαθηματικοί με αποδε</w:t>
            </w:r>
            <w:r>
              <w:rPr>
                <w:rFonts w:ascii="Tahoma" w:hAnsi="Tahoma" w:cs="Tahoma"/>
                <w:color w:val="000000"/>
                <w:sz w:val="16"/>
                <w:szCs w:val="16"/>
              </w:rPr>
              <w:t>-</w:t>
            </w:r>
            <w:r w:rsidRPr="00865E27">
              <w:rPr>
                <w:rFonts w:ascii="Tahoma" w:hAnsi="Tahoma" w:cs="Tahoma"/>
                <w:color w:val="000000"/>
                <w:sz w:val="16"/>
                <w:szCs w:val="16"/>
              </w:rPr>
              <w:t>δειγμένη ειδική εμπειρία.</w:t>
            </w:r>
          </w:p>
        </w:tc>
      </w:tr>
      <w:tr w:rsidR="00205D3B" w:rsidTr="00D039D3">
        <w:trPr>
          <w:trHeight w:val="881"/>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B5317C">
              <w:rPr>
                <w:rFonts w:ascii="Tahoma" w:hAnsi="Tahoma" w:cs="Tahoma"/>
                <w:color w:val="000000"/>
                <w:sz w:val="18"/>
                <w:szCs w:val="18"/>
              </w:rPr>
              <w:t>2</w:t>
            </w:r>
            <w:r>
              <w:rPr>
                <w:rFonts w:ascii="Tahoma" w:hAnsi="Tahoma" w:cs="Tahoma"/>
                <w:color w:val="000000"/>
                <w:sz w:val="18"/>
                <w:szCs w:val="18"/>
              </w:rPr>
              <w:t>5</w:t>
            </w:r>
          </w:p>
        </w:tc>
        <w:tc>
          <w:tcPr>
            <w:tcW w:w="1927" w:type="dxa"/>
            <w:vAlign w:val="center"/>
          </w:tcPr>
          <w:p w:rsidR="00205D3B" w:rsidRPr="00B5317C" w:rsidRDefault="00205D3B" w:rsidP="00D039D3">
            <w:pPr>
              <w:jc w:val="center"/>
              <w:rPr>
                <w:rFonts w:ascii="Tahoma" w:hAnsi="Tahoma" w:cs="Tahoma"/>
                <w:sz w:val="18"/>
                <w:szCs w:val="18"/>
              </w:rPr>
            </w:pPr>
            <w:r w:rsidRPr="00F074F5">
              <w:rPr>
                <w:rFonts w:ascii="Tahoma" w:hAnsi="Tahoma" w:cs="Tahoma"/>
                <w:sz w:val="18"/>
                <w:szCs w:val="18"/>
                <w:lang w:val="en-US"/>
              </w:rPr>
              <w:t>TEG</w:t>
            </w:r>
            <w:r w:rsidRPr="00B5317C">
              <w:rPr>
                <w:rFonts w:ascii="Tahoma" w:hAnsi="Tahoma" w:cs="Tahoma"/>
                <w:sz w:val="18"/>
                <w:szCs w:val="18"/>
              </w:rPr>
              <w:t xml:space="preserve"> 72010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ΓΑΛΑΚΤΟΚΟΜΙΑ - ΤΕΧΝΟΛΟΓΙΑ ΓΑΛΑΚΤΟΣ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B5317C" w:rsidRDefault="00205D3B" w:rsidP="00D039D3">
            <w:pPr>
              <w:ind w:left="-110" w:right="-108"/>
              <w:jc w:val="center"/>
              <w:rPr>
                <w:rFonts w:ascii="Tahoma" w:hAnsi="Tahoma" w:cs="Tahoma"/>
                <w:color w:val="000000"/>
                <w:sz w:val="18"/>
                <w:szCs w:val="18"/>
              </w:rPr>
            </w:pPr>
            <w:r w:rsidRPr="00B5317C">
              <w:rPr>
                <w:rFonts w:ascii="Tahoma" w:hAnsi="Tahoma" w:cs="Tahoma"/>
                <w:color w:val="000000"/>
                <w:sz w:val="18"/>
                <w:szCs w:val="18"/>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 Ζωικής Προέλευσης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Γεωπόνος Τεχνολογίας Τροφίμων, Τεχν. Γεωπονίας Ζ.Π., Τεχν. Τροφίμων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ΠΤΗΝΟΤΡΟΦΙΑ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πτηνών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ΓΕΝΕΤΙΚΗ ΒΕΛΤΙΩΣΗ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2</w:t>
            </w:r>
            <w:r>
              <w:rPr>
                <w:rFonts w:ascii="Tahoma" w:hAnsi="Tahoma" w:cs="Tahoma"/>
                <w:bCs/>
                <w:color w:val="000000"/>
                <w:sz w:val="18"/>
                <w:szCs w:val="18"/>
              </w:rPr>
              <w:t>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ΤΕΧΝΟΛΟΓΙΑ ΚΡΕΑΤΟΣ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 Ζωικής Προέλευσης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Γεωπόνος Τεχνολογίας Τροφίμων, Τεχν. Γεωπονίας Ζ.Π., </w:t>
            </w:r>
            <w:r w:rsidRPr="00865E27">
              <w:rPr>
                <w:rFonts w:ascii="Tahoma" w:hAnsi="Tahoma" w:cs="Tahoma"/>
                <w:sz w:val="16"/>
                <w:szCs w:val="16"/>
              </w:rPr>
              <w:lastRenderedPageBreak/>
              <w:t xml:space="preserve">Τεχν. Τροφίμων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lastRenderedPageBreak/>
              <w:t>29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ΔΙΑΣΦΑΛΙΣΗ ΠΟΙΟΤΗΤΑΣ - ΠΙΣΤΟΠΟΙΗΣΗ ΑΓΡΟΤΙΚΩΝ ΠΡΟΪΟΝΤΩΝ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Έλεγχος &amp; Διασφάλιση Ποιότητας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3</w:t>
            </w:r>
            <w:r>
              <w:rPr>
                <w:rFonts w:ascii="Tahoma" w:hAnsi="Tahoma" w:cs="Tahoma"/>
                <w:bCs/>
                <w:color w:val="000000"/>
                <w:sz w:val="18"/>
                <w:szCs w:val="18"/>
              </w:rPr>
              <w:t>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ΕΚΤΡΟΦΗ - ΥΓΙΕΙΝΗ ΚΑΙ ΝΟΣΗΛΕΙΑ ΜΙΚΡΩΝ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Υγιεινή και Νοσηλεία Μικρών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TEG72070</w:t>
            </w:r>
          </w:p>
        </w:tc>
        <w:tc>
          <w:tcPr>
            <w:tcW w:w="2522" w:type="dxa"/>
            <w:gridSpan w:val="2"/>
            <w:vAlign w:val="center"/>
          </w:tcPr>
          <w:p w:rsidR="00205D3B" w:rsidRPr="00E75EC5" w:rsidRDefault="00205D3B" w:rsidP="00D039D3">
            <w:pPr>
              <w:jc w:val="center"/>
              <w:rPr>
                <w:rFonts w:ascii="Tahoma" w:hAnsi="Tahoma" w:cs="Tahoma"/>
                <w:bCs/>
                <w:sz w:val="18"/>
                <w:szCs w:val="18"/>
                <w:highlight w:val="yellow"/>
              </w:rPr>
            </w:pPr>
            <w:r w:rsidRPr="00E24DF6">
              <w:rPr>
                <w:rFonts w:ascii="Tahoma" w:hAnsi="Tahoma" w:cs="Tahoma"/>
                <w:bCs/>
                <w:sz w:val="18"/>
                <w:szCs w:val="18"/>
              </w:rPr>
              <w:t>ΒΙΟΫΛΙΚΑ ΚΑΙ ΜΗΧΑΝΙΚΗ  ΙΣΤΩΝ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ind w:left="-57" w:right="-57"/>
              <w:jc w:val="center"/>
              <w:rPr>
                <w:rFonts w:ascii="Tahoma" w:hAnsi="Tahoma" w:cs="Tahoma"/>
                <w:color w:val="000000"/>
                <w:sz w:val="16"/>
                <w:szCs w:val="16"/>
              </w:rPr>
            </w:pPr>
            <w:r w:rsidRPr="00865E27">
              <w:rPr>
                <w:rFonts w:ascii="Tahoma" w:hAnsi="Tahoma" w:cs="Tahoma"/>
                <w:color w:val="000000"/>
                <w:sz w:val="16"/>
                <w:szCs w:val="16"/>
              </w:rPr>
              <w:t>Βιοϋλικά και Μηχανική Ιστών</w:t>
            </w:r>
          </w:p>
        </w:tc>
        <w:tc>
          <w:tcPr>
            <w:tcW w:w="2025" w:type="dxa"/>
            <w:vAlign w:val="center"/>
          </w:tcPr>
          <w:p w:rsidR="00205D3B" w:rsidRPr="00865E27" w:rsidRDefault="00205D3B" w:rsidP="00D039D3">
            <w:pPr>
              <w:spacing w:before="40" w:after="40"/>
              <w:ind w:left="-57" w:right="-57"/>
              <w:rPr>
                <w:rFonts w:ascii="Tahoma" w:hAnsi="Tahoma" w:cs="Tahoma"/>
                <w:color w:val="000000"/>
                <w:sz w:val="16"/>
                <w:szCs w:val="16"/>
              </w:rPr>
            </w:pPr>
            <w:r w:rsidRPr="00865E27">
              <w:rPr>
                <w:rFonts w:ascii="Tahoma" w:hAnsi="Tahoma" w:cs="Tahoma"/>
                <w:color w:val="000000"/>
                <w:sz w:val="16"/>
                <w:szCs w:val="16"/>
              </w:rPr>
              <w:t>Βιολογικών Επιστημών 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TEG72080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ΙΠΠΟΤΡΟΦΙΑ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TEG72090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ΤΥΠΟΠΟΙΗΣΗ &amp; ΕΜΠΟΡΙΑ ΠΡΟΪΟΝΤΩΝ ΖΩΙΚΗΣ ΠΡΟΕΛΕΥΣΗΣ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Γεωπόνος Ζ.Π., Γεωπόνος-Τεχν. Τροφίμων, Κτηνίατρος, Τεχν. Γεωπονίας Ζ.Π., Τεχν. Τροφίμων  </w:t>
            </w:r>
            <w:r w:rsidRPr="00865E27">
              <w:rPr>
                <w:rFonts w:ascii="Tahoma" w:hAnsi="Tahoma" w:cs="Tahoma"/>
                <w:color w:val="000000"/>
                <w:sz w:val="16"/>
                <w:szCs w:val="16"/>
              </w:rPr>
              <w:t>με αποδεδειγμένη ειδική  εμπειρία</w:t>
            </w:r>
          </w:p>
        </w:tc>
      </w:tr>
      <w:tr w:rsidR="00205D3B" w:rsidRPr="00E54830" w:rsidTr="00D039D3">
        <w:tblPrEx>
          <w:tblLook w:val="04A0" w:firstRow="1" w:lastRow="0" w:firstColumn="1" w:lastColumn="0" w:noHBand="0" w:noVBand="1"/>
        </w:tblPrEx>
        <w:trPr>
          <w:trHeight w:val="543"/>
        </w:trPr>
        <w:tc>
          <w:tcPr>
            <w:tcW w:w="10456" w:type="dxa"/>
            <w:gridSpan w:val="12"/>
            <w:vAlign w:val="center"/>
          </w:tcPr>
          <w:p w:rsidR="00205D3B" w:rsidRPr="00E54830" w:rsidRDefault="00205D3B" w:rsidP="00D039D3">
            <w:pPr>
              <w:pStyle w:val="a5"/>
              <w:jc w:val="center"/>
              <w:rPr>
                <w:b/>
                <w:sz w:val="16"/>
              </w:rPr>
            </w:pPr>
            <w:r w:rsidRPr="00E54830">
              <w:rPr>
                <w:rFonts w:ascii="Tahoma" w:hAnsi="Tahoma"/>
                <w:b/>
                <w:caps/>
                <w:color w:val="000000"/>
                <w:highlight w:val="green"/>
              </w:rPr>
              <w:t>ΜΑΘΗΜΑΤΑ  ΚΑΤΕΥΘΥΝΣΗΣ ΑΝΘΟΚΟΜΙΑΣ &amp; ΑΡΧΙΤΕΚΤΟΝΙΚΗΣ ΤΟΠΙΟΥ</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1</w:t>
            </w:r>
          </w:p>
        </w:tc>
        <w:tc>
          <w:tcPr>
            <w:tcW w:w="1961" w:type="dxa"/>
            <w:gridSpan w:val="2"/>
            <w:vAlign w:val="center"/>
          </w:tcPr>
          <w:p w:rsidR="00205D3B" w:rsidRPr="00F447A7" w:rsidRDefault="00205D3B" w:rsidP="00D039D3">
            <w:pPr>
              <w:ind w:left="-85" w:right="-85"/>
              <w:jc w:val="center"/>
              <w:rPr>
                <w:rFonts w:ascii="Tahoma" w:hAnsi="Tahoma" w:cs="Tahoma"/>
                <w:bCs/>
                <w:color w:val="000000"/>
                <w:sz w:val="18"/>
                <w:szCs w:val="18"/>
                <w:lang w:val="en-US"/>
              </w:rPr>
            </w:pPr>
            <w:r w:rsidRPr="00F447A7">
              <w:rPr>
                <w:rFonts w:ascii="Tahoma" w:hAnsi="Tahoma" w:cs="Tahoma"/>
                <w:bCs/>
                <w:color w:val="000000"/>
                <w:sz w:val="18"/>
                <w:szCs w:val="18"/>
                <w:lang w:val="en-US"/>
              </w:rPr>
              <w:t>TEG 33010</w:t>
            </w:r>
          </w:p>
        </w:tc>
        <w:tc>
          <w:tcPr>
            <w:tcW w:w="2530"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ΦΥΣΙΟΛΟΓΙΑ-ΜΟΡΦΟΛΟ</w:t>
            </w:r>
            <w:r>
              <w:rPr>
                <w:rFonts w:ascii="Tahoma" w:hAnsi="Tahoma" w:cs="Tahoma"/>
                <w:bCs/>
                <w:color w:val="000000"/>
                <w:sz w:val="18"/>
                <w:szCs w:val="18"/>
              </w:rPr>
              <w:t>ΓΙΑ ΦΥΤΩΝ  (ΣΥΝΔΙΔΑΣΚΑΛΙΑ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036" w:type="dxa"/>
            <w:shd w:val="clear" w:color="auto" w:fill="auto"/>
            <w:vAlign w:val="center"/>
          </w:tcPr>
          <w:p w:rsidR="00205D3B" w:rsidRPr="00603BFF" w:rsidRDefault="00205D3B" w:rsidP="00D039D3">
            <w:pPr>
              <w:ind w:left="-85" w:right="-85"/>
              <w:jc w:val="center"/>
              <w:rPr>
                <w:rFonts w:ascii="Tahoma" w:hAnsi="Tahoma" w:cs="Tahoma"/>
                <w:color w:val="000000"/>
                <w:sz w:val="18"/>
                <w:szCs w:val="18"/>
                <w:lang w:val="en-US"/>
              </w:rPr>
            </w:pPr>
            <w:r>
              <w:rPr>
                <w:rFonts w:ascii="Tahoma" w:hAnsi="Tahoma" w:cs="Tahoma"/>
                <w:color w:val="000000"/>
                <w:sz w:val="18"/>
                <w:szCs w:val="18"/>
                <w:lang w:val="en-US"/>
              </w:rPr>
              <w:t>3</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Φυσιολογία και Μορφολογία  Φυτών</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TEG33020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 Εισαγωγή στο τεχνικό σχέδιο</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Αρχιτεκτονικός ή Τεχνικός Σχεδιασμός, Μηχανική</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Αρχιτέκτονας Τοπίου, Μηχα-νικός, Γεωργικός Μηχανικός, Τεχνολόγος Εφαρμογών Σχεδιασμού Έργων</w:t>
            </w:r>
          </w:p>
        </w:tc>
      </w:tr>
      <w:tr w:rsidR="00205D3B" w:rsidRPr="00F074F5" w:rsidTr="00D039D3">
        <w:trPr>
          <w:trHeight w:val="1504"/>
        </w:trPr>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TEG33030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II : Υλικά –Κατασκευών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w:t>
            </w:r>
            <w:r>
              <w:rPr>
                <w:rFonts w:ascii="Tahoma" w:hAnsi="Tahoma" w:cs="Tahoma"/>
                <w:sz w:val="16"/>
                <w:szCs w:val="16"/>
              </w:rPr>
              <w:t>τεκτονική Τοπίου ή Περιβαλλοντι</w:t>
            </w:r>
            <w:r w:rsidRPr="00F45F33">
              <w:rPr>
                <w:rFonts w:ascii="Tahoma" w:hAnsi="Tahoma" w:cs="Tahoma"/>
                <w:sz w:val="16"/>
                <w:szCs w:val="16"/>
              </w:rPr>
              <w:t>κός  Σχεδιασμός Πόλεων &amp; Κτιρίων ή Αρχιτεκτονική και Πολεοδομία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Ανθοκομίας – Αρχιτεκτονικής Τοπίου, Σχολής Αρχιτεκτονικής και πολεοδομίας, Πολιτικών Μηχανικών, Δασολογίας &amp; Φυσικού Περιβάλλοντος, Γεωπονίας, Αρχιτεκτόνων Μηχανικών, Αρχιτέκτων Τοπίου</w:t>
            </w:r>
          </w:p>
        </w:tc>
      </w:tr>
      <w:tr w:rsidR="00205D3B" w:rsidRPr="00F074F5" w:rsidTr="00D039D3">
        <w:trPr>
          <w:trHeight w:val="1198"/>
        </w:trPr>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4</w:t>
            </w:r>
          </w:p>
        </w:tc>
        <w:tc>
          <w:tcPr>
            <w:tcW w:w="1961"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31030</w:t>
            </w:r>
          </w:p>
        </w:tc>
        <w:tc>
          <w:tcPr>
            <w:tcW w:w="2530"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ΕΔΑΦΟΛΟΓΙΑ - ΔΙΑΧΕΙΡΙΣΗ ΕΔΑΦ</w:t>
            </w:r>
            <w:r>
              <w:rPr>
                <w:rFonts w:ascii="Tahoma" w:hAnsi="Tahoma" w:cs="Tahoma"/>
                <w:bCs/>
                <w:color w:val="000000"/>
                <w:sz w:val="18"/>
                <w:szCs w:val="18"/>
              </w:rPr>
              <w:t>ΙΚΩΝ ΠΟΡΩΝ (ΣΥΝΔΙΔΑΣΚΑΛΙΑ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036" w:type="dxa"/>
            <w:shd w:val="clear" w:color="auto" w:fill="auto"/>
            <w:vAlign w:val="center"/>
          </w:tcPr>
          <w:p w:rsidR="00205D3B" w:rsidRPr="00603BFF" w:rsidRDefault="00205D3B" w:rsidP="00D039D3">
            <w:pPr>
              <w:ind w:left="-85" w:right="-85"/>
              <w:jc w:val="center"/>
              <w:rPr>
                <w:rFonts w:ascii="Tahoma" w:hAnsi="Tahoma" w:cs="Tahoma"/>
                <w:color w:val="000000"/>
                <w:sz w:val="18"/>
                <w:szCs w:val="18"/>
                <w:lang w:val="en-US"/>
              </w:rPr>
            </w:pPr>
            <w:r>
              <w:rPr>
                <w:rFonts w:ascii="Tahoma" w:hAnsi="Tahoma" w:cs="Tahoma"/>
                <w:color w:val="000000"/>
                <w:sz w:val="18"/>
                <w:szCs w:val="18"/>
                <w:lang w:val="en-US"/>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color w:val="000000"/>
                <w:sz w:val="16"/>
                <w:szCs w:val="16"/>
              </w:rPr>
              <w:t>Εδαφολογία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1. Γεωπόνοι ή Τεχνολόγοι Γεωπόνοι Φυτικής Παραγωγής με αποδεδειγμέ-νη εμπειρία. 2. Γεωλόγοι με αποδεδειγμένη εμπειρία.</w:t>
            </w:r>
          </w:p>
        </w:tc>
      </w:tr>
      <w:tr w:rsidR="00205D3B" w:rsidRPr="00F074F5" w:rsidTr="00D039D3">
        <w:trPr>
          <w:trHeight w:val="650"/>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865E27">
              <w:rPr>
                <w:rFonts w:ascii="Tahoma" w:hAnsi="Tahoma" w:cs="Tahoma"/>
                <w:color w:val="000000"/>
                <w:sz w:val="18"/>
                <w:szCs w:val="18"/>
              </w:rPr>
              <w:t>5</w:t>
            </w:r>
          </w:p>
        </w:tc>
        <w:tc>
          <w:tcPr>
            <w:tcW w:w="1961" w:type="dxa"/>
            <w:gridSpan w:val="2"/>
            <w:vAlign w:val="center"/>
          </w:tcPr>
          <w:p w:rsidR="00205D3B" w:rsidRPr="00865E27" w:rsidRDefault="00205D3B" w:rsidP="00D039D3">
            <w:pPr>
              <w:jc w:val="center"/>
              <w:rPr>
                <w:rFonts w:ascii="Tahoma" w:hAnsi="Tahoma" w:cs="Tahoma"/>
                <w:sz w:val="18"/>
                <w:szCs w:val="18"/>
              </w:rPr>
            </w:pPr>
            <w:r w:rsidRPr="00F447A7">
              <w:rPr>
                <w:rFonts w:ascii="Tahoma" w:hAnsi="Tahoma" w:cs="Tahoma"/>
                <w:sz w:val="18"/>
                <w:szCs w:val="18"/>
                <w:lang w:val="en-US"/>
              </w:rPr>
              <w:t>TEG</w:t>
            </w:r>
            <w:r w:rsidRPr="00865E27">
              <w:rPr>
                <w:rFonts w:ascii="Tahoma" w:hAnsi="Tahoma" w:cs="Tahoma"/>
                <w:sz w:val="18"/>
                <w:szCs w:val="18"/>
              </w:rPr>
              <w:t>33050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Γενική Ανθοκομία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865E27" w:rsidRDefault="00205D3B" w:rsidP="00D039D3">
            <w:pPr>
              <w:jc w:val="center"/>
              <w:rPr>
                <w:rFonts w:ascii="Tahoma" w:hAnsi="Tahoma" w:cs="Tahoma"/>
                <w:sz w:val="18"/>
                <w:szCs w:val="18"/>
              </w:rPr>
            </w:pPr>
            <w:r w:rsidRPr="00865E27">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865E27">
              <w:rPr>
                <w:rFonts w:ascii="Tahoma" w:hAnsi="Tahoma" w:cs="Tahoma"/>
                <w:color w:val="000000"/>
                <w:sz w:val="18"/>
                <w:szCs w:val="18"/>
              </w:rPr>
              <w:t>6</w:t>
            </w:r>
          </w:p>
        </w:tc>
        <w:tc>
          <w:tcPr>
            <w:tcW w:w="1961" w:type="dxa"/>
            <w:gridSpan w:val="2"/>
            <w:vAlign w:val="center"/>
          </w:tcPr>
          <w:p w:rsidR="00205D3B" w:rsidRPr="00865E27" w:rsidRDefault="00205D3B" w:rsidP="00D039D3">
            <w:pPr>
              <w:jc w:val="center"/>
              <w:rPr>
                <w:rFonts w:ascii="Tahoma" w:hAnsi="Tahoma" w:cs="Tahoma"/>
                <w:sz w:val="18"/>
                <w:szCs w:val="18"/>
              </w:rPr>
            </w:pPr>
            <w:r w:rsidRPr="00F447A7">
              <w:rPr>
                <w:rFonts w:ascii="Tahoma" w:hAnsi="Tahoma" w:cs="Tahoma"/>
                <w:sz w:val="18"/>
                <w:szCs w:val="18"/>
                <w:lang w:val="en-US"/>
              </w:rPr>
              <w:t>TEG</w:t>
            </w:r>
            <w:r w:rsidRPr="00865E27">
              <w:rPr>
                <w:rFonts w:ascii="Tahoma" w:hAnsi="Tahoma" w:cs="Tahoma"/>
                <w:sz w:val="18"/>
                <w:szCs w:val="18"/>
              </w:rPr>
              <w:t>33060</w:t>
            </w:r>
          </w:p>
        </w:tc>
        <w:tc>
          <w:tcPr>
            <w:tcW w:w="2530" w:type="dxa"/>
            <w:gridSpan w:val="2"/>
            <w:vAlign w:val="center"/>
          </w:tcPr>
          <w:p w:rsidR="00205D3B" w:rsidRPr="00F447A7" w:rsidRDefault="00205D3B" w:rsidP="00D039D3">
            <w:pPr>
              <w:jc w:val="center"/>
              <w:rPr>
                <w:rFonts w:ascii="Tahoma" w:hAnsi="Tahoma" w:cs="Tahoma"/>
                <w:bCs/>
                <w:caps/>
                <w:sz w:val="18"/>
                <w:szCs w:val="18"/>
              </w:rPr>
            </w:pPr>
            <w:r w:rsidRPr="00F447A7">
              <w:rPr>
                <w:rFonts w:ascii="Tahoma" w:hAnsi="Tahoma" w:cs="Tahoma"/>
                <w:caps/>
                <w:snapToGrid w:val="0"/>
                <w:sz w:val="18"/>
                <w:szCs w:val="18"/>
              </w:rPr>
              <w:t>Γενική Φυτοπροστασία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w:t>
            </w:r>
            <w:r w:rsidRPr="00F45F33">
              <w:rPr>
                <w:rFonts w:ascii="Tahoma" w:hAnsi="Tahoma" w:cs="Tahoma"/>
                <w:sz w:val="16"/>
                <w:szCs w:val="16"/>
              </w:rPr>
              <w:t xml:space="preserve">σία, Αγροχημεία &amp; </w:t>
            </w:r>
            <w:r w:rsidRPr="00F45F33">
              <w:rPr>
                <w:rFonts w:ascii="Tahoma" w:hAnsi="Tahoma" w:cs="Tahoma"/>
                <w:sz w:val="16"/>
                <w:szCs w:val="16"/>
              </w:rPr>
              <w:lastRenderedPageBreak/>
              <w:t>βιολογικές καλλιέργειες</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lastRenderedPageBreak/>
              <w:t>Γεωπόνος, Τεχνολόγος Γεωπόνος με αποδεδειγμένη εμπειρία.</w:t>
            </w:r>
          </w:p>
          <w:p w:rsidR="00205D3B" w:rsidRDefault="00205D3B" w:rsidP="00D039D3">
            <w:pPr>
              <w:spacing w:before="40" w:after="60"/>
              <w:ind w:left="-85" w:right="-85"/>
              <w:rPr>
                <w:rFonts w:ascii="Tahoma" w:hAnsi="Tahoma" w:cs="Tahoma"/>
                <w:sz w:val="16"/>
                <w:szCs w:val="16"/>
              </w:rPr>
            </w:pPr>
          </w:p>
        </w:tc>
      </w:tr>
      <w:tr w:rsidR="00205D3B" w:rsidRPr="00F074F5" w:rsidTr="00D039D3">
        <w:trPr>
          <w:trHeight w:val="740"/>
        </w:trPr>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7</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bCs/>
                <w:iCs/>
                <w:caps/>
                <w:sz w:val="18"/>
                <w:szCs w:val="18"/>
              </w:rPr>
              <w:t>Ανθοκομικά Γεωργικά Μηχανήματα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Γεωργικά μηχανήματα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Γεωπονίας και Γεωργικής μηχανικής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8</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III: Σχεδιασμός – Κατασκευή Κήπων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Τεχνολογίας Ανθοκομίας – Αρχιτεκτονικής Τοπίου, Γεωπονίας, Τεχνολόγος Γεωπόνος, Αρχιτέκτων Τοπίου ,Δασολογίας &amp; Φυσικού Περιβάλλοντος, με αποδεδειγμένη εμπειρία.</w:t>
            </w:r>
          </w:p>
        </w:tc>
      </w:tr>
      <w:tr w:rsidR="00205D3B" w:rsidRPr="00F074F5" w:rsidTr="00D039D3">
        <w:trPr>
          <w:trHeight w:val="1194"/>
        </w:trPr>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9</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Καλλωπιστικά δένδρα και θάμνοι</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Default="00205D3B" w:rsidP="00D039D3">
            <w:pPr>
              <w:pStyle w:val="20"/>
              <w:ind w:left="-85" w:right="-85"/>
              <w:jc w:val="center"/>
              <w:rPr>
                <w:rFonts w:ascii="Tahoma" w:hAnsi="Tahoma" w:cs="Tahoma"/>
                <w:sz w:val="16"/>
                <w:szCs w:val="16"/>
              </w:rPr>
            </w:pPr>
            <w:r w:rsidRPr="00F45F33">
              <w:rPr>
                <w:rFonts w:ascii="Tahoma" w:hAnsi="Tahoma" w:cs="Tahoma"/>
                <w:sz w:val="16"/>
                <w:szCs w:val="16"/>
              </w:rPr>
              <w:t xml:space="preserve">Ανθοκομία </w:t>
            </w:r>
          </w:p>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Κηποτεχνία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ή  Τεχνολόγος Αρχιτεκτονικής Τοπίου, Δασολογίας και φυσικού Περιβάλλοντος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10</w:t>
            </w:r>
          </w:p>
        </w:tc>
        <w:tc>
          <w:tcPr>
            <w:tcW w:w="196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2530"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w:t>
            </w:r>
            <w:r>
              <w:rPr>
                <w:rFonts w:ascii="Tahoma" w:hAnsi="Tahoma" w:cs="Tahoma"/>
                <w:bCs/>
                <w:color w:val="000000"/>
                <w:sz w:val="18"/>
                <w:szCs w:val="18"/>
              </w:rPr>
              <w:t>ΖΑΝΙΟΛΟΓΙΑ (ΣΥΝΔΙΔΑΣΚΑΛΙΑ ΜΕ ΦΠ</w:t>
            </w:r>
            <w:r w:rsidRPr="00627F10">
              <w:rPr>
                <w:rFonts w:ascii="Tahoma" w:hAnsi="Tahoma" w:cs="Tahoma"/>
                <w:bCs/>
                <w:color w:val="000000"/>
                <w:sz w:val="18"/>
                <w:szCs w:val="18"/>
              </w:rPr>
              <w:t>)</w:t>
            </w:r>
          </w:p>
        </w:tc>
        <w:tc>
          <w:tcPr>
            <w:tcW w:w="83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Default="00205D3B" w:rsidP="00D039D3">
            <w:pPr>
              <w:ind w:left="-85" w:right="-85"/>
              <w:jc w:val="center"/>
              <w:rPr>
                <w:rFonts w:ascii="Tahoma" w:hAnsi="Tahoma" w:cs="Tahoma"/>
                <w:sz w:val="16"/>
                <w:szCs w:val="16"/>
              </w:rPr>
            </w:pPr>
            <w:r w:rsidRPr="00F45F33">
              <w:rPr>
                <w:rFonts w:ascii="Tahoma" w:hAnsi="Tahoma" w:cs="Tahoma"/>
                <w:sz w:val="16"/>
                <w:szCs w:val="16"/>
              </w:rPr>
              <w:t>Συστηματική</w:t>
            </w:r>
          </w:p>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 xml:space="preserve"> Βοτανική – Ζιζανιολόγια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ή Τεχν. Γεωπόνος ή Βιολόγος με Αποδεδειγμένη εμπειρία στην Βοτανική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11</w:t>
            </w:r>
          </w:p>
        </w:tc>
        <w:tc>
          <w:tcPr>
            <w:tcW w:w="196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41040</w:t>
            </w:r>
          </w:p>
        </w:tc>
        <w:tc>
          <w:tcPr>
            <w:tcW w:w="2530"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w:t>
            </w:r>
            <w:r>
              <w:rPr>
                <w:rFonts w:ascii="Tahoma" w:hAnsi="Tahoma" w:cs="Tahoma"/>
                <w:bCs/>
                <w:color w:val="000000"/>
                <w:sz w:val="18"/>
                <w:szCs w:val="18"/>
              </w:rPr>
              <w:t>ΙΑΓΝΩΣΤΙΚΗ (ΣΥΝΔΙΔΑΣΚΑΛΙΑ ΜΕ ΦΠ</w:t>
            </w:r>
            <w:r w:rsidRPr="00627F10">
              <w:rPr>
                <w:rFonts w:ascii="Tahoma" w:hAnsi="Tahoma" w:cs="Tahoma"/>
                <w:bCs/>
                <w:color w:val="000000"/>
                <w:sz w:val="18"/>
                <w:szCs w:val="18"/>
              </w:rPr>
              <w:t>)</w:t>
            </w:r>
          </w:p>
        </w:tc>
        <w:tc>
          <w:tcPr>
            <w:tcW w:w="83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color w:val="000000"/>
                <w:sz w:val="16"/>
                <w:szCs w:val="16"/>
              </w:rPr>
            </w:pPr>
            <w:r w:rsidRPr="00F45F33">
              <w:rPr>
                <w:rFonts w:ascii="Tahoma" w:hAnsi="Tahoma" w:cs="Tahoma"/>
                <w:color w:val="000000"/>
                <w:sz w:val="16"/>
                <w:szCs w:val="16"/>
              </w:rPr>
              <w:t>Θρέψη Φυτών</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Γεωπόνοι ή Τεχνολόγοι Γεωπόνοι Φυτικής Παραγωγής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2</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εσωτερικού χώρου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Αρδεύσεις – Στραγγίσεις έργων πρασίνου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Άρδευση ανθοκομικών καλλιεργειών ή/και έργων πράσινου, Γεωργική Μηχανική</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Γεωπόνος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4</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IV: Σχεδιασμός Τοπίου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4</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Τεχνολόγος Ανθοκομίας – Αρχιτεκτονικής Τοπίου, Γεωπονίας, Τεχνολόγος Γεωπόνος, Αρχιτέκτων Τοπίου, Δασολογίας &amp; Φυσικού Περιβάλλοντος,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5</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TEG53040</w:t>
            </w:r>
          </w:p>
        </w:tc>
        <w:tc>
          <w:tcPr>
            <w:tcW w:w="2530" w:type="dxa"/>
            <w:gridSpan w:val="2"/>
            <w:vAlign w:val="center"/>
          </w:tcPr>
          <w:p w:rsidR="00205D3B" w:rsidRPr="00F447A7" w:rsidRDefault="00205D3B" w:rsidP="00D039D3">
            <w:pPr>
              <w:jc w:val="center"/>
              <w:rPr>
                <w:rFonts w:ascii="Tahoma" w:hAnsi="Tahoma" w:cs="Tahoma"/>
                <w:bCs/>
                <w:caps/>
                <w:sz w:val="18"/>
                <w:szCs w:val="18"/>
              </w:rPr>
            </w:pPr>
            <w:r w:rsidRPr="00F447A7">
              <w:rPr>
                <w:rFonts w:ascii="Tahoma" w:hAnsi="Tahoma" w:cs="Tahoma"/>
                <w:bCs/>
                <w:iCs/>
                <w:caps/>
                <w:sz w:val="18"/>
                <w:szCs w:val="18"/>
              </w:rPr>
              <w:t>Δασοκομία πόλεων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Δασοκομία ή δασική αναψυχή ή διαχείριση αστικού πρασίνου</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Δασολόγος ή Γεωπόνος ή Τεχν. Γεωπόνος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6</w:t>
            </w:r>
          </w:p>
        </w:tc>
        <w:tc>
          <w:tcPr>
            <w:tcW w:w="196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53050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Γεωμορφολογία – Τοπογραφία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Εφαρμοσμένη και Περιβαλλοντική Γεωλογία, Τοπογραφία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Πολιτικών Μηχανικών, Δασολογίας &amp; Φυσικού Περιβάλλοντος, Αγρονόμων Τοπογράφων Μηχανικών, Πολιτικών έργων υποδομής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7</w:t>
            </w:r>
          </w:p>
        </w:tc>
        <w:tc>
          <w:tcPr>
            <w:tcW w:w="196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63010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V: Εφαρμογή Η/Υ στον Σχεδιασμό Κήπων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 xml:space="preserve">Αρχιτεκτονικός ή Τεχνικός Σχεδιασμός </w:t>
            </w:r>
            <w:r w:rsidRPr="00F45F33">
              <w:rPr>
                <w:rFonts w:ascii="Tahoma" w:hAnsi="Tahoma" w:cs="Tahoma"/>
                <w:sz w:val="16"/>
                <w:szCs w:val="16"/>
              </w:rPr>
              <w:lastRenderedPageBreak/>
              <w:t>με χρήση Η/Υ, Σχεδιαστική Πληροφορική (CAD)</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lastRenderedPageBreak/>
              <w:t xml:space="preserve">Τεχνολόγος Ανθοκομίας – Αρχιτεκτονικής Τοπίου, Τεχνολόγος Γεωπόνος, </w:t>
            </w:r>
            <w:r>
              <w:rPr>
                <w:rFonts w:ascii="Tahoma" w:hAnsi="Tahoma" w:cs="Tahoma"/>
                <w:sz w:val="16"/>
                <w:szCs w:val="16"/>
              </w:rPr>
              <w:lastRenderedPageBreak/>
              <w:t>Σχολής Αρχιτεκτονικής και Πολεοδομίας, Αρχιτεκτόνων Μηχανικών, Αγρονόμων Τοπογράφων Μηχανικών, Αρχιτέκτων Τοπίου,Δασολογίας &amp; Φυσικού Περιβάλλοντος, Γεωπονίας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w:t>
            </w:r>
            <w:r>
              <w:rPr>
                <w:rFonts w:ascii="Tahoma" w:hAnsi="Tahoma" w:cs="Tahoma"/>
                <w:bCs/>
                <w:color w:val="000000"/>
                <w:sz w:val="18"/>
                <w:szCs w:val="18"/>
              </w:rPr>
              <w:t>8</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Ειδική Φυτοπροστασία Ανθοκομικών φυτών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βιολογική φυτοπροστα</w:t>
            </w:r>
            <w:r w:rsidRPr="00F45F33">
              <w:rPr>
                <w:rFonts w:ascii="Tahoma" w:hAnsi="Tahoma" w:cs="Tahoma"/>
                <w:sz w:val="16"/>
                <w:szCs w:val="16"/>
              </w:rPr>
              <w:t>σία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Γεωπόνος με αποδεδειγμένη εμπειρία.</w:t>
            </w:r>
          </w:p>
        </w:tc>
      </w:tr>
      <w:tr w:rsidR="00205D3B" w:rsidRPr="00F074F5" w:rsidTr="00D039D3">
        <w:trPr>
          <w:trHeight w:val="917"/>
        </w:trPr>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t>19</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Εδαφοκάλυψης – Χλοοτάπητες</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 Κηποτεχνία</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Τεχνολόγος Ανθοκομίας – Αρχιτεκτονικής Τοπίου, Τεχνολόγος Γεωπόνος, Γεωπονίας, Δασολογίας και φυσικού Περιβάλλοντος</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0</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TEG63070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TEG63080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TEG63090</w:t>
            </w:r>
          </w:p>
        </w:tc>
        <w:tc>
          <w:tcPr>
            <w:tcW w:w="2530" w:type="dxa"/>
            <w:gridSpan w:val="2"/>
            <w:vAlign w:val="center"/>
          </w:tcPr>
          <w:p w:rsidR="00205D3B" w:rsidRPr="00F447A7" w:rsidRDefault="00205D3B" w:rsidP="00D039D3">
            <w:pPr>
              <w:jc w:val="center"/>
              <w:rPr>
                <w:rFonts w:ascii="Tahoma" w:hAnsi="Tahoma" w:cs="Tahoma"/>
                <w:bCs/>
                <w:iCs/>
                <w:caps/>
                <w:sz w:val="18"/>
                <w:szCs w:val="18"/>
              </w:rPr>
            </w:pPr>
            <w:r w:rsidRPr="00F447A7">
              <w:rPr>
                <w:rFonts w:ascii="Tahoma" w:hAnsi="Tahoma" w:cs="Tahoma"/>
                <w:bCs/>
                <w:iCs/>
                <w:caps/>
                <w:sz w:val="18"/>
                <w:szCs w:val="18"/>
              </w:rPr>
              <w:t xml:space="preserve">Ε/Υ </w:t>
            </w:r>
            <w:r w:rsidRPr="00F447A7">
              <w:rPr>
                <w:rFonts w:ascii="Tahoma" w:hAnsi="Tahoma" w:cs="Tahoma"/>
                <w:caps/>
                <w:snapToGrid w:val="0"/>
                <w:sz w:val="18"/>
                <w:szCs w:val="18"/>
              </w:rPr>
              <w:t xml:space="preserve">ΟΜΑΔΑ 2 </w:t>
            </w:r>
            <w:r w:rsidRPr="00F447A7">
              <w:rPr>
                <w:rFonts w:ascii="Tahoma" w:hAnsi="Tahoma" w:cs="Tahoma"/>
                <w:bCs/>
                <w:iCs/>
                <w:caps/>
                <w:sz w:val="18"/>
                <w:szCs w:val="18"/>
              </w:rPr>
              <w:t xml:space="preserve"> (Πολλαπλασιασμός Ανθοκομικών φυτών, Ανθικές κατασκευές,</w:t>
            </w:r>
            <w:r w:rsidRPr="00F447A7">
              <w:rPr>
                <w:rFonts w:ascii="Tahoma" w:hAnsi="Tahoma" w:cs="Tahoma"/>
                <w:caps/>
                <w:snapToGrid w:val="0"/>
                <w:sz w:val="18"/>
                <w:szCs w:val="18"/>
              </w:rPr>
              <w:t xml:space="preserve"> Χρήση και Λειτουργία Θερμοκηπίων</w:t>
            </w:r>
            <w:r w:rsidRPr="00F447A7">
              <w:rPr>
                <w:rFonts w:ascii="Tahoma" w:hAnsi="Tahoma" w:cs="Tahoma"/>
                <w:bCs/>
                <w:iCs/>
                <w:caps/>
                <w:sz w:val="18"/>
                <w:szCs w:val="18"/>
              </w:rPr>
              <w:t>)</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lang w:val="en-US"/>
              </w:rPr>
            </w:pPr>
            <w:r w:rsidRPr="00F45F33">
              <w:rPr>
                <w:rFonts w:ascii="Tahoma" w:hAnsi="Tahoma" w:cs="Tahoma"/>
                <w:sz w:val="16"/>
                <w:szCs w:val="16"/>
              </w:rPr>
              <w:t>Ανθοκομία Ανθικές κατασκευές</w:t>
            </w:r>
            <w:r w:rsidRPr="00F45F33">
              <w:rPr>
                <w:rFonts w:ascii="Tahoma" w:hAnsi="Tahoma" w:cs="Tahoma"/>
                <w:sz w:val="16"/>
                <w:szCs w:val="16"/>
                <w:lang w:val="en-US"/>
              </w:rPr>
              <w:t xml:space="preserve"> </w:t>
            </w:r>
            <w:r w:rsidRPr="00F45F33">
              <w:rPr>
                <w:rFonts w:ascii="Tahoma" w:hAnsi="Tahoma" w:cs="Tahoma"/>
                <w:sz w:val="16"/>
                <w:szCs w:val="16"/>
              </w:rPr>
              <w:t>Θερμοκήπια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1</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TEG63100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κηποτεχνίας-Ποώδη Καλλωπιστικά</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 Αρχιτεκτονικής Τοπίου με αποδεδειγμένη εμπειρία.</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2</w:t>
            </w:r>
          </w:p>
        </w:tc>
        <w:tc>
          <w:tcPr>
            <w:tcW w:w="1961"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71010</w:t>
            </w:r>
          </w:p>
        </w:tc>
        <w:tc>
          <w:tcPr>
            <w:tcW w:w="2530" w:type="dxa"/>
            <w:gridSpan w:val="2"/>
            <w:vAlign w:val="center"/>
          </w:tcPr>
          <w:p w:rsidR="00205D3B" w:rsidRPr="00F447A7" w:rsidRDefault="00205D3B" w:rsidP="00D039D3">
            <w:pPr>
              <w:ind w:left="-85" w:right="-85"/>
              <w:jc w:val="center"/>
              <w:rPr>
                <w:rFonts w:ascii="Tahoma" w:hAnsi="Tahoma" w:cs="Tahoma"/>
                <w:caps/>
                <w:color w:val="000000"/>
                <w:sz w:val="18"/>
                <w:szCs w:val="18"/>
              </w:rPr>
            </w:pPr>
            <w:r w:rsidRPr="00F447A7">
              <w:rPr>
                <w:rFonts w:ascii="Tahoma" w:hAnsi="Tahoma" w:cs="Tahoma"/>
                <w:caps/>
                <w:color w:val="000000"/>
                <w:sz w:val="18"/>
                <w:szCs w:val="18"/>
              </w:rPr>
              <w:t xml:space="preserve">Γεωργική Φαρμακολογία </w:t>
            </w:r>
            <w:r>
              <w:rPr>
                <w:rFonts w:ascii="Tahoma" w:hAnsi="Tahoma" w:cs="Tahoma"/>
                <w:bCs/>
                <w:color w:val="000000"/>
                <w:sz w:val="18"/>
                <w:szCs w:val="18"/>
              </w:rPr>
              <w:t>(ΣΥΝΔΙΔΑΣΚΑΛΙΑ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Ζ</w:t>
            </w:r>
          </w:p>
        </w:tc>
        <w:tc>
          <w:tcPr>
            <w:tcW w:w="1036" w:type="dxa"/>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color w:val="000000"/>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Γεωργική Φαρμακολογία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αποδεδειγμένη εμπειρία στην Φυτοπαθολογία – Εντομολογία – Ακαρεολογία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Pr>
                <w:rFonts w:ascii="Tahoma" w:hAnsi="Tahoma" w:cs="Tahoma"/>
                <w:color w:val="000000"/>
                <w:sz w:val="18"/>
                <w:szCs w:val="18"/>
              </w:rPr>
              <w:t>23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VΙ: Εφαρμογή Η/Υ στο Σχεδιασμό Τοπίου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Ζ</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Αρχιτεκτονικός ή Τεχνικός Σχεδιασμός με χρήση Η/Υ, Γεωγραφικά Συστήματα Πληροφοριών, Γεωργική Μηχανική</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Τεχνολόγος Ανθοκομίας – Αρχιτεκτονικής Τοπίου, Γεωπονίας,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bookmarkStart w:id="19" w:name="_Hlk389767490"/>
            <w:r w:rsidRPr="00F447A7">
              <w:rPr>
                <w:rFonts w:ascii="Tahoma" w:hAnsi="Tahoma" w:cs="Tahoma"/>
                <w:color w:val="000000"/>
                <w:sz w:val="18"/>
                <w:szCs w:val="18"/>
                <w:lang w:val="en-US"/>
              </w:rPr>
              <w:t>2</w:t>
            </w:r>
            <w:r>
              <w:rPr>
                <w:rFonts w:ascii="Tahoma" w:hAnsi="Tahoma" w:cs="Tahoma"/>
                <w:color w:val="000000"/>
                <w:sz w:val="18"/>
                <w:szCs w:val="18"/>
              </w:rPr>
              <w:t>4</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TEG73040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TEG73050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TEG73060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bCs/>
                <w:iCs/>
                <w:caps/>
                <w:sz w:val="18"/>
                <w:szCs w:val="18"/>
              </w:rPr>
              <w:t>Ε/Υ ΟΜΑΔΑ 1 (Τηλεπισκόπιση, Κήποι ειδικής μορφής, Αποκατάσταση υποβαθμισμένων τοπίων)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Ζ</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 Αρχιτεκτονικής Τοπίου, Τεχνολόγος Γεωπόνος, Αρχιτέκτων Τοπίου Δασολογίας &amp; Φυσικού Περιβάλλοντος.</w:t>
            </w:r>
          </w:p>
        </w:tc>
      </w:tr>
      <w:bookmarkEnd w:id="19"/>
    </w:tbl>
    <w:p w:rsidR="00205D3B" w:rsidRDefault="00205D3B" w:rsidP="002A5A72">
      <w:pPr>
        <w:pStyle w:val="20"/>
        <w:rPr>
          <w:b/>
          <w:i/>
          <w:sz w:val="20"/>
        </w:rPr>
      </w:pPr>
    </w:p>
    <w:p w:rsidR="002A5A72" w:rsidRDefault="002A5A72" w:rsidP="002A5A72">
      <w:pPr>
        <w:pStyle w:val="20"/>
        <w:rPr>
          <w:b/>
          <w:i/>
          <w:sz w:val="20"/>
        </w:rPr>
      </w:pPr>
    </w:p>
    <w:p w:rsidR="00604E6E" w:rsidRPr="00604E6E" w:rsidRDefault="00604E6E" w:rsidP="00604E6E">
      <w:pPr>
        <w:pBdr>
          <w:top w:val="single" w:sz="4" w:space="1" w:color="auto"/>
          <w:left w:val="single" w:sz="4" w:space="4" w:color="auto"/>
          <w:bottom w:val="single" w:sz="4" w:space="1" w:color="auto"/>
          <w:right w:val="single" w:sz="4" w:space="4" w:color="auto"/>
        </w:pBdr>
        <w:spacing w:before="240" w:after="60" w:line="276" w:lineRule="auto"/>
        <w:ind w:left="57"/>
        <w:jc w:val="center"/>
        <w:outlineLvl w:val="6"/>
        <w:rPr>
          <w:rFonts w:ascii="Calibri" w:eastAsia="Times New Roman" w:hAnsi="Calibri" w:cs="Calibri"/>
          <w:b/>
          <w:bCs/>
          <w:sz w:val="18"/>
          <w:szCs w:val="18"/>
        </w:rPr>
      </w:pPr>
      <w:r w:rsidRPr="00604E6E">
        <w:rPr>
          <w:rFonts w:ascii="Calibri" w:eastAsia="Times New Roman" w:hAnsi="Calibri" w:cs="Calibri"/>
          <w:b/>
          <w:bCs/>
          <w:sz w:val="18"/>
          <w:szCs w:val="18"/>
        </w:rPr>
        <w:lastRenderedPageBreak/>
        <w:t>ΣΧΟΛΗ ΚΑΛΛΙΤΕΧΝΙΚΩΝ ΣΠΟΥΔΩΝ</w:t>
      </w:r>
    </w:p>
    <w:p w:rsidR="00604E6E" w:rsidRPr="00604E6E" w:rsidRDefault="00604E6E" w:rsidP="00604E6E">
      <w:pPr>
        <w:pBdr>
          <w:top w:val="single" w:sz="4" w:space="1" w:color="auto"/>
          <w:left w:val="single" w:sz="4" w:space="4" w:color="auto"/>
          <w:bottom w:val="single" w:sz="4" w:space="1" w:color="auto"/>
          <w:right w:val="single" w:sz="4" w:space="4" w:color="auto"/>
        </w:pBdr>
        <w:spacing w:after="200" w:line="276" w:lineRule="auto"/>
        <w:ind w:left="57"/>
        <w:jc w:val="center"/>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ΤΜΗΜΑ ΛΑΪΚΗΣ ΚΑΙ ΠΑΡΑΔΟΣΙΑΚΗΣ ΜΟΥΣΙΚΗΣ (με έδρα την Άρτα)</w:t>
      </w: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Α. ΕΠΙΣΤΗΜΟΝΙΚΟΙ ΣΥΝΕΡΓΑΤΕΣ ( ή ελλείψει επιστημονικών συνεργατών, εργαστηριακοί συνεργάτες)</w:t>
      </w:r>
    </w:p>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738"/>
        <w:gridCol w:w="623"/>
        <w:gridCol w:w="653"/>
        <w:gridCol w:w="1848"/>
        <w:gridCol w:w="1984"/>
        <w:gridCol w:w="2157"/>
      </w:tblGrid>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876"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691" w:type="pct"/>
            <w:gridSpan w:val="2"/>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Εβδομαδιαίες Ώρες (Θ/ΑΠ)</w:t>
            </w:r>
          </w:p>
        </w:tc>
        <w:tc>
          <w:tcPr>
            <w:tcW w:w="1000"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Γνωστικό Αντικείμενο</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(Διδακτορικό)</w:t>
            </w:r>
          </w:p>
        </w:tc>
        <w:tc>
          <w:tcPr>
            <w:tcW w:w="1000"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Εξειδίκευση</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(Μεταπτυχιακός Τίτλος)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Στην περίπτωση έλλειψης επιστημονικών συνεργατών</w:t>
            </w:r>
          </w:p>
        </w:tc>
        <w:tc>
          <w:tcPr>
            <w:tcW w:w="294"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Ειδικότητα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(Βασικός τίτλος σπουδών)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Αισθητική και παιδαγωγική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μουσικής και της μουσικής παιδαγωγικής και διδακτικής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μουσικής και της μουσικής παιδαγωγικής και διδακτικής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Αισθητικής ή/και της (Μουσικής) Παιδαγωγικής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Αισθητική της λαϊκής μουσικής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Αισθητικής ή/και της Μουσικολογίας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της μουσικής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λαϊκού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Διδακτική του οργάνου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Ειδικά θέματα σε σχέση με την ενόργανη διδασκαλία της ελληνικής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Ειδικά θέματα σε σχέση με την ενόργανη διδασκαλία της ελληνικής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και αποδεδειγμένες γνώσεις μουσικής δεξιότητας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Εισαγωγή στην Εθνομουσικολογία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Eθνομουσικολογίας ή/και της ανθρωπολογίας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Ελληνική Δισκογραφία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Ε΄(Δ΄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της μουσικής βιομηχανίας. Ιστορία της ελληνικής λαϊκής μουσικής μέσω της δισκογραφίας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της μουσικής βιομηχανίας. Ιστορία της ελληνικής λαϊκής μουσικής μέσω της δισκογραφίας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ή/και αποδεδειγμένη σχετική επαγγελματική/ερευνητική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Ζητήματα ελληνικής λαϊκής </w:t>
            </w:r>
            <w:r w:rsidRPr="00604E6E">
              <w:rPr>
                <w:rFonts w:ascii="Times New Roman" w:eastAsia="Times New Roman" w:hAnsi="Times New Roman" w:cs="Times New Roman"/>
                <w:sz w:val="18"/>
                <w:szCs w:val="18"/>
              </w:rPr>
              <w:lastRenderedPageBreak/>
              <w:t xml:space="preserve">μουσικής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Μουσικολογία: Ανάλυση των ειδικών τομέων, τοπικών </w:t>
            </w:r>
            <w:r w:rsidRPr="00604E6E">
              <w:rPr>
                <w:rFonts w:ascii="Times New Roman" w:eastAsia="Times New Roman" w:hAnsi="Times New Roman" w:cs="Times New Roman"/>
                <w:sz w:val="18"/>
                <w:szCs w:val="18"/>
              </w:rPr>
              <w:lastRenderedPageBreak/>
              <w:t>«σχολών» και μορφών της ελληνικής δημοτικής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Μουσικολογία: Ανάλυση των ειδικών τομέων, τοπικών </w:t>
            </w:r>
            <w:r w:rsidRPr="00604E6E">
              <w:rPr>
                <w:rFonts w:ascii="Times New Roman" w:eastAsia="Times New Roman" w:hAnsi="Times New Roman" w:cs="Times New Roman"/>
                <w:sz w:val="18"/>
                <w:szCs w:val="18"/>
              </w:rPr>
              <w:lastRenderedPageBreak/>
              <w:t>«σχολών» και μορφών της ελληνικής δημοτικής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και </w:t>
            </w:r>
            <w:r w:rsidRPr="00604E6E">
              <w:rPr>
                <w:rFonts w:ascii="Times New Roman" w:eastAsia="Times New Roman" w:hAnsi="Times New Roman" w:cs="Times New Roman"/>
                <w:sz w:val="18"/>
                <w:szCs w:val="18"/>
              </w:rPr>
              <w:lastRenderedPageBreak/>
              <w:t>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Ζητήματα ελληνικής λαϊκής μουσικής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ελληνικής λαϊκής μουσικής ΙΙΙ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μουσικής κριτικής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 μουσική κριτική</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Μουσικολογία – μουσική κριτική</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Ηχητικός Πολιτισμός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ΣΤ΄(Β΄μεταβατικό)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Πολιτισμικών σπουδών</w:t>
            </w:r>
          </w:p>
          <w:p w:rsidR="00604E6E" w:rsidRPr="00604E6E" w:rsidRDefault="00604E6E" w:rsidP="00604E6E">
            <w:pPr>
              <w:spacing w:after="200" w:line="276" w:lineRule="auto"/>
              <w:rPr>
                <w:rFonts w:ascii="Times New Roman" w:eastAsia="Times New Roman" w:hAnsi="Times New Roman" w:cs="Times New Roman"/>
                <w:sz w:val="18"/>
                <w:szCs w:val="18"/>
              </w:rPr>
            </w:pP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Θεωρία της λαϊκής μουσικής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A</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Γενικά εισαγωγικά στοιχεία µουσικής σηµειογραφίας. Διαστήµατα. Κλίµακες τονικού συστήματος. Γενικά στοιχεία αρμονίας και συγχορδιών. Γενικά στοιχεία ρυθμολογίας.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Γενικά εισαγωγικά στοιχεία µουσικής σηµειογραφίας. Διαστήµατα. Κλίµακες τονικού συστήματος. Γενικά στοιχεία αρμονίας και συγχορδιών. Γενικά στοιχεία ρυθμολογίας.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Θεωρία της λαϊκής μουσικής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Τρόποι τροπικού συστήματος. Λαϊκοί δρόμοι. Δομή, υπομονάδες, μεταβάσεις-μετατροπίες. Ιστορική ανασκόπηση. Γενικά στοιχεία εναρμόνισης. Στοιχεία ρυθμολογίας.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Τρόποι τροπικού συστήματος. Λαϊκοί δρόμοι. Δομή, υπομονάδες, μεταβάσεις-μετατροπίες. Ιστορική ανασκόπηση. Γενικά στοιχεία εναρμόνισης. Στοιχεία ρυθμολογίας.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Πολιτισμοί</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ή/και των Πολιτισμικών σπουδών</w:t>
            </w:r>
          </w:p>
        </w:tc>
      </w:tr>
      <w:tr w:rsidR="00604E6E" w:rsidRPr="00604E6E" w:rsidTr="00661DDB">
        <w:trPr>
          <w:jc w:val="center"/>
        </w:trPr>
        <w:tc>
          <w:tcPr>
            <w:tcW w:w="114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και </w:t>
            </w:r>
            <w:r w:rsidRPr="00604E6E">
              <w:rPr>
                <w:rFonts w:ascii="Times New Roman" w:eastAsia="Times New Roman" w:hAnsi="Times New Roman" w:cs="Times New Roman"/>
                <w:sz w:val="18"/>
                <w:szCs w:val="18"/>
              </w:rPr>
              <w:lastRenderedPageBreak/>
              <w:t>Θεωρία της τέχνης</w:t>
            </w:r>
          </w:p>
        </w:tc>
        <w:tc>
          <w:tcPr>
            <w:tcW w:w="876"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ΣΤ΄</w:t>
            </w:r>
          </w:p>
        </w:tc>
        <w:tc>
          <w:tcPr>
            <w:tcW w:w="337"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και θεωρία </w:t>
            </w:r>
            <w:r w:rsidRPr="00604E6E">
              <w:rPr>
                <w:rFonts w:ascii="Times New Roman" w:eastAsia="Times New Roman" w:hAnsi="Times New Roman" w:cs="Times New Roman"/>
                <w:sz w:val="18"/>
                <w:szCs w:val="18"/>
              </w:rPr>
              <w:lastRenderedPageBreak/>
              <w:t>της τέχνης (20ός αι.)</w:t>
            </w:r>
          </w:p>
        </w:tc>
        <w:tc>
          <w:tcPr>
            <w:tcW w:w="100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Μοντερνισμός, ως ιστορικό πεδίο </w:t>
            </w:r>
            <w:r w:rsidRPr="00604E6E">
              <w:rPr>
                <w:rFonts w:ascii="Times New Roman" w:eastAsia="Times New Roman" w:hAnsi="Times New Roman" w:cs="Times New Roman"/>
                <w:sz w:val="18"/>
                <w:szCs w:val="18"/>
              </w:rPr>
              <w:lastRenderedPageBreak/>
              <w:t>προαγωγής της θεωρίας παράλληλα με την καλλιτεχνική πράξη</w:t>
            </w:r>
          </w:p>
        </w:tc>
        <w:tc>
          <w:tcPr>
            <w:tcW w:w="294"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w:t>
            </w:r>
            <w:r w:rsidRPr="00604E6E">
              <w:rPr>
                <w:rFonts w:ascii="Times New Roman" w:eastAsia="Times New Roman" w:hAnsi="Times New Roman" w:cs="Times New Roman"/>
                <w:sz w:val="18"/>
                <w:szCs w:val="18"/>
              </w:rPr>
              <w:lastRenderedPageBreak/>
              <w:t>Ιστορίας της τέχνης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Ιστορία των Βαλκανίων: Διοικητικοί και οικονομικοί μηχανισμοί (15</w:t>
            </w:r>
            <w:r w:rsidRPr="00604E6E">
              <w:rPr>
                <w:rFonts w:ascii="Times New Roman" w:eastAsia="Times New Roman" w:hAnsi="Times New Roman" w:cs="Times New Roman"/>
                <w:sz w:val="18"/>
                <w:szCs w:val="18"/>
                <w:vertAlign w:val="superscript"/>
              </w:rPr>
              <w:t>ος</w:t>
            </w:r>
            <w:r w:rsidRPr="00604E6E">
              <w:rPr>
                <w:rFonts w:ascii="Times New Roman" w:eastAsia="Times New Roman" w:hAnsi="Times New Roman" w:cs="Times New Roman"/>
                <w:sz w:val="18"/>
                <w:szCs w:val="18"/>
              </w:rPr>
              <w:t xml:space="preserve"> – 20ός αι.)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 (Γ΄μεταβατικό)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βαλκανικών λαών, θεσμοί, εθνικά κινήματα, διοικητικοί και οικονομικοί μηχανισμοί των κρατών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των βαλκανικών λαών, θεσμοί, εθνικά κινήματα, διοικητικοί και οικονομικοί μηχανισμοί των κρατών </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θεσμών του Ελληνικού κράτους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τεκμηρίωση και μουσική έρευνα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Θεωρία και μεθοδολογία της ιστορική έρευνας. Αρχεία, πηγές.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Θεωρία και μεθοδολογία της ιστορική έρευνας. Αρχεία, πηγές.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Λαϊκές και παραδοσιακές ορχήστρες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 οργανολογική συγκρότηση και ρεπερτόριο των ελληνικών λαϊκών ορχηστρών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 οργανολογική συγκρότηση και ρεπερτόριο των ελληνικών λαϊκών ορχηστρών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δυτική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μουσική της Ανατολής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παραδόσεων της Ανατολής και συσχέτισή τους  με τις λαϊκές παραδόσεις του Ελλαδικού χώρου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παραδόσεων της Ανατολής και συσχέτισή τους  με τις λαϊκές παραδόσεις του Ελλαδικού χώρου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εμπειρία στο σχετικό ερευνητικό πεδίο</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Λόγιοι </w:t>
            </w:r>
            <w:r w:rsidR="00F907B5" w:rsidRPr="00604E6E">
              <w:rPr>
                <w:rFonts w:ascii="Times New Roman" w:eastAsia="Times New Roman" w:hAnsi="Times New Roman" w:cs="Times New Roman"/>
                <w:sz w:val="18"/>
                <w:szCs w:val="18"/>
              </w:rPr>
              <w:t>Έλληνες</w:t>
            </w:r>
            <w:r w:rsidRPr="00604E6E">
              <w:rPr>
                <w:rFonts w:ascii="Times New Roman" w:eastAsia="Times New Roman" w:hAnsi="Times New Roman" w:cs="Times New Roman"/>
                <w:sz w:val="18"/>
                <w:szCs w:val="18"/>
              </w:rPr>
              <w:t xml:space="preserve"> συνθέτες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επιστημονική δραστηριότητα στο σχετικό ερευνητικό πεδίο</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Μακάμ και μορφολογία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Συστηματική  παρουσίαση  του συστήματος  των Μακάμ σε </w:t>
            </w:r>
            <w:r w:rsidRPr="00604E6E">
              <w:rPr>
                <w:rFonts w:ascii="Times New Roman" w:eastAsia="Times New Roman" w:hAnsi="Times New Roman" w:cs="Times New Roman"/>
                <w:sz w:val="18"/>
                <w:szCs w:val="18"/>
              </w:rPr>
              <w:lastRenderedPageBreak/>
              <w:t>αντιπαραβολή με το σύστημα της Οκταηχίας.  Ανάλυση τροπικών αυτοσχεδιασμών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Συστηματική  παρουσίαση  του συστήματος  των Μακάμ σε </w:t>
            </w:r>
            <w:r w:rsidRPr="00604E6E">
              <w:rPr>
                <w:rFonts w:ascii="Times New Roman" w:eastAsia="Times New Roman" w:hAnsi="Times New Roman" w:cs="Times New Roman"/>
                <w:sz w:val="18"/>
                <w:szCs w:val="18"/>
              </w:rPr>
              <w:lastRenderedPageBreak/>
              <w:t>αντιπαραβολή με το σύστημα της Οκταηχίας.  Ανάλυση τροπικών αυτοσχεδιασμών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Απαραίτητη αποδεδειγμένη σχετική </w:t>
            </w:r>
            <w:r w:rsidRPr="00604E6E">
              <w:rPr>
                <w:rFonts w:ascii="Times New Roman" w:eastAsia="Times New Roman" w:hAnsi="Times New Roman" w:cs="Times New Roman"/>
                <w:sz w:val="18"/>
                <w:szCs w:val="18"/>
              </w:rPr>
              <w:lastRenderedPageBreak/>
              <w:t xml:space="preserve">ερευνητική δραστηριότητα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Μακάμ και μορφολογία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Προχωρημένα ζητήματα που αφορούν τα Μακάμ και την εναρμόνισή τους. Τροπική ανάλυση παρτιτούρας.  Ανάλυση τροπικών αυτοσχεδιασμών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Προχωρημένα ζητήματα που αφορούν τα Μακάμ και την εναρμόνισή τους. Τροπική ανάλυση παρτιτούρας.  Ανάλυση τροπικών αυτοσχεδιασμών.  </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Απαραίτητη αποδεδειγμένη σχετική ερευνητική δραστηριότητα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της έρευνας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Μέσα μαζικής ενημέρωσης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 (ΣΤ΄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w:t>
            </w:r>
          </w:p>
          <w:p w:rsidR="00604E6E" w:rsidRPr="00604E6E" w:rsidRDefault="00604E6E" w:rsidP="00604E6E">
            <w:pPr>
              <w:spacing w:after="200" w:line="276" w:lineRule="auto"/>
              <w:rPr>
                <w:rFonts w:ascii="Times New Roman" w:eastAsia="Times New Roman" w:hAnsi="Times New Roman" w:cs="Times New Roman"/>
                <w:color w:val="FF0000"/>
                <w:sz w:val="18"/>
                <w:szCs w:val="18"/>
              </w:rPr>
            </w:pP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και Θρησκεία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Z </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rPr>
                <w:rFonts w:ascii="Times New Roman" w:eastAsia="Times New Roman" w:hAnsi="Times New Roman" w:cs="Times New Roman"/>
                <w:sz w:val="20"/>
                <w:szCs w:val="20"/>
              </w:rPr>
            </w:pPr>
            <w:r w:rsidRPr="00604E6E">
              <w:rPr>
                <w:rFonts w:ascii="Times New Roman" w:eastAsia="Times New Roman" w:hAnsi="Times New Roman" w:cs="Times New Roman"/>
                <w:sz w:val="20"/>
                <w:szCs w:val="20"/>
              </w:rPr>
              <w:t>2</w:t>
            </w:r>
          </w:p>
        </w:tc>
        <w:tc>
          <w:tcPr>
            <w:tcW w:w="1000" w:type="pct"/>
          </w:tcPr>
          <w:p w:rsidR="00604E6E" w:rsidRPr="00604E6E" w:rsidRDefault="00604E6E" w:rsidP="00604E6E">
            <w:pPr>
              <w:widowControl w:val="0"/>
              <w:autoSpaceDE w:val="0"/>
              <w:autoSpaceDN w:val="0"/>
              <w:adjustRightInd w:val="0"/>
              <w:spacing w:after="262"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Ανάλυση της σχέσης του μουσικού φαινομένου με τη θρησκευτική διάσταση του πολιτισμού</w:t>
            </w:r>
          </w:p>
          <w:p w:rsidR="00604E6E" w:rsidRPr="00604E6E" w:rsidRDefault="00604E6E" w:rsidP="00604E6E">
            <w:pPr>
              <w:spacing w:after="200" w:line="276" w:lineRule="auto"/>
              <w:rPr>
                <w:rFonts w:ascii="Times New Roman" w:eastAsia="Times New Roman" w:hAnsi="Times New Roman" w:cs="Times New Roman"/>
                <w:sz w:val="18"/>
                <w:szCs w:val="18"/>
              </w:rPr>
            </w:pPr>
          </w:p>
        </w:tc>
        <w:tc>
          <w:tcPr>
            <w:tcW w:w="1000" w:type="pct"/>
          </w:tcPr>
          <w:p w:rsidR="00604E6E" w:rsidRPr="00604E6E" w:rsidRDefault="00604E6E" w:rsidP="00604E6E">
            <w:pPr>
              <w:widowControl w:val="0"/>
              <w:autoSpaceDE w:val="0"/>
              <w:autoSpaceDN w:val="0"/>
              <w:adjustRightInd w:val="0"/>
              <w:spacing w:after="262"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Ανάλυση της σχέσης του μουσικού φαινομένου με τη θρησκευτική διάσταση του πολιτισμού</w:t>
            </w:r>
          </w:p>
          <w:p w:rsidR="00604E6E" w:rsidRPr="00604E6E" w:rsidRDefault="00604E6E" w:rsidP="00604E6E">
            <w:pPr>
              <w:spacing w:after="200" w:line="276" w:lineRule="auto"/>
              <w:rPr>
                <w:rFonts w:ascii="Times New Roman" w:eastAsia="Times New Roman" w:hAnsi="Times New Roman" w:cs="Times New Roman"/>
                <w:sz w:val="18"/>
                <w:szCs w:val="18"/>
              </w:rPr>
            </w:pP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ταυτότητες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 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1/0</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του κόσμου</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Δ΄/ </w:t>
            </w:r>
            <w:r w:rsidRPr="00604E6E">
              <w:rPr>
                <w:rFonts w:ascii="Times New Roman" w:eastAsia="Times New Roman" w:hAnsi="Times New Roman" w:cs="Times New Roman"/>
                <w:sz w:val="18"/>
                <w:szCs w:val="18"/>
                <w:lang w:val="en-US"/>
              </w:rPr>
              <w:t>Z</w:t>
            </w:r>
            <w:r w:rsidRPr="00604E6E">
              <w:rPr>
                <w:rFonts w:ascii="Times New Roman" w:eastAsia="Times New Roman" w:hAnsi="Times New Roman" w:cs="Times New Roman"/>
                <w:sz w:val="18"/>
                <w:szCs w:val="18"/>
              </w:rPr>
              <w:t xml:space="preserve">΄ </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2 / 3 </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2 / 0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καταγραφή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Μουσικολογική επισκόπηση των μεθόδων μουσικής καταγραφής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Μουσικολογική επισκόπηση των μεθόδων μουσικής καταγραφής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Μουσική παιδαγωγική 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παραγωγή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και αποδεδειγμένη εμπειρία στις πολιτιστικές βιομηχανίες (ειδικότερα στη μουσική βιομηχανία)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Μουσικές Εφαρμογές στον Η/Υ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Μουσικών Σπουδών και αποδεδειγμένη εμπειρία στη μουσική πληροφορική</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ΙΙ – Τεχνικές ηχοληψίας και ηχογράφησης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Τίτλος σπουδών σχετικής επιστημονικής περιοχής και αποδεδειγμένη σχετική επαγγελματική/ερευνητική εμπειρία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Νεανικές μουσικές κουλτούρες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στις ανθρωπιστικές ή/και κοινωνικές επιστήμες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Νέος ελληνισμός: Πολιτική Ιστορία, Ιδεολογία, Νομοθεσία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Πολιτική, ετερότητα, ανθρώπινα δικαιώματα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ιστορία, ετερότητα, μειονότητες, διασπορά και μεταναστευτικές κοινότητες, ζητήματα ιθαγένειας και ανθρωπίνων δικαιωμάτων στη νεώτερη ιστορία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ιστορία, ετερότητα, μειονότητες, διασπορά και μεταναστευτικές κοινότητες, ζητήματα ιθαγένειας και ανθρωπίνων δικαιωμάτων στη νεώτερη ιστορία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διαχείριση &amp; επικοινωνία 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επικοινωνίας ή των πολιτιστικών σπουδών και αποδεδειγμένη εμπειρία στον τομέα της πολιτιστικής διαχείρισης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διαχείριση &amp; επικοινωνία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επικοινωνίας ή των πολιτιστικών σπουδών και αποδεδειγμένη εμπειρία στον τομέα της πολιτιστικής διαχείρισης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Σεμινάριο επιτόπιας έρευνας</w:t>
            </w:r>
          </w:p>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εθνογραφικής επιτόπιας έρευνας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εθνογραφικής επιτόπιας έρευνας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βυζαντινής μουσικής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Θεωρητικό σύστημα της βυζαντινής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Θεωρητικό σύστημα της βυζαντινής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τίτλοι σπουδών σχετικοί με Βυζαντινή μουσική</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 xml:space="preserve">Ανώτατος τίτλος σπουδών στο αντικείμενο της Ιστορίας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Τροπικότητα και εναρμόνιση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Συστηματική παρουσίαση των  νεοελληνικών «λαϊκών δρόµων» και των  τεχνικών εναρµόνισής τους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Συστηματική παρουσίαση των  νεοελληνικών «λαϊκών δρόµων» και των  τεχνικών εναρµόνισής τους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Απαραίτητη αποδεδειγμένη σχετική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Τροπικότητα και εναρμόνιση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Βασικές μέθοδοι τροπικής ανάλυσης ασυγκέραστων μελωδικών ιδιωμάτων. Συστηματική παρουσίαση </w:t>
            </w:r>
            <w:r w:rsidRPr="00604E6E">
              <w:rPr>
                <w:rFonts w:ascii="Times New Roman" w:eastAsia="Times New Roman" w:hAnsi="Times New Roman" w:cs="Times New Roman"/>
                <w:sz w:val="18"/>
                <w:szCs w:val="18"/>
              </w:rPr>
              <w:lastRenderedPageBreak/>
              <w:t>εργαλείων της τροπικής θεωρίας των Μακαμ και της Οκταηχίας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Βασικές μέθοδοι τροπικής ανάλυσης ασυγκέραστων μελωδικών ιδιωμάτων. Συστηματική παρουσίαση εργαλείων της τροπικής θεωρίας </w:t>
            </w:r>
            <w:r w:rsidRPr="00604E6E">
              <w:rPr>
                <w:rFonts w:ascii="Times New Roman" w:eastAsia="Times New Roman" w:hAnsi="Times New Roman" w:cs="Times New Roman"/>
                <w:sz w:val="18"/>
                <w:szCs w:val="18"/>
              </w:rPr>
              <w:lastRenderedPageBreak/>
              <w:t>των Μακαμ και της Οκταηχίας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Απαραίτητη αποδεδειγμένη σχετική ερευνητική δραστηριότητα στις λαϊκές </w:t>
            </w:r>
            <w:r w:rsidRPr="00604E6E">
              <w:rPr>
                <w:rFonts w:ascii="Times New Roman" w:eastAsia="Times New Roman" w:hAnsi="Times New Roman" w:cs="Times New Roman"/>
                <w:sz w:val="18"/>
                <w:szCs w:val="18"/>
              </w:rPr>
              <w:lastRenderedPageBreak/>
              <w:t>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Χορός και ελληνικός λαϊκός πολιτισμός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 (Ε΄μεταβατικό)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σχετικής επιστημονικής περιοχής και αποδεδειγμένη ερευνητική εμπειρία στον τομέα του χορού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κοινωνία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 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bl>
    <w:p w:rsidR="00604E6E" w:rsidRPr="00604E6E" w:rsidRDefault="00604E6E" w:rsidP="00604E6E">
      <w:pPr>
        <w:spacing w:after="200" w:line="276" w:lineRule="auto"/>
        <w:rPr>
          <w:rFonts w:ascii="Times New Roman" w:eastAsia="Times New Roman" w:hAnsi="Times New Roman" w:cs="Times New Roman"/>
          <w:sz w:val="18"/>
          <w:szCs w:val="18"/>
        </w:rPr>
      </w:pPr>
    </w:p>
    <w:p w:rsidR="00604E6E" w:rsidRPr="00604E6E" w:rsidRDefault="00604E6E" w:rsidP="00604E6E">
      <w:pPr>
        <w:spacing w:after="200" w:line="276" w:lineRule="auto"/>
        <w:rPr>
          <w:rFonts w:ascii="Times New Roman" w:eastAsia="Times New Roman" w:hAnsi="Times New Roman" w:cs="Times New Roman"/>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Β. ΕΡΓΑΣΤΗΡΙΑΚΟΙ ΣΥΝΕΡΓΑΤΕΣ </w:t>
      </w:r>
    </w:p>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5"/>
        <w:gridCol w:w="1399"/>
        <w:gridCol w:w="2068"/>
        <w:gridCol w:w="2242"/>
      </w:tblGrid>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1265"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1399"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Εβδομαδιαίες Ώρες (Ε)</w:t>
            </w:r>
          </w:p>
        </w:tc>
        <w:tc>
          <w:tcPr>
            <w:tcW w:w="2068"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Εξειδίκευση</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(Μεταπτυχιακός Τίτλος)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Στην περίπτωση έλλειψης επιστημονικών συνεργατών</w:t>
            </w:r>
          </w:p>
        </w:tc>
        <w:tc>
          <w:tcPr>
            <w:tcW w:w="2242"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Ειδικότητα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(Βασικός τίτλος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της μουσικής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λαϊκού πολιτισμού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Εισαγωγή στην Εθνομουσικολογία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Eθνομουσικολογίας ή/και της ανθρωπολογίας της μουσικής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Ζητήματα ελληνικής λαϊκής μουσικής Ι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ελληνικής λαϊκής μουσικής 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Μουσικολογία: Ανάλυση των ειδικών τομέων, τοπικών «σχολών» και μορφών της ελληνικής </w:t>
            </w:r>
            <w:r w:rsidRPr="00604E6E">
              <w:rPr>
                <w:rFonts w:ascii="Times New Roman" w:eastAsia="Times New Roman" w:hAnsi="Times New Roman" w:cs="Times New Roman"/>
                <w:sz w:val="18"/>
                <w:szCs w:val="18"/>
              </w:rPr>
              <w:lastRenderedPageBreak/>
              <w:t>δημοτικής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και αποδεδειγμένη σχετική </w:t>
            </w:r>
            <w:r w:rsidRPr="00604E6E">
              <w:rPr>
                <w:rFonts w:ascii="Times New Roman" w:eastAsia="Times New Roman" w:hAnsi="Times New Roman" w:cs="Times New Roman"/>
                <w:sz w:val="18"/>
                <w:szCs w:val="18"/>
              </w:rPr>
              <w:lastRenderedPageBreak/>
              <w:t>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Ζητήματα ελληνικής λαϊκής μουσικής ΙΙΙ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Ηχητικός Πολιτισμός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ΣΤ΄(Β΄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Πολιτισμικών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Πολιτισμοί</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ή/και των Πολιτισμικών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Θεωρία της τέχνης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Μοντερνισμός, ως ιστορικό πεδίο προαγωγής της θεωρίας παράλληλα με την καλλιτεχνική πράξη</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της τέχνης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Βαλκανίων: Διοικητικοί και οικονομικοί μηχανισμοί (15</w:t>
            </w:r>
            <w:r w:rsidRPr="00604E6E">
              <w:rPr>
                <w:rFonts w:ascii="Times New Roman" w:eastAsia="Times New Roman" w:hAnsi="Times New Roman" w:cs="Times New Roman"/>
                <w:sz w:val="18"/>
                <w:szCs w:val="18"/>
                <w:vertAlign w:val="superscript"/>
              </w:rPr>
              <w:t>ος</w:t>
            </w:r>
            <w:r w:rsidRPr="00604E6E">
              <w:rPr>
                <w:rFonts w:ascii="Times New Roman" w:eastAsia="Times New Roman" w:hAnsi="Times New Roman" w:cs="Times New Roman"/>
                <w:sz w:val="18"/>
                <w:szCs w:val="18"/>
              </w:rPr>
              <w:t xml:space="preserve"> – 20ός αι.)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Ε΄(Γ΄μεταβατικό)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Ιστορία των βαλκανικών λαών, θεσμοί, εθνικά κινήματα, διοικητικοί και οικονομικοί μηχανισμοί των κρατών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θεσμών του Ελληνικού κράτους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δυτική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Λόγιοι </w:t>
            </w:r>
            <w:r w:rsidR="00864665" w:rsidRPr="00604E6E">
              <w:rPr>
                <w:rFonts w:ascii="Times New Roman" w:eastAsia="Times New Roman" w:hAnsi="Times New Roman" w:cs="Times New Roman"/>
                <w:sz w:val="18"/>
                <w:szCs w:val="18"/>
              </w:rPr>
              <w:t>Έλληνες</w:t>
            </w:r>
            <w:r w:rsidRPr="00604E6E">
              <w:rPr>
                <w:rFonts w:ascii="Times New Roman" w:eastAsia="Times New Roman" w:hAnsi="Times New Roman" w:cs="Times New Roman"/>
                <w:sz w:val="18"/>
                <w:szCs w:val="18"/>
              </w:rPr>
              <w:t xml:space="preserve"> συνθέτες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επιστημονική δραστηριότητα στο σχετικό ερευνητικό πεδίο</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της έρευνας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Μέσα μαζικής ενημέρωσης και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ταυτότητες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του κόσμου</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καταγραφή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σχετικής επιστημονικής περιοχής Μουσικής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παραγωγή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w:t>
            </w:r>
            <w:r w:rsidRPr="00604E6E">
              <w:rPr>
                <w:rFonts w:ascii="Times New Roman" w:eastAsia="Times New Roman" w:hAnsi="Times New Roman" w:cs="Times New Roman"/>
                <w:sz w:val="18"/>
                <w:szCs w:val="18"/>
              </w:rPr>
              <w:lastRenderedPageBreak/>
              <w:t xml:space="preserve">Μουσικές Εφαρμογές στον Η/Υ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Στοιχεία ακουστικής και  θεωρία της μουσικής </w:t>
            </w:r>
            <w:r w:rsidRPr="00604E6E">
              <w:rPr>
                <w:rFonts w:ascii="Times New Roman" w:eastAsia="Times New Roman" w:hAnsi="Times New Roman" w:cs="Times New Roman"/>
                <w:sz w:val="18"/>
                <w:szCs w:val="18"/>
              </w:rPr>
              <w:lastRenderedPageBreak/>
              <w:t>πληροφορικής. Ειδικές εφαρμογές λογισμικών διαχείρισης ήχου και μουσικής γραφής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των </w:t>
            </w:r>
            <w:r w:rsidRPr="00604E6E">
              <w:rPr>
                <w:rFonts w:ascii="Times New Roman" w:eastAsia="Times New Roman" w:hAnsi="Times New Roman" w:cs="Times New Roman"/>
                <w:sz w:val="18"/>
                <w:szCs w:val="18"/>
              </w:rPr>
              <w:lastRenderedPageBreak/>
              <w:t>Μουσικών Σπουδών και αποδεδειγμένη εμπειρία στη μουσική πληροφορική</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Μουσική  Τεχνολογία ΙΙ – Τεχνικές ηχοληψίας και ηχογράφησης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Τίτλος σπουδών σχετικής επιστημονικής περιοχής και αποδεδειγμένη σχετική επαγγελματική/ερευνητική εμπειρία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Νεανικές μουσικές κουλτούρες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Νέος ελληνισμός: Πολιτική Ιστορία, Ιδεολογία, Νομοθεσία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και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Ιστορίας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ελληνικός λαϊκός πολιτισμός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 (Ε΄μεταβατικό)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σχετικής επιστημονικής περιοχής και αποδεδειγμένη ερευνητική εμπειρία στον τομέα του χορού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κοινωνία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 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 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Ψαλτική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Αποτελεί το εργαστηριακό μέρος του μαθήματος "Στοιχεία βυζαντινής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Προϋπηρεσία στο εκκλησιαστικό αναλόγιο, τουλάχιστον οκταετής, αποδεικνυόμενη από πιστοποιητικά,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σε αναγνωρισμένο μουσικό ή άλλο εκπαιδευτικό ίδρυμα του εσωτερικού ή του </w:t>
            </w:r>
            <w:r w:rsidRPr="00604E6E">
              <w:rPr>
                <w:rFonts w:ascii="Times New Roman" w:eastAsia="Times New Roman" w:hAnsi="Times New Roman" w:cs="Times New Roman"/>
                <w:sz w:val="18"/>
                <w:szCs w:val="18"/>
              </w:rPr>
              <w:lastRenderedPageBreak/>
              <w:t>εξωτερικού. Συνεκτιμώνται τίτλοι σπουδών σχετικοί με το αντικείμενο</w:t>
            </w:r>
          </w:p>
        </w:tc>
      </w:tr>
    </w:tbl>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Γ. ΕΡΓΑΣΤΗΡΙΑΚΟ ΔΙΔΑΚΤΙΚΟ ΠΡΟΣΩΠΙΚΟ </w:t>
      </w:r>
    </w:p>
    <w:tbl>
      <w:tblPr>
        <w:tblpPr w:leftFromText="181" w:rightFromText="181" w:vertAnchor="text" w:tblpXSpec="center" w:tblpY="1"/>
        <w:tblOverlap w:val="neve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525"/>
        <w:gridCol w:w="1401"/>
        <w:gridCol w:w="2601"/>
        <w:gridCol w:w="4144"/>
      </w:tblGrid>
      <w:tr w:rsidR="00604E6E" w:rsidRPr="00604E6E" w:rsidTr="00604E6E">
        <w:trPr>
          <w:trHeight w:val="1124"/>
        </w:trPr>
        <w:tc>
          <w:tcPr>
            <w:tcW w:w="802" w:type="pct"/>
            <w:vMerge w:val="restart"/>
            <w:shd w:val="clear" w:color="auto" w:fill="FFFFFF"/>
          </w:tcPr>
          <w:p w:rsidR="00604E6E" w:rsidRPr="00604E6E" w:rsidRDefault="00604E6E" w:rsidP="00604E6E">
            <w:pPr>
              <w:widowControl w:val="0"/>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662" w:type="pct"/>
            <w:vMerge w:val="restart"/>
            <w:shd w:val="clear" w:color="auto" w:fill="FFFFFF"/>
          </w:tcPr>
          <w:p w:rsidR="00604E6E" w:rsidRPr="00604E6E" w:rsidRDefault="00604E6E" w:rsidP="00604E6E">
            <w:pPr>
              <w:widowControl w:val="0"/>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608" w:type="pc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Εβδομαδιαία Απασχόληση</w:t>
            </w:r>
          </w:p>
        </w:tc>
        <w:tc>
          <w:tcPr>
            <w:tcW w:w="1129" w:type="pct"/>
            <w:vMerge w:val="restar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Γνωστικό Αντικείμενο</w:t>
            </w:r>
          </w:p>
        </w:tc>
        <w:tc>
          <w:tcPr>
            <w:tcW w:w="1799" w:type="pct"/>
            <w:vMerge w:val="restar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Ειδικότητα</w:t>
            </w:r>
          </w:p>
        </w:tc>
      </w:tr>
      <w:tr w:rsidR="00604E6E" w:rsidRPr="00604E6E" w:rsidTr="00604E6E">
        <w:trPr>
          <w:trHeight w:val="535"/>
        </w:trPr>
        <w:tc>
          <w:tcPr>
            <w:tcW w:w="802"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662" w:type="pct"/>
            <w:vMerge/>
            <w:shd w:val="clear" w:color="auto" w:fill="FFFFFF"/>
            <w:textDirection w:val="btL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608" w:type="pc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ΕΡΓΑΣΤΗΡΙΟ</w:t>
            </w:r>
          </w:p>
        </w:tc>
        <w:tc>
          <w:tcPr>
            <w:tcW w:w="1129"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1799"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w:t>
            </w:r>
            <w:r w:rsidRPr="00604E6E">
              <w:rPr>
                <w:rFonts w:ascii="Times New Roman" w:eastAsia="Times New Roman" w:hAnsi="Times New Roman" w:cs="Times New Roman"/>
                <w:sz w:val="18"/>
                <w:szCs w:val="18"/>
              </w:rPr>
              <w:lastRenderedPageBreak/>
              <w:t>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Μουσικά σύνολα </w:t>
            </w:r>
            <w:r w:rsidRPr="00604E6E">
              <w:rPr>
                <w:rFonts w:ascii="Times New Roman" w:eastAsia="Times New Roman" w:hAnsi="Times New Roman" w:cs="Times New Roman"/>
                <w:sz w:val="18"/>
                <w:szCs w:val="18"/>
                <w:lang w:val="en-US"/>
              </w:rPr>
              <w:t>IV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 Αποδεδειγμένη εμπειρία στην διασκευή,σύνθεση και ενορχήστρωση.</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Μουσικά σύνολα </w:t>
            </w:r>
            <w:r w:rsidRPr="00604E6E">
              <w:rPr>
                <w:rFonts w:ascii="Times New Roman" w:eastAsia="Times New Roman" w:hAnsi="Times New Roman" w:cs="Times New Roman"/>
                <w:sz w:val="18"/>
                <w:szCs w:val="18"/>
                <w:lang w:val="en-US"/>
              </w:rPr>
              <w:t>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 Αποδεδειγμένη εμπειρία στην  διασκευή, σύνθεση και  ενορχήστρωση.</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Αφορά τη διδασκαλία των οργάνων που αναφέρονται στον συναπτόμενο πίνακα - </w:t>
            </w:r>
            <w:r w:rsidRPr="00604E6E">
              <w:rPr>
                <w:rFonts w:ascii="Times New Roman" w:eastAsia="Times New Roman" w:hAnsi="Times New Roman" w:cs="Times New Roman"/>
                <w:sz w:val="18"/>
                <w:szCs w:val="18"/>
              </w:rPr>
              <w:lastRenderedPageBreak/>
              <w:t>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Οκταετής τουλάχιστον καλλιτεχνική δραστηριότητα στον χώρο της λαϊκής και παραδοσιακής μουσικής ως σολίστ αποδεικνυόμενη από την πραγματοποίηση </w:t>
            </w:r>
            <w:r w:rsidRPr="00604E6E">
              <w:rPr>
                <w:rFonts w:ascii="Times New Roman" w:eastAsia="Times New Roman" w:hAnsi="Times New Roman" w:cs="Times New Roman"/>
                <w:sz w:val="18"/>
                <w:szCs w:val="18"/>
              </w:rPr>
              <w:lastRenderedPageBreak/>
              <w:t>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Μουσική δεξιότητα </w:t>
            </w:r>
            <w:r w:rsidRPr="00604E6E">
              <w:rPr>
                <w:rFonts w:ascii="Times New Roman" w:eastAsia="Times New Roman" w:hAnsi="Times New Roman" w:cs="Times New Roman"/>
                <w:sz w:val="18"/>
                <w:szCs w:val="18"/>
                <w:lang w:val="en-US"/>
              </w:rPr>
              <w:t>IV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w:t>
            </w:r>
            <w:r w:rsidRPr="00604E6E">
              <w:rPr>
                <w:rFonts w:ascii="Times New Roman" w:eastAsia="Times New Roman" w:hAnsi="Times New Roman" w:cs="Times New Roman"/>
                <w:sz w:val="18"/>
                <w:szCs w:val="18"/>
              </w:rPr>
              <w:t>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VII</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w:t>
            </w:r>
            <w:r w:rsidRPr="00604E6E">
              <w:rPr>
                <w:rFonts w:ascii="Times New Roman" w:eastAsia="Times New Roman" w:hAnsi="Times New Roman" w:cs="Times New Roman"/>
                <w:sz w:val="18"/>
                <w:szCs w:val="18"/>
              </w:rPr>
              <w:lastRenderedPageBreak/>
              <w:t>παιδαγωγική ΙΙ</w:t>
            </w:r>
          </w:p>
        </w:tc>
        <w:tc>
          <w:tcPr>
            <w:tcW w:w="66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Γ΄</w:t>
            </w:r>
          </w:p>
        </w:tc>
        <w:tc>
          <w:tcPr>
            <w:tcW w:w="608"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Αξιοποίηση των βασικών αρχών της Μουσικής Παιδαγωγικής </w:t>
            </w:r>
            <w:r w:rsidRPr="00604E6E">
              <w:rPr>
                <w:rFonts w:ascii="Times New Roman" w:eastAsia="Times New Roman" w:hAnsi="Times New Roman" w:cs="Times New Roman"/>
                <w:sz w:val="18"/>
                <w:szCs w:val="18"/>
              </w:rPr>
              <w:lastRenderedPageBreak/>
              <w:t xml:space="preserve">στη φωνητική ερμηνεία και χορωδία </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Οκταετής τουλάχιστον καλλιτεχνική δραστηριότητα στον χώρο της λαϊκής και παραδοσιακής μουσικής </w:t>
            </w:r>
            <w:r w:rsidRPr="00604E6E">
              <w:rPr>
                <w:rFonts w:ascii="Times New Roman" w:eastAsia="Times New Roman" w:hAnsi="Times New Roman" w:cs="Times New Roman"/>
                <w:sz w:val="18"/>
                <w:szCs w:val="18"/>
              </w:rPr>
              <w:lastRenderedPageBreak/>
              <w:t>(φωνητική ερμηνεία)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Μουσική παιδαγωγική Ι</w:t>
            </w:r>
          </w:p>
        </w:tc>
        <w:tc>
          <w:tcPr>
            <w:tcW w:w="66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B΄</w:t>
            </w:r>
          </w:p>
        </w:tc>
        <w:tc>
          <w:tcPr>
            <w:tcW w:w="608"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Αξιοποίηση των βασικών αρχών της Μουσικής Παιδαγωγικής στα κρουστά και τη ρυθμολογία</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(ρυθμολογία - κρουστά)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Μουσικές Εφαρμογές στον Η/Υ  </w:t>
            </w:r>
          </w:p>
        </w:tc>
        <w:tc>
          <w:tcPr>
            <w:tcW w:w="662"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επαγγελματική δραστηριότητα στοντομέα της μουσικής τεχνολογίας σε ανάλογη επιχείρηση του εσωτερικού ή του εξωτερικού, διακεκριμένες συνεργασίες,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ΙΙ – Τεχνικές ηχοληψίας και ηχογράφησης  </w:t>
            </w:r>
          </w:p>
        </w:tc>
        <w:tc>
          <w:tcPr>
            <w:tcW w:w="662"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επαγγελματική δραστηριότητα στον τομέα της ηχοληψίας-ηχογράφησης σε ανάλογη επιχείρηση του εσωτερικού ή του εξωτερικού, διακεκριμένες συνεργασίες,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Ψαλτική</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Αποτελεί το εργαστηριακό μέρος του μαθήματος "Στοιχεία βυζαντινής μουσικής"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Προϋπηρεσία στο εκκλησιαστικό αναλόγιο, τουλάχιστον οκταετής, αποδεικνυόμενη από πιστοποιητικά,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σε αναγνωρισμένο μουσικό ή άλλο εκπαιδευτικό ίδρυμα του εσωτερικού ή του εξωτερικού. Συνεκτιμώνται τίτλοι σπουδών σχετικοί με το αντικείμενο</w:t>
            </w:r>
          </w:p>
        </w:tc>
      </w:tr>
    </w:tbl>
    <w:p w:rsidR="00604E6E" w:rsidRPr="00604E6E" w:rsidRDefault="00604E6E" w:rsidP="00604E6E">
      <w:pPr>
        <w:spacing w:after="0" w:line="276" w:lineRule="auto"/>
        <w:rPr>
          <w:rFonts w:ascii="Times New Roman" w:eastAsia="Times New Roman" w:hAnsi="Times New Roman" w:cs="Times New Roman"/>
          <w:vanish/>
          <w:sz w:val="18"/>
          <w:szCs w:val="18"/>
        </w:rPr>
      </w:pPr>
    </w:p>
    <w:tbl>
      <w:tblPr>
        <w:tblW w:w="5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tblGrid>
      <w:tr w:rsidR="00604E6E" w:rsidRPr="00604E6E" w:rsidTr="00604E6E">
        <w:trPr>
          <w:trHeight w:val="255"/>
        </w:trPr>
        <w:tc>
          <w:tcPr>
            <w:tcW w:w="5250" w:type="dxa"/>
            <w:noWrap/>
            <w:vAlign w:val="center"/>
          </w:tcPr>
          <w:p w:rsidR="00604E6E" w:rsidRPr="00604E6E" w:rsidRDefault="00604E6E" w:rsidP="00604E6E">
            <w:pPr>
              <w:spacing w:after="0" w:line="240" w:lineRule="auto"/>
              <w:rPr>
                <w:rFonts w:ascii="Times New Roman" w:eastAsia="Batang" w:hAnsi="Times New Roman" w:cs="Calibri"/>
                <w:b/>
                <w:bCs/>
                <w:sz w:val="18"/>
                <w:szCs w:val="18"/>
              </w:rPr>
            </w:pPr>
            <w:r w:rsidRPr="00604E6E">
              <w:rPr>
                <w:rFonts w:ascii="Times New Roman" w:eastAsia="Times New Roman" w:hAnsi="Times New Roman" w:cs="Times New Roman"/>
                <w:b/>
                <w:bCs/>
                <w:sz w:val="18"/>
                <w:szCs w:val="18"/>
              </w:rPr>
              <w:t>ΟΡΓΑΝΑ ΜΟΥΣΙΚΗΣ ΔΕΞΙΟΤΗΤΑΣ (σε παρένθεση διευκρινίζονται τα είδη μουσικής  που πρέπει να καλύπτει ο υποψήφιος)</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Ακορντεόν</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Βιολί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Γκάιντα - τσαμπούνα</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Καβάλ</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Κανονάκι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Κιθάρα (λαϊκή)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lastRenderedPageBreak/>
              <w:t>Κιθάρα ηλεκτρική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Κοντραμπάσο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Κρουστά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στεριανό</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πολίτικο</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νησιωτικό</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Δωδεκανήσου</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κρητική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πολίτικη</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ποντιακή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Μαντολίνο</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Μπάσο ηλεκτρικό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Μπουζούκι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Νέι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Ούτι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Πιάνο (λαϊκή)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Σαξόφωνο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Σαντούρι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Ταμπούρ</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Ταμπουράς-Σαζ</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Τοξωτός ταμπουράς</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Τραγούδι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Τρομπέτα (λαϊκή και παραδοσιακή)</w:t>
            </w:r>
          </w:p>
        </w:tc>
      </w:tr>
    </w:tbl>
    <w:p w:rsidR="00604E6E" w:rsidRPr="00604E6E" w:rsidRDefault="00604E6E" w:rsidP="00604E6E">
      <w:pPr>
        <w:spacing w:after="200" w:line="276" w:lineRule="auto"/>
        <w:rPr>
          <w:rFonts w:ascii="Times New Roman" w:eastAsia="Times New Roman" w:hAnsi="Times New Roman" w:cs="Times New Roman"/>
          <w:sz w:val="18"/>
          <w:szCs w:val="18"/>
        </w:rPr>
      </w:pPr>
    </w:p>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5153AE" w:rsidRPr="00971B71" w:rsidRDefault="005153AE" w:rsidP="00BE0013">
      <w:pPr>
        <w:pStyle w:val="11"/>
      </w:pPr>
      <w:r>
        <w:t>Μέρος</w:t>
      </w:r>
      <w:r w:rsidRPr="00971B71">
        <w:t xml:space="preserve"> </w:t>
      </w:r>
      <w:r>
        <w:t>2</w:t>
      </w:r>
      <w:r w:rsidRPr="00971B71">
        <w:rPr>
          <w:vertAlign w:val="superscript"/>
        </w:rPr>
        <w:t>ο</w:t>
      </w:r>
      <w:r w:rsidRPr="00971B71">
        <w:t>:</w:t>
      </w:r>
      <w:r>
        <w:t xml:space="preserve"> ΠΡΟΣΟΝΤΑ ΥΠΟΨΗΦΙΩΝ</w:t>
      </w:r>
      <w:bookmarkEnd w:id="5"/>
    </w:p>
    <w:p w:rsidR="005153AE" w:rsidRPr="00C05256" w:rsidRDefault="005153AE" w:rsidP="005153AE">
      <w:pPr>
        <w:pStyle w:val="31"/>
        <w:spacing w:after="0"/>
        <w:rPr>
          <w:sz w:val="24"/>
          <w:szCs w:val="24"/>
        </w:rPr>
      </w:pPr>
    </w:p>
    <w:p w:rsidR="005153AE" w:rsidRPr="002D2CBE" w:rsidRDefault="005153AE" w:rsidP="005153AE">
      <w:pPr>
        <w:pStyle w:val="31"/>
        <w:spacing w:after="0"/>
        <w:rPr>
          <w:sz w:val="24"/>
          <w:szCs w:val="24"/>
        </w:rPr>
      </w:pPr>
      <w:r w:rsidRPr="002D2CBE">
        <w:rPr>
          <w:sz w:val="24"/>
          <w:szCs w:val="24"/>
        </w:rPr>
        <w:t>Τα ελάχιστα προσόν</w:t>
      </w:r>
      <w:r>
        <w:rPr>
          <w:sz w:val="24"/>
          <w:szCs w:val="24"/>
        </w:rPr>
        <w:t>τα των Επιστημονικών Συνεργατών</w:t>
      </w:r>
      <w:r w:rsidRPr="002D2CBE">
        <w:rPr>
          <w:sz w:val="24"/>
          <w:szCs w:val="24"/>
        </w:rPr>
        <w:t xml:space="preserve">, των Εργαστηριακών Συνεργατών, των </w:t>
      </w:r>
      <w:r>
        <w:rPr>
          <w:sz w:val="24"/>
          <w:szCs w:val="24"/>
        </w:rPr>
        <w:t>Εκπαιδευτικών</w:t>
      </w:r>
      <w:r w:rsidRPr="00727AC7">
        <w:rPr>
          <w:sz w:val="24"/>
          <w:szCs w:val="24"/>
        </w:rPr>
        <w:t xml:space="preserve"> Ειδικών Μαθημάτων (Ε.Ε.Μ.) και </w:t>
      </w:r>
      <w:r>
        <w:rPr>
          <w:sz w:val="24"/>
          <w:szCs w:val="24"/>
        </w:rPr>
        <w:t xml:space="preserve">του </w:t>
      </w:r>
      <w:r w:rsidRPr="00727AC7">
        <w:rPr>
          <w:sz w:val="24"/>
          <w:szCs w:val="24"/>
        </w:rPr>
        <w:t>Εργαστηριακ</w:t>
      </w:r>
      <w:r>
        <w:rPr>
          <w:sz w:val="24"/>
          <w:szCs w:val="24"/>
        </w:rPr>
        <w:t>ού</w:t>
      </w:r>
      <w:r w:rsidRPr="00727AC7">
        <w:rPr>
          <w:sz w:val="24"/>
          <w:szCs w:val="24"/>
        </w:rPr>
        <w:t xml:space="preserve"> Διδακτικ</w:t>
      </w:r>
      <w:r>
        <w:rPr>
          <w:sz w:val="24"/>
          <w:szCs w:val="24"/>
        </w:rPr>
        <w:t>ού</w:t>
      </w:r>
      <w:r w:rsidRPr="00727AC7">
        <w:rPr>
          <w:sz w:val="24"/>
          <w:szCs w:val="24"/>
        </w:rPr>
        <w:t xml:space="preserve"> Προσωπικ</w:t>
      </w:r>
      <w:r>
        <w:rPr>
          <w:sz w:val="24"/>
          <w:szCs w:val="24"/>
        </w:rPr>
        <w:t>ού</w:t>
      </w:r>
      <w:r w:rsidRPr="00727AC7">
        <w:rPr>
          <w:sz w:val="24"/>
          <w:szCs w:val="24"/>
        </w:rPr>
        <w:t xml:space="preserve"> </w:t>
      </w:r>
      <w:r>
        <w:rPr>
          <w:sz w:val="24"/>
          <w:szCs w:val="24"/>
        </w:rPr>
        <w:t>(</w:t>
      </w:r>
      <w:r w:rsidRPr="00727AC7">
        <w:rPr>
          <w:sz w:val="24"/>
          <w:szCs w:val="24"/>
        </w:rPr>
        <w:t>ΕΡ.ΔΙ.Π.)</w:t>
      </w:r>
      <w:r w:rsidRPr="002D2CBE">
        <w:rPr>
          <w:sz w:val="24"/>
          <w:szCs w:val="24"/>
        </w:rPr>
        <w:t xml:space="preserve"> είναι τα ακόλουθα:</w:t>
      </w:r>
    </w:p>
    <w:p w:rsidR="005153AE" w:rsidRPr="00C05256" w:rsidRDefault="005153AE" w:rsidP="005153AE">
      <w:pPr>
        <w:rPr>
          <w:szCs w:val="24"/>
        </w:rPr>
      </w:pPr>
    </w:p>
    <w:p w:rsidR="005153AE" w:rsidRPr="00C05256" w:rsidRDefault="005153AE" w:rsidP="00BE0013">
      <w:pPr>
        <w:pStyle w:val="22"/>
      </w:pPr>
      <w:bookmarkStart w:id="20" w:name="_Toc422235438"/>
      <w:r>
        <w:lastRenderedPageBreak/>
        <w:t>2.</w:t>
      </w:r>
      <w:r w:rsidRPr="00C05256">
        <w:t>Α. Επιστημονικοί  Συνεργάτες</w:t>
      </w:r>
      <w:bookmarkEnd w:id="20"/>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 xml:space="preserve">α)  </w:t>
      </w:r>
      <w:r>
        <w:rPr>
          <w:rFonts w:ascii="Calibri" w:hAnsi="Calibri"/>
          <w:szCs w:val="24"/>
        </w:rPr>
        <w:tab/>
        <w:t>Τουλάχιστον δύο χρόνια αυτοδύναμης διδασκαλίας μετά την απόκτηση του διδακτορικού διπλώματος στο γνωστικό αντικείμενο του τομέα ή τουλάχιστον δύο χρόνια εργασίας σε αναγνωρισμένα ερευνητικά κέντρα της χώρας ή της αλλοδαπής ή αναγνωρισμένο επαγγελματικό έργο σε σχετικό επιστημονικό πεδίο ή συνδυασμός των παραπάνω.</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β)</w:t>
      </w:r>
      <w:r>
        <w:rPr>
          <w:rFonts w:ascii="Calibri" w:hAnsi="Calibri"/>
          <w:szCs w:val="24"/>
        </w:rPr>
        <w:tab/>
        <w:t>Πρωτότυπες δημοσιεύσεις σε επιστημονικά περιοδικά είτε αυτοδύναμες ή σε συνεργασία με άλλους ερευνητές, ή πρωτότυπη επιστημονική μονογραφία πέρα από τη διδακτορική διατριβή ή συνδυασμός των παραπάνω.</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 xml:space="preserve">γ) </w:t>
      </w:r>
      <w:r>
        <w:rPr>
          <w:rFonts w:ascii="Calibri" w:hAnsi="Calibri"/>
          <w:szCs w:val="24"/>
        </w:rPr>
        <w:tab/>
        <w:t>Όπου προβλέπονται αυτοδύναμες δημοσιεύσεις, νοούνται και οι δημοσιεύσεις στις οποίες ο υποψήφιος είναι ο κύριος ερευνητής.</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ab/>
        <w:t xml:space="preserve">Για την επιλογή θα συνεκτιμάται κατά πόσο το συνολικό έργο του υποψηφίου θεμελιώνει προοπτικές ακαδημαϊκής εξέλιξής του. </w:t>
      </w:r>
    </w:p>
    <w:p w:rsidR="005153AE" w:rsidRDefault="005153AE" w:rsidP="005153AE">
      <w:pPr>
        <w:pStyle w:val="a6"/>
        <w:spacing w:line="276" w:lineRule="auto"/>
        <w:rPr>
          <w:rFonts w:ascii="Calibri" w:hAnsi="Calibri"/>
          <w:b/>
          <w:szCs w:val="24"/>
          <w:u w:val="single"/>
        </w:rPr>
      </w:pPr>
    </w:p>
    <w:p w:rsidR="005153AE" w:rsidRPr="00C05256" w:rsidRDefault="005153AE" w:rsidP="005153AE">
      <w:pPr>
        <w:pStyle w:val="a6"/>
        <w:spacing w:line="276" w:lineRule="auto"/>
        <w:rPr>
          <w:rFonts w:ascii="Calibri" w:hAnsi="Calibri"/>
          <w:b/>
          <w:szCs w:val="24"/>
          <w:u w:val="single"/>
        </w:rPr>
      </w:pPr>
    </w:p>
    <w:p w:rsidR="005153AE" w:rsidRPr="00C05256" w:rsidRDefault="005153AE" w:rsidP="00BE0013">
      <w:pPr>
        <w:pStyle w:val="22"/>
      </w:pPr>
      <w:bookmarkStart w:id="21" w:name="_Toc422235439"/>
      <w:r>
        <w:t>2.</w:t>
      </w:r>
      <w:r w:rsidRPr="00C05256">
        <w:t>Β.  Εργαστηριακοί Συνεργάτες</w:t>
      </w:r>
      <w:bookmarkEnd w:id="21"/>
    </w:p>
    <w:p w:rsidR="005153AE" w:rsidRPr="00C05256" w:rsidRDefault="005153AE" w:rsidP="005153AE">
      <w:pPr>
        <w:pStyle w:val="a6"/>
        <w:tabs>
          <w:tab w:val="left" w:pos="426"/>
        </w:tabs>
        <w:spacing w:line="276" w:lineRule="auto"/>
        <w:ind w:left="426" w:hanging="426"/>
        <w:rPr>
          <w:rFonts w:ascii="Calibri" w:hAnsi="Calibri"/>
          <w:szCs w:val="24"/>
        </w:rPr>
      </w:pPr>
      <w:r>
        <w:rPr>
          <w:rFonts w:ascii="Calibri" w:hAnsi="Calibri"/>
          <w:szCs w:val="24"/>
        </w:rPr>
        <w:t>α)</w:t>
      </w:r>
      <w:r>
        <w:rPr>
          <w:rFonts w:ascii="Calibri" w:hAnsi="Calibri"/>
          <w:szCs w:val="24"/>
        </w:rPr>
        <w:tab/>
      </w:r>
      <w:r w:rsidRPr="00C05256">
        <w:rPr>
          <w:rFonts w:ascii="Calibri" w:hAnsi="Calibri"/>
          <w:szCs w:val="24"/>
        </w:rPr>
        <w:t>Κατοχή τίτλου μεταπτυχιακών  σπουδών</w:t>
      </w:r>
      <w:r>
        <w:rPr>
          <w:rFonts w:ascii="Calibri" w:hAnsi="Calibri"/>
          <w:szCs w:val="24"/>
        </w:rPr>
        <w:t>.</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β)</w:t>
      </w:r>
      <w:r>
        <w:rPr>
          <w:rFonts w:ascii="Calibri" w:hAnsi="Calibri"/>
          <w:szCs w:val="24"/>
        </w:rPr>
        <w:tab/>
      </w:r>
      <w:r w:rsidRPr="00C05256">
        <w:rPr>
          <w:rFonts w:ascii="Calibri" w:hAnsi="Calibri"/>
          <w:szCs w:val="24"/>
        </w:rPr>
        <w:t xml:space="preserve">Πέντε τουλάχιστον έτη επαγγελματικής δραστηριότητας αντίστοιχης του επιπέδου σπουδών, σε αντικείμενο σχετικό με την ειδικότητα της θέσης που προκηρύσσεται από τη λήψη του βασικού πτυχίου ή διπλώματος. Η ανωτέρω επαγγελματική δραστηριότητα μπορεί να περιλαμβάνει μέχρι τρία έτη διδακτικό </w:t>
      </w:r>
      <w:r>
        <w:rPr>
          <w:rFonts w:ascii="Calibri" w:hAnsi="Calibri"/>
          <w:szCs w:val="24"/>
        </w:rPr>
        <w:t>έ</w:t>
      </w:r>
      <w:r w:rsidRPr="00C05256">
        <w:rPr>
          <w:rFonts w:ascii="Calibri" w:hAnsi="Calibri"/>
          <w:szCs w:val="24"/>
        </w:rPr>
        <w:t>ργο σε Πανεπιστήμια ή Τ.Ε.Ι. ή ομοταγή ιδρύματα του εξωτερικού.</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γ)</w:t>
      </w:r>
      <w:r>
        <w:rPr>
          <w:rFonts w:ascii="Calibri" w:hAnsi="Calibri"/>
          <w:szCs w:val="24"/>
        </w:rPr>
        <w:tab/>
      </w:r>
      <w:r w:rsidRPr="00C05256">
        <w:rPr>
          <w:rFonts w:ascii="Calibri" w:hAnsi="Calibri"/>
          <w:szCs w:val="24"/>
        </w:rPr>
        <w:t>Τεκμηριωμένη ικανότητα υπεύθυνης εφαρμογής επιστημονικών γνώσεων και τεχνολογικών μεθόδων ή εκτέλεσης τμήματος ερευνητικού έργου κατάλληλου επιπέδου στην ειδικότητα της θέσης που προκηρύσσεται.</w:t>
      </w:r>
    </w:p>
    <w:p w:rsidR="005153AE" w:rsidRPr="00C05256" w:rsidRDefault="005153AE" w:rsidP="005153AE">
      <w:pPr>
        <w:pStyle w:val="a6"/>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153AE" w:rsidRPr="00C05256" w:rsidTr="00A638B7">
        <w:tc>
          <w:tcPr>
            <w:tcW w:w="10598" w:type="dxa"/>
            <w:shd w:val="clear" w:color="auto" w:fill="auto"/>
          </w:tcPr>
          <w:p w:rsidR="005153AE" w:rsidRPr="00C05256" w:rsidRDefault="005153AE" w:rsidP="00A638B7">
            <w:pPr>
              <w:pStyle w:val="a6"/>
              <w:spacing w:line="276" w:lineRule="auto"/>
              <w:rPr>
                <w:rFonts w:ascii="Calibri" w:hAnsi="Calibri"/>
                <w:b/>
                <w:bCs/>
                <w:szCs w:val="24"/>
              </w:rPr>
            </w:pPr>
            <w:r w:rsidRPr="00C05256">
              <w:rPr>
                <w:rFonts w:ascii="Calibri" w:hAnsi="Calibri"/>
                <w:b/>
                <w:bCs/>
                <w:szCs w:val="24"/>
              </w:rPr>
              <w:t>Σε περίπτωση προκηρύξεων που οι υποψήφιοι δεν διαθέτουν τα προσόντα</w:t>
            </w:r>
            <w:r>
              <w:rPr>
                <w:rFonts w:ascii="Calibri" w:hAnsi="Calibri"/>
                <w:b/>
                <w:bCs/>
                <w:szCs w:val="24"/>
              </w:rPr>
              <w:t xml:space="preserve"> των προηγούμενων παραγράφων (2.Α και 2.</w:t>
            </w:r>
            <w:r w:rsidRPr="00C05256">
              <w:rPr>
                <w:rFonts w:ascii="Calibri" w:hAnsi="Calibri"/>
                <w:b/>
                <w:bCs/>
                <w:szCs w:val="24"/>
              </w:rPr>
              <w:t>Β), επιτρέπεται η ανάθεση</w:t>
            </w:r>
            <w:r>
              <w:rPr>
                <w:rFonts w:ascii="Calibri" w:hAnsi="Calibri"/>
                <w:b/>
                <w:bCs/>
                <w:szCs w:val="24"/>
              </w:rPr>
              <w:t xml:space="preserve"> </w:t>
            </w:r>
            <w:r w:rsidRPr="00C05256">
              <w:rPr>
                <w:rFonts w:ascii="Calibri" w:hAnsi="Calibri"/>
                <w:b/>
                <w:bCs/>
                <w:szCs w:val="24"/>
              </w:rPr>
              <w:t>με ωριαία αντιμισθία, διδακτικού έργου σε υποψήφιους που κατέχουν τουλάχιστον τον αντίστοιχο βασικό τίτλο σπουδών και διδακτορικό δίπλωμα προκειμένου περί Επιστημονικών Συνεργατών. Ελλείψει Επιστημονικών Συνεργατών το μάθημα μπορεί να ανατίθεται σε Εργαστηριακούς Συνεργάτες.</w:t>
            </w:r>
          </w:p>
        </w:tc>
      </w:tr>
    </w:tbl>
    <w:p w:rsidR="005153AE" w:rsidRDefault="005153AE" w:rsidP="005153AE">
      <w:pPr>
        <w:pStyle w:val="a6"/>
        <w:spacing w:line="276" w:lineRule="auto"/>
        <w:rPr>
          <w:rFonts w:ascii="Calibri" w:hAnsi="Calibri"/>
          <w:b/>
          <w:szCs w:val="24"/>
          <w:u w:val="single"/>
        </w:rPr>
      </w:pPr>
    </w:p>
    <w:p w:rsidR="005153AE" w:rsidRPr="00C05256" w:rsidRDefault="005153AE" w:rsidP="005153AE">
      <w:pPr>
        <w:pStyle w:val="a6"/>
        <w:spacing w:line="276" w:lineRule="auto"/>
        <w:rPr>
          <w:rFonts w:ascii="Calibri" w:hAnsi="Calibri"/>
          <w:b/>
          <w:szCs w:val="24"/>
          <w:u w:val="single"/>
        </w:rPr>
      </w:pPr>
    </w:p>
    <w:p w:rsidR="00BF73FD" w:rsidRDefault="00BF73FD" w:rsidP="00BE0013">
      <w:pPr>
        <w:pStyle w:val="22"/>
      </w:pPr>
      <w:bookmarkStart w:id="22" w:name="_Toc422235440"/>
    </w:p>
    <w:p w:rsidR="00BF73FD" w:rsidRDefault="00BF73FD" w:rsidP="00BE0013">
      <w:pPr>
        <w:pStyle w:val="22"/>
      </w:pPr>
    </w:p>
    <w:p w:rsidR="005153AE" w:rsidRPr="00C05256" w:rsidRDefault="005153AE" w:rsidP="00BE0013">
      <w:pPr>
        <w:pStyle w:val="22"/>
      </w:pPr>
      <w:r>
        <w:t>2.</w:t>
      </w:r>
      <w:r w:rsidRPr="00C05256">
        <w:t>Γ. Εκπαιδευτικοί  Ειδικών Μαθημάτων (Ε.Ε.Μ.)</w:t>
      </w:r>
      <w:bookmarkEnd w:id="22"/>
    </w:p>
    <w:p w:rsidR="005153AE" w:rsidRPr="00C05256" w:rsidRDefault="005153AE" w:rsidP="005153AE">
      <w:pPr>
        <w:pStyle w:val="a6"/>
        <w:tabs>
          <w:tab w:val="left" w:pos="426"/>
        </w:tabs>
        <w:spacing w:line="276" w:lineRule="auto"/>
        <w:ind w:left="426" w:hanging="426"/>
        <w:rPr>
          <w:rFonts w:ascii="Calibri" w:hAnsi="Calibri"/>
          <w:szCs w:val="24"/>
        </w:rPr>
      </w:pPr>
      <w:r>
        <w:rPr>
          <w:rFonts w:ascii="Calibri" w:hAnsi="Calibri"/>
          <w:szCs w:val="24"/>
        </w:rPr>
        <w:t>α)</w:t>
      </w:r>
      <w:r>
        <w:rPr>
          <w:rFonts w:ascii="Calibri" w:hAnsi="Calibri"/>
          <w:szCs w:val="24"/>
        </w:rPr>
        <w:tab/>
      </w:r>
      <w:r w:rsidRPr="00C05256">
        <w:rPr>
          <w:rFonts w:ascii="Calibri" w:hAnsi="Calibri"/>
          <w:szCs w:val="24"/>
        </w:rPr>
        <w:t>Πτυχίο ή δίπλωμα  Α.Ε.Ι. αντίστοιχης  ειδικότητας  ή αναγνωρισμένος  ισότιμος  τίτλος  Πανεπιστημίου  της αλλοδαπής.</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β)</w:t>
      </w:r>
      <w:r>
        <w:rPr>
          <w:rFonts w:ascii="Calibri" w:hAnsi="Calibri"/>
          <w:szCs w:val="24"/>
        </w:rPr>
        <w:tab/>
        <w:t xml:space="preserve">Πενταετής </w:t>
      </w:r>
      <w:r w:rsidRPr="00C05256">
        <w:rPr>
          <w:rFonts w:ascii="Calibri" w:hAnsi="Calibri"/>
          <w:szCs w:val="24"/>
        </w:rPr>
        <w:t>αξιόλογη διδακτική πείρα μετά τη λήψη του πτυχίου.</w:t>
      </w:r>
    </w:p>
    <w:p w:rsidR="005153AE" w:rsidRPr="00C05256" w:rsidRDefault="005153AE" w:rsidP="005153AE">
      <w:pPr>
        <w:pStyle w:val="a6"/>
        <w:spacing w:line="276" w:lineRule="auto"/>
        <w:rPr>
          <w:rFonts w:ascii="Calibri" w:hAnsi="Calibri"/>
          <w:szCs w:val="24"/>
        </w:rPr>
      </w:pPr>
    </w:p>
    <w:p w:rsidR="005153AE" w:rsidRPr="00C05256" w:rsidRDefault="005153AE" w:rsidP="005153AE">
      <w:pPr>
        <w:pStyle w:val="a6"/>
        <w:spacing w:line="276" w:lineRule="auto"/>
        <w:rPr>
          <w:rFonts w:ascii="Calibri" w:hAnsi="Calibri"/>
          <w:szCs w:val="24"/>
        </w:rPr>
      </w:pPr>
    </w:p>
    <w:p w:rsidR="005153AE" w:rsidRPr="00C05256" w:rsidRDefault="005153AE" w:rsidP="00BE0013">
      <w:pPr>
        <w:pStyle w:val="22"/>
      </w:pPr>
      <w:bookmarkStart w:id="23" w:name="_Toc422235441"/>
      <w:r>
        <w:lastRenderedPageBreak/>
        <w:t>2.</w:t>
      </w:r>
      <w:r w:rsidRPr="00C05256">
        <w:t>Δ. Εργαστηριακό Διδακτικό Προσωπικό (ΕΡ.ΔΙ.Π.)</w:t>
      </w:r>
      <w:bookmarkEnd w:id="23"/>
    </w:p>
    <w:p w:rsidR="005153AE" w:rsidRDefault="005153AE" w:rsidP="005153AE">
      <w:pPr>
        <w:pStyle w:val="a6"/>
        <w:spacing w:line="276" w:lineRule="auto"/>
        <w:rPr>
          <w:rFonts w:ascii="Calibri" w:hAnsi="Calibri"/>
          <w:szCs w:val="24"/>
        </w:rPr>
      </w:pPr>
      <w:r w:rsidRPr="00C05256">
        <w:rPr>
          <w:rFonts w:ascii="Calibri" w:hAnsi="Calibri"/>
          <w:szCs w:val="24"/>
        </w:rPr>
        <w:t xml:space="preserve">Σύμφωνα με το </w:t>
      </w:r>
      <w:r>
        <w:rPr>
          <w:rFonts w:ascii="Calibri" w:hAnsi="Calibri"/>
          <w:szCs w:val="24"/>
        </w:rPr>
        <w:t xml:space="preserve">άρθρο 1 του </w:t>
      </w:r>
      <w:r w:rsidRPr="00C05256">
        <w:rPr>
          <w:rFonts w:ascii="Calibri" w:hAnsi="Calibri"/>
          <w:szCs w:val="24"/>
        </w:rPr>
        <w:t>Π.Δ.35/2003 (ΦΕΚ.36/17.02.2003 τ.Α'):</w:t>
      </w:r>
    </w:p>
    <w:p w:rsidR="005153AE" w:rsidRDefault="005153AE" w:rsidP="005153AE">
      <w:pPr>
        <w:pStyle w:val="a6"/>
        <w:spacing w:line="276" w:lineRule="auto"/>
        <w:rPr>
          <w:rFonts w:ascii="Calibri" w:hAnsi="Calibri"/>
          <w:szCs w:val="24"/>
        </w:rPr>
      </w:pPr>
    </w:p>
    <w:p w:rsidR="005153AE" w:rsidRPr="00C05256" w:rsidRDefault="005153AE" w:rsidP="00016EC3">
      <w:pPr>
        <w:pStyle w:val="a6"/>
        <w:numPr>
          <w:ilvl w:val="0"/>
          <w:numId w:val="7"/>
        </w:numPr>
        <w:spacing w:after="0" w:line="276" w:lineRule="auto"/>
        <w:ind w:left="284" w:hanging="284"/>
        <w:jc w:val="both"/>
        <w:rPr>
          <w:rFonts w:ascii="Calibri" w:hAnsi="Calibri"/>
          <w:szCs w:val="24"/>
        </w:rPr>
      </w:pPr>
      <w:r w:rsidRPr="00C05256">
        <w:rPr>
          <w:rFonts w:ascii="Calibri" w:hAnsi="Calibri"/>
          <w:szCs w:val="24"/>
        </w:rPr>
        <w:t>Οι θέσεις του Εργαστηριακού Διδακτικού Προσωπικού (ΕΡ.ΔΙ.Π.) των Τ.Ε.Ι. κλιμακώνονται, σύμφωνα με τα οριζόμενα στην παράγραφο 31 στοιχεία β και γ του ά</w:t>
      </w:r>
      <w:r>
        <w:rPr>
          <w:rFonts w:ascii="Calibri" w:hAnsi="Calibri"/>
          <w:szCs w:val="24"/>
        </w:rPr>
        <w:t>ρ</w:t>
      </w:r>
      <w:r w:rsidRPr="00C05256">
        <w:rPr>
          <w:rFonts w:ascii="Calibri" w:hAnsi="Calibri"/>
          <w:szCs w:val="24"/>
        </w:rPr>
        <w:t>θρου 3 του Ν.</w:t>
      </w:r>
      <w:r>
        <w:rPr>
          <w:rFonts w:ascii="Calibri" w:hAnsi="Calibri"/>
          <w:szCs w:val="24"/>
        </w:rPr>
        <w:t xml:space="preserve"> </w:t>
      </w:r>
      <w:r w:rsidRPr="00C05256">
        <w:rPr>
          <w:rFonts w:ascii="Calibri" w:hAnsi="Calibri"/>
          <w:szCs w:val="24"/>
        </w:rPr>
        <w:t>3027/2002, στις βαθμίδες Α', Β' και Γ', με κατώτερη βαθμίδα τη Γ', ανάλογα με τα προσόντα που καθορίζονται ως ακολούθως κατά βαθμίδα:</w:t>
      </w:r>
    </w:p>
    <w:p w:rsidR="005153AE" w:rsidRDefault="005153AE" w:rsidP="005153AE">
      <w:pPr>
        <w:pStyle w:val="a6"/>
        <w:spacing w:line="276" w:lineRule="auto"/>
        <w:rPr>
          <w:rFonts w:ascii="Calibri" w:hAnsi="Calibri"/>
          <w:szCs w:val="24"/>
        </w:rPr>
      </w:pPr>
    </w:p>
    <w:p w:rsidR="005153AE" w:rsidRPr="00C05256" w:rsidRDefault="005153AE" w:rsidP="005153AE">
      <w:pPr>
        <w:pStyle w:val="a6"/>
        <w:spacing w:line="276" w:lineRule="auto"/>
        <w:rPr>
          <w:rFonts w:ascii="Calibri" w:hAnsi="Calibri"/>
          <w:szCs w:val="24"/>
        </w:rPr>
      </w:pPr>
    </w:p>
    <w:p w:rsidR="005153AE" w:rsidRPr="00C05256" w:rsidRDefault="005153AE" w:rsidP="00016EC3">
      <w:pPr>
        <w:pStyle w:val="a6"/>
        <w:numPr>
          <w:ilvl w:val="0"/>
          <w:numId w:val="1"/>
        </w:numPr>
        <w:tabs>
          <w:tab w:val="clear" w:pos="1060"/>
          <w:tab w:val="num" w:pos="709"/>
        </w:tabs>
        <w:spacing w:after="0" w:line="276" w:lineRule="auto"/>
        <w:ind w:left="284"/>
        <w:jc w:val="both"/>
        <w:rPr>
          <w:rFonts w:ascii="Calibri" w:hAnsi="Calibri"/>
          <w:i/>
          <w:szCs w:val="24"/>
          <w:u w:val="single"/>
        </w:rPr>
      </w:pPr>
      <w:r w:rsidRPr="00C05256">
        <w:rPr>
          <w:rFonts w:ascii="Calibri" w:hAnsi="Calibri"/>
          <w:i/>
          <w:szCs w:val="24"/>
          <w:u w:val="single"/>
        </w:rPr>
        <w:t>ΒΑΘΜΙΔΑ Γ'</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α) </w:t>
      </w:r>
      <w:r w:rsidRPr="00C05256">
        <w:rPr>
          <w:rFonts w:ascii="Calibri" w:hAnsi="Calibri"/>
          <w:szCs w:val="24"/>
        </w:rPr>
        <w:tab/>
        <w:t>Ανάλογα με την περίπτωση</w:t>
      </w:r>
      <w:r>
        <w:rPr>
          <w:rFonts w:ascii="Calibri" w:hAnsi="Calibri"/>
          <w:szCs w:val="24"/>
        </w:rPr>
        <w:t>:</w:t>
      </w:r>
    </w:p>
    <w:p w:rsidR="005153AE" w:rsidRPr="00C05256" w:rsidRDefault="005153AE" w:rsidP="00016EC3">
      <w:pPr>
        <w:pStyle w:val="a6"/>
        <w:numPr>
          <w:ilvl w:val="0"/>
          <w:numId w:val="2"/>
        </w:numPr>
        <w:spacing w:after="0" w:line="276" w:lineRule="auto"/>
        <w:ind w:hanging="351"/>
        <w:jc w:val="both"/>
        <w:rPr>
          <w:rFonts w:ascii="Calibri" w:hAnsi="Calibri"/>
          <w:szCs w:val="24"/>
        </w:rPr>
      </w:pPr>
      <w:r w:rsidRPr="00C05256">
        <w:rPr>
          <w:rFonts w:ascii="Calibri" w:hAnsi="Calibri"/>
          <w:szCs w:val="24"/>
        </w:rPr>
        <w:t>Οκταετής τουλάχιστον καλλιτεχνική δραστηριότητα ως σολίστ αποδεικνυόμενη από την πραγματοποίηση ικανού αριθμού συναυλιών (ατομικά ή με συγκρότημα λαϊκής μουσικής) ή δισκογραφήσεων σε δισκογραφικές εταιρείες κύρους ή</w:t>
      </w:r>
    </w:p>
    <w:p w:rsidR="005153AE" w:rsidRPr="00C05256" w:rsidRDefault="005153AE" w:rsidP="00016EC3">
      <w:pPr>
        <w:pStyle w:val="a6"/>
        <w:numPr>
          <w:ilvl w:val="0"/>
          <w:numId w:val="2"/>
        </w:numPr>
        <w:spacing w:after="0" w:line="276" w:lineRule="auto"/>
        <w:ind w:hanging="351"/>
        <w:jc w:val="both"/>
        <w:rPr>
          <w:rFonts w:ascii="Calibri" w:hAnsi="Calibri"/>
          <w:szCs w:val="24"/>
        </w:rPr>
      </w:pPr>
      <w:r w:rsidRPr="00C05256">
        <w:rPr>
          <w:rFonts w:ascii="Calibri" w:hAnsi="Calibri"/>
          <w:szCs w:val="24"/>
        </w:rPr>
        <w:t>Οκταετής τουλάχιστον επαγγελματική δραστηριότητα στον τομέα της κατασκευής και συντήρησης μουσικών οργάνων ή σε άλλο τομέα των εφαρμοσμένων τεχνών σε ανάλογη επιχείρηση του εσωτερικού ή εξωτερικού.</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β)</w:t>
      </w:r>
      <w:r w:rsidRPr="00C05256">
        <w:rPr>
          <w:rFonts w:ascii="Calibri" w:hAnsi="Calibri"/>
          <w:szCs w:val="24"/>
        </w:rPr>
        <w:tab/>
        <w:t xml:space="preserve"> Ανάλογα με την περίπτωση</w:t>
      </w:r>
      <w:r>
        <w:rPr>
          <w:rFonts w:ascii="Calibri" w:hAnsi="Calibri"/>
          <w:szCs w:val="24"/>
        </w:rPr>
        <w:t>:</w:t>
      </w:r>
    </w:p>
    <w:p w:rsidR="005153AE" w:rsidRPr="00C05256" w:rsidRDefault="005153AE" w:rsidP="00016EC3">
      <w:pPr>
        <w:pStyle w:val="a6"/>
        <w:numPr>
          <w:ilvl w:val="0"/>
          <w:numId w:val="3"/>
        </w:numPr>
        <w:spacing w:after="0" w:line="276" w:lineRule="auto"/>
        <w:ind w:hanging="351"/>
        <w:jc w:val="both"/>
        <w:rPr>
          <w:rFonts w:ascii="Calibri" w:hAnsi="Calibri"/>
          <w:szCs w:val="24"/>
        </w:rPr>
      </w:pPr>
      <w:r w:rsidRPr="00C05256">
        <w:rPr>
          <w:rFonts w:ascii="Calibri" w:hAnsi="Calibri"/>
          <w:szCs w:val="24"/>
        </w:rPr>
        <w:t>Συμμετοχή (ατομικά ή με συγκρότημα λαϊκής μουσικής) σε μουσικές διοργανώσεις (φεστιβάλ) κύρους ή</w:t>
      </w:r>
    </w:p>
    <w:p w:rsidR="005153AE" w:rsidRPr="00C05256" w:rsidRDefault="005153AE" w:rsidP="00016EC3">
      <w:pPr>
        <w:pStyle w:val="a6"/>
        <w:numPr>
          <w:ilvl w:val="0"/>
          <w:numId w:val="3"/>
        </w:numPr>
        <w:spacing w:after="0" w:line="276" w:lineRule="auto"/>
        <w:ind w:hanging="351"/>
        <w:jc w:val="both"/>
        <w:rPr>
          <w:rFonts w:ascii="Calibri" w:hAnsi="Calibri"/>
          <w:szCs w:val="24"/>
        </w:rPr>
      </w:pPr>
      <w:r w:rsidRPr="00C05256">
        <w:rPr>
          <w:rFonts w:ascii="Calibri" w:hAnsi="Calibri"/>
          <w:szCs w:val="24"/>
        </w:rPr>
        <w:t>Συμμετοχή σε συλλογικές εκθέσεις κύρους στον τομέα της κατασκευής μουσικών οργάνων ή σε άλλο τομέα εφαρμοσμένων τεχνών.</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γ) </w:t>
      </w:r>
      <w:r w:rsidRPr="00C05256">
        <w:rPr>
          <w:rFonts w:ascii="Calibri" w:hAnsi="Calibri"/>
          <w:szCs w:val="24"/>
        </w:rPr>
        <w:tab/>
        <w:t xml:space="preserve">Τιμητικές διακρίσεις και αναφορές και κριτικές στον τύπο και γενικά στα Μ.Μ.Ε. και </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δ) </w:t>
      </w:r>
      <w:r w:rsidRPr="00C05256">
        <w:rPr>
          <w:rFonts w:ascii="Calibri" w:hAnsi="Calibri"/>
          <w:szCs w:val="24"/>
        </w:rPr>
        <w:tab/>
        <w:t>Διετής τουλάχιστον διδακτική εμπειρία, συναφούς ειδικότητας, σε αναγνωρισμένο μουσικό ή άλλο εκπαιδευτικό ίδρυμα του εσωτερικού ή του εξωτερικού.</w:t>
      </w:r>
    </w:p>
    <w:p w:rsidR="005153AE" w:rsidRDefault="005153AE" w:rsidP="005153AE">
      <w:pPr>
        <w:pStyle w:val="a6"/>
        <w:spacing w:line="276" w:lineRule="auto"/>
        <w:ind w:left="340"/>
        <w:rPr>
          <w:rFonts w:ascii="Calibri" w:hAnsi="Calibri"/>
          <w:szCs w:val="24"/>
        </w:rPr>
      </w:pPr>
    </w:p>
    <w:p w:rsidR="005153AE" w:rsidRPr="00C05256" w:rsidRDefault="005153AE" w:rsidP="005153AE">
      <w:pPr>
        <w:pStyle w:val="a6"/>
        <w:spacing w:line="276" w:lineRule="auto"/>
        <w:ind w:left="340"/>
        <w:rPr>
          <w:rFonts w:ascii="Calibri" w:hAnsi="Calibri"/>
          <w:szCs w:val="24"/>
        </w:rPr>
      </w:pPr>
    </w:p>
    <w:p w:rsidR="005153AE" w:rsidRPr="00C05256" w:rsidRDefault="005153AE" w:rsidP="00016EC3">
      <w:pPr>
        <w:pStyle w:val="a6"/>
        <w:numPr>
          <w:ilvl w:val="0"/>
          <w:numId w:val="1"/>
        </w:numPr>
        <w:tabs>
          <w:tab w:val="clear" w:pos="1060"/>
          <w:tab w:val="num" w:pos="709"/>
        </w:tabs>
        <w:spacing w:after="0" w:line="276" w:lineRule="auto"/>
        <w:ind w:left="284"/>
        <w:jc w:val="both"/>
        <w:rPr>
          <w:rFonts w:ascii="Calibri" w:hAnsi="Calibri"/>
          <w:i/>
          <w:szCs w:val="24"/>
          <w:u w:val="single"/>
        </w:rPr>
      </w:pPr>
      <w:r w:rsidRPr="00C05256">
        <w:rPr>
          <w:rFonts w:ascii="Calibri" w:hAnsi="Calibri"/>
          <w:i/>
          <w:szCs w:val="24"/>
          <w:u w:val="single"/>
        </w:rPr>
        <w:t>ΒΑΘΜΙΔΑ Β'</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α) </w:t>
      </w:r>
      <w:r w:rsidRPr="00C05256">
        <w:rPr>
          <w:rFonts w:ascii="Calibri" w:hAnsi="Calibri"/>
          <w:szCs w:val="24"/>
        </w:rPr>
        <w:tab/>
      </w:r>
      <w:r w:rsidRPr="00C05256">
        <w:rPr>
          <w:rFonts w:ascii="Calibri" w:hAnsi="Calibri"/>
          <w:szCs w:val="24"/>
        </w:rPr>
        <w:tab/>
        <w:t>Δεκαετής τουλάχιστον καλλιτεχνική ή επαγγελματική δραστηριότητα, όπως αυτή καθορίζεται στο προσόν (α) της βαθμίδας Γ' με την επιπλέον απαίτηση οι αναφερόμενες δισκογραφικές εταιρείες ή επιχειρήσεις να είναι διεθνώς αναγνωρισμένες.</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β) </w:t>
      </w:r>
      <w:r w:rsidRPr="00C05256">
        <w:rPr>
          <w:rFonts w:ascii="Calibri" w:hAnsi="Calibri"/>
          <w:szCs w:val="24"/>
        </w:rPr>
        <w:tab/>
      </w:r>
      <w:r w:rsidRPr="00C05256">
        <w:rPr>
          <w:rFonts w:ascii="Calibri" w:hAnsi="Calibri"/>
          <w:szCs w:val="24"/>
        </w:rPr>
        <w:tab/>
        <w:t>Συμμετοχή σε μουσικές διοργανώσεις ή σε συλλογικές εκθέσεις, όπως αυτές καθορίζονται στο προσόν (β) της βαθμίδας Γ' με την επιπλέον απαίτηση, αυτές να έχουν διεθνή αναγνώριση.</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γ)</w:t>
      </w:r>
      <w:r w:rsidRPr="00C05256">
        <w:rPr>
          <w:rFonts w:ascii="Calibri" w:hAnsi="Calibri"/>
          <w:szCs w:val="24"/>
        </w:rPr>
        <w:tab/>
      </w:r>
      <w:r w:rsidRPr="00C05256">
        <w:rPr>
          <w:rFonts w:ascii="Calibri" w:hAnsi="Calibri"/>
          <w:szCs w:val="24"/>
        </w:rPr>
        <w:tab/>
        <w:t>Βραβεία και τιμητικές διακρίσεις καθώς και εκτεταμένες αναφορές και κριτικές στον τύπο και γενικά στα Μ.Μ.Ε. και</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δ)</w:t>
      </w:r>
      <w:r w:rsidRPr="00C05256">
        <w:rPr>
          <w:rFonts w:ascii="Calibri" w:hAnsi="Calibri"/>
          <w:szCs w:val="24"/>
        </w:rPr>
        <w:tab/>
      </w:r>
      <w:r w:rsidRPr="00C05256">
        <w:rPr>
          <w:rFonts w:ascii="Calibri" w:hAnsi="Calibri"/>
          <w:szCs w:val="24"/>
        </w:rPr>
        <w:tab/>
        <w:t>Τετραετής τουλάχιστον διδακτική εμπειρία, συναφούς ειδικότητας σε αναγνωρισμένο μουσικό ή άλλο εκπαιδευτικό ίδρυμα ή τριετής αυτοδύναμη διδασκαλία σε Τ.Ε.Ι. ή Πανεπιστήμιο του εσωτερικού ή του εξωτερικού.</w:t>
      </w:r>
    </w:p>
    <w:p w:rsidR="005153AE" w:rsidRPr="00C05256" w:rsidRDefault="005153AE" w:rsidP="005153AE">
      <w:pPr>
        <w:pStyle w:val="a6"/>
        <w:spacing w:line="276" w:lineRule="auto"/>
        <w:ind w:left="340"/>
        <w:rPr>
          <w:rFonts w:ascii="Calibri" w:hAnsi="Calibri"/>
          <w:szCs w:val="24"/>
        </w:rPr>
      </w:pPr>
      <w:r w:rsidRPr="00C05256">
        <w:rPr>
          <w:rFonts w:ascii="Calibri" w:hAnsi="Calibri"/>
          <w:szCs w:val="24"/>
        </w:rPr>
        <w:t>Η κρίση για την ε</w:t>
      </w:r>
      <w:r>
        <w:rPr>
          <w:rFonts w:ascii="Calibri" w:hAnsi="Calibri"/>
          <w:szCs w:val="24"/>
        </w:rPr>
        <w:t xml:space="preserve">πιλογή </w:t>
      </w:r>
      <w:r w:rsidRPr="00C05256">
        <w:rPr>
          <w:rFonts w:ascii="Calibri" w:hAnsi="Calibri"/>
          <w:szCs w:val="24"/>
        </w:rPr>
        <w:t>βασίζεται οπωσδήποτε στην ύπαρξη των κριτηρίων (α) και (δ) και ενός τουλάχιστον εκ των κριτηρίων (β) και (γ).</w:t>
      </w:r>
    </w:p>
    <w:p w:rsidR="005153AE" w:rsidRPr="00C05256" w:rsidRDefault="005153AE" w:rsidP="005153AE">
      <w:pPr>
        <w:pStyle w:val="a6"/>
        <w:spacing w:line="276" w:lineRule="auto"/>
        <w:ind w:left="340"/>
        <w:rPr>
          <w:rFonts w:ascii="Calibri" w:hAnsi="Calibri"/>
          <w:szCs w:val="24"/>
        </w:rPr>
      </w:pPr>
    </w:p>
    <w:p w:rsidR="005153AE" w:rsidRPr="00C05256" w:rsidRDefault="005153AE" w:rsidP="00016EC3">
      <w:pPr>
        <w:pStyle w:val="a6"/>
        <w:numPr>
          <w:ilvl w:val="0"/>
          <w:numId w:val="7"/>
        </w:numPr>
        <w:spacing w:after="0" w:line="276" w:lineRule="auto"/>
        <w:ind w:left="284" w:hanging="284"/>
        <w:jc w:val="both"/>
        <w:rPr>
          <w:rFonts w:ascii="Calibri" w:hAnsi="Calibri"/>
          <w:szCs w:val="24"/>
        </w:rPr>
      </w:pPr>
      <w:r w:rsidRPr="00C05256">
        <w:rPr>
          <w:rFonts w:ascii="Calibri" w:hAnsi="Calibri"/>
          <w:szCs w:val="24"/>
        </w:rPr>
        <w:lastRenderedPageBreak/>
        <w:t>Κατά την κρίση, εκτός των άλλων προσόντων, συνεκτιμώνται τίτλοι ή πιστοποιητικά σπουδών, εφόσον σχετίζονται με το γνωστικό αντικείμενο της θέσης.</w:t>
      </w:r>
    </w:p>
    <w:p w:rsidR="005153AE" w:rsidRPr="00C05256" w:rsidRDefault="005153AE" w:rsidP="005153AE">
      <w:pPr>
        <w:pStyle w:val="a6"/>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153AE" w:rsidRPr="00C05256" w:rsidTr="00A638B7">
        <w:tc>
          <w:tcPr>
            <w:tcW w:w="10598" w:type="dxa"/>
            <w:shd w:val="clear" w:color="auto" w:fill="auto"/>
          </w:tcPr>
          <w:p w:rsidR="005153AE" w:rsidRPr="00C05256" w:rsidRDefault="005153AE" w:rsidP="00A638B7">
            <w:pPr>
              <w:pStyle w:val="a6"/>
              <w:spacing w:line="276" w:lineRule="auto"/>
              <w:rPr>
                <w:rFonts w:ascii="Calibri" w:hAnsi="Calibri"/>
                <w:b/>
                <w:bCs/>
                <w:szCs w:val="24"/>
              </w:rPr>
            </w:pPr>
            <w:r w:rsidRPr="00144B61">
              <w:rPr>
                <w:rFonts w:ascii="Calibri" w:hAnsi="Calibri"/>
                <w:b/>
                <w:bCs/>
                <w:szCs w:val="24"/>
              </w:rPr>
              <w:t>Σε περίπτωση έλλειψης των στοιχείων και των προσόντων που προβλέπονται για την πρόσληψη των ως άνω υποψηφίων (ΕΡ.ΔΙ.Π.</w:t>
            </w:r>
            <w:r>
              <w:rPr>
                <w:rFonts w:ascii="Calibri" w:hAnsi="Calibri"/>
                <w:b/>
                <w:bCs/>
                <w:szCs w:val="24"/>
              </w:rPr>
              <w:t xml:space="preserve"> </w:t>
            </w:r>
            <w:r w:rsidRPr="00144B61">
              <w:rPr>
                <w:rFonts w:ascii="Calibri" w:hAnsi="Calibri"/>
                <w:b/>
                <w:bCs/>
                <w:szCs w:val="24"/>
              </w:rPr>
              <w:t>βαθμίδας  Β΄</w:t>
            </w:r>
            <w:r>
              <w:rPr>
                <w:rFonts w:ascii="Calibri" w:hAnsi="Calibri"/>
                <w:b/>
                <w:bCs/>
                <w:szCs w:val="24"/>
              </w:rPr>
              <w:t xml:space="preserve"> ή </w:t>
            </w:r>
            <w:r w:rsidRPr="00144B61">
              <w:rPr>
                <w:rFonts w:ascii="Calibri" w:hAnsi="Calibri"/>
                <w:b/>
                <w:bCs/>
                <w:szCs w:val="24"/>
              </w:rPr>
              <w:t>Γ΄)</w:t>
            </w:r>
            <w:r>
              <w:rPr>
                <w:rFonts w:ascii="Calibri" w:hAnsi="Calibri"/>
                <w:b/>
                <w:bCs/>
                <w:szCs w:val="24"/>
              </w:rPr>
              <w:t>,</w:t>
            </w:r>
            <w:r w:rsidRPr="00144B61">
              <w:rPr>
                <w:rFonts w:ascii="Calibri" w:hAnsi="Calibri"/>
                <w:b/>
                <w:bCs/>
                <w:szCs w:val="24"/>
              </w:rPr>
              <w:t xml:space="preserve"> τότε η πρόσληψη γίνεται με τα προβλεπόμενα ελλιπή προσόντα.</w:t>
            </w:r>
          </w:p>
        </w:tc>
      </w:tr>
    </w:tbl>
    <w:p w:rsidR="005153AE" w:rsidRPr="00C05256" w:rsidRDefault="005153AE" w:rsidP="005153AE">
      <w:pPr>
        <w:pStyle w:val="a6"/>
        <w:spacing w:line="276" w:lineRule="auto"/>
        <w:rPr>
          <w:rFonts w:ascii="Calibri" w:hAnsi="Calibri"/>
          <w:b/>
          <w:szCs w:val="24"/>
          <w:u w:val="single"/>
        </w:rPr>
      </w:pPr>
    </w:p>
    <w:p w:rsidR="005153AE" w:rsidRDefault="005153AE" w:rsidP="005153AE">
      <w:pPr>
        <w:pStyle w:val="a6"/>
        <w:spacing w:line="276" w:lineRule="auto"/>
        <w:rPr>
          <w:rFonts w:ascii="Calibri" w:hAnsi="Calibri"/>
          <w:szCs w:val="24"/>
        </w:rPr>
      </w:pPr>
    </w:p>
    <w:p w:rsidR="005153AE" w:rsidRPr="00C05256" w:rsidRDefault="005153AE" w:rsidP="00BE0013">
      <w:pPr>
        <w:pStyle w:val="22"/>
      </w:pPr>
      <w:bookmarkStart w:id="24" w:name="_Toc422235442"/>
      <w:r>
        <w:t>2.Ε. Πρόσθετα Προσόντα &amp; Προϋποθέσεις Πρόσληψης</w:t>
      </w:r>
      <w:bookmarkEnd w:id="24"/>
    </w:p>
    <w:p w:rsidR="005153AE" w:rsidRPr="00F36C6A" w:rsidRDefault="005153AE" w:rsidP="005153AE">
      <w:pPr>
        <w:rPr>
          <w:szCs w:val="24"/>
        </w:rPr>
      </w:pPr>
      <w:r w:rsidRPr="00F36C6A">
        <w:rPr>
          <w:szCs w:val="24"/>
        </w:rPr>
        <w:t>Πέρα από τα ανωτέρω ειδικά προσόντα</w:t>
      </w:r>
      <w:r>
        <w:rPr>
          <w:szCs w:val="24"/>
        </w:rPr>
        <w:t>, όπως αυτά περιγράφονται στις παραγράφους 2.Α έως και 2.Δ</w:t>
      </w:r>
      <w:r w:rsidRPr="00F36C6A">
        <w:rPr>
          <w:szCs w:val="24"/>
        </w:rPr>
        <w:t xml:space="preserve"> </w:t>
      </w:r>
      <w:r>
        <w:rPr>
          <w:szCs w:val="24"/>
        </w:rPr>
        <w:t xml:space="preserve">της τρέχουσας προκήρυξης, </w:t>
      </w:r>
      <w:r w:rsidRPr="00F36C6A">
        <w:rPr>
          <w:szCs w:val="24"/>
        </w:rPr>
        <w:t>οι υποψήφιοι πρέπει:</w:t>
      </w:r>
    </w:p>
    <w:p w:rsidR="005153AE" w:rsidRPr="00C05256" w:rsidRDefault="005153AE" w:rsidP="005153AE">
      <w:pPr>
        <w:tabs>
          <w:tab w:val="left" w:pos="426"/>
        </w:tabs>
        <w:ind w:left="426" w:hanging="426"/>
        <w:rPr>
          <w:szCs w:val="24"/>
        </w:rPr>
      </w:pPr>
      <w:r>
        <w:rPr>
          <w:szCs w:val="24"/>
        </w:rPr>
        <w:t>α)</w:t>
      </w:r>
      <w:r>
        <w:rPr>
          <w:szCs w:val="24"/>
        </w:rPr>
        <w:tab/>
      </w:r>
      <w:r w:rsidRPr="00C05256">
        <w:rPr>
          <w:szCs w:val="24"/>
        </w:rPr>
        <w:t>Να είναι Έλληνες πολίτες και προκειμένου για αλλογενείς πολιτογραφηθέντες πρέπει να έχει περάσει 5ετία από την πολιτογράφηση.</w:t>
      </w:r>
    </w:p>
    <w:p w:rsidR="005153AE" w:rsidRPr="00C05256" w:rsidRDefault="005153AE" w:rsidP="005153AE">
      <w:pPr>
        <w:pStyle w:val="30"/>
        <w:tabs>
          <w:tab w:val="left" w:pos="426"/>
        </w:tabs>
        <w:spacing w:after="0"/>
        <w:ind w:left="426" w:hanging="426"/>
        <w:rPr>
          <w:sz w:val="24"/>
          <w:szCs w:val="24"/>
        </w:rPr>
      </w:pPr>
      <w:r>
        <w:rPr>
          <w:sz w:val="24"/>
          <w:szCs w:val="24"/>
        </w:rPr>
        <w:t>β)</w:t>
      </w:r>
      <w:r>
        <w:rPr>
          <w:sz w:val="24"/>
          <w:szCs w:val="24"/>
        </w:rPr>
        <w:tab/>
      </w:r>
      <w:r w:rsidRPr="00C05256">
        <w:rPr>
          <w:sz w:val="24"/>
          <w:szCs w:val="24"/>
        </w:rPr>
        <w:t>Να μην  έχουν κώλυμα από ποινική καταδίκη, όπως αυτές προβλέπονται στο άρθρο 8 του Ν. 3528/2007 και να μην τελούν υπό απαγόρευση ή δικαστική αντίληψη.</w:t>
      </w:r>
    </w:p>
    <w:p w:rsidR="005153AE" w:rsidRPr="00C05256" w:rsidRDefault="005153AE" w:rsidP="005153AE">
      <w:pPr>
        <w:pStyle w:val="30"/>
        <w:tabs>
          <w:tab w:val="left" w:pos="426"/>
        </w:tabs>
        <w:spacing w:after="0"/>
        <w:ind w:left="426" w:hanging="426"/>
        <w:rPr>
          <w:sz w:val="24"/>
          <w:szCs w:val="24"/>
        </w:rPr>
      </w:pPr>
      <w:r>
        <w:rPr>
          <w:sz w:val="24"/>
          <w:szCs w:val="24"/>
        </w:rPr>
        <w:t>γ)</w:t>
      </w:r>
      <w:r>
        <w:rPr>
          <w:sz w:val="24"/>
          <w:szCs w:val="24"/>
        </w:rPr>
        <w:tab/>
      </w:r>
      <w:r w:rsidRPr="00C05256">
        <w:rPr>
          <w:sz w:val="24"/>
          <w:szCs w:val="24"/>
        </w:rPr>
        <w:t>Γενικά να μην υπόκεινται στα κωλύματα διορισμού που αναφέρει ο  Ν. 3528/2007.</w:t>
      </w:r>
    </w:p>
    <w:p w:rsidR="005153AE" w:rsidRPr="00C05256" w:rsidRDefault="005153AE" w:rsidP="005153AE">
      <w:pPr>
        <w:tabs>
          <w:tab w:val="left" w:pos="426"/>
        </w:tabs>
        <w:ind w:left="426" w:hanging="426"/>
        <w:rPr>
          <w:szCs w:val="24"/>
        </w:rPr>
      </w:pPr>
      <w:r>
        <w:rPr>
          <w:szCs w:val="24"/>
        </w:rPr>
        <w:t>δ)</w:t>
      </w:r>
      <w:r>
        <w:rPr>
          <w:szCs w:val="24"/>
        </w:rPr>
        <w:tab/>
      </w:r>
      <w:r w:rsidRPr="00C05256">
        <w:rPr>
          <w:szCs w:val="24"/>
        </w:rPr>
        <w:t>Οι πολίτες των κρατών-μελών της Ευρωπαϊκής Ένωσης</w:t>
      </w:r>
      <w:r>
        <w:rPr>
          <w:szCs w:val="24"/>
        </w:rPr>
        <w:t xml:space="preserve"> </w:t>
      </w:r>
      <w:r w:rsidRPr="00C05256">
        <w:rPr>
          <w:szCs w:val="24"/>
        </w:rPr>
        <w:t>οφείλουν να υποβάλλουν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5153AE" w:rsidRPr="00C05256" w:rsidRDefault="005153AE" w:rsidP="005153AE">
      <w:pPr>
        <w:pStyle w:val="a6"/>
        <w:spacing w:line="276" w:lineRule="auto"/>
        <w:rPr>
          <w:rFonts w:ascii="Calibri" w:hAnsi="Calibri"/>
          <w:b/>
          <w:szCs w:val="24"/>
          <w:u w:val="single"/>
        </w:rPr>
      </w:pPr>
    </w:p>
    <w:p w:rsidR="005153AE" w:rsidRDefault="005153AE" w:rsidP="005153AE">
      <w:pPr>
        <w:pStyle w:val="a6"/>
        <w:spacing w:line="276" w:lineRule="auto"/>
        <w:rPr>
          <w:rFonts w:ascii="Calibri" w:hAnsi="Calibri"/>
          <w:szCs w:val="24"/>
        </w:rPr>
      </w:pPr>
    </w:p>
    <w:p w:rsidR="005153AE" w:rsidRPr="00C05256" w:rsidRDefault="005153AE" w:rsidP="00BE0013">
      <w:pPr>
        <w:pStyle w:val="22"/>
      </w:pPr>
      <w:bookmarkStart w:id="25" w:name="_Toc422235443"/>
      <w:r>
        <w:t>2.ΣΤ. Διευκρινίσεις επί των Προσόντων των Υποψηφίων &amp; των Όρων Πρόσληψης</w:t>
      </w:r>
      <w:bookmarkEnd w:id="25"/>
    </w:p>
    <w:p w:rsidR="005153AE" w:rsidRPr="00ED142F" w:rsidRDefault="005153AE" w:rsidP="00016EC3">
      <w:pPr>
        <w:numPr>
          <w:ilvl w:val="0"/>
          <w:numId w:val="8"/>
        </w:numPr>
        <w:spacing w:after="0" w:line="276" w:lineRule="auto"/>
        <w:ind w:left="426"/>
        <w:jc w:val="both"/>
        <w:rPr>
          <w:szCs w:val="24"/>
        </w:rPr>
      </w:pPr>
      <w:r w:rsidRPr="00ED142F">
        <w:rPr>
          <w:szCs w:val="24"/>
        </w:rPr>
        <w:t xml:space="preserve">Για την ανάληψη διδακτικού έργου στο Τ.Ε.Ι. Ηπείρου, το έκτακτο εκπαιδευτικό προσωπικό που προσλαμβάνεται σε θέσεις Επιστημονικού Συνεργάτη, Εργαστηριακού Συνεργάτη, καθώς και στην κατηγορία Εκπαιδευτικού Ειδικών Μαθημάτων (Ε.Ε.Μ.) θα πρέπει να διαθέτει ως ελάχιστα προσόντα τα ίδια με όσα ορίζονται για τις βαθμίδες Επίκουρου Καθηγητή, Καθηγητή Εφαρμογών, καθώς και για τα μέλη Ε.ΔΙ.Π. αντίστοιχα. </w:t>
      </w:r>
    </w:p>
    <w:p w:rsidR="005153AE" w:rsidRPr="00ED142F" w:rsidRDefault="005153AE" w:rsidP="00016EC3">
      <w:pPr>
        <w:numPr>
          <w:ilvl w:val="0"/>
          <w:numId w:val="8"/>
        </w:numPr>
        <w:spacing w:after="0" w:line="276" w:lineRule="auto"/>
        <w:ind w:left="426"/>
        <w:jc w:val="both"/>
        <w:rPr>
          <w:szCs w:val="24"/>
        </w:rPr>
      </w:pPr>
      <w:r w:rsidRPr="00ED142F">
        <w:rPr>
          <w:szCs w:val="24"/>
        </w:rPr>
        <w:t>Η Συνέλευση του Τ.Ε.Ι. Ηπείρου δύναται να αναθέσει στο έκτακτο αυτό προσωπικό την εκτέλεση όμοιου διδακτικού, ερευνητικού ή άλλου επιστημονικού και οργανωτικού έργου που έχει προβλεφθεί για το μόνιμο Εκπαιδευτικό Προσωπικό της αντίστοιχης με τα προσόντα του βαθμίδας ή για τα μέλη Ε.ΔΙ.Π. αντίστοιχα οπότε και θα αμείβεται με μηνιαία αντιμισθία, ενώ σε διαφορετική περίπτωση θα αμείβεται με ωριαία αντιμισθία. Διευκρινίζεται ότι η υπαγωγή του προσωπικού αυτού στο καθεστώς της μηνιαίας ή ωριαίας αντιμισθίας γίνεται με μοναδικό κριτήριο την ανάθεση ή μη εκτέλεσης επιπλέον έργου πέραν της διδασκαλίας των μαθημάτων για τα οποία προσλαμβάνεται και σε καμιά περίπτωση δεν συσχετίζεται με την αναγνώριση ή μη των τυπικών και ουσιαστικών προσόντων που διαθέτει.</w:t>
      </w:r>
    </w:p>
    <w:p w:rsidR="005153AE" w:rsidRDefault="005153AE" w:rsidP="00016EC3">
      <w:pPr>
        <w:numPr>
          <w:ilvl w:val="0"/>
          <w:numId w:val="8"/>
        </w:numPr>
        <w:spacing w:after="0" w:line="276" w:lineRule="auto"/>
        <w:ind w:left="426"/>
        <w:jc w:val="both"/>
        <w:rPr>
          <w:szCs w:val="24"/>
        </w:rPr>
      </w:pPr>
      <w:r w:rsidRPr="00D35D6F">
        <w:rPr>
          <w:szCs w:val="24"/>
        </w:rPr>
        <w:t>Η διδακτορική διατριβή, ο τίτλος μεταπτυχιακών σπουδών και το όλο ερευνητικό ή  επιστημονικό έργο των υποψηφίων πρέπει να είναι συναφή με το γνωστικό αντικείμενο ή την ειδικότητα, κατά περίπτωση, της θέσης που προ</w:t>
      </w:r>
      <w:r>
        <w:rPr>
          <w:szCs w:val="24"/>
        </w:rPr>
        <w:t>κηρύσσεται</w:t>
      </w:r>
      <w:r w:rsidRPr="00D35D6F">
        <w:rPr>
          <w:szCs w:val="24"/>
        </w:rPr>
        <w:t xml:space="preserve">. </w:t>
      </w:r>
    </w:p>
    <w:p w:rsidR="005153AE" w:rsidRPr="00D35D6F" w:rsidRDefault="005153AE" w:rsidP="00016EC3">
      <w:pPr>
        <w:numPr>
          <w:ilvl w:val="0"/>
          <w:numId w:val="8"/>
        </w:numPr>
        <w:spacing w:after="0" w:line="276" w:lineRule="auto"/>
        <w:ind w:left="426"/>
        <w:jc w:val="both"/>
        <w:rPr>
          <w:szCs w:val="24"/>
        </w:rPr>
      </w:pPr>
      <w:r w:rsidRPr="00C05256">
        <w:rPr>
          <w:szCs w:val="24"/>
        </w:rPr>
        <w:t xml:space="preserve">Ως επαγγελματική δραστηριότητα που απαιτείται ως προσόν για την κατάληψη θέσης Επιστημονικού ή Εργαστηριακού Συνεργάτη δεν συνυπολογίζεται αυτή που τυχόν αποκτήθηκε κατά τη διάρκεια του χρόνου </w:t>
      </w:r>
      <w:r w:rsidRPr="00C05256">
        <w:rPr>
          <w:szCs w:val="24"/>
        </w:rPr>
        <w:lastRenderedPageBreak/>
        <w:t>σπουδών για τη λήψη του απαιτούμενου μεταπτυχιακού τίτλου σπουδών ή διδακτορικού διπλώματος και συνδέεται με σχετική υποχρέωση που επιβάλλουν τα σχετικά μεταπτυχιακά προγράμματα ή οι σπουδές.</w:t>
      </w:r>
    </w:p>
    <w:p w:rsidR="005153AE" w:rsidRDefault="005153AE" w:rsidP="00016EC3">
      <w:pPr>
        <w:numPr>
          <w:ilvl w:val="0"/>
          <w:numId w:val="8"/>
        </w:numPr>
        <w:spacing w:after="0" w:line="276" w:lineRule="auto"/>
        <w:ind w:left="426"/>
        <w:jc w:val="both"/>
        <w:rPr>
          <w:szCs w:val="24"/>
        </w:rPr>
      </w:pPr>
      <w:r w:rsidRPr="009959F4">
        <w:rPr>
          <w:szCs w:val="24"/>
        </w:rPr>
        <w:t>Από τα αρμόδια όργανα πρόσληψης συνεκτιμάται η προηγούμενη εκπαιδευτική προϋπηρεσία στο ίδιο ή άλλο Α.Ε.Ι.</w:t>
      </w:r>
      <w:r>
        <w:rPr>
          <w:szCs w:val="24"/>
        </w:rPr>
        <w:t xml:space="preserve"> </w:t>
      </w:r>
    </w:p>
    <w:p w:rsidR="005153AE" w:rsidRPr="00D35D6F" w:rsidRDefault="005153AE" w:rsidP="00016EC3">
      <w:pPr>
        <w:numPr>
          <w:ilvl w:val="0"/>
          <w:numId w:val="8"/>
        </w:numPr>
        <w:spacing w:after="0" w:line="276" w:lineRule="auto"/>
        <w:ind w:left="426"/>
        <w:jc w:val="both"/>
        <w:rPr>
          <w:szCs w:val="24"/>
        </w:rPr>
      </w:pPr>
      <w:r w:rsidRPr="00D35D6F">
        <w:rPr>
          <w:szCs w:val="24"/>
        </w:rPr>
        <w:t>Όπου προβλέπονται αυτοδύναμες δημοσιεύσεις, νοούνται και οι δημοσιεύσεις στις οποίες ο υποψήφιος είναι ο κύριος ερευνητής.</w:t>
      </w:r>
    </w:p>
    <w:p w:rsidR="005153AE" w:rsidRDefault="005153AE" w:rsidP="00016EC3">
      <w:pPr>
        <w:numPr>
          <w:ilvl w:val="0"/>
          <w:numId w:val="8"/>
        </w:numPr>
        <w:spacing w:after="0" w:line="276" w:lineRule="auto"/>
        <w:ind w:left="426"/>
        <w:jc w:val="both"/>
        <w:rPr>
          <w:szCs w:val="24"/>
        </w:rPr>
      </w:pPr>
      <w:r w:rsidRPr="00ED142F">
        <w:rPr>
          <w:szCs w:val="24"/>
        </w:rPr>
        <w:t>Σύμφωνα με την περίπτωση α’ της παρ. 5 του άρθρου 19 του Ν. 1404/1983 όπως ισχύει, με απόφαση της Συνέλευσης Τ.Ε.Ι. και μετά από αιτιολογημένη εισήγηση της Συνέλευσης του Τμήματος, οι Επιστημονικοί Συνεργάτες μπορούν να αναλάβουν τη διδασκαλία θεωρητικών μαθημάτων ή και τη διεξαγωγή εξειδικευμένων εργαστηρίων, καλύπτοντας για το λόγο αυτόν το μικρότερο μέρος της εβδομαδιαίας απασχόλησής τους.</w:t>
      </w:r>
      <w:r w:rsidRPr="009B1AB6">
        <w:rPr>
          <w:szCs w:val="24"/>
        </w:rPr>
        <w:t xml:space="preserve"> </w:t>
      </w:r>
    </w:p>
    <w:p w:rsidR="005153AE" w:rsidRPr="00ED142F" w:rsidRDefault="005153AE" w:rsidP="00016EC3">
      <w:pPr>
        <w:numPr>
          <w:ilvl w:val="0"/>
          <w:numId w:val="8"/>
        </w:numPr>
        <w:spacing w:after="0" w:line="276" w:lineRule="auto"/>
        <w:ind w:left="426"/>
        <w:jc w:val="both"/>
        <w:rPr>
          <w:szCs w:val="24"/>
        </w:rPr>
      </w:pPr>
      <w:r w:rsidRPr="00ED142F">
        <w:rPr>
          <w:szCs w:val="24"/>
        </w:rPr>
        <w:t>Ελλείψει Επιστημονικών Συνεργατών το μάθημα μπορεί να ανατίθεται σε Εργαστηριακούς Συνεργάτες.</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Σύμφωνα με την περίπτωση β’ της παρ. 5 του άρθρου 19 του Ν. 1404/1983 όπως ισχύει, με απόφαση της Συνέλευσης Τ.Ε.Ι. και μετά από αιτιολογημένη εισήγηση της Συνέλευσης του Τμήματος, οι Εργαστηριακοί Συνεργάτες μπορούν να αναλάβουν και τη διδασκαλία θεωρητικών μαθημάτων, καλύπτοντας για το λόγο αυτόν το μικρότερο μέρος της εβδομαδιαίας απασχόλησής τους. </w:t>
      </w:r>
    </w:p>
    <w:p w:rsidR="005153AE" w:rsidRPr="00A678CA" w:rsidRDefault="005153AE" w:rsidP="00016EC3">
      <w:pPr>
        <w:numPr>
          <w:ilvl w:val="0"/>
          <w:numId w:val="8"/>
        </w:numPr>
        <w:spacing w:after="0" w:line="276" w:lineRule="auto"/>
        <w:ind w:left="426"/>
        <w:jc w:val="both"/>
        <w:rPr>
          <w:szCs w:val="24"/>
        </w:rPr>
      </w:pPr>
      <w:r w:rsidRPr="00A678CA">
        <w:rPr>
          <w:szCs w:val="24"/>
        </w:rPr>
        <w:t>Σε περίπτωση που οι υποψήφιοι Επιστημονικοί και Εργαστηριακοί Συνεργάτες δεν διαθέτουν τα πλήρη προσόντα που προβλέπονται για την κατηγορία τους, επιτρέπεται η ανάθεση, με ωριαία αντιμισθία, διδακτικού έργου σε υποψήφιους που κατέχουν τουλάχιστον το αντίστοιχο βασικό τίτλο σπουδών και διδακτορικό δίπλωμα προκειμένου περί Επιστημονικών Συνεργατών. Στους Επιστημονικούς Συνεργάτες της περίπτωσης αυτής ανατίθεται η διδασκαλία θεωρητικών μαθημάτων, ενώ στην περίπτωση που τους ανατίθεται η διδασκαλία εργαστηριακών μαθημάτων θεωρούνται Εργαστηριακοί Συνεργάτες. Στους Εργαστηριακούς Συνεργάτες της ίδιας περίπτωσης ανατίθεται αποκλειστικά ή διεξαγωγή εργαστηριακών μαθημάτων.</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Η απασχόληση του έκτακτου εκπαιδευτικού προσωπικού μπορεί να είναι πλήρης ή μερική. Ο συνολικός χρόνος εβδομαδιαίας διδακτικής απασχόλησης των Επιστημονικών και Εργαστηριακών Συνεργατών </w:t>
      </w:r>
      <w:r w:rsidR="001E677A">
        <w:rPr>
          <w:szCs w:val="24"/>
        </w:rPr>
        <w:t xml:space="preserve">που αμείβονται </w:t>
      </w:r>
      <w:r w:rsidRPr="00ED142F">
        <w:rPr>
          <w:szCs w:val="24"/>
        </w:rPr>
        <w:t xml:space="preserve">με ωριαία αντιμισθία δεν μπορεί να υπερβαίνει τις δεκατέσσερις (14) και δεκαοκτώ (18) ώρες αντίστοιχα. Ο αριθμός των ωρών διδασκαλίας που ανατίθεται σε Εκπαιδευτικούς Ειδικών Μαθημάτων (Ε.Ε.Μ.) δεν μπορεί να υπερβαίνει τις δεκαπέντε (15) ώρες εβδομαδιαίως. Ο συνολικός χρόνος εβδομαδιαίας διδακτικής απασχόλησης των μελών του Εργαστηριακού Διδακτικού Προσωπικού (ΕΡ.ΔΙ.Π.) Β’ και Γ’ βαθμίδας δεν μπορεί να υπερβαίνει τις δεκαέξι (16) και δεκαοκτώ (18) ώρες αντίστοιχα. </w:t>
      </w:r>
    </w:p>
    <w:p w:rsidR="005153AE" w:rsidRDefault="005153AE" w:rsidP="00016EC3">
      <w:pPr>
        <w:numPr>
          <w:ilvl w:val="0"/>
          <w:numId w:val="8"/>
        </w:numPr>
        <w:spacing w:after="0" w:line="276" w:lineRule="auto"/>
        <w:ind w:left="426"/>
        <w:jc w:val="both"/>
        <w:rPr>
          <w:szCs w:val="24"/>
        </w:rPr>
      </w:pPr>
      <w:r w:rsidRPr="00C05256">
        <w:rPr>
          <w:szCs w:val="24"/>
        </w:rPr>
        <w:t>Σύμφωνα με τους όρους  του  άρθρου 15 του Ν.3794/09</w:t>
      </w:r>
      <w:r>
        <w:rPr>
          <w:szCs w:val="24"/>
        </w:rPr>
        <w:t xml:space="preserve"> </w:t>
      </w:r>
      <w:r w:rsidRPr="00C05256">
        <w:rPr>
          <w:szCs w:val="24"/>
        </w:rPr>
        <w:t>(ΦΕΚ</w:t>
      </w:r>
      <w:r>
        <w:rPr>
          <w:szCs w:val="24"/>
        </w:rPr>
        <w:t xml:space="preserve"> </w:t>
      </w:r>
      <w:r w:rsidRPr="00C05256">
        <w:rPr>
          <w:szCs w:val="24"/>
        </w:rPr>
        <w:t>156 τ.</w:t>
      </w:r>
      <w:r>
        <w:rPr>
          <w:szCs w:val="24"/>
        </w:rPr>
        <w:t xml:space="preserve"> </w:t>
      </w:r>
      <w:r w:rsidRPr="00C05256">
        <w:rPr>
          <w:szCs w:val="24"/>
        </w:rPr>
        <w:t>Α΄/04.09.09)  που διέπουν την πρόσληψη και την ανάθεση διδακτικού έργου σε Επιστημονικούς ή Εργαστηριακούς Συνεργάτες ή Εκπαιδευτικούς Ειδικών Μαθημάτων (Ε</w:t>
      </w:r>
      <w:r>
        <w:rPr>
          <w:szCs w:val="24"/>
        </w:rPr>
        <w:t>.</w:t>
      </w:r>
      <w:r w:rsidRPr="00C05256">
        <w:rPr>
          <w:szCs w:val="24"/>
        </w:rPr>
        <w:t>Ε</w:t>
      </w:r>
      <w:r>
        <w:rPr>
          <w:szCs w:val="24"/>
        </w:rPr>
        <w:t>.</w:t>
      </w:r>
      <w:r w:rsidRPr="00C05256">
        <w:rPr>
          <w:szCs w:val="24"/>
        </w:rPr>
        <w:t>Μ</w:t>
      </w:r>
      <w:r>
        <w:rPr>
          <w:szCs w:val="24"/>
        </w:rPr>
        <w:t>.</w:t>
      </w:r>
      <w:r w:rsidRPr="00C05256">
        <w:rPr>
          <w:szCs w:val="24"/>
        </w:rPr>
        <w:t xml:space="preserve">), μπορεί  να ανατεθεί διδακτικό έργο μόνο για εξειδικευμένα μαθήματα μέχρι τεσσάρων εβδομαδιαίων ωρών ως υπερωριακή απασχόληση σε μόνιμους ή συμβασιούχους υπαλλήλους του Δημόσιου ή του ευρύτερου δημόσιου τομέα, ύστερα από άδεια της υπηρεσίας τους, καθώς και σε συνταξιούχους του Δημόσιου ή του ευρύτερου δημόσιου τομέα, μη θιγομένων των πολυτέκνων εκπαιδευτικών στους οποίους εφαρμόζονται οι περιορισμοί που θέτει το άρθρο 1 του </w:t>
      </w:r>
      <w:r>
        <w:rPr>
          <w:szCs w:val="24"/>
        </w:rPr>
        <w:t>Ν</w:t>
      </w:r>
      <w:r w:rsidRPr="00C05256">
        <w:rPr>
          <w:szCs w:val="24"/>
        </w:rPr>
        <w:t>.</w:t>
      </w:r>
      <w:r>
        <w:rPr>
          <w:szCs w:val="24"/>
        </w:rPr>
        <w:t xml:space="preserve"> </w:t>
      </w:r>
      <w:r w:rsidRPr="00C05256">
        <w:rPr>
          <w:szCs w:val="24"/>
        </w:rPr>
        <w:t xml:space="preserve">1256/1982 και το άρθρο 21 παράγραφος 3 του </w:t>
      </w:r>
      <w:r>
        <w:rPr>
          <w:szCs w:val="24"/>
        </w:rPr>
        <w:t>Ν</w:t>
      </w:r>
      <w:r w:rsidRPr="00C05256">
        <w:rPr>
          <w:szCs w:val="24"/>
        </w:rPr>
        <w:t>.</w:t>
      </w:r>
      <w:r>
        <w:rPr>
          <w:szCs w:val="24"/>
        </w:rPr>
        <w:t xml:space="preserve"> </w:t>
      </w:r>
      <w:r w:rsidRPr="00C05256">
        <w:rPr>
          <w:szCs w:val="24"/>
        </w:rPr>
        <w:t>1400/1983.</w:t>
      </w:r>
      <w:r>
        <w:rPr>
          <w:szCs w:val="24"/>
        </w:rPr>
        <w:t xml:space="preserve"> Μαζί με τα δικαιολογητικά υποψηφιότητας, πρέπει να καταθέσουν και την άδεια από την υπηρεσία τους για την απασχόληση αυτή μετά από σύμφωνη γνώμη του αρμόδιου υπηρεσιακού συμβουλίου, σύμφωνα με το άρθρο 19 παρ. 6 του Ν.1404/1983 όπως αντικαταστάθηκε με το άρθρο 4 περίπτωση Γ του Ν.2916/2001 και τροποποιήθηκε με το άρθρο 7 παρ.2 εδαφ. α του Ν.3194/2003 και αντικαταστάθηκε με το άρθρο 15 του Ν.3794/2009. Σε περίπτωση που για οποιοδήποτε λόγο είναι αδύνατον να κατατεθεί μαζί με τα δικαιολογητικά η άδεια της υπηρεσίας του υπαλλήλου, κατατίθεται αντίγραφο αίτησης προς την υπηρεσίας τους (με πρωτόκολλο της υπηρεσίας τους) για την έκδοση της σχετικής άδειας και ότι αυτή θα προσκομισθεί με την ανάθεση διδακτικού έργου και οπωσδήποτε εντός δύο (2) μηνών από την υπογραφή της σύμβασης </w:t>
      </w:r>
      <w:r>
        <w:rPr>
          <w:szCs w:val="24"/>
        </w:rPr>
        <w:lastRenderedPageBreak/>
        <w:t>(ημερομηνία έναρξης της σύμβασης). Η μη προσκόμιση της άδειας από την Υπηρεσία, εντός των προβλεπόμενων ορίων συνεπάγεται την ανάκληση της ανάθεσης του διδακτικού έργου.</w:t>
      </w:r>
    </w:p>
    <w:p w:rsidR="005153AE" w:rsidRPr="00C05256" w:rsidRDefault="005153AE" w:rsidP="005153AE">
      <w:pPr>
        <w:ind w:left="426" w:firstLine="294"/>
        <w:rPr>
          <w:szCs w:val="24"/>
        </w:rPr>
      </w:pPr>
      <w:r>
        <w:rPr>
          <w:szCs w:val="24"/>
        </w:rPr>
        <w:t>Οι υπάλληλοι του Δημοσίου, Ν.Π.Δ.Δ. και Ο.Τ.Α δεν δικαιούνται για το ως άνω έργο την αποζημίωση για τη θεμελίωση δικαιώματος λήψης άδειας της παρ.3 του άρθρου 2 του Ν.1288/82 (ΦΕΚ.20/τ.Α΄).</w:t>
      </w:r>
    </w:p>
    <w:p w:rsidR="005153AE" w:rsidRDefault="005153AE" w:rsidP="00016EC3">
      <w:pPr>
        <w:numPr>
          <w:ilvl w:val="0"/>
          <w:numId w:val="8"/>
        </w:numPr>
        <w:spacing w:after="0" w:line="276" w:lineRule="auto"/>
        <w:ind w:left="426"/>
        <w:jc w:val="both"/>
        <w:rPr>
          <w:szCs w:val="24"/>
        </w:rPr>
      </w:pPr>
      <w:r>
        <w:rPr>
          <w:szCs w:val="24"/>
        </w:rPr>
        <w:t>Οι προσλαμβανόμενοι εντάσσονται και προσφέρουν τις υπηρεσίες τους στο Τμήμα το οποίο τους αναθέτει τις περισσότερες εβδομαδιαίες ώρες διδασκαλίας.</w:t>
      </w:r>
    </w:p>
    <w:p w:rsidR="005153AE" w:rsidRPr="00C05256" w:rsidRDefault="005153AE" w:rsidP="00016EC3">
      <w:pPr>
        <w:numPr>
          <w:ilvl w:val="0"/>
          <w:numId w:val="8"/>
        </w:numPr>
        <w:spacing w:after="0" w:line="276" w:lineRule="auto"/>
        <w:ind w:left="426"/>
        <w:jc w:val="both"/>
        <w:rPr>
          <w:szCs w:val="24"/>
        </w:rPr>
      </w:pPr>
      <w:r>
        <w:rPr>
          <w:szCs w:val="24"/>
        </w:rPr>
        <w:t>Η ενδεχόμενη απασχόληση του έκτακτου εκπαιδευτικού προσωπικού, για ένα ή περισσότερα εξάμηνα στο ίδιο ή άλλο Τ.Ε.Ι., σε καμία περίπτωση δεν δημιουργεί δικαίωμα μετατροπή της σύμβασης σε αορίστου χρόνου ή άλλα δικαιώματα μη προβλεπόμενα από τον Ν.1404/1983, όπως τροποποιήθηκε και ισχύει, έναντι του Τ.Ε.Ι. Ηπείρου ή του Δημοσίου.</w:t>
      </w:r>
    </w:p>
    <w:p w:rsidR="005153AE" w:rsidRDefault="005153AE" w:rsidP="005153AE">
      <w:pPr>
        <w:pStyle w:val="30"/>
        <w:spacing w:after="0"/>
        <w:ind w:left="0"/>
        <w:rPr>
          <w:b/>
          <w:bCs/>
          <w:sz w:val="24"/>
          <w:szCs w:val="24"/>
        </w:rPr>
      </w:pPr>
    </w:p>
    <w:p w:rsidR="005F4925" w:rsidRDefault="005F4925" w:rsidP="00BE0013">
      <w:pPr>
        <w:pStyle w:val="11"/>
      </w:pPr>
      <w:bookmarkStart w:id="26" w:name="_Toc422235444"/>
    </w:p>
    <w:p w:rsidR="005F4925" w:rsidRDefault="005F4925" w:rsidP="00BE0013">
      <w:pPr>
        <w:pStyle w:val="11"/>
      </w:pPr>
    </w:p>
    <w:p w:rsidR="005153AE" w:rsidRPr="00971B71" w:rsidRDefault="005153AE" w:rsidP="00BE0013">
      <w:pPr>
        <w:pStyle w:val="11"/>
      </w:pPr>
      <w:r>
        <w:t>Μέρος</w:t>
      </w:r>
      <w:r w:rsidRPr="00971B71">
        <w:t xml:space="preserve"> </w:t>
      </w:r>
      <w:r>
        <w:t>3</w:t>
      </w:r>
      <w:r w:rsidRPr="00971B71">
        <w:rPr>
          <w:vertAlign w:val="superscript"/>
        </w:rPr>
        <w:t>ο</w:t>
      </w:r>
      <w:r w:rsidRPr="00971B71">
        <w:t>:</w:t>
      </w:r>
      <w:r>
        <w:t xml:space="preserve"> ΔΙΚΑΙΟΛΟΓΗΤΙΚΑ – ΔΙΑΔΙΚΑΣΙΑ ΥΠΟΒΟΛΗΣ ΥΠΟΨΗΦΙΟΤΗΤΑΣ</w:t>
      </w:r>
      <w:bookmarkEnd w:id="26"/>
    </w:p>
    <w:p w:rsidR="005153AE" w:rsidRDefault="005153AE" w:rsidP="005153AE">
      <w:pPr>
        <w:pStyle w:val="30"/>
        <w:spacing w:after="0"/>
        <w:ind w:left="0"/>
        <w:rPr>
          <w:b/>
          <w:bCs/>
          <w:sz w:val="24"/>
          <w:szCs w:val="24"/>
        </w:rPr>
      </w:pPr>
    </w:p>
    <w:p w:rsidR="005F4925" w:rsidRDefault="005F4925" w:rsidP="005153AE">
      <w:pPr>
        <w:pStyle w:val="30"/>
        <w:spacing w:after="0"/>
        <w:ind w:left="0"/>
        <w:rPr>
          <w:b/>
          <w:bCs/>
          <w:sz w:val="24"/>
          <w:szCs w:val="24"/>
        </w:rPr>
      </w:pPr>
    </w:p>
    <w:p w:rsidR="005F4925" w:rsidRDefault="005F4925" w:rsidP="005153AE">
      <w:pPr>
        <w:pStyle w:val="30"/>
        <w:spacing w:after="0"/>
        <w:ind w:left="0"/>
        <w:rPr>
          <w:b/>
          <w:bCs/>
          <w:sz w:val="24"/>
          <w:szCs w:val="24"/>
        </w:rPr>
      </w:pPr>
    </w:p>
    <w:p w:rsidR="005153AE" w:rsidRPr="00C05256" w:rsidRDefault="005153AE" w:rsidP="00BE0013">
      <w:pPr>
        <w:pStyle w:val="22"/>
      </w:pPr>
      <w:bookmarkStart w:id="27" w:name="_Toc422235445"/>
      <w:r>
        <w:t>3.Α. Απαιτούμενα Δικαιολογητικά</w:t>
      </w:r>
      <w:bookmarkEnd w:id="27"/>
    </w:p>
    <w:p w:rsidR="005153AE" w:rsidRPr="00C05256" w:rsidRDefault="005153AE" w:rsidP="00016EC3">
      <w:pPr>
        <w:numPr>
          <w:ilvl w:val="0"/>
          <w:numId w:val="8"/>
        </w:numPr>
        <w:spacing w:after="0" w:line="276" w:lineRule="auto"/>
        <w:ind w:left="426"/>
        <w:jc w:val="both"/>
        <w:rPr>
          <w:szCs w:val="24"/>
        </w:rPr>
      </w:pPr>
      <w:r w:rsidRPr="00C05256">
        <w:rPr>
          <w:szCs w:val="24"/>
        </w:rPr>
        <w:t>Αίτηση (</w:t>
      </w:r>
      <w:r>
        <w:rPr>
          <w:szCs w:val="24"/>
        </w:rPr>
        <w:t xml:space="preserve">διατίθεται αποκλειστικά σε ηλεκτρονική μορφή </w:t>
      </w:r>
      <w:r w:rsidRPr="00C05256">
        <w:rPr>
          <w:szCs w:val="24"/>
        </w:rPr>
        <w:t xml:space="preserve">από την ιστοσελίδα του Τ.Ε.Ι. Ηπείρου: </w:t>
      </w:r>
      <w:hyperlink r:id="rId10" w:history="1">
        <w:r w:rsidRPr="00ED142F">
          <w:rPr>
            <w:rStyle w:val="-"/>
            <w:b/>
            <w:szCs w:val="24"/>
            <w:lang w:val="en-US"/>
          </w:rPr>
          <w:t>http</w:t>
        </w:r>
        <w:r w:rsidRPr="00ED142F">
          <w:rPr>
            <w:rStyle w:val="-"/>
            <w:b/>
            <w:szCs w:val="24"/>
          </w:rPr>
          <w:t>://</w:t>
        </w:r>
        <w:r w:rsidRPr="00ED142F">
          <w:rPr>
            <w:rStyle w:val="-"/>
            <w:b/>
            <w:szCs w:val="24"/>
            <w:lang w:val="en-US"/>
          </w:rPr>
          <w:t>www</w:t>
        </w:r>
        <w:r w:rsidRPr="00ED142F">
          <w:rPr>
            <w:rStyle w:val="-"/>
            <w:b/>
            <w:szCs w:val="24"/>
          </w:rPr>
          <w:t>.</w:t>
        </w:r>
        <w:r w:rsidRPr="00ED142F">
          <w:rPr>
            <w:rStyle w:val="-"/>
            <w:b/>
            <w:szCs w:val="24"/>
            <w:lang w:val="en-US"/>
          </w:rPr>
          <w:t>teiep</w:t>
        </w:r>
        <w:r w:rsidRPr="00ED142F">
          <w:rPr>
            <w:rStyle w:val="-"/>
            <w:b/>
            <w:szCs w:val="24"/>
          </w:rPr>
          <w:t>.</w:t>
        </w:r>
        <w:r w:rsidRPr="00ED142F">
          <w:rPr>
            <w:rStyle w:val="-"/>
            <w:b/>
            <w:szCs w:val="24"/>
            <w:lang w:val="en-US"/>
          </w:rPr>
          <w:t>gr</w:t>
        </w:r>
      </w:hyperlink>
      <w:r w:rsidRPr="00C05256">
        <w:rPr>
          <w:szCs w:val="24"/>
        </w:rPr>
        <w:t>). Στην αίτηση επισυνάπτεται Υπεύθυνη Δήλωση την οποία οι υποψήφιοι πρέπει να συμπληρ</w:t>
      </w:r>
      <w:r>
        <w:rPr>
          <w:szCs w:val="24"/>
        </w:rPr>
        <w:t>ώσουν με τα απαραίτητα στοιχεία.</w:t>
      </w:r>
    </w:p>
    <w:p w:rsidR="005153AE" w:rsidRDefault="005153AE" w:rsidP="00016EC3">
      <w:pPr>
        <w:numPr>
          <w:ilvl w:val="0"/>
          <w:numId w:val="8"/>
        </w:numPr>
        <w:spacing w:after="0" w:line="276" w:lineRule="auto"/>
        <w:ind w:left="426"/>
        <w:jc w:val="both"/>
        <w:rPr>
          <w:szCs w:val="24"/>
        </w:rPr>
      </w:pPr>
      <w:r>
        <w:rPr>
          <w:szCs w:val="24"/>
        </w:rPr>
        <w:t>Βιογραφικό Σ</w:t>
      </w:r>
      <w:r w:rsidRPr="00C05256">
        <w:rPr>
          <w:szCs w:val="24"/>
        </w:rPr>
        <w:t>ημείωμα και συνοπτική ανάλυση του συγγραφικού και επιστημονικού έργου</w:t>
      </w:r>
      <w:r>
        <w:rPr>
          <w:szCs w:val="24"/>
        </w:rPr>
        <w:t>.</w:t>
      </w:r>
    </w:p>
    <w:p w:rsidR="005153AE" w:rsidRPr="00C05256" w:rsidRDefault="005153AE" w:rsidP="00016EC3">
      <w:pPr>
        <w:numPr>
          <w:ilvl w:val="0"/>
          <w:numId w:val="8"/>
        </w:numPr>
        <w:spacing w:after="0" w:line="276" w:lineRule="auto"/>
        <w:ind w:left="426"/>
        <w:jc w:val="both"/>
        <w:rPr>
          <w:szCs w:val="24"/>
        </w:rPr>
      </w:pPr>
      <w:r w:rsidRPr="00C05256">
        <w:rPr>
          <w:szCs w:val="24"/>
        </w:rPr>
        <w:t>Βασικοί Τίτλοι Σπουδών.</w:t>
      </w:r>
    </w:p>
    <w:p w:rsidR="005153AE" w:rsidRPr="00C05256" w:rsidRDefault="005153AE" w:rsidP="00016EC3">
      <w:pPr>
        <w:numPr>
          <w:ilvl w:val="0"/>
          <w:numId w:val="8"/>
        </w:numPr>
        <w:spacing w:after="0" w:line="276" w:lineRule="auto"/>
        <w:ind w:left="426"/>
        <w:jc w:val="both"/>
        <w:rPr>
          <w:szCs w:val="24"/>
        </w:rPr>
      </w:pPr>
      <w:r w:rsidRPr="00C05256">
        <w:rPr>
          <w:szCs w:val="24"/>
        </w:rPr>
        <w:t>Τίτλοι Μεταπτυχιακών Σπουδών</w:t>
      </w:r>
      <w:r>
        <w:rPr>
          <w:szCs w:val="24"/>
        </w:rPr>
        <w:t xml:space="preserve"> ή/και Διδακτορικών Διπλωμάτων</w:t>
      </w:r>
      <w:r w:rsidRPr="00C05256">
        <w:rPr>
          <w:szCs w:val="24"/>
        </w:rPr>
        <w:t>.</w:t>
      </w:r>
    </w:p>
    <w:p w:rsidR="005153AE" w:rsidRPr="00C05256" w:rsidRDefault="005153AE" w:rsidP="00016EC3">
      <w:pPr>
        <w:numPr>
          <w:ilvl w:val="0"/>
          <w:numId w:val="8"/>
        </w:numPr>
        <w:spacing w:after="0" w:line="276" w:lineRule="auto"/>
        <w:ind w:left="426"/>
        <w:jc w:val="both"/>
        <w:rPr>
          <w:szCs w:val="24"/>
        </w:rPr>
      </w:pPr>
      <w:r w:rsidRPr="00C05256">
        <w:rPr>
          <w:szCs w:val="24"/>
        </w:rPr>
        <w:t>Βεβαιώσεις ή Πιστοποιητικά ερευνητικής δραστηριότητας (αν υπάρχουν).</w:t>
      </w:r>
    </w:p>
    <w:p w:rsidR="005153AE" w:rsidRPr="00C05256" w:rsidRDefault="005153AE" w:rsidP="00016EC3">
      <w:pPr>
        <w:numPr>
          <w:ilvl w:val="0"/>
          <w:numId w:val="8"/>
        </w:numPr>
        <w:spacing w:after="0" w:line="276" w:lineRule="auto"/>
        <w:ind w:left="426"/>
        <w:jc w:val="both"/>
        <w:rPr>
          <w:szCs w:val="24"/>
        </w:rPr>
      </w:pPr>
      <w:r w:rsidRPr="00C05256">
        <w:rPr>
          <w:szCs w:val="24"/>
        </w:rPr>
        <w:t xml:space="preserve">Πιστοποιητικό επαγγελματικής </w:t>
      </w:r>
      <w:r w:rsidRPr="00C13206">
        <w:rPr>
          <w:szCs w:val="24"/>
        </w:rPr>
        <w:t>δραστηριότητας, θεωρημένο από τις κατά νόμο αρμόδιες αρχές.</w:t>
      </w:r>
    </w:p>
    <w:p w:rsidR="005153AE" w:rsidRPr="00C05256" w:rsidRDefault="005153AE" w:rsidP="00016EC3">
      <w:pPr>
        <w:numPr>
          <w:ilvl w:val="0"/>
          <w:numId w:val="8"/>
        </w:numPr>
        <w:spacing w:after="0" w:line="276" w:lineRule="auto"/>
        <w:ind w:left="426"/>
        <w:jc w:val="both"/>
        <w:rPr>
          <w:szCs w:val="24"/>
        </w:rPr>
      </w:pPr>
      <w:r>
        <w:rPr>
          <w:szCs w:val="24"/>
        </w:rPr>
        <w:t>Υ</w:t>
      </w:r>
      <w:r w:rsidRPr="00C05256">
        <w:rPr>
          <w:szCs w:val="24"/>
        </w:rPr>
        <w:t xml:space="preserve">πεύθυνη </w:t>
      </w:r>
      <w:r>
        <w:rPr>
          <w:szCs w:val="24"/>
        </w:rPr>
        <w:t>Δ</w:t>
      </w:r>
      <w:r w:rsidRPr="00C05256">
        <w:rPr>
          <w:szCs w:val="24"/>
        </w:rPr>
        <w:t>ήλωση του Ν.</w:t>
      </w:r>
      <w:r>
        <w:rPr>
          <w:szCs w:val="24"/>
        </w:rPr>
        <w:t xml:space="preserve"> </w:t>
      </w:r>
      <w:r w:rsidRPr="00C05256">
        <w:rPr>
          <w:szCs w:val="24"/>
        </w:rPr>
        <w:t>1599/86 στην οποία να δηλώνεται το κύριο επάγγελμα και τα οικογενειακά βάρη.</w:t>
      </w:r>
    </w:p>
    <w:p w:rsidR="005153AE" w:rsidRDefault="005153AE" w:rsidP="00016EC3">
      <w:pPr>
        <w:numPr>
          <w:ilvl w:val="0"/>
          <w:numId w:val="8"/>
        </w:numPr>
        <w:spacing w:after="0" w:line="276" w:lineRule="auto"/>
        <w:ind w:left="426"/>
        <w:jc w:val="both"/>
        <w:rPr>
          <w:szCs w:val="24"/>
        </w:rPr>
      </w:pPr>
      <w:r>
        <w:rPr>
          <w:szCs w:val="24"/>
        </w:rPr>
        <w:t>Υπεύθυνη Δ</w:t>
      </w:r>
      <w:r w:rsidRPr="000D158E">
        <w:rPr>
          <w:szCs w:val="24"/>
        </w:rPr>
        <w:t xml:space="preserve">ήλωση του Ν. 1599/1986 στην οποία </w:t>
      </w:r>
      <w:r>
        <w:rPr>
          <w:szCs w:val="24"/>
        </w:rPr>
        <w:t xml:space="preserve">να </w:t>
      </w:r>
      <w:r w:rsidRPr="000D158E">
        <w:rPr>
          <w:szCs w:val="24"/>
        </w:rPr>
        <w:t xml:space="preserve">αναφέρεται: </w:t>
      </w:r>
    </w:p>
    <w:p w:rsidR="005153AE" w:rsidRPr="000D158E" w:rsidRDefault="005153AE" w:rsidP="005153AE">
      <w:pPr>
        <w:ind w:left="426"/>
        <w:rPr>
          <w:szCs w:val="24"/>
        </w:rPr>
      </w:pPr>
      <w:r w:rsidRPr="000D158E">
        <w:rPr>
          <w:szCs w:val="24"/>
        </w:rPr>
        <w:t>«</w:t>
      </w:r>
      <w:r w:rsidRPr="000D158E">
        <w:rPr>
          <w:i/>
          <w:szCs w:val="24"/>
        </w:rPr>
        <w:t>Με ατομική μου ευθύνη και γνωρίζοντας τις κυρώσεις που προβλέπονται από τις διατάξεις της παρ. 6 του άρθρ. 22 του Ν.</w:t>
      </w:r>
      <w:r w:rsidRPr="000D158E">
        <w:rPr>
          <w:i/>
          <w:szCs w:val="24"/>
          <w:lang w:val="en-US"/>
        </w:rPr>
        <w:t> </w:t>
      </w:r>
      <w:r w:rsidRPr="000D158E">
        <w:rPr>
          <w:i/>
          <w:szCs w:val="24"/>
        </w:rPr>
        <w:t xml:space="preserve">1599/1986, δηλώνω ότι: </w:t>
      </w:r>
    </w:p>
    <w:p w:rsidR="005153AE" w:rsidRPr="009E03BE" w:rsidRDefault="005153AE" w:rsidP="005153AE">
      <w:pPr>
        <w:ind w:left="426"/>
        <w:rPr>
          <w:i/>
          <w:spacing w:val="-1"/>
          <w:szCs w:val="24"/>
        </w:rPr>
      </w:pPr>
      <w:r w:rsidRPr="009E03BE">
        <w:rPr>
          <w:i/>
          <w:szCs w:val="24"/>
        </w:rPr>
        <w:t xml:space="preserve">1) </w:t>
      </w:r>
      <w:r w:rsidRPr="009E03BE">
        <w:rPr>
          <w:i/>
          <w:spacing w:val="-1"/>
          <w:szCs w:val="24"/>
        </w:rPr>
        <w:t>Όλα τα στοιχεία της αίτησής μου είναι ακριβή και αληθή και κατέχω όλα τα απαιτούμενα προσόντα, όπως αυτά αναφέρονται στην προκήρυξη και αναγράφονται στην παρούσα αίτηση. Σε περίπτωση ανακρίβειας γνωρίζω ότι θα έχω τις συνέπειες που προβλέπονται από τις διατάξεις του Ν.</w:t>
      </w:r>
      <w:r w:rsidRPr="009E03BE">
        <w:rPr>
          <w:i/>
          <w:spacing w:val="-1"/>
          <w:szCs w:val="24"/>
          <w:lang w:val="en-US"/>
        </w:rPr>
        <w:t> </w:t>
      </w:r>
      <w:r w:rsidRPr="009E03BE">
        <w:rPr>
          <w:i/>
          <w:spacing w:val="-1"/>
          <w:szCs w:val="24"/>
        </w:rPr>
        <w:t>1599/1986.</w:t>
      </w:r>
    </w:p>
    <w:p w:rsidR="005153AE" w:rsidRPr="000D158E" w:rsidRDefault="005153AE" w:rsidP="005153AE">
      <w:pPr>
        <w:ind w:left="426"/>
        <w:rPr>
          <w:szCs w:val="24"/>
        </w:rPr>
      </w:pPr>
      <w:r w:rsidRPr="009E03BE">
        <w:rPr>
          <w:i/>
          <w:spacing w:val="-1"/>
          <w:szCs w:val="24"/>
        </w:rPr>
        <w:t xml:space="preserve">2) </w:t>
      </w:r>
      <w:r w:rsidRPr="009E03BE">
        <w:rPr>
          <w:i/>
          <w:szCs w:val="24"/>
        </w:rPr>
        <w:t>Έχω</w:t>
      </w:r>
      <w:r w:rsidRPr="000D158E">
        <w:rPr>
          <w:i/>
          <w:szCs w:val="24"/>
        </w:rPr>
        <w:t xml:space="preserve"> δικαίωμα συμμετοχής στη διαδικασία επιλογής καθότι δεν έχω κώλυμα κατά το άρθρο 8 του Υπαλληλικού Κώδικα (Ν. 3528/2007)</w:t>
      </w:r>
      <w:r w:rsidRPr="000D158E">
        <w:rPr>
          <w:szCs w:val="24"/>
        </w:rPr>
        <w:t xml:space="preserve">.» </w:t>
      </w:r>
    </w:p>
    <w:p w:rsidR="005153AE" w:rsidRDefault="005153AE" w:rsidP="005153AE">
      <w:pPr>
        <w:ind w:left="426"/>
        <w:rPr>
          <w:szCs w:val="24"/>
        </w:rPr>
      </w:pPr>
    </w:p>
    <w:p w:rsidR="005153AE" w:rsidRDefault="005153AE" w:rsidP="00016EC3">
      <w:pPr>
        <w:numPr>
          <w:ilvl w:val="0"/>
          <w:numId w:val="8"/>
        </w:numPr>
        <w:spacing w:after="0" w:line="276" w:lineRule="auto"/>
        <w:ind w:left="426"/>
        <w:jc w:val="both"/>
        <w:rPr>
          <w:szCs w:val="24"/>
        </w:rPr>
      </w:pPr>
      <w:r>
        <w:rPr>
          <w:szCs w:val="24"/>
        </w:rPr>
        <w:t xml:space="preserve">Πιστοποιητικό τύπου Α΄ του αρμοδίου Στρατολογικού Γραφείου από το οποίο να προκύπτει ότι ο ενδιαφερόμενος δεν έχει στρατολογική ή χρηματική υποχρέωση και το οποίο θα αναζητηθεί αυτεπάγγελτα από τη Γραμματεία του αντίστοιχου Τμήματος και μόνο για τους υποψήφιους που τελικά θα επιλεγούν, πριν από την έναρξη της απασχόλησής τους,  σύμφωνα με την με αριθμ. ΔΙΑΔΠ/Α/16425/25.06.2007 (ΦΕΚ.1055/27.06.2007/τ.Β΄) Κοινή Υπουργική Απόφαση. Με υπεύθυνη δήλωση του Ν.1599/1986 οι υποψήφιοι </w:t>
      </w:r>
      <w:r>
        <w:rPr>
          <w:szCs w:val="24"/>
        </w:rPr>
        <w:lastRenderedPageBreak/>
        <w:t xml:space="preserve">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από την ημερομηνία συνεδρίασης της επιτροπής αξιολόγησης. Το κώλυμα της μη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5153AE" w:rsidRDefault="005153AE" w:rsidP="00016EC3">
      <w:pPr>
        <w:numPr>
          <w:ilvl w:val="0"/>
          <w:numId w:val="8"/>
        </w:numPr>
        <w:spacing w:after="0" w:line="276" w:lineRule="auto"/>
        <w:ind w:left="426"/>
        <w:jc w:val="both"/>
        <w:rPr>
          <w:szCs w:val="24"/>
        </w:rPr>
      </w:pPr>
      <w:r w:rsidRPr="00C05256">
        <w:rPr>
          <w:szCs w:val="24"/>
        </w:rPr>
        <w:t>Πιστοποιητικό</w:t>
      </w:r>
      <w:r>
        <w:rPr>
          <w:szCs w:val="24"/>
        </w:rPr>
        <w:t xml:space="preserve"> του αρμόδιου Δημάρχου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ανάληψη υπηρεσίας</w:t>
      </w:r>
      <w:r w:rsidRPr="00C05256">
        <w:rPr>
          <w:szCs w:val="24"/>
        </w:rPr>
        <w:t>.</w:t>
      </w:r>
      <w:r>
        <w:rPr>
          <w:szCs w:val="24"/>
        </w:rPr>
        <w:t xml:space="preserve">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5153AE" w:rsidRDefault="005153AE" w:rsidP="00016EC3">
      <w:pPr>
        <w:numPr>
          <w:ilvl w:val="0"/>
          <w:numId w:val="8"/>
        </w:numPr>
        <w:spacing w:after="0" w:line="276" w:lineRule="auto"/>
        <w:ind w:left="426"/>
        <w:jc w:val="both"/>
        <w:rPr>
          <w:szCs w:val="24"/>
        </w:rPr>
      </w:pPr>
      <w:r w:rsidRPr="00C05256">
        <w:rPr>
          <w:szCs w:val="24"/>
        </w:rPr>
        <w:t>Γενικά  κάθε στοιχείο (</w:t>
      </w:r>
      <w:r>
        <w:rPr>
          <w:szCs w:val="24"/>
        </w:rPr>
        <w:t xml:space="preserve">όπως </w:t>
      </w:r>
      <w:r w:rsidRPr="00C05256">
        <w:rPr>
          <w:szCs w:val="24"/>
        </w:rPr>
        <w:t>βιβλία, δημοσιεύσεις</w:t>
      </w:r>
      <w:r>
        <w:rPr>
          <w:szCs w:val="24"/>
        </w:rPr>
        <w:t xml:space="preserve">, </w:t>
      </w:r>
      <w:r w:rsidRPr="00C05256">
        <w:rPr>
          <w:szCs w:val="24"/>
        </w:rPr>
        <w:t>κλπ</w:t>
      </w:r>
      <w:r>
        <w:rPr>
          <w:szCs w:val="24"/>
        </w:rPr>
        <w:t>.</w:t>
      </w:r>
      <w:r w:rsidRPr="00C05256">
        <w:rPr>
          <w:szCs w:val="24"/>
        </w:rPr>
        <w:t>) που να αποδεικνύει τα προσόντα.</w:t>
      </w:r>
    </w:p>
    <w:p w:rsidR="005153AE" w:rsidRPr="00BC39A5" w:rsidRDefault="005153AE" w:rsidP="00016EC3">
      <w:pPr>
        <w:numPr>
          <w:ilvl w:val="0"/>
          <w:numId w:val="8"/>
        </w:numPr>
        <w:spacing w:after="0" w:line="276" w:lineRule="auto"/>
        <w:ind w:left="426"/>
        <w:jc w:val="both"/>
        <w:rPr>
          <w:szCs w:val="24"/>
        </w:rPr>
      </w:pPr>
      <w:r w:rsidRPr="00BC39A5">
        <w:rPr>
          <w:szCs w:val="24"/>
        </w:rPr>
        <w:t xml:space="preserve">Οι πολίτες των κρατών-μελών της Ευρωπαϊκής Ένωσης, οφείλουν να υποβάλλουν </w:t>
      </w:r>
      <w:r>
        <w:rPr>
          <w:szCs w:val="24"/>
        </w:rPr>
        <w:t xml:space="preserve">επιπλέον </w:t>
      </w:r>
      <w:r w:rsidRPr="00BC39A5">
        <w:rPr>
          <w:szCs w:val="24"/>
        </w:rPr>
        <w:t>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5F4925" w:rsidRDefault="005F4925" w:rsidP="00BE0013">
      <w:pPr>
        <w:pStyle w:val="22"/>
      </w:pPr>
      <w:bookmarkStart w:id="28" w:name="_Toc422235446"/>
    </w:p>
    <w:p w:rsidR="005F4925" w:rsidRDefault="005F4925" w:rsidP="00BE0013">
      <w:pPr>
        <w:pStyle w:val="22"/>
      </w:pPr>
    </w:p>
    <w:p w:rsidR="005F4925" w:rsidRDefault="005F4925" w:rsidP="00BE0013">
      <w:pPr>
        <w:pStyle w:val="22"/>
      </w:pPr>
    </w:p>
    <w:p w:rsidR="005153AE" w:rsidRPr="00C05256" w:rsidRDefault="005153AE" w:rsidP="00BE0013">
      <w:pPr>
        <w:pStyle w:val="22"/>
      </w:pPr>
      <w:r>
        <w:t xml:space="preserve">3.Β. Διευκρινίσεις </w:t>
      </w:r>
      <w:r w:rsidRPr="009E03BE">
        <w:t>για τ</w:t>
      </w:r>
      <w:r>
        <w:t>α</w:t>
      </w:r>
      <w:r w:rsidRPr="009E03BE">
        <w:t xml:space="preserve"> </w:t>
      </w:r>
      <w:r>
        <w:t>Δικαιολογητικά</w:t>
      </w:r>
      <w:bookmarkEnd w:id="28"/>
    </w:p>
    <w:p w:rsidR="005153AE" w:rsidRPr="00ED142F" w:rsidRDefault="005153AE" w:rsidP="00016EC3">
      <w:pPr>
        <w:numPr>
          <w:ilvl w:val="0"/>
          <w:numId w:val="8"/>
        </w:numPr>
        <w:spacing w:after="0" w:line="276" w:lineRule="auto"/>
        <w:ind w:left="426"/>
        <w:jc w:val="both"/>
        <w:rPr>
          <w:szCs w:val="24"/>
        </w:rPr>
      </w:pPr>
      <w:r w:rsidRPr="00ED142F">
        <w:rPr>
          <w:szCs w:val="24"/>
        </w:rPr>
        <w:t xml:space="preserve">Τα δικαιολογητικά πρέπει να φέρουν αρίθμηση και </w:t>
      </w:r>
      <w:r w:rsidRPr="00B21CCC">
        <w:rPr>
          <w:szCs w:val="24"/>
          <w:u w:val="single"/>
        </w:rPr>
        <w:t>να είναι τοποθετημένα σε ειδικό φάκελο</w:t>
      </w:r>
      <w:r w:rsidRPr="00ED142F">
        <w:rPr>
          <w:szCs w:val="24"/>
        </w:rPr>
        <w:t>.</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Τα ξενόγλωσσα δικαιολογητικά πρέπει να συνοδεύονται από επίσημες μεταφράσεις του Ελληνικού Υπουργείου Εξωτερικών ή Ελληνικής διπλωματικής αρχής στο Εξωτερικό. </w:t>
      </w:r>
    </w:p>
    <w:p w:rsidR="005153AE" w:rsidRPr="00ED142F" w:rsidRDefault="005153AE" w:rsidP="00016EC3">
      <w:pPr>
        <w:numPr>
          <w:ilvl w:val="0"/>
          <w:numId w:val="8"/>
        </w:numPr>
        <w:spacing w:after="0" w:line="276" w:lineRule="auto"/>
        <w:ind w:left="426"/>
        <w:jc w:val="both"/>
        <w:rPr>
          <w:szCs w:val="24"/>
        </w:rPr>
      </w:pPr>
      <w:r w:rsidRPr="00ED142F">
        <w:rPr>
          <w:szCs w:val="24"/>
        </w:rPr>
        <w:t>Οι τίτλοι σπουδών του Εξωτερικού πρέπει να συνοδεύονται από πράξη ή βεβαίωση του κατά νόμο αρμοδίου οργάνου με την οποία αναγνωρίζονται ως ισότιμοι προς τους απονεμόμενους από τα Ελληνικά Εκπαιδευτικά Ιδρύματα.</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Όλα τα δικαιολογητικά πρέπει να είναι ευκρινή φωτοαντίγραφα των πρωτοτύπων εγγράφων που εκδόθηκαν από τις υπηρεσίες και τους φορείς της περίπτωσης α΄ της παρ.2, του άρθρου 1 του Ν. 4250/2014 (ΦΕΚ Α’ 74)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w:t>
      </w:r>
      <w:r>
        <w:rPr>
          <w:szCs w:val="24"/>
        </w:rPr>
        <w:t>Τα ξενόγλωσσα δικαιολογητικά πρέπει να συνοδεύονται από νόμιμες μεταφράσεις και να έχουν επικυρωθεί πρωτίστως από δικηγόρο. Οι τίτλοι σπουδών του εξωτερικού πρέπει να συνοδεύονται από πράξη ή βεβαίωση του οικείου οργάνου με την οποία αναγνωρίζονται ως ισότιμοι προς τους τίτλους που απονέμονται από τα εκπαιδευτικά ιδρύματα της ημεδαπής.</w:t>
      </w:r>
    </w:p>
    <w:p w:rsidR="005153AE" w:rsidRDefault="005153AE" w:rsidP="005153AE">
      <w:pPr>
        <w:rPr>
          <w:szCs w:val="24"/>
        </w:rPr>
      </w:pPr>
    </w:p>
    <w:p w:rsidR="005153AE" w:rsidRPr="00C05256" w:rsidRDefault="005153AE" w:rsidP="005153AE">
      <w:pPr>
        <w:rPr>
          <w:szCs w:val="24"/>
        </w:rPr>
      </w:pPr>
    </w:p>
    <w:p w:rsidR="005153AE" w:rsidRPr="00C05256" w:rsidRDefault="005153AE" w:rsidP="00BE0013">
      <w:pPr>
        <w:pStyle w:val="22"/>
      </w:pPr>
      <w:bookmarkStart w:id="29" w:name="_Toc422235447"/>
      <w:r>
        <w:t xml:space="preserve">3.Γ. </w:t>
      </w:r>
      <w:r w:rsidRPr="009E03BE">
        <w:t xml:space="preserve">Επισημάνσεις για την </w:t>
      </w:r>
      <w:r>
        <w:t>Α</w:t>
      </w:r>
      <w:r w:rsidRPr="009E03BE">
        <w:t xml:space="preserve">πόδειξη της </w:t>
      </w:r>
      <w:r>
        <w:t>Ε</w:t>
      </w:r>
      <w:r w:rsidRPr="009E03BE">
        <w:t>μπειρίας</w:t>
      </w:r>
      <w:bookmarkEnd w:id="29"/>
    </w:p>
    <w:p w:rsidR="005153AE" w:rsidRPr="00C05256" w:rsidRDefault="005153AE" w:rsidP="00016EC3">
      <w:pPr>
        <w:numPr>
          <w:ilvl w:val="0"/>
          <w:numId w:val="8"/>
        </w:numPr>
        <w:spacing w:after="0" w:line="276" w:lineRule="auto"/>
        <w:ind w:left="426"/>
        <w:jc w:val="both"/>
        <w:rPr>
          <w:szCs w:val="24"/>
        </w:rPr>
      </w:pPr>
      <w:r w:rsidRPr="00C05256">
        <w:rPr>
          <w:szCs w:val="24"/>
        </w:rPr>
        <w:t>Τα δικαιολογητικά του υποψηφίου, ο οποίος επικαλείται εμπειρία που αποκτήθηκε στο εξωτερικό, θα πρέπει να συνοδεύονται εκτός από τα πρωτότυπα ή επικυρωμένα αντίγραφα των πρωτοτύπων και από επίσημη μετάφρασή τους στην ελληνική γλώσσα κατά τα ανωτέρω.</w:t>
      </w:r>
    </w:p>
    <w:p w:rsidR="005153AE" w:rsidRPr="00C05256" w:rsidRDefault="005153AE" w:rsidP="00016EC3">
      <w:pPr>
        <w:numPr>
          <w:ilvl w:val="0"/>
          <w:numId w:val="8"/>
        </w:numPr>
        <w:spacing w:after="0" w:line="276" w:lineRule="auto"/>
        <w:ind w:left="426"/>
        <w:jc w:val="both"/>
        <w:rPr>
          <w:szCs w:val="24"/>
        </w:rPr>
      </w:pPr>
      <w:r w:rsidRPr="00C05256">
        <w:rPr>
          <w:szCs w:val="24"/>
        </w:rPr>
        <w:t xml:space="preserve">Η έρευνα ή συμμετοχή σε ερευνητικά κέντρα ή προγράμματα μπορεί να ληφθεί ως χρόνος εμπειρίας υπό την απαραίτητη προϋπόθεση ότι ο επικεφαλής του κέντρου ή του προγράμματος θα χορηγήσει βεβαίωση στην οποία θα αναφέρεται λεπτομερώς το αντικείμενο έρευνας και η διάρκεια του συγκεκριμένου προγράμματος, ο χρόνος συμμετοχής του υποψηφίου, η ειδικότερη ενασχόλησή του με το αντικείμενό του και η συμβολή του </w:t>
      </w:r>
      <w:r w:rsidRPr="00C05256">
        <w:rPr>
          <w:szCs w:val="24"/>
        </w:rPr>
        <w:lastRenderedPageBreak/>
        <w:t>στην περάτωση του προγράμματος, καθώς και η συμβατική σχέση με την οποία συνδέεται με τον φορέα που εκτελεί το πρόγραμμα. Είναι αυτονόητο ότι τα ανωτέρω ισχύουν εφόσον ο υποψήφιος κατά την διάρκεια της συμμετοχής του κατείχε τον απαιτούμενο από την προκήρυξη βασικό ή και μεταπτυχιακό τίτλο σπουδών.</w:t>
      </w:r>
    </w:p>
    <w:p w:rsidR="005153AE" w:rsidRDefault="005153AE" w:rsidP="00016EC3">
      <w:pPr>
        <w:numPr>
          <w:ilvl w:val="0"/>
          <w:numId w:val="8"/>
        </w:numPr>
        <w:spacing w:after="0" w:line="276" w:lineRule="auto"/>
        <w:ind w:left="426"/>
        <w:jc w:val="both"/>
        <w:rPr>
          <w:szCs w:val="24"/>
        </w:rPr>
      </w:pPr>
      <w:r>
        <w:rPr>
          <w:szCs w:val="24"/>
        </w:rPr>
        <w:t xml:space="preserve">Η επαγγελματική δραστηριότητα αποδεικνύεται: </w:t>
      </w:r>
    </w:p>
    <w:p w:rsidR="005153AE" w:rsidRDefault="005153AE" w:rsidP="005153AE">
      <w:pPr>
        <w:ind w:left="426"/>
        <w:rPr>
          <w:szCs w:val="24"/>
        </w:rPr>
      </w:pPr>
      <w:r>
        <w:rPr>
          <w:szCs w:val="24"/>
        </w:rPr>
        <w:t xml:space="preserve">α)  με τυχόν υπάρχουσα δικαστική απόφαση από την οποία προκύπτει η ειδικότητα απασχόλησης και η χρονική διάρκεια της παροχής της, </w:t>
      </w:r>
    </w:p>
    <w:p w:rsidR="005153AE" w:rsidRDefault="005153AE" w:rsidP="005153AE">
      <w:pPr>
        <w:ind w:left="426"/>
        <w:rPr>
          <w:szCs w:val="24"/>
        </w:rPr>
      </w:pPr>
      <w:r>
        <w:rPr>
          <w:szCs w:val="24"/>
        </w:rPr>
        <w:t>β)  προκειμένου για προϋπηρεσία που έχει παρασχεθεί στον Ιδιωτικό τομέα, βεβαίωση του εργοδότη και αποδεδειγμένη ασφαλιστική κάλυψη για το αντίστοιχο διάστημα απασχόλησης,</w:t>
      </w:r>
    </w:p>
    <w:p w:rsidR="005153AE" w:rsidRDefault="005153AE" w:rsidP="005153AE">
      <w:pPr>
        <w:ind w:left="426"/>
        <w:rPr>
          <w:szCs w:val="24"/>
        </w:rPr>
      </w:pPr>
      <w:r>
        <w:rPr>
          <w:szCs w:val="24"/>
        </w:rPr>
        <w:t xml:space="preserve">γ)  προκειμένου για προϋπηρεσία που έχει παρασχεθεί στο Δημόσιο, απαιτείται, πιστοποιητικό προϋπηρεσίας από τον φορέα απασχόλησης και αποδεδειγμένη ασφαλιστική κάλυψη για το αντίστοιχο διάστημα απασχόλησης. Για δε τις συμβάσεις έργου στο Δημόσιο: ι) εφ’ όσον έχουν παρασχεθεί με ασφαλιστικό φορέα το ΙΚΑ απαιτούνται, αντίγραφα των συμβάσεων έργου και αποδεδειγμένη ασφαλιστική κάλυψη για το αντίστοιχο διάστημα απασχόλησης, ιι) εφ’ όσον έχουν παρασχεθεί με την ιδιότητα του ελεύθερου επαγγελματία και ασφαλιστικό φορέα τον ΟΑΕΕ απαιτούνται, αντίγραφα των συμβάσεων έργου, έναρξη επιτηδεύματος από την αρμόδια ΔΟΥ, αποδεδειγμένη ασφαλιστική κάλυψη για το αντίστοιχο διάστημα απασχόλησης, Δελτία Παροχής Υπηρεσιών και εκκαθαριστικά σημειώματα των αντίστοιχων οικονομικών ετών και </w:t>
      </w:r>
    </w:p>
    <w:p w:rsidR="005153AE" w:rsidRPr="00C05256" w:rsidRDefault="005153AE" w:rsidP="005153AE">
      <w:pPr>
        <w:ind w:left="426"/>
        <w:rPr>
          <w:szCs w:val="24"/>
        </w:rPr>
      </w:pPr>
      <w:r>
        <w:rPr>
          <w:szCs w:val="24"/>
        </w:rPr>
        <w:t xml:space="preserve">δ) προκειμένου για ελεύθερους επαγγελματίες απαιτείται, έναρξη επιτηδεύματος από την αρμόδια ΔΟΥ, αποδεδειγμένη ασφαλιστική κάλυψη για το αντίστοιχο διάστημα απασχόλησης,  Δελτία Παροχής Υπηρεσιών και εκκαθαριστικά σημειώματα των αντίστοιχων οικονομικών ετών. </w:t>
      </w:r>
    </w:p>
    <w:p w:rsidR="005153AE" w:rsidRPr="00C05256" w:rsidRDefault="005153AE" w:rsidP="00016EC3">
      <w:pPr>
        <w:numPr>
          <w:ilvl w:val="0"/>
          <w:numId w:val="8"/>
        </w:numPr>
        <w:spacing w:after="0" w:line="276" w:lineRule="auto"/>
        <w:ind w:left="426"/>
        <w:jc w:val="both"/>
        <w:rPr>
          <w:szCs w:val="24"/>
        </w:rPr>
      </w:pPr>
      <w:r w:rsidRPr="00C05256">
        <w:rPr>
          <w:szCs w:val="24"/>
        </w:rPr>
        <w:t>Εμπειρία που προκύπτει κατά τη διάρκεια στρατιωτικής θητείας αναγνωρίζεται μόνο εφόσον η σχετική ειδικότητα έχει αποκτηθεί πριν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Η βεβαίωση των αρμοδίων αρχών πρέπει να αναφέρει το είδος της  απασχόλησής τους και τη διάρκειά της.</w:t>
      </w:r>
    </w:p>
    <w:p w:rsidR="005153AE" w:rsidRDefault="005153AE" w:rsidP="005153AE">
      <w:pPr>
        <w:rPr>
          <w:color w:val="FF0000"/>
          <w:szCs w:val="24"/>
        </w:rPr>
      </w:pPr>
    </w:p>
    <w:p w:rsidR="005F4925" w:rsidRDefault="005F4925" w:rsidP="005153AE">
      <w:pPr>
        <w:rPr>
          <w:color w:val="FF0000"/>
          <w:szCs w:val="24"/>
        </w:rPr>
      </w:pPr>
    </w:p>
    <w:p w:rsidR="005153AE" w:rsidRPr="00C05256" w:rsidRDefault="005153AE" w:rsidP="00BE0013">
      <w:pPr>
        <w:pStyle w:val="22"/>
      </w:pPr>
      <w:bookmarkStart w:id="30" w:name="_Toc422235448"/>
      <w:r>
        <w:t>3.Δ. Διαδικασία Υποβολής Αιτήσεων</w:t>
      </w:r>
      <w:bookmarkEnd w:id="30"/>
    </w:p>
    <w:p w:rsidR="005153AE" w:rsidRPr="00ED142F" w:rsidRDefault="005153AE" w:rsidP="00016EC3">
      <w:pPr>
        <w:numPr>
          <w:ilvl w:val="0"/>
          <w:numId w:val="8"/>
        </w:numPr>
        <w:spacing w:after="0" w:line="276" w:lineRule="auto"/>
        <w:ind w:left="426"/>
        <w:jc w:val="both"/>
        <w:rPr>
          <w:szCs w:val="24"/>
        </w:rPr>
      </w:pPr>
      <w:r w:rsidRPr="00ED142F">
        <w:rPr>
          <w:szCs w:val="24"/>
        </w:rPr>
        <w:t>Οι ενδιαφερόμενοι μπορούν να προμηθευτούν τις αιτήσεις υποψηφιότητας, αποκλειστικά σε ηλεκτρονική μορφή, από την ιστοσελίδα του Τ.Ε.Ι. Ηπείρου (</w:t>
      </w:r>
      <w:hyperlink r:id="rId11" w:history="1">
        <w:r w:rsidRPr="00B21CCC">
          <w:rPr>
            <w:rStyle w:val="-"/>
            <w:b/>
          </w:rPr>
          <w:t>http://www.teiep.gr</w:t>
        </w:r>
      </w:hyperlink>
      <w:r w:rsidRPr="00ED142F">
        <w:rPr>
          <w:szCs w:val="24"/>
        </w:rPr>
        <w:t>).</w:t>
      </w:r>
    </w:p>
    <w:p w:rsidR="005153AE" w:rsidRDefault="005153AE" w:rsidP="00016EC3">
      <w:pPr>
        <w:numPr>
          <w:ilvl w:val="0"/>
          <w:numId w:val="8"/>
        </w:numPr>
        <w:spacing w:after="0" w:line="276" w:lineRule="auto"/>
        <w:ind w:left="426"/>
        <w:jc w:val="both"/>
        <w:rPr>
          <w:szCs w:val="24"/>
        </w:rPr>
      </w:pPr>
      <w:r w:rsidRPr="00ED142F">
        <w:rPr>
          <w:szCs w:val="24"/>
        </w:rPr>
        <w:t xml:space="preserve">Ειδικά οι υποψήφιοι που ενδιαφέρονται για τις θέσεις Επιστημονικών Συνεργατών, Εργαστηριακών Συνεργατών και Εργαστηριακού Διδακτικού Προσωπικού (ΕΡ.ΔΙ.Π.) </w:t>
      </w:r>
      <w:r w:rsidRPr="00B21CCC">
        <w:rPr>
          <w:szCs w:val="24"/>
          <w:u w:val="single"/>
        </w:rPr>
        <w:t>που προκηρύσσονται από το Τμήμα Λαϊκής &amp; Παραδοσιακής Μουσικής</w:t>
      </w:r>
      <w:r w:rsidRPr="00ED142F">
        <w:rPr>
          <w:szCs w:val="24"/>
        </w:rPr>
        <w:t xml:space="preserve"> πρέπει να υποβάλλουν το ειδικό έντυπο αίτησης που αναφέρεται στο Τμήμα Λαϊκής &amp; Παραδοσιακής Μουσικής.</w:t>
      </w:r>
    </w:p>
    <w:p w:rsidR="005153AE" w:rsidRPr="009B1AB6" w:rsidRDefault="005153AE" w:rsidP="00016EC3">
      <w:pPr>
        <w:numPr>
          <w:ilvl w:val="0"/>
          <w:numId w:val="8"/>
        </w:numPr>
        <w:spacing w:after="0" w:line="276" w:lineRule="auto"/>
        <w:ind w:left="426"/>
        <w:jc w:val="both"/>
        <w:rPr>
          <w:szCs w:val="24"/>
        </w:rPr>
      </w:pPr>
      <w:r w:rsidRPr="00ED142F">
        <w:rPr>
          <w:szCs w:val="24"/>
        </w:rPr>
        <w:t>Στις αιτήσεις των υποψηφίων πρέπει να αναφέρονται κατά σειρά προτίμησης τα διδακτικά αντικείμενα (μαθήματα) που επιλέγουν.</w:t>
      </w:r>
    </w:p>
    <w:p w:rsidR="005153AE" w:rsidRPr="00ED142F" w:rsidRDefault="005153AE" w:rsidP="00016EC3">
      <w:pPr>
        <w:numPr>
          <w:ilvl w:val="0"/>
          <w:numId w:val="8"/>
        </w:numPr>
        <w:spacing w:after="0" w:line="276" w:lineRule="auto"/>
        <w:ind w:left="426"/>
        <w:jc w:val="both"/>
        <w:rPr>
          <w:szCs w:val="24"/>
        </w:rPr>
      </w:pPr>
      <w:r w:rsidRPr="00ED142F">
        <w:rPr>
          <w:szCs w:val="24"/>
        </w:rPr>
        <w:t>Οι ενδιαφερόμενοι μπορούν να ενημερωθούν για το πρόγραμμα σπουδών και το περιεχόμενο του μαθήματος ή μαθημάτων του Τμήματος που τους ενδιαφέρει από την ιστοσελίδα του οικείου Τμήματος.</w:t>
      </w:r>
    </w:p>
    <w:p w:rsidR="005153AE" w:rsidRPr="00ED142F" w:rsidRDefault="005153AE" w:rsidP="00016EC3">
      <w:pPr>
        <w:numPr>
          <w:ilvl w:val="0"/>
          <w:numId w:val="8"/>
        </w:numPr>
        <w:spacing w:after="0" w:line="276" w:lineRule="auto"/>
        <w:ind w:left="426"/>
        <w:jc w:val="both"/>
        <w:rPr>
          <w:szCs w:val="24"/>
        </w:rPr>
      </w:pPr>
      <w:r w:rsidRPr="00ED142F">
        <w:rPr>
          <w:szCs w:val="24"/>
        </w:rPr>
        <w:t>Οι υποψήφιοι Εκπαιδευτικοί Ειδικών Μαθημάτων (Ε.Ε.Μ.) καταθέτουν αίτηση στη Γραμματεία του αντίστοιχου Τμήματος, το οποίο προκηρύσσει μαθήματα Ξένης Γλώσσας.</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Οι ενδιαφερόμενοι τοποθετούν την αίτηση μαζί με όλα τα αναγκαία για την κρίση δικαιολογητικά </w:t>
      </w:r>
      <w:r w:rsidRPr="00B21CCC">
        <w:rPr>
          <w:szCs w:val="24"/>
          <w:u w:val="single"/>
        </w:rPr>
        <w:t>μέσα σε ειδικό φάκελο υποψηφιότητας</w:t>
      </w:r>
      <w:r w:rsidRPr="00ED142F">
        <w:rPr>
          <w:szCs w:val="24"/>
        </w:rPr>
        <w:t xml:space="preserve">, τον οποίο υποβάλλουν στην Γραμματεία του Τμήματος που προκηρύσσει τα διδακτικά αντικείμενα (μαθήματα) τα οποία επιθυμούν να διδάξουν.  </w:t>
      </w:r>
    </w:p>
    <w:p w:rsidR="005153AE" w:rsidRPr="00B21CCC" w:rsidRDefault="005153AE" w:rsidP="00016EC3">
      <w:pPr>
        <w:numPr>
          <w:ilvl w:val="0"/>
          <w:numId w:val="8"/>
        </w:numPr>
        <w:spacing w:after="0" w:line="276" w:lineRule="auto"/>
        <w:ind w:left="426"/>
        <w:jc w:val="both"/>
        <w:rPr>
          <w:b/>
          <w:i/>
          <w:szCs w:val="24"/>
        </w:rPr>
      </w:pPr>
      <w:r w:rsidRPr="00B21CCC">
        <w:rPr>
          <w:b/>
          <w:i/>
          <w:szCs w:val="24"/>
        </w:rPr>
        <w:lastRenderedPageBreak/>
        <w:t>Όσοι ενδιαφερόμενοι έχουν αναλάβει διδακτικό έργο στο ΤΕΙ Ηπείρου κατά το ακαδημαϊκό έτος 201</w:t>
      </w:r>
      <w:r w:rsidR="00344D28" w:rsidRPr="00344D28">
        <w:rPr>
          <w:b/>
          <w:i/>
          <w:szCs w:val="24"/>
        </w:rPr>
        <w:t>7</w:t>
      </w:r>
      <w:r w:rsidRPr="00B21CCC">
        <w:rPr>
          <w:b/>
          <w:i/>
          <w:szCs w:val="24"/>
        </w:rPr>
        <w:t>-</w:t>
      </w:r>
      <w:r w:rsidRPr="00744888">
        <w:rPr>
          <w:b/>
          <w:i/>
          <w:szCs w:val="24"/>
        </w:rPr>
        <w:t>20</w:t>
      </w:r>
      <w:r w:rsidRPr="00B21CCC">
        <w:rPr>
          <w:b/>
          <w:i/>
          <w:szCs w:val="24"/>
        </w:rPr>
        <w:t>1</w:t>
      </w:r>
      <w:r w:rsidR="00344D28" w:rsidRPr="00344D28">
        <w:rPr>
          <w:b/>
          <w:i/>
          <w:szCs w:val="24"/>
        </w:rPr>
        <w:t>8</w:t>
      </w:r>
      <w:r w:rsidRPr="00B21CCC">
        <w:rPr>
          <w:b/>
          <w:i/>
          <w:szCs w:val="24"/>
        </w:rPr>
        <w:t xml:space="preserve"> σε εκτέλεση σχετικής σύμβασης ορισμένου χρόνου, δεν υποχρεούνται στην υποβολή πλήρους φακέλου αλλά καλούνται να υποβάλουν μόνο την αίτηση υποψηφιότητας συνοδευόμενη από όσα δικαιολογητικά και πιστοποιητικά έχουν προκύψει στη διάρκεια του συγκεκριμένου ακαδημαϊκού έτους. </w:t>
      </w:r>
    </w:p>
    <w:p w:rsidR="005153AE" w:rsidRPr="00ED142F" w:rsidRDefault="005153AE" w:rsidP="00016EC3">
      <w:pPr>
        <w:numPr>
          <w:ilvl w:val="0"/>
          <w:numId w:val="8"/>
        </w:numPr>
        <w:spacing w:after="0" w:line="276" w:lineRule="auto"/>
        <w:ind w:left="426"/>
        <w:jc w:val="both"/>
        <w:rPr>
          <w:szCs w:val="24"/>
        </w:rPr>
      </w:pPr>
      <w:r w:rsidRPr="00B21CCC">
        <w:rPr>
          <w:szCs w:val="24"/>
          <w:u w:val="single"/>
        </w:rPr>
        <w:t>Δεν υπάρχει δυνατότητα συμπλήρωσης</w:t>
      </w:r>
      <w:r w:rsidRPr="00ED142F">
        <w:rPr>
          <w:szCs w:val="24"/>
        </w:rPr>
        <w:t xml:space="preserve"> των δικαιολογητικών της προκήρυξης μετά την κατάθεση και πρωτοκόλληση των αιτήσεων υποψηφιότητας, παρά μόνο αν πρόκειται για διασαφηνιστικά στοιχεία, που ζητήθηκαν συμπληρωματικά από την οικεία εισηγητική επιτροπή και αφορούν σε δικαιολογητικά που κατατέθηκαν εμπρόθεσμα.</w:t>
      </w:r>
    </w:p>
    <w:p w:rsidR="005153AE" w:rsidRPr="00ED142F" w:rsidRDefault="005153AE" w:rsidP="00016EC3">
      <w:pPr>
        <w:numPr>
          <w:ilvl w:val="0"/>
          <w:numId w:val="8"/>
        </w:numPr>
        <w:spacing w:after="0" w:line="276" w:lineRule="auto"/>
        <w:ind w:left="426"/>
        <w:jc w:val="both"/>
        <w:rPr>
          <w:szCs w:val="24"/>
        </w:rPr>
      </w:pPr>
      <w:r w:rsidRPr="00B21CCC">
        <w:rPr>
          <w:b/>
          <w:szCs w:val="24"/>
        </w:rPr>
        <w:t>Οι φάκελοι υποψηφιότητας πρέπει να κατατεθούν στις Γραμματείες των οικείων Τμημάτων του Τ.Ε.Ι. Ηπείρου</w:t>
      </w:r>
      <w:r w:rsidRPr="00ED142F">
        <w:rPr>
          <w:szCs w:val="24"/>
        </w:rPr>
        <w:t xml:space="preserve"> μέσα σε αποκλειστική προθεσμία είκοσι (20) ημερών από την επόμενη της ημερομηνίας της τελευταίας δημοσίευσης της τρέχουσας προκήρυξης στον ημερήσιο τύπο, </w:t>
      </w:r>
      <w:r w:rsidRPr="00B21CCC">
        <w:rPr>
          <w:szCs w:val="24"/>
        </w:rPr>
        <w:t>δηλαδή</w:t>
      </w:r>
      <w:r w:rsidRPr="00B21CCC">
        <w:rPr>
          <w:b/>
          <w:szCs w:val="24"/>
        </w:rPr>
        <w:t xml:space="preserve">  </w:t>
      </w:r>
      <w:r w:rsidRPr="0097103F">
        <w:rPr>
          <w:b/>
          <w:szCs w:val="24"/>
        </w:rPr>
        <w:t xml:space="preserve">από </w:t>
      </w:r>
      <w:r w:rsidR="00344D28">
        <w:rPr>
          <w:b/>
          <w:szCs w:val="24"/>
        </w:rPr>
        <w:t>15.06.2018 έως και 04</w:t>
      </w:r>
      <w:r w:rsidRPr="008520E6">
        <w:rPr>
          <w:b/>
          <w:szCs w:val="24"/>
        </w:rPr>
        <w:t>.0</w:t>
      </w:r>
      <w:r w:rsidR="00344D28">
        <w:rPr>
          <w:b/>
          <w:szCs w:val="24"/>
        </w:rPr>
        <w:t>7</w:t>
      </w:r>
      <w:r w:rsidRPr="008520E6">
        <w:rPr>
          <w:b/>
          <w:szCs w:val="24"/>
        </w:rPr>
        <w:t>.201</w:t>
      </w:r>
      <w:r w:rsidR="00344D28">
        <w:rPr>
          <w:b/>
          <w:szCs w:val="24"/>
        </w:rPr>
        <w:t>8</w:t>
      </w:r>
      <w:r w:rsidRPr="00ED142F">
        <w:rPr>
          <w:szCs w:val="24"/>
        </w:rPr>
        <w:t>, κατά τις εργάσιμες ημέρες και ώρες.</w:t>
      </w:r>
    </w:p>
    <w:p w:rsidR="005153AE" w:rsidRDefault="005153AE" w:rsidP="005153AE">
      <w:pPr>
        <w:pStyle w:val="30"/>
        <w:spacing w:after="0"/>
        <w:ind w:left="0"/>
        <w:rPr>
          <w:sz w:val="24"/>
          <w:szCs w:val="24"/>
        </w:rPr>
      </w:pPr>
    </w:p>
    <w:p w:rsidR="005F4925" w:rsidRDefault="005F4925" w:rsidP="005153AE">
      <w:pPr>
        <w:pStyle w:val="30"/>
        <w:spacing w:after="0"/>
        <w:ind w:left="0"/>
        <w:rPr>
          <w:sz w:val="24"/>
          <w:szCs w:val="24"/>
        </w:rPr>
      </w:pPr>
    </w:p>
    <w:p w:rsidR="005F4925" w:rsidRDefault="005F4925" w:rsidP="005153AE">
      <w:pPr>
        <w:pStyle w:val="30"/>
        <w:spacing w:after="0"/>
        <w:ind w:left="0"/>
        <w:rPr>
          <w:sz w:val="24"/>
          <w:szCs w:val="24"/>
        </w:rPr>
      </w:pPr>
    </w:p>
    <w:p w:rsidR="005153AE" w:rsidRPr="00C05256" w:rsidRDefault="005153AE" w:rsidP="00BE0013">
      <w:pPr>
        <w:pStyle w:val="22"/>
      </w:pPr>
      <w:bookmarkStart w:id="31" w:name="_Toc422235449"/>
      <w:r>
        <w:t>3.Ε. Διευθύνσεις &amp; Τ</w:t>
      </w:r>
      <w:r w:rsidRPr="00ED142F">
        <w:t>ηλέφωνα των Τμημάτων του Τ.Ε.Ι. Ηπείρου</w:t>
      </w:r>
      <w:bookmarkEnd w:id="31"/>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ΜΗΧΑΝΙΚΩΝ ΠΛΗΡΟΦΟΡΙΚΗΣ Τ.Ε.</w:t>
      </w:r>
      <w:r w:rsidRPr="00101FE4">
        <w:rPr>
          <w:b/>
          <w:sz w:val="20"/>
        </w:rPr>
        <w:t xml:space="preserve">, </w:t>
      </w:r>
      <w:r w:rsidRPr="00101FE4">
        <w:rPr>
          <w:sz w:val="20"/>
        </w:rPr>
        <w:t>Κωστακιοί Άρτας Τ.Θ. 110- Τ.Κ. 471</w:t>
      </w:r>
      <w:r>
        <w:rPr>
          <w:sz w:val="20"/>
        </w:rPr>
        <w:t>5</w:t>
      </w:r>
      <w:r w:rsidRPr="00101FE4">
        <w:rPr>
          <w:sz w:val="20"/>
        </w:rPr>
        <w:t>0  Άρ</w:t>
      </w:r>
      <w:r>
        <w:rPr>
          <w:sz w:val="20"/>
        </w:rPr>
        <w:t>τα, τ</w:t>
      </w:r>
      <w:r w:rsidRPr="00101FE4">
        <w:rPr>
          <w:sz w:val="20"/>
        </w:rPr>
        <w:t>ηλ. 26810-50350, 50342</w:t>
      </w:r>
      <w:r>
        <w:rPr>
          <w:sz w:val="20"/>
        </w:rPr>
        <w:t>, 50499</w:t>
      </w:r>
    </w:p>
    <w:p w:rsidR="005153AE" w:rsidRDefault="005153AE" w:rsidP="00016EC3">
      <w:pPr>
        <w:pStyle w:val="30"/>
        <w:numPr>
          <w:ilvl w:val="1"/>
          <w:numId w:val="4"/>
        </w:numPr>
        <w:tabs>
          <w:tab w:val="clear" w:pos="1440"/>
        </w:tabs>
        <w:spacing w:after="0" w:line="240" w:lineRule="auto"/>
        <w:ind w:left="426"/>
        <w:rPr>
          <w:sz w:val="20"/>
        </w:rPr>
      </w:pPr>
      <w:r w:rsidRPr="00101FE4">
        <w:rPr>
          <w:b/>
          <w:sz w:val="20"/>
          <w:u w:val="single"/>
        </w:rPr>
        <w:t>ΤΜΗΜΑ ΛΑΪΚΗΣ ΚΑΙ ΠΑΡΑΔΟΣΙΑΚΗΣ  ΜΟΥΣΙΚΗΣ</w:t>
      </w:r>
      <w:r w:rsidRPr="00101FE4">
        <w:rPr>
          <w:b/>
          <w:sz w:val="20"/>
        </w:rPr>
        <w:t xml:space="preserve">, </w:t>
      </w:r>
      <w:r>
        <w:rPr>
          <w:sz w:val="20"/>
        </w:rPr>
        <w:t>Κωστακι</w:t>
      </w:r>
      <w:r w:rsidRPr="00101FE4">
        <w:rPr>
          <w:sz w:val="20"/>
        </w:rPr>
        <w:t>ο</w:t>
      </w:r>
      <w:r>
        <w:rPr>
          <w:sz w:val="20"/>
        </w:rPr>
        <w:t>ί</w:t>
      </w:r>
      <w:r w:rsidRPr="00101FE4">
        <w:rPr>
          <w:sz w:val="20"/>
        </w:rPr>
        <w:t xml:space="preserve"> Άρτ</w:t>
      </w:r>
      <w:r>
        <w:rPr>
          <w:sz w:val="20"/>
        </w:rPr>
        <w:t>ας Τ.Θ. 110- Τ.Κ. 47150  Άρτα, τ</w:t>
      </w:r>
      <w:r w:rsidRPr="00101FE4">
        <w:rPr>
          <w:sz w:val="20"/>
        </w:rPr>
        <w:t>ηλ. 26810-50300</w:t>
      </w:r>
      <w:r>
        <w:rPr>
          <w:sz w:val="20"/>
        </w:rPr>
        <w:t>, 50299.</w:t>
      </w:r>
    </w:p>
    <w:p w:rsidR="005153AE" w:rsidRPr="00101FE4" w:rsidRDefault="005153AE" w:rsidP="00016EC3">
      <w:pPr>
        <w:pStyle w:val="30"/>
        <w:numPr>
          <w:ilvl w:val="1"/>
          <w:numId w:val="4"/>
        </w:numPr>
        <w:tabs>
          <w:tab w:val="clear" w:pos="1440"/>
        </w:tabs>
        <w:spacing w:after="0" w:line="240" w:lineRule="auto"/>
        <w:ind w:left="426"/>
        <w:rPr>
          <w:b/>
          <w:sz w:val="20"/>
        </w:rPr>
      </w:pPr>
      <w:r w:rsidRPr="00101FE4">
        <w:rPr>
          <w:b/>
          <w:sz w:val="20"/>
          <w:u w:val="single"/>
        </w:rPr>
        <w:t xml:space="preserve">ΤΜΗΜΑ </w:t>
      </w:r>
      <w:r>
        <w:rPr>
          <w:b/>
          <w:sz w:val="20"/>
          <w:u w:val="single"/>
        </w:rPr>
        <w:t>ΤΕΧΝΟΛΟΓΩΝ ΓΕΩΠΟΝΩΝ</w:t>
      </w:r>
      <w:r w:rsidRPr="00101FE4">
        <w:rPr>
          <w:b/>
          <w:sz w:val="20"/>
        </w:rPr>
        <w:t xml:space="preserve">, </w:t>
      </w:r>
      <w:r w:rsidRPr="00101FE4">
        <w:rPr>
          <w:sz w:val="20"/>
        </w:rPr>
        <w:t>Κωστακιοί Άρτας Τ.Θ. 110- Τ.Κ. 471</w:t>
      </w:r>
      <w:r>
        <w:rPr>
          <w:sz w:val="20"/>
        </w:rPr>
        <w:t>50  Άρτα,τηλ. 26810-50227, 26810-50230, 26810-50200</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ΝΟΣΗΛΕΥΤΙΚΗΣ</w:t>
      </w:r>
      <w:r w:rsidRPr="00101FE4">
        <w:rPr>
          <w:b/>
          <w:sz w:val="20"/>
        </w:rPr>
        <w:t xml:space="preserve">, </w:t>
      </w:r>
      <w:r w:rsidRPr="00101FE4">
        <w:rPr>
          <w:sz w:val="20"/>
        </w:rPr>
        <w:t>4</w:t>
      </w:r>
      <w:r w:rsidRPr="00101FE4">
        <w:rPr>
          <w:sz w:val="20"/>
          <w:vertAlign w:val="superscript"/>
        </w:rPr>
        <w:t>ο</w:t>
      </w:r>
      <w:r w:rsidRPr="00101FE4">
        <w:rPr>
          <w:sz w:val="20"/>
        </w:rPr>
        <w:t xml:space="preserve"> χλμ. Ε.Ο. Ιωαννίνων-Αθηνών Τ.Κ. 45500 Ιωάννινα, </w:t>
      </w:r>
      <w:r>
        <w:rPr>
          <w:sz w:val="20"/>
        </w:rPr>
        <w:t>τ</w:t>
      </w:r>
      <w:r w:rsidR="000E0D00">
        <w:rPr>
          <w:sz w:val="20"/>
        </w:rPr>
        <w:t>ηλ. 26510-50713, 50771</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ΠΡΟΣΧΟΛΙΚΗΣ ΑΓΩΓΗΣ</w:t>
      </w:r>
      <w:r w:rsidRPr="00101FE4">
        <w:rPr>
          <w:b/>
          <w:sz w:val="20"/>
        </w:rPr>
        <w:t xml:space="preserve">, </w:t>
      </w:r>
      <w:r w:rsidRPr="00101FE4">
        <w:rPr>
          <w:sz w:val="20"/>
        </w:rPr>
        <w:t>4</w:t>
      </w:r>
      <w:r w:rsidRPr="00101FE4">
        <w:rPr>
          <w:sz w:val="20"/>
          <w:vertAlign w:val="superscript"/>
        </w:rPr>
        <w:t>ο</w:t>
      </w:r>
      <w:r w:rsidRPr="00101FE4">
        <w:rPr>
          <w:sz w:val="20"/>
        </w:rPr>
        <w:t xml:space="preserve"> χλμ. Ε.Ο. Ιωαννίνω</w:t>
      </w:r>
      <w:r>
        <w:rPr>
          <w:sz w:val="20"/>
        </w:rPr>
        <w:t>ν-Αθηνών Τ.Κ. 45500  Ιωάννινα, τ</w:t>
      </w:r>
      <w:r w:rsidR="003402B1">
        <w:rPr>
          <w:sz w:val="20"/>
        </w:rPr>
        <w:t>ηλ. 26510-50714</w:t>
      </w:r>
      <w:r w:rsidRPr="00101FE4">
        <w:rPr>
          <w:sz w:val="20"/>
        </w:rPr>
        <w:t>, 50735.</w:t>
      </w:r>
    </w:p>
    <w:p w:rsidR="005153AE" w:rsidRDefault="005153AE" w:rsidP="00016EC3">
      <w:pPr>
        <w:pStyle w:val="30"/>
        <w:numPr>
          <w:ilvl w:val="1"/>
          <w:numId w:val="4"/>
        </w:numPr>
        <w:tabs>
          <w:tab w:val="clear" w:pos="1440"/>
        </w:tabs>
        <w:spacing w:after="0" w:line="240" w:lineRule="auto"/>
        <w:ind w:left="426"/>
        <w:rPr>
          <w:sz w:val="20"/>
        </w:rPr>
      </w:pPr>
      <w:r w:rsidRPr="00101FE4">
        <w:rPr>
          <w:b/>
          <w:sz w:val="20"/>
          <w:u w:val="single"/>
        </w:rPr>
        <w:t>ΤΜΗΜΑ ΛΟΓΟΘΕΡΑΠΕΙΑΣ</w:t>
      </w:r>
      <w:r w:rsidRPr="00101FE4">
        <w:rPr>
          <w:b/>
          <w:sz w:val="20"/>
        </w:rPr>
        <w:t>,</w:t>
      </w:r>
      <w:r w:rsidRPr="00101FE4">
        <w:rPr>
          <w:sz w:val="20"/>
        </w:rPr>
        <w:t xml:space="preserve"> 4</w:t>
      </w:r>
      <w:r w:rsidRPr="00101FE4">
        <w:rPr>
          <w:sz w:val="20"/>
          <w:vertAlign w:val="superscript"/>
        </w:rPr>
        <w:t>ο</w:t>
      </w:r>
      <w:r w:rsidRPr="00101FE4">
        <w:rPr>
          <w:sz w:val="20"/>
        </w:rPr>
        <w:t xml:space="preserve"> χλμ. Ε.Ο. Ιωαννίνων-Αθηνών Τ.</w:t>
      </w:r>
      <w:r>
        <w:rPr>
          <w:sz w:val="20"/>
        </w:rPr>
        <w:t>Κ. 45500  Ιωάννινα, τ</w:t>
      </w:r>
      <w:r w:rsidR="003402B1">
        <w:rPr>
          <w:sz w:val="20"/>
        </w:rPr>
        <w:t>ηλ. 26510-50712, 50715</w:t>
      </w:r>
      <w:r w:rsidRPr="00101FE4">
        <w:rPr>
          <w:sz w:val="20"/>
        </w:rPr>
        <w:t>.</w:t>
      </w:r>
    </w:p>
    <w:p w:rsidR="005153AE" w:rsidRPr="00457F1A" w:rsidRDefault="005153AE" w:rsidP="00016EC3">
      <w:pPr>
        <w:pStyle w:val="30"/>
        <w:numPr>
          <w:ilvl w:val="1"/>
          <w:numId w:val="4"/>
        </w:numPr>
        <w:tabs>
          <w:tab w:val="clear" w:pos="1440"/>
        </w:tabs>
        <w:spacing w:after="0" w:line="240" w:lineRule="auto"/>
        <w:ind w:left="426"/>
        <w:rPr>
          <w:b/>
          <w:sz w:val="20"/>
        </w:rPr>
      </w:pPr>
      <w:r w:rsidRPr="00101FE4">
        <w:rPr>
          <w:b/>
          <w:sz w:val="20"/>
          <w:u w:val="single"/>
        </w:rPr>
        <w:t xml:space="preserve">ΤΜΗΜΑ </w:t>
      </w:r>
      <w:r>
        <w:rPr>
          <w:b/>
          <w:sz w:val="20"/>
          <w:u w:val="single"/>
        </w:rPr>
        <w:t>ΔΙΟΙΚΗΣΗΣ ΕΠΙΧΕΙΡΗΣΕΩΝ</w:t>
      </w:r>
      <w:r w:rsidRPr="00101FE4">
        <w:rPr>
          <w:b/>
          <w:sz w:val="20"/>
        </w:rPr>
        <w:t xml:space="preserve">, </w:t>
      </w:r>
      <w:r w:rsidRPr="00101FE4">
        <w:rPr>
          <w:sz w:val="20"/>
        </w:rPr>
        <w:t>Ειρήνης και Φιλίας 1 Τ.Κ. 46100</w:t>
      </w:r>
      <w:r>
        <w:rPr>
          <w:sz w:val="20"/>
        </w:rPr>
        <w:t xml:space="preserve">  Ηγουμενίτσα, τηλ. 26650-49863</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b/>
          <w:sz w:val="20"/>
        </w:rPr>
      </w:pPr>
      <w:r>
        <w:rPr>
          <w:b/>
          <w:sz w:val="20"/>
          <w:u w:val="single"/>
        </w:rPr>
        <w:t xml:space="preserve">ΤΜΗΜΑ ΛΟΓΙΣΤΙΚΗΣ &amp; ΧΡΗΜΑΤΟΟΙΚΟΝΟΜΙΚΗΣ, </w:t>
      </w:r>
      <w:r>
        <w:rPr>
          <w:sz w:val="20"/>
        </w:rPr>
        <w:t>Ψαθάκι, Τ</w:t>
      </w:r>
      <w:r w:rsidR="003402B1">
        <w:rPr>
          <w:sz w:val="20"/>
        </w:rPr>
        <w:t>.Θ.169, Πρέβεζα, τηλ. 2682050621</w:t>
      </w:r>
      <w:r>
        <w:rPr>
          <w:sz w:val="20"/>
        </w:rPr>
        <w:t>, 50550.</w:t>
      </w:r>
    </w:p>
    <w:p w:rsidR="005153AE" w:rsidRPr="00A519B7" w:rsidRDefault="005153AE" w:rsidP="005153AE"/>
    <w:tbl>
      <w:tblPr>
        <w:tblW w:w="0" w:type="auto"/>
        <w:tblInd w:w="108" w:type="dxa"/>
        <w:tblLook w:val="04A0" w:firstRow="1" w:lastRow="0" w:firstColumn="1" w:lastColumn="0" w:noHBand="0" w:noVBand="1"/>
      </w:tblPr>
      <w:tblGrid>
        <w:gridCol w:w="4395"/>
        <w:gridCol w:w="4961"/>
      </w:tblGrid>
      <w:tr w:rsidR="00EB3C1C" w:rsidTr="00A638B7">
        <w:trPr>
          <w:cantSplit/>
        </w:trPr>
        <w:tc>
          <w:tcPr>
            <w:tcW w:w="4395" w:type="dxa"/>
            <w:hideMark/>
          </w:tcPr>
          <w:p w:rsidR="00EB3C1C" w:rsidRDefault="00EB3C1C" w:rsidP="00A638B7">
            <w:pPr>
              <w:rPr>
                <w:rFonts w:cs="Calibri"/>
                <w:b/>
                <w:sz w:val="18"/>
                <w:szCs w:val="18"/>
                <w:u w:val="single"/>
              </w:rPr>
            </w:pPr>
            <w:r>
              <w:rPr>
                <w:b/>
                <w:sz w:val="18"/>
                <w:szCs w:val="18"/>
                <w:u w:val="single"/>
              </w:rPr>
              <w:t>ΕΣΩΤΕΡΙΚΗ ΔΙΑΝΟΜΗ:</w:t>
            </w:r>
          </w:p>
          <w:p w:rsidR="00EB3C1C" w:rsidRPr="007B075E" w:rsidRDefault="00EB3C1C" w:rsidP="00016EC3">
            <w:pPr>
              <w:numPr>
                <w:ilvl w:val="0"/>
                <w:numId w:val="9"/>
              </w:numPr>
              <w:spacing w:after="0" w:line="240" w:lineRule="auto"/>
              <w:rPr>
                <w:sz w:val="18"/>
                <w:szCs w:val="18"/>
              </w:rPr>
            </w:pPr>
            <w:r>
              <w:rPr>
                <w:sz w:val="18"/>
                <w:szCs w:val="18"/>
              </w:rPr>
              <w:t xml:space="preserve">Τμήμα Ηλεκτρονικού Πρωτοκόλλου και Αρχείου </w:t>
            </w:r>
            <w:r w:rsidRPr="007B075E">
              <w:rPr>
                <w:sz w:val="18"/>
                <w:szCs w:val="18"/>
              </w:rPr>
              <w:t>(Πίνακα Ανακοινώσεων).</w:t>
            </w:r>
          </w:p>
          <w:p w:rsidR="00EB3C1C" w:rsidRDefault="00EB3C1C" w:rsidP="00016EC3">
            <w:pPr>
              <w:numPr>
                <w:ilvl w:val="0"/>
                <w:numId w:val="9"/>
              </w:numPr>
              <w:spacing w:after="0" w:line="240" w:lineRule="auto"/>
              <w:rPr>
                <w:sz w:val="18"/>
                <w:szCs w:val="18"/>
              </w:rPr>
            </w:pPr>
            <w:r>
              <w:rPr>
                <w:sz w:val="18"/>
                <w:szCs w:val="18"/>
              </w:rPr>
              <w:t>Γραμματεία Προέδρου, Αναπληρωτών Προέδρων &amp; Γραμματέα ΤΕΙ Ηπείρου.</w:t>
            </w:r>
          </w:p>
          <w:p w:rsidR="00EB3C1C" w:rsidRDefault="00EB3C1C" w:rsidP="00016EC3">
            <w:pPr>
              <w:numPr>
                <w:ilvl w:val="0"/>
                <w:numId w:val="9"/>
              </w:numPr>
              <w:spacing w:after="0" w:line="240" w:lineRule="auto"/>
              <w:rPr>
                <w:sz w:val="18"/>
                <w:szCs w:val="18"/>
              </w:rPr>
            </w:pPr>
            <w:r>
              <w:rPr>
                <w:sz w:val="18"/>
                <w:szCs w:val="18"/>
              </w:rPr>
              <w:t>Τμήμα Εκπαιδευτικού, Διοικητικού και Λοιπού Διδακτικού Προσωπικού.</w:t>
            </w:r>
          </w:p>
          <w:p w:rsidR="00EB3C1C" w:rsidRDefault="00EB3C1C" w:rsidP="00016EC3">
            <w:pPr>
              <w:numPr>
                <w:ilvl w:val="0"/>
                <w:numId w:val="9"/>
              </w:numPr>
              <w:spacing w:after="0" w:line="240" w:lineRule="auto"/>
              <w:rPr>
                <w:sz w:val="18"/>
                <w:szCs w:val="18"/>
              </w:rPr>
            </w:pPr>
            <w:r>
              <w:rPr>
                <w:sz w:val="18"/>
                <w:szCs w:val="18"/>
              </w:rPr>
              <w:t>Τμήμα Οικονομικής Διαχείρισης</w:t>
            </w:r>
          </w:p>
          <w:p w:rsidR="00EB3C1C" w:rsidRDefault="00EB3C1C" w:rsidP="006A0F65">
            <w:pPr>
              <w:numPr>
                <w:ilvl w:val="0"/>
                <w:numId w:val="9"/>
              </w:numPr>
              <w:spacing w:after="0" w:line="240" w:lineRule="auto"/>
              <w:rPr>
                <w:sz w:val="18"/>
                <w:szCs w:val="18"/>
              </w:rPr>
            </w:pPr>
            <w:r>
              <w:rPr>
                <w:sz w:val="18"/>
                <w:szCs w:val="18"/>
              </w:rPr>
              <w:t>ΤΜΗΜΑΤΑ &amp; ΣΧΟΛΕΣ</w:t>
            </w:r>
            <w:r w:rsidR="006A0F65">
              <w:rPr>
                <w:sz w:val="18"/>
                <w:szCs w:val="18"/>
                <w:lang w:val="en-US"/>
              </w:rPr>
              <w:t xml:space="preserve"> </w:t>
            </w:r>
            <w:r w:rsidR="006A0F65" w:rsidRPr="006A0F65">
              <w:rPr>
                <w:sz w:val="18"/>
                <w:szCs w:val="18"/>
              </w:rPr>
              <w:t>(ιστοσελίδες Τμημάτων).</w:t>
            </w:r>
          </w:p>
          <w:p w:rsidR="00EB3C1C" w:rsidRDefault="00EB3C1C" w:rsidP="00A638B7">
            <w:pPr>
              <w:spacing w:after="0" w:line="240" w:lineRule="auto"/>
              <w:ind w:left="340"/>
              <w:rPr>
                <w:rFonts w:cs="Calibri"/>
              </w:rPr>
            </w:pPr>
          </w:p>
        </w:tc>
        <w:tc>
          <w:tcPr>
            <w:tcW w:w="4961" w:type="dxa"/>
          </w:tcPr>
          <w:p w:rsidR="00EB3C1C" w:rsidRPr="00F74A62" w:rsidRDefault="000E0D00" w:rsidP="00A638B7">
            <w:pPr>
              <w:pStyle w:val="a7"/>
              <w:jc w:val="center"/>
              <w:rPr>
                <w:b/>
                <w:szCs w:val="24"/>
                <w:lang w:val="en-US"/>
              </w:rPr>
            </w:pPr>
            <w:r>
              <w:rPr>
                <w:b/>
                <w:szCs w:val="24"/>
              </w:rPr>
              <w:t>Ο ΠΡΥΤΑΝΗΣ</w:t>
            </w:r>
            <w:r w:rsidR="00EB3C1C">
              <w:rPr>
                <w:b/>
                <w:szCs w:val="24"/>
              </w:rPr>
              <w:t xml:space="preserve"> ΤΟΥ Τ.Ε.Ι.  ΗΠΕΙΡΟΥ</w:t>
            </w:r>
            <w:r w:rsidR="00F74A62">
              <w:rPr>
                <w:b/>
                <w:szCs w:val="24"/>
                <w:lang w:val="en-US"/>
              </w:rPr>
              <w:t>(*)</w:t>
            </w: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0E0D00" w:rsidP="00A638B7">
            <w:pPr>
              <w:pStyle w:val="a7"/>
              <w:jc w:val="center"/>
              <w:rPr>
                <w:b/>
                <w:szCs w:val="24"/>
              </w:rPr>
            </w:pPr>
            <w:r>
              <w:rPr>
                <w:b/>
                <w:szCs w:val="24"/>
              </w:rPr>
              <w:t>ΤΣΙΝΑΣ ΑΝΑΣΤΑΣΙΟΣ</w:t>
            </w:r>
          </w:p>
          <w:p w:rsidR="00EB3C1C" w:rsidRDefault="00EB3C1C" w:rsidP="00A638B7">
            <w:pPr>
              <w:pStyle w:val="a7"/>
              <w:jc w:val="center"/>
            </w:pPr>
            <w:r>
              <w:rPr>
                <w:b/>
                <w:szCs w:val="24"/>
              </w:rPr>
              <w:t>ΚΑΘΗΓΗΤΗΣ</w:t>
            </w:r>
          </w:p>
        </w:tc>
      </w:tr>
    </w:tbl>
    <w:p w:rsidR="005153AE" w:rsidRPr="00F74A62" w:rsidRDefault="00F74A62" w:rsidP="0011666E">
      <w:pPr>
        <w:jc w:val="both"/>
        <w:rPr>
          <w:i/>
          <w:sz w:val="24"/>
        </w:rPr>
      </w:pPr>
      <w:r w:rsidRPr="00F74A62">
        <w:rPr>
          <w:i/>
          <w:sz w:val="24"/>
        </w:rPr>
        <w:t>*Η υπογραφή έχει τεθεί στο πρωτότυπο που βρίσκεται στο αρχείο του Ιδρύματος.</w:t>
      </w:r>
    </w:p>
    <w:p w:rsidR="00662A33" w:rsidRPr="00F74A62" w:rsidRDefault="00662A33" w:rsidP="00662A33">
      <w:pPr>
        <w:tabs>
          <w:tab w:val="left" w:pos="7372"/>
        </w:tabs>
        <w:rPr>
          <w:sz w:val="24"/>
          <w:szCs w:val="24"/>
        </w:rPr>
      </w:pPr>
    </w:p>
    <w:sectPr w:rsidR="00662A33" w:rsidRPr="00F74A62" w:rsidSect="00F27AEE">
      <w:footerReference w:type="default" r:id="rId12"/>
      <w:pgSz w:w="11906" w:h="16838" w:code="9"/>
      <w:pgMar w:top="1440"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C0" w:rsidRDefault="00631BC0" w:rsidP="00EB3C1C">
      <w:pPr>
        <w:spacing w:after="0" w:line="240" w:lineRule="auto"/>
      </w:pPr>
      <w:r>
        <w:separator/>
      </w:r>
    </w:p>
  </w:endnote>
  <w:endnote w:type="continuationSeparator" w:id="0">
    <w:p w:rsidR="00631BC0" w:rsidRDefault="00631BC0" w:rsidP="00EB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78261"/>
      <w:docPartObj>
        <w:docPartGallery w:val="Page Numbers (Bottom of Page)"/>
        <w:docPartUnique/>
      </w:docPartObj>
    </w:sdtPr>
    <w:sdtEndPr/>
    <w:sdtContent>
      <w:p w:rsidR="00432DF2" w:rsidRDefault="00432DF2">
        <w:pPr>
          <w:pStyle w:val="a5"/>
          <w:jc w:val="right"/>
        </w:pPr>
        <w:r>
          <w:fldChar w:fldCharType="begin"/>
        </w:r>
        <w:r>
          <w:instrText>PAGE   \* MERGEFORMAT</w:instrText>
        </w:r>
        <w:r>
          <w:fldChar w:fldCharType="separate"/>
        </w:r>
        <w:r w:rsidR="005147FC">
          <w:rPr>
            <w:noProof/>
          </w:rPr>
          <w:t>1</w:t>
        </w:r>
        <w:r>
          <w:fldChar w:fldCharType="end"/>
        </w:r>
      </w:p>
    </w:sdtContent>
  </w:sdt>
  <w:p w:rsidR="00432DF2" w:rsidRDefault="00432DF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C0" w:rsidRDefault="00631BC0" w:rsidP="00EB3C1C">
      <w:pPr>
        <w:spacing w:after="0" w:line="240" w:lineRule="auto"/>
      </w:pPr>
      <w:r>
        <w:separator/>
      </w:r>
    </w:p>
  </w:footnote>
  <w:footnote w:type="continuationSeparator" w:id="0">
    <w:p w:rsidR="00631BC0" w:rsidRDefault="00631BC0" w:rsidP="00EB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758"/>
    <w:multiLevelType w:val="hybridMultilevel"/>
    <w:tmpl w:val="525E653E"/>
    <w:lvl w:ilvl="0" w:tplc="225445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4961485"/>
    <w:multiLevelType w:val="hybridMultilevel"/>
    <w:tmpl w:val="2E6AE066"/>
    <w:lvl w:ilvl="0" w:tplc="C3B0D3A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441772"/>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D08EE"/>
    <w:multiLevelType w:val="hybridMultilevel"/>
    <w:tmpl w:val="7226A6C6"/>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691C8B"/>
    <w:multiLevelType w:val="hybridMultilevel"/>
    <w:tmpl w:val="31887DE8"/>
    <w:lvl w:ilvl="0" w:tplc="035C26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5A3E35"/>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A34271"/>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B56DB3"/>
    <w:multiLevelType w:val="hybridMultilevel"/>
    <w:tmpl w:val="941A247A"/>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614D6E"/>
    <w:multiLevelType w:val="hybridMultilevel"/>
    <w:tmpl w:val="5A38895C"/>
    <w:lvl w:ilvl="0" w:tplc="03E237A6">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2C71DC8"/>
    <w:multiLevelType w:val="hybridMultilevel"/>
    <w:tmpl w:val="588A15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3BB12CB"/>
    <w:multiLevelType w:val="hybridMultilevel"/>
    <w:tmpl w:val="0E0AEE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7A83865"/>
    <w:multiLevelType w:val="hybridMultilevel"/>
    <w:tmpl w:val="D6DEA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FB3050"/>
    <w:multiLevelType w:val="hybridMultilevel"/>
    <w:tmpl w:val="31389C34"/>
    <w:lvl w:ilvl="0" w:tplc="C654137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A3630BD"/>
    <w:multiLevelType w:val="hybridMultilevel"/>
    <w:tmpl w:val="0848F6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A92149D"/>
    <w:multiLevelType w:val="hybridMultilevel"/>
    <w:tmpl w:val="5A38895C"/>
    <w:lvl w:ilvl="0" w:tplc="777EBCB2">
      <w:start w:val="1"/>
      <w:numFmt w:val="decimal"/>
      <w:lvlText w:val="%1."/>
      <w:lvlJc w:val="left"/>
      <w:pPr>
        <w:ind w:left="54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1A9F7B6C"/>
    <w:multiLevelType w:val="singleLevel"/>
    <w:tmpl w:val="9D069EBA"/>
    <w:lvl w:ilvl="0">
      <w:start w:val="1"/>
      <w:numFmt w:val="upperRoman"/>
      <w:lvlText w:val="%1."/>
      <w:lvlJc w:val="left"/>
      <w:pPr>
        <w:tabs>
          <w:tab w:val="num" w:pos="1060"/>
        </w:tabs>
        <w:ind w:left="340" w:firstLine="0"/>
      </w:pPr>
    </w:lvl>
  </w:abstractNum>
  <w:abstractNum w:abstractNumId="16" w15:restartNumberingAfterBreak="0">
    <w:nsid w:val="1D712EF9"/>
    <w:multiLevelType w:val="hybridMultilevel"/>
    <w:tmpl w:val="657E0274"/>
    <w:lvl w:ilvl="0" w:tplc="FFFFFFFF">
      <w:start w:val="1"/>
      <w:numFmt w:val="decimal"/>
      <w:lvlText w:val="%1."/>
      <w:lvlJc w:val="left"/>
      <w:pPr>
        <w:ind w:left="720" w:hanging="360"/>
      </w:pPr>
      <w:rPr>
        <w:rFonts w:cs="Times New Roman"/>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E0A1C6B"/>
    <w:multiLevelType w:val="hybridMultilevel"/>
    <w:tmpl w:val="9B8A9504"/>
    <w:lvl w:ilvl="0" w:tplc="C3B0D3A0">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E49190D"/>
    <w:multiLevelType w:val="hybridMultilevel"/>
    <w:tmpl w:val="5E0206E8"/>
    <w:lvl w:ilvl="0" w:tplc="3BE4F786">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F5656CC"/>
    <w:multiLevelType w:val="hybridMultilevel"/>
    <w:tmpl w:val="0C9C3C4A"/>
    <w:lvl w:ilvl="0" w:tplc="16309570">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0297580"/>
    <w:multiLevelType w:val="hybridMultilevel"/>
    <w:tmpl w:val="008E930C"/>
    <w:lvl w:ilvl="0" w:tplc="6F7E9594">
      <w:start w:val="1"/>
      <w:numFmt w:val="bullet"/>
      <w:lvlText w:val="o"/>
      <w:lvlJc w:val="left"/>
      <w:pPr>
        <w:tabs>
          <w:tab w:val="num" w:pos="720"/>
        </w:tabs>
        <w:ind w:left="720" w:hanging="360"/>
      </w:pPr>
      <w:rPr>
        <w:rFonts w:ascii="Courier New" w:hAnsi="Courier New" w:cs="Courier New"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0713F3"/>
    <w:multiLevelType w:val="hybridMultilevel"/>
    <w:tmpl w:val="DDD6D886"/>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21F2FD4"/>
    <w:multiLevelType w:val="hybridMultilevel"/>
    <w:tmpl w:val="D1286816"/>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475518D"/>
    <w:multiLevelType w:val="hybridMultilevel"/>
    <w:tmpl w:val="588A154A"/>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25C404A3"/>
    <w:multiLevelType w:val="hybridMultilevel"/>
    <w:tmpl w:val="941A24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7B217B1"/>
    <w:multiLevelType w:val="hybridMultilevel"/>
    <w:tmpl w:val="264ED636"/>
    <w:lvl w:ilvl="0" w:tplc="FA204F66">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8E46F88"/>
    <w:multiLevelType w:val="hybridMultilevel"/>
    <w:tmpl w:val="92F072E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9D33276"/>
    <w:multiLevelType w:val="singleLevel"/>
    <w:tmpl w:val="27D6A002"/>
    <w:lvl w:ilvl="0">
      <w:start w:val="1"/>
      <w:numFmt w:val="lowerRoman"/>
      <w:lvlText w:val="%1)"/>
      <w:lvlJc w:val="left"/>
      <w:pPr>
        <w:tabs>
          <w:tab w:val="num" w:pos="1060"/>
        </w:tabs>
        <w:ind w:left="1060" w:hanging="720"/>
      </w:pPr>
      <w:rPr>
        <w:rFonts w:hint="default"/>
      </w:rPr>
    </w:lvl>
  </w:abstractNum>
  <w:abstractNum w:abstractNumId="28" w15:restartNumberingAfterBreak="0">
    <w:nsid w:val="29FD13EC"/>
    <w:multiLevelType w:val="hybridMultilevel"/>
    <w:tmpl w:val="6A406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17D20"/>
    <w:multiLevelType w:val="hybridMultilevel"/>
    <w:tmpl w:val="0E0AEE94"/>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2B6219BE"/>
    <w:multiLevelType w:val="singleLevel"/>
    <w:tmpl w:val="A36E3A12"/>
    <w:lvl w:ilvl="0">
      <w:start w:val="1"/>
      <w:numFmt w:val="lowerRoman"/>
      <w:lvlText w:val="%1)"/>
      <w:lvlJc w:val="left"/>
      <w:pPr>
        <w:tabs>
          <w:tab w:val="num" w:pos="1060"/>
        </w:tabs>
        <w:ind w:left="1060" w:hanging="720"/>
      </w:pPr>
      <w:rPr>
        <w:rFonts w:hint="default"/>
      </w:rPr>
    </w:lvl>
  </w:abstractNum>
  <w:abstractNum w:abstractNumId="31" w15:restartNumberingAfterBreak="0">
    <w:nsid w:val="2B6D254F"/>
    <w:multiLevelType w:val="hybridMultilevel"/>
    <w:tmpl w:val="F454DD30"/>
    <w:lvl w:ilvl="0" w:tplc="A16AFB10">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851B68"/>
    <w:multiLevelType w:val="hybridMultilevel"/>
    <w:tmpl w:val="4980369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31704BD0"/>
    <w:multiLevelType w:val="hybridMultilevel"/>
    <w:tmpl w:val="8D9049BE"/>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195525B"/>
    <w:multiLevelType w:val="hybridMultilevel"/>
    <w:tmpl w:val="0C9C3C4A"/>
    <w:lvl w:ilvl="0" w:tplc="0409000F">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24F4F09"/>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51D5A67"/>
    <w:multiLevelType w:val="singleLevel"/>
    <w:tmpl w:val="2EDCF424"/>
    <w:lvl w:ilvl="0">
      <w:start w:val="1"/>
      <w:numFmt w:val="decimal"/>
      <w:lvlText w:val="%1."/>
      <w:lvlJc w:val="left"/>
      <w:pPr>
        <w:tabs>
          <w:tab w:val="num" w:pos="360"/>
        </w:tabs>
        <w:ind w:left="340" w:hanging="340"/>
      </w:pPr>
    </w:lvl>
  </w:abstractNum>
  <w:abstractNum w:abstractNumId="37" w15:restartNumberingAfterBreak="0">
    <w:nsid w:val="354F4A30"/>
    <w:multiLevelType w:val="hybridMultilevel"/>
    <w:tmpl w:val="264ED636"/>
    <w:lvl w:ilvl="0" w:tplc="FFFFFFFF">
      <w:start w:val="1"/>
      <w:numFmt w:val="decimal"/>
      <w:lvlText w:val="%1."/>
      <w:lvlJc w:val="left"/>
      <w:pPr>
        <w:ind w:left="720" w:hanging="360"/>
      </w:pPr>
      <w:rPr>
        <w:rFonts w:cs="Times New Roman"/>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5703BAF"/>
    <w:multiLevelType w:val="hybridMultilevel"/>
    <w:tmpl w:val="657E0274"/>
    <w:lvl w:ilvl="0" w:tplc="C3B0D3A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9122F0"/>
    <w:multiLevelType w:val="hybridMultilevel"/>
    <w:tmpl w:val="220A3288"/>
    <w:lvl w:ilvl="0" w:tplc="C3B0D3A0">
      <w:start w:val="1"/>
      <w:numFmt w:val="decimal"/>
      <w:lvlText w:val="%1."/>
      <w:lvlJc w:val="left"/>
      <w:pPr>
        <w:ind w:left="405"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7404C2F"/>
    <w:multiLevelType w:val="hybridMultilevel"/>
    <w:tmpl w:val="2F32F2AA"/>
    <w:lvl w:ilvl="0" w:tplc="0409000F">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7E5009F"/>
    <w:multiLevelType w:val="hybridMultilevel"/>
    <w:tmpl w:val="E142362A"/>
    <w:lvl w:ilvl="0" w:tplc="42DECDD2">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88A491C"/>
    <w:multiLevelType w:val="hybridMultilevel"/>
    <w:tmpl w:val="35B856AE"/>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43" w15:restartNumberingAfterBreak="0">
    <w:nsid w:val="39AF1B2D"/>
    <w:multiLevelType w:val="hybridMultilevel"/>
    <w:tmpl w:val="62ACDE98"/>
    <w:lvl w:ilvl="0" w:tplc="DC78601C">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ACB32DC"/>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B1260C2"/>
    <w:multiLevelType w:val="hybridMultilevel"/>
    <w:tmpl w:val="2E6AE066"/>
    <w:lvl w:ilvl="0" w:tplc="1630957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CB066AB"/>
    <w:multiLevelType w:val="hybridMultilevel"/>
    <w:tmpl w:val="4DAE8758"/>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F252468"/>
    <w:multiLevelType w:val="hybridMultilevel"/>
    <w:tmpl w:val="DFCE7CFE"/>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3FC11A40"/>
    <w:multiLevelType w:val="hybridMultilevel"/>
    <w:tmpl w:val="0C9C3C4A"/>
    <w:lvl w:ilvl="0" w:tplc="04080003">
      <w:start w:val="1"/>
      <w:numFmt w:val="decimal"/>
      <w:lvlText w:val="%1."/>
      <w:lvlJc w:val="left"/>
      <w:pPr>
        <w:ind w:left="39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15:restartNumberingAfterBreak="0">
    <w:nsid w:val="42824782"/>
    <w:multiLevelType w:val="hybridMultilevel"/>
    <w:tmpl w:val="DDD6D88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58660E3"/>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5B74E3C"/>
    <w:multiLevelType w:val="hybridMultilevel"/>
    <w:tmpl w:val="2F32F2AA"/>
    <w:lvl w:ilvl="0" w:tplc="787E0F90">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2" w15:restartNumberingAfterBreak="0">
    <w:nsid w:val="48FC3000"/>
    <w:multiLevelType w:val="hybridMultilevel"/>
    <w:tmpl w:val="44549D46"/>
    <w:lvl w:ilvl="0" w:tplc="99EA3292">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AE92437"/>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C44213C"/>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E93124D"/>
    <w:multiLevelType w:val="hybridMultilevel"/>
    <w:tmpl w:val="634480AA"/>
    <w:lvl w:ilvl="0" w:tplc="04080011">
      <w:start w:val="1"/>
      <w:numFmt w:val="decimal"/>
      <w:lvlText w:val="%1."/>
      <w:lvlJc w:val="left"/>
      <w:pPr>
        <w:ind w:left="720" w:hanging="360"/>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6" w15:restartNumberingAfterBreak="0">
    <w:nsid w:val="4F1113B5"/>
    <w:multiLevelType w:val="hybridMultilevel"/>
    <w:tmpl w:val="6BCAA1D2"/>
    <w:lvl w:ilvl="0" w:tplc="8398CB0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0C6751E"/>
    <w:multiLevelType w:val="hybridMultilevel"/>
    <w:tmpl w:val="657E0274"/>
    <w:lvl w:ilvl="0" w:tplc="0409000F">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510D30C4"/>
    <w:multiLevelType w:val="hybridMultilevel"/>
    <w:tmpl w:val="92F072E2"/>
    <w:lvl w:ilvl="0" w:tplc="C3B0D3A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3F23B93"/>
    <w:multiLevelType w:val="hybridMultilevel"/>
    <w:tmpl w:val="0C9C3C4A"/>
    <w:lvl w:ilvl="0" w:tplc="0408000F">
      <w:start w:val="1"/>
      <w:numFmt w:val="decimal"/>
      <w:lvlText w:val="%1."/>
      <w:lvlJc w:val="left"/>
      <w:pPr>
        <w:ind w:left="39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0" w15:restartNumberingAfterBreak="0">
    <w:nsid w:val="53F52968"/>
    <w:multiLevelType w:val="hybridMultilevel"/>
    <w:tmpl w:val="31389C34"/>
    <w:lvl w:ilvl="0" w:tplc="6F7E959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44769E5"/>
    <w:multiLevelType w:val="hybridMultilevel"/>
    <w:tmpl w:val="92F072E2"/>
    <w:lvl w:ilvl="0" w:tplc="04080011">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2" w15:restartNumberingAfterBreak="0">
    <w:nsid w:val="55822FFF"/>
    <w:multiLevelType w:val="hybridMultilevel"/>
    <w:tmpl w:val="146A80E0"/>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6B765D1"/>
    <w:multiLevelType w:val="hybridMultilevel"/>
    <w:tmpl w:val="0C56B784"/>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85A3722"/>
    <w:multiLevelType w:val="hybridMultilevel"/>
    <w:tmpl w:val="588A154A"/>
    <w:lvl w:ilvl="0" w:tplc="C38AF7CE">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5" w15:restartNumberingAfterBreak="0">
    <w:nsid w:val="58730F9E"/>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C96288A"/>
    <w:multiLevelType w:val="hybridMultilevel"/>
    <w:tmpl w:val="ECDEBC8C"/>
    <w:lvl w:ilvl="0" w:tplc="FFFFFFFF">
      <w:start w:val="1"/>
      <w:numFmt w:val="decimal"/>
      <w:lvlText w:val="%1."/>
      <w:lvlJc w:val="left"/>
      <w:pPr>
        <w:ind w:left="54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E367EC6"/>
    <w:multiLevelType w:val="hybridMultilevel"/>
    <w:tmpl w:val="7E248DD4"/>
    <w:lvl w:ilvl="0" w:tplc="03E237A6">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8" w15:restartNumberingAfterBreak="0">
    <w:nsid w:val="60847DD5"/>
    <w:multiLevelType w:val="hybridMultilevel"/>
    <w:tmpl w:val="D128681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47D6024"/>
    <w:multiLevelType w:val="hybridMultilevel"/>
    <w:tmpl w:val="5A38895C"/>
    <w:lvl w:ilvl="0" w:tplc="0409000F">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5314616"/>
    <w:multiLevelType w:val="hybridMultilevel"/>
    <w:tmpl w:val="6C3A5F84"/>
    <w:lvl w:ilvl="0" w:tplc="03E237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1" w15:restartNumberingAfterBreak="0">
    <w:nsid w:val="6658026B"/>
    <w:multiLevelType w:val="hybridMultilevel"/>
    <w:tmpl w:val="C1126736"/>
    <w:lvl w:ilvl="0" w:tplc="04090001">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9566763"/>
    <w:multiLevelType w:val="hybridMultilevel"/>
    <w:tmpl w:val="588A154A"/>
    <w:lvl w:ilvl="0" w:tplc="910014FA">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9AF2884"/>
    <w:multiLevelType w:val="hybridMultilevel"/>
    <w:tmpl w:val="040A74E0"/>
    <w:lvl w:ilvl="0" w:tplc="0409000F">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9FA7AC6"/>
    <w:multiLevelType w:val="hybridMultilevel"/>
    <w:tmpl w:val="B0AE84AA"/>
    <w:lvl w:ilvl="0" w:tplc="04080011">
      <w:start w:val="1"/>
      <w:numFmt w:val="decimal"/>
      <w:lvlText w:val="%1."/>
      <w:lvlJc w:val="left"/>
      <w:pPr>
        <w:ind w:left="405"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5" w15:restartNumberingAfterBreak="0">
    <w:nsid w:val="6A1205C6"/>
    <w:multiLevelType w:val="hybridMultilevel"/>
    <w:tmpl w:val="588A154A"/>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CFC541C"/>
    <w:multiLevelType w:val="hybridMultilevel"/>
    <w:tmpl w:val="E1A61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F4F0337"/>
    <w:multiLevelType w:val="hybridMultilevel"/>
    <w:tmpl w:val="588A154A"/>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F7818A5"/>
    <w:multiLevelType w:val="hybridMultilevel"/>
    <w:tmpl w:val="4DAE87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05E0C29"/>
    <w:multiLevelType w:val="hybridMultilevel"/>
    <w:tmpl w:val="269A4F0C"/>
    <w:lvl w:ilvl="0" w:tplc="04080001">
      <w:start w:val="1"/>
      <w:numFmt w:val="decimal"/>
      <w:lvlText w:val="%1."/>
      <w:lvlJc w:val="left"/>
      <w:pPr>
        <w:ind w:left="72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0" w15:restartNumberingAfterBreak="0">
    <w:nsid w:val="726F4B23"/>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2B9729F"/>
    <w:multiLevelType w:val="hybridMultilevel"/>
    <w:tmpl w:val="20ACAD80"/>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82" w15:restartNumberingAfterBreak="0">
    <w:nsid w:val="77F94B71"/>
    <w:multiLevelType w:val="hybridMultilevel"/>
    <w:tmpl w:val="0C56B784"/>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8A1075E"/>
    <w:multiLevelType w:val="hybridMultilevel"/>
    <w:tmpl w:val="9460C4BC"/>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A170B1F"/>
    <w:multiLevelType w:val="hybridMultilevel"/>
    <w:tmpl w:val="269A4F0C"/>
    <w:lvl w:ilvl="0" w:tplc="CBC4B4FC">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5" w15:restartNumberingAfterBreak="0">
    <w:nsid w:val="7C093EB1"/>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EB825D6"/>
    <w:multiLevelType w:val="hybridMultilevel"/>
    <w:tmpl w:val="0C7AFB1C"/>
    <w:lvl w:ilvl="0" w:tplc="0408000F">
      <w:start w:val="1"/>
      <w:numFmt w:val="decimal"/>
      <w:lvlText w:val="%1."/>
      <w:lvlJc w:val="left"/>
      <w:pPr>
        <w:ind w:left="405"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7" w15:restartNumberingAfterBreak="0">
    <w:nsid w:val="7FD3244B"/>
    <w:multiLevelType w:val="hybridMultilevel"/>
    <w:tmpl w:val="6BCAA1D2"/>
    <w:lvl w:ilvl="0" w:tplc="04080001">
      <w:start w:val="1"/>
      <w:numFmt w:val="decimal"/>
      <w:lvlText w:val="%1."/>
      <w:lvlJc w:val="left"/>
      <w:pPr>
        <w:ind w:left="72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5"/>
  </w:num>
  <w:num w:numId="2">
    <w:abstractNumId w:val="30"/>
  </w:num>
  <w:num w:numId="3">
    <w:abstractNumId w:val="27"/>
  </w:num>
  <w:num w:numId="4">
    <w:abstractNumId w:val="20"/>
  </w:num>
  <w:num w:numId="5">
    <w:abstractNumId w:val="76"/>
  </w:num>
  <w:num w:numId="6">
    <w:abstractNumId w:val="3"/>
  </w:num>
  <w:num w:numId="7">
    <w:abstractNumId w:val="4"/>
  </w:num>
  <w:num w:numId="8">
    <w:abstractNumId w:val="13"/>
  </w:num>
  <w:num w:numId="9">
    <w:abstractNumId w:val="36"/>
    <w:lvlOverride w:ilvl="0">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50"/>
  </w:num>
  <w:num w:numId="39">
    <w:abstractNumId w:val="43"/>
  </w:num>
  <w:num w:numId="40">
    <w:abstractNumId w:val="52"/>
  </w:num>
  <w:num w:numId="41">
    <w:abstractNumId w:val="31"/>
  </w:num>
  <w:num w:numId="42">
    <w:abstractNumId w:val="4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53"/>
  </w:num>
  <w:num w:numId="53">
    <w:abstractNumId w:val="54"/>
  </w:num>
  <w:num w:numId="54">
    <w:abstractNumId w:val="44"/>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83"/>
  </w:num>
  <w:num w:numId="88">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DD"/>
    <w:rsid w:val="00016EC3"/>
    <w:rsid w:val="00017EC1"/>
    <w:rsid w:val="00024C71"/>
    <w:rsid w:val="00060BE5"/>
    <w:rsid w:val="00061326"/>
    <w:rsid w:val="00067443"/>
    <w:rsid w:val="00077D87"/>
    <w:rsid w:val="000800AF"/>
    <w:rsid w:val="00093BAB"/>
    <w:rsid w:val="00097044"/>
    <w:rsid w:val="000C54CD"/>
    <w:rsid w:val="000E0D00"/>
    <w:rsid w:val="000E3775"/>
    <w:rsid w:val="00110D10"/>
    <w:rsid w:val="00115323"/>
    <w:rsid w:val="0011666E"/>
    <w:rsid w:val="00136E79"/>
    <w:rsid w:val="00142D1A"/>
    <w:rsid w:val="001807A5"/>
    <w:rsid w:val="00195D23"/>
    <w:rsid w:val="00197932"/>
    <w:rsid w:val="001A3832"/>
    <w:rsid w:val="001A7A27"/>
    <w:rsid w:val="001D2D30"/>
    <w:rsid w:val="001D4BA0"/>
    <w:rsid w:val="001E677A"/>
    <w:rsid w:val="001F4C71"/>
    <w:rsid w:val="00205D3B"/>
    <w:rsid w:val="0021111B"/>
    <w:rsid w:val="00211D75"/>
    <w:rsid w:val="00213C96"/>
    <w:rsid w:val="00221ABA"/>
    <w:rsid w:val="002469FF"/>
    <w:rsid w:val="002942F3"/>
    <w:rsid w:val="002A267A"/>
    <w:rsid w:val="002A5A72"/>
    <w:rsid w:val="002B4F21"/>
    <w:rsid w:val="002B684F"/>
    <w:rsid w:val="002C5F3E"/>
    <w:rsid w:val="002F2E21"/>
    <w:rsid w:val="002F665C"/>
    <w:rsid w:val="00307C63"/>
    <w:rsid w:val="0031279F"/>
    <w:rsid w:val="00332B13"/>
    <w:rsid w:val="00337757"/>
    <w:rsid w:val="003402B1"/>
    <w:rsid w:val="00344D28"/>
    <w:rsid w:val="00393A2E"/>
    <w:rsid w:val="003A701D"/>
    <w:rsid w:val="003C11E0"/>
    <w:rsid w:val="003C467B"/>
    <w:rsid w:val="003C6534"/>
    <w:rsid w:val="003E6E1E"/>
    <w:rsid w:val="0040085B"/>
    <w:rsid w:val="0040175E"/>
    <w:rsid w:val="00426805"/>
    <w:rsid w:val="00432DF2"/>
    <w:rsid w:val="00436740"/>
    <w:rsid w:val="004478E5"/>
    <w:rsid w:val="0046766F"/>
    <w:rsid w:val="0048229B"/>
    <w:rsid w:val="004915AA"/>
    <w:rsid w:val="004A074A"/>
    <w:rsid w:val="004D0B3A"/>
    <w:rsid w:val="004E3611"/>
    <w:rsid w:val="00501711"/>
    <w:rsid w:val="005147FC"/>
    <w:rsid w:val="005153AE"/>
    <w:rsid w:val="005349E4"/>
    <w:rsid w:val="00534B87"/>
    <w:rsid w:val="005360D3"/>
    <w:rsid w:val="005374DB"/>
    <w:rsid w:val="00566415"/>
    <w:rsid w:val="00584971"/>
    <w:rsid w:val="005959CA"/>
    <w:rsid w:val="005A6D1B"/>
    <w:rsid w:val="005E75FD"/>
    <w:rsid w:val="005E7EB3"/>
    <w:rsid w:val="005F480F"/>
    <w:rsid w:val="005F4925"/>
    <w:rsid w:val="005F5AB2"/>
    <w:rsid w:val="005F7DD9"/>
    <w:rsid w:val="00604E6E"/>
    <w:rsid w:val="0060799E"/>
    <w:rsid w:val="00622A04"/>
    <w:rsid w:val="00626C02"/>
    <w:rsid w:val="00631BC0"/>
    <w:rsid w:val="006405B3"/>
    <w:rsid w:val="00645366"/>
    <w:rsid w:val="00655CCF"/>
    <w:rsid w:val="00661DDB"/>
    <w:rsid w:val="00662A33"/>
    <w:rsid w:val="006777B5"/>
    <w:rsid w:val="00684E0E"/>
    <w:rsid w:val="00696150"/>
    <w:rsid w:val="006A0F65"/>
    <w:rsid w:val="006A5E36"/>
    <w:rsid w:val="006C6A6D"/>
    <w:rsid w:val="006D0956"/>
    <w:rsid w:val="007041DD"/>
    <w:rsid w:val="00705893"/>
    <w:rsid w:val="007448DD"/>
    <w:rsid w:val="00756DE5"/>
    <w:rsid w:val="00760188"/>
    <w:rsid w:val="00767968"/>
    <w:rsid w:val="00781E95"/>
    <w:rsid w:val="007852AD"/>
    <w:rsid w:val="007B023D"/>
    <w:rsid w:val="007C2186"/>
    <w:rsid w:val="007C590E"/>
    <w:rsid w:val="008020FB"/>
    <w:rsid w:val="008070A4"/>
    <w:rsid w:val="0084147F"/>
    <w:rsid w:val="00844782"/>
    <w:rsid w:val="00861ADB"/>
    <w:rsid w:val="00864665"/>
    <w:rsid w:val="008A52C9"/>
    <w:rsid w:val="008A7F4E"/>
    <w:rsid w:val="008E315E"/>
    <w:rsid w:val="008E49EF"/>
    <w:rsid w:val="008F3F49"/>
    <w:rsid w:val="0090310E"/>
    <w:rsid w:val="00915074"/>
    <w:rsid w:val="009463C6"/>
    <w:rsid w:val="00976CE4"/>
    <w:rsid w:val="009B4EA3"/>
    <w:rsid w:val="009C094D"/>
    <w:rsid w:val="009D12BA"/>
    <w:rsid w:val="009D3107"/>
    <w:rsid w:val="009D6E9E"/>
    <w:rsid w:val="009E02EA"/>
    <w:rsid w:val="009E2328"/>
    <w:rsid w:val="009E4B1C"/>
    <w:rsid w:val="009F5082"/>
    <w:rsid w:val="00A01141"/>
    <w:rsid w:val="00A04E0F"/>
    <w:rsid w:val="00A13517"/>
    <w:rsid w:val="00A2030B"/>
    <w:rsid w:val="00A255EA"/>
    <w:rsid w:val="00A31754"/>
    <w:rsid w:val="00A35C45"/>
    <w:rsid w:val="00A36E20"/>
    <w:rsid w:val="00A4082D"/>
    <w:rsid w:val="00A4130B"/>
    <w:rsid w:val="00A51008"/>
    <w:rsid w:val="00A638B7"/>
    <w:rsid w:val="00A84DE4"/>
    <w:rsid w:val="00A912E2"/>
    <w:rsid w:val="00A916CF"/>
    <w:rsid w:val="00AA56AE"/>
    <w:rsid w:val="00AA5D9D"/>
    <w:rsid w:val="00AB13FE"/>
    <w:rsid w:val="00AB22CD"/>
    <w:rsid w:val="00AB6997"/>
    <w:rsid w:val="00AC3679"/>
    <w:rsid w:val="00AF2970"/>
    <w:rsid w:val="00B835C3"/>
    <w:rsid w:val="00B8595B"/>
    <w:rsid w:val="00B96EE2"/>
    <w:rsid w:val="00B97006"/>
    <w:rsid w:val="00BB3ABA"/>
    <w:rsid w:val="00BC1250"/>
    <w:rsid w:val="00BC20CB"/>
    <w:rsid w:val="00BE0013"/>
    <w:rsid w:val="00BF2FB1"/>
    <w:rsid w:val="00BF73FD"/>
    <w:rsid w:val="00C0295A"/>
    <w:rsid w:val="00C152CC"/>
    <w:rsid w:val="00C270ED"/>
    <w:rsid w:val="00C5094A"/>
    <w:rsid w:val="00C879EF"/>
    <w:rsid w:val="00C87D44"/>
    <w:rsid w:val="00CA04AD"/>
    <w:rsid w:val="00CA295D"/>
    <w:rsid w:val="00CA460E"/>
    <w:rsid w:val="00CA7BCC"/>
    <w:rsid w:val="00CC5FEF"/>
    <w:rsid w:val="00CE6ABB"/>
    <w:rsid w:val="00CF4E81"/>
    <w:rsid w:val="00D039D3"/>
    <w:rsid w:val="00D03E55"/>
    <w:rsid w:val="00D26C1F"/>
    <w:rsid w:val="00D274AF"/>
    <w:rsid w:val="00D34593"/>
    <w:rsid w:val="00D34AC0"/>
    <w:rsid w:val="00D4144D"/>
    <w:rsid w:val="00D43542"/>
    <w:rsid w:val="00D933C7"/>
    <w:rsid w:val="00D941D8"/>
    <w:rsid w:val="00DD0238"/>
    <w:rsid w:val="00DF4F09"/>
    <w:rsid w:val="00DF6D19"/>
    <w:rsid w:val="00E0088C"/>
    <w:rsid w:val="00E2495D"/>
    <w:rsid w:val="00E31FFC"/>
    <w:rsid w:val="00E32116"/>
    <w:rsid w:val="00E46675"/>
    <w:rsid w:val="00E52C3D"/>
    <w:rsid w:val="00E64A16"/>
    <w:rsid w:val="00E751FD"/>
    <w:rsid w:val="00E879CE"/>
    <w:rsid w:val="00E96F68"/>
    <w:rsid w:val="00E97E14"/>
    <w:rsid w:val="00EA2A42"/>
    <w:rsid w:val="00EB2219"/>
    <w:rsid w:val="00EB3C1C"/>
    <w:rsid w:val="00ED2C70"/>
    <w:rsid w:val="00ED436E"/>
    <w:rsid w:val="00ED6C53"/>
    <w:rsid w:val="00EE5A00"/>
    <w:rsid w:val="00F12DE6"/>
    <w:rsid w:val="00F27AEE"/>
    <w:rsid w:val="00F3468E"/>
    <w:rsid w:val="00F607CD"/>
    <w:rsid w:val="00F66EDC"/>
    <w:rsid w:val="00F74A62"/>
    <w:rsid w:val="00F808D6"/>
    <w:rsid w:val="00F907B5"/>
    <w:rsid w:val="00F957F6"/>
    <w:rsid w:val="00FA315D"/>
    <w:rsid w:val="00FC179C"/>
    <w:rsid w:val="00FE0FA4"/>
    <w:rsid w:val="00FE33AA"/>
    <w:rsid w:val="00FF0764"/>
    <w:rsid w:val="00FF4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F2210-BAFC-43F0-82BF-221E0214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Heading level 1,Numbered Section,Section,Section Heading,Outline1,Oscar Faber 1,Heading A,Section1,JPW-num-section,UCI Header,h1,1,Heading apps,Head1,toc 1,Heading 11,TOC 11,level 1,Level 1 Head,heading 1,Hoofdstuktitel,l1,Heading 10"/>
    <w:basedOn w:val="a"/>
    <w:next w:val="a"/>
    <w:link w:val="1Char"/>
    <w:qFormat/>
    <w:rsid w:val="00E46675"/>
    <w:pPr>
      <w:keepNext/>
      <w:pBdr>
        <w:top w:val="thinThickSmallGap" w:sz="24" w:space="1" w:color="000080"/>
      </w:pBdr>
      <w:spacing w:before="120" w:after="0" w:line="240" w:lineRule="auto"/>
      <w:outlineLvl w:val="0"/>
    </w:pPr>
    <w:rPr>
      <w:rFonts w:ascii="Cambria" w:eastAsia="Cambria" w:hAnsi="Cambria" w:cs="Cambria"/>
      <w:b/>
      <w:sz w:val="20"/>
      <w:szCs w:val="20"/>
      <w:lang w:eastAsia="el-GR"/>
    </w:rPr>
  </w:style>
  <w:style w:type="paragraph" w:styleId="2">
    <w:name w:val="heading 2"/>
    <w:aliases w:val="h2,H2,Titre m,level 2,Subhead A,OS2,alt+2,Activity,2,Header 2,(Alt+2),H21,H22,H23,H211,H221,H24,H212,H222,H231,H2111,H2211,Heading B,Attribute Heading 2,L2,Level 2,Level Heading 2,hello,style2,A.B.C.,B,C,Heading2-bio,Career Exp."/>
    <w:basedOn w:val="a"/>
    <w:next w:val="a"/>
    <w:link w:val="2Char"/>
    <w:semiHidden/>
    <w:unhideWhenUsed/>
    <w:qFormat/>
    <w:rsid w:val="00D274AF"/>
    <w:pPr>
      <w:keepNext/>
      <w:spacing w:after="0" w:line="240" w:lineRule="auto"/>
      <w:jc w:val="center"/>
      <w:outlineLvl w:val="1"/>
    </w:pPr>
    <w:rPr>
      <w:rFonts w:ascii="Times New Roman" w:eastAsia="Times New Roman" w:hAnsi="Times New Roman" w:cs="Times New Roman"/>
      <w:bCs/>
      <w:sz w:val="28"/>
      <w:szCs w:val="20"/>
    </w:rPr>
  </w:style>
  <w:style w:type="paragraph" w:styleId="3">
    <w:name w:val="heading 3"/>
    <w:aliases w:val="h3,H3,level 3,Subhead B,H31,0,e,(Alt+3),h31,h32,h311,h33,h312,h34,h313,h35,h314,h36,h315,h37,h316,h38,h317,h39,h318,h310,h319,h3110,h320,h3111,h321,h331,h3121,h341,h3131,h351,h3141,h361,h3151,h371,h3161,h381,h3171,h391,h3181,h3101"/>
    <w:basedOn w:val="a"/>
    <w:next w:val="a"/>
    <w:link w:val="3Char"/>
    <w:qFormat/>
    <w:rsid w:val="00E46675"/>
    <w:pPr>
      <w:keepNext/>
      <w:spacing w:before="120" w:after="60" w:line="240" w:lineRule="auto"/>
      <w:ind w:left="720" w:hanging="720"/>
      <w:jc w:val="both"/>
      <w:outlineLvl w:val="2"/>
    </w:pPr>
    <w:rPr>
      <w:rFonts w:ascii="Cambria" w:eastAsia="Cambria" w:hAnsi="Cambria" w:cs="Cambria"/>
      <w:b/>
      <w:bCs/>
      <w:sz w:val="24"/>
      <w:szCs w:val="24"/>
      <w:lang w:val="x-none" w:eastAsia="x-none"/>
    </w:rPr>
  </w:style>
  <w:style w:type="paragraph" w:styleId="4">
    <w:name w:val="heading 4"/>
    <w:aliases w:val="h4,H4,Map Title,Sub-Minor,4,(Alt+4),H41,(Alt+4)1,H42,(Alt+4)2,H43,(Alt+4)3,H44,(Alt+4)4,H45,(Alt+4)5,H411,(Alt+4)11,H421,(Alt+4)21,H431,(Alt+4)31,H46,(Alt+4)6,H412,(Alt+4)12,H422,(Alt+4)22,H432,(Alt+4)32,H47,(Alt+4)7,H48,(Alt+4)8,H49"/>
    <w:basedOn w:val="a"/>
    <w:next w:val="a"/>
    <w:link w:val="4Char"/>
    <w:semiHidden/>
    <w:unhideWhenUsed/>
    <w:qFormat/>
    <w:rsid w:val="00D274AF"/>
    <w:pPr>
      <w:keepNext/>
      <w:spacing w:after="0" w:line="240" w:lineRule="auto"/>
      <w:outlineLvl w:val="3"/>
    </w:pPr>
    <w:rPr>
      <w:rFonts w:ascii="Times New Roman" w:eastAsia="Times New Roman" w:hAnsi="Times New Roman" w:cs="Times New Roman"/>
      <w:sz w:val="24"/>
      <w:szCs w:val="20"/>
    </w:rPr>
  </w:style>
  <w:style w:type="paragraph" w:styleId="5">
    <w:name w:val="heading 5"/>
    <w:aliases w:val="alt+5,OS5,Block Label,DO NOT USE_h5,H5,H51,h5,ASAPHeading 5,Ref Heading 2,rh2,Second Subheading,Ref Heading 21,rh21,h51,Second Subheading1,Ref Heading 22,rh22,H52,Ref Heading 23,rh23,H53,h52,Second Subheading2,Ref Heading 24,rh24,H54,rh25"/>
    <w:basedOn w:val="a"/>
    <w:next w:val="a"/>
    <w:link w:val="5Char"/>
    <w:semiHidden/>
    <w:unhideWhenUsed/>
    <w:qFormat/>
    <w:rsid w:val="00D274AF"/>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aliases w:val="H6,alt+6,Legal Level 1.,ASAPHeading 6,h6,Ref Heading 3,rh3,Third Subheading,Ref Heading 31,rh31,Ref Heading 32,rh32,h61,Third Subheading1,Ref Heading 33,rh33,Ref Heading 34,rh34,h62,Third Subheading2,Ref Heading 35,rh35,Ref Heading 36,rh36"/>
    <w:basedOn w:val="a"/>
    <w:link w:val="6Char"/>
    <w:qFormat/>
    <w:rsid w:val="00D933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aliases w:val="alt+7,ASAPHeading 7,not Kinhill,Επικεφαλίδα 7 Char Char,Επικεφαλίδα 7 Char Char Char"/>
    <w:basedOn w:val="a"/>
    <w:next w:val="a"/>
    <w:link w:val="7Char"/>
    <w:semiHidden/>
    <w:unhideWhenUsed/>
    <w:qFormat/>
    <w:rsid w:val="00D274AF"/>
    <w:pPr>
      <w:keepNext/>
      <w:spacing w:after="0" w:line="240" w:lineRule="auto"/>
      <w:jc w:val="both"/>
      <w:outlineLvl w:val="6"/>
    </w:pPr>
    <w:rPr>
      <w:rFonts w:ascii="Times New Roman" w:eastAsia="Times New Roman" w:hAnsi="Times New Roman" w:cs="Times New Roman"/>
      <w:b/>
      <w:bCs/>
      <w:sz w:val="28"/>
      <w:szCs w:val="20"/>
    </w:rPr>
  </w:style>
  <w:style w:type="paragraph" w:styleId="8">
    <w:name w:val="heading 8"/>
    <w:aliases w:val="alt+8,ASAPHeading 8,poi"/>
    <w:basedOn w:val="a"/>
    <w:next w:val="a"/>
    <w:link w:val="8Char"/>
    <w:semiHidden/>
    <w:unhideWhenUsed/>
    <w:qFormat/>
    <w:rsid w:val="00D274AF"/>
    <w:pPr>
      <w:keepNext/>
      <w:spacing w:after="0" w:line="240" w:lineRule="auto"/>
      <w:jc w:val="center"/>
      <w:outlineLvl w:val="7"/>
    </w:pPr>
    <w:rPr>
      <w:rFonts w:ascii="Times New Roman" w:eastAsia="Times New Roman" w:hAnsi="Times New Roman" w:cs="Times New Roman"/>
      <w:b/>
      <w:bCs/>
      <w:sz w:val="28"/>
      <w:szCs w:val="20"/>
    </w:rPr>
  </w:style>
  <w:style w:type="paragraph" w:styleId="9">
    <w:name w:val="heading 9"/>
    <w:aliases w:val="alt+9,Heading 9 Internal Title,Titre Annexe,Titre Annexe1,Titre Annexe2,Titre Annexe3,Titre Annexe4,Titre Annexe5,Titre Annexe6,Titre Annexe11,Titre Annexe21,Titre Annexe31,Titre Annexe41,Titre Annexe51,Titre Annexe7,Titre Annexe12,AC&amp;E_1"/>
    <w:basedOn w:val="a"/>
    <w:next w:val="a"/>
    <w:link w:val="9Char"/>
    <w:qFormat/>
    <w:rsid w:val="00E46675"/>
    <w:pPr>
      <w:spacing w:before="240" w:after="60" w:line="276" w:lineRule="auto"/>
      <w:outlineLvl w:val="8"/>
    </w:pPr>
    <w:rPr>
      <w:rFonts w:ascii="Cambria" w:eastAsia="Cambria" w:hAnsi="Cambria" w:cs="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662A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rsid w:val="00662A33"/>
    <w:rPr>
      <w:rFonts w:ascii="Tahoma" w:hAnsi="Tahoma" w:cs="Tahoma"/>
      <w:sz w:val="16"/>
      <w:szCs w:val="16"/>
    </w:rPr>
  </w:style>
  <w:style w:type="paragraph" w:customStyle="1" w:styleId="10">
    <w:name w:val="Παράγραφος λίστας1"/>
    <w:basedOn w:val="a"/>
    <w:rsid w:val="00662A33"/>
    <w:pPr>
      <w:spacing w:after="200" w:line="276" w:lineRule="auto"/>
      <w:ind w:left="720"/>
    </w:pPr>
    <w:rPr>
      <w:rFonts w:ascii="Calibri" w:eastAsia="Calibri" w:hAnsi="Calibri" w:cs="Calibri"/>
    </w:rPr>
  </w:style>
  <w:style w:type="paragraph" w:styleId="a4">
    <w:name w:val="header"/>
    <w:basedOn w:val="a"/>
    <w:link w:val="Char0"/>
    <w:unhideWhenUsed/>
    <w:rsid w:val="0031279F"/>
    <w:pPr>
      <w:tabs>
        <w:tab w:val="center" w:pos="4153"/>
        <w:tab w:val="right" w:pos="8306"/>
      </w:tabs>
      <w:spacing w:after="0" w:line="240" w:lineRule="auto"/>
    </w:pPr>
    <w:rPr>
      <w:rFonts w:ascii="Calibri" w:eastAsia="Calibri" w:hAnsi="Calibri" w:cs="Calibri"/>
    </w:rPr>
  </w:style>
  <w:style w:type="character" w:customStyle="1" w:styleId="Char0">
    <w:name w:val="Κεφαλίδα Char"/>
    <w:basedOn w:val="a0"/>
    <w:link w:val="a4"/>
    <w:uiPriority w:val="99"/>
    <w:rsid w:val="0031279F"/>
    <w:rPr>
      <w:rFonts w:ascii="Calibri" w:eastAsia="Calibri" w:hAnsi="Calibri" w:cs="Calibri"/>
    </w:rPr>
  </w:style>
  <w:style w:type="paragraph" w:styleId="a5">
    <w:name w:val="footer"/>
    <w:basedOn w:val="a"/>
    <w:link w:val="Char1"/>
    <w:rsid w:val="0011666E"/>
    <w:pPr>
      <w:tabs>
        <w:tab w:val="center" w:pos="4153"/>
        <w:tab w:val="right" w:pos="8306"/>
      </w:tabs>
      <w:spacing w:after="0" w:line="240" w:lineRule="auto"/>
    </w:pPr>
    <w:rPr>
      <w:rFonts w:ascii="Calibri" w:eastAsia="Calibri" w:hAnsi="Calibri" w:cs="Calibri"/>
    </w:rPr>
  </w:style>
  <w:style w:type="character" w:customStyle="1" w:styleId="Char1">
    <w:name w:val="Υποσέλιδο Char"/>
    <w:basedOn w:val="a0"/>
    <w:link w:val="a5"/>
    <w:rsid w:val="0011666E"/>
    <w:rPr>
      <w:rFonts w:ascii="Calibri" w:eastAsia="Calibri" w:hAnsi="Calibri" w:cs="Calibri"/>
    </w:rPr>
  </w:style>
  <w:style w:type="paragraph" w:styleId="20">
    <w:name w:val="Body Text Indent 2"/>
    <w:basedOn w:val="a"/>
    <w:link w:val="2Char0"/>
    <w:rsid w:val="0011666E"/>
    <w:pPr>
      <w:spacing w:after="120" w:line="480" w:lineRule="auto"/>
      <w:ind w:left="283"/>
    </w:pPr>
    <w:rPr>
      <w:rFonts w:ascii="Calibri" w:eastAsia="Calibri" w:hAnsi="Calibri" w:cs="Calibri"/>
    </w:rPr>
  </w:style>
  <w:style w:type="character" w:customStyle="1" w:styleId="2Char0">
    <w:name w:val="Σώμα κείμενου με εσοχή 2 Char"/>
    <w:basedOn w:val="a0"/>
    <w:link w:val="20"/>
    <w:rsid w:val="0011666E"/>
    <w:rPr>
      <w:rFonts w:ascii="Calibri" w:eastAsia="Calibri" w:hAnsi="Calibri" w:cs="Calibri"/>
    </w:rPr>
  </w:style>
  <w:style w:type="paragraph" w:customStyle="1" w:styleId="12pt">
    <w:name w:val="Βασικό + 12 pt"/>
    <w:aliases w:val="Έντονα"/>
    <w:basedOn w:val="a"/>
    <w:rsid w:val="0011666E"/>
    <w:pPr>
      <w:spacing w:after="0" w:line="240" w:lineRule="auto"/>
      <w:ind w:left="1440" w:hanging="1440"/>
    </w:pPr>
    <w:rPr>
      <w:rFonts w:ascii="Times New Roman" w:eastAsia="Times New Roman" w:hAnsi="Times New Roman" w:cs="Times New Roman"/>
      <w:b/>
      <w:sz w:val="24"/>
      <w:szCs w:val="20"/>
      <w:lang w:eastAsia="el-GR"/>
    </w:rPr>
  </w:style>
  <w:style w:type="paragraph" w:styleId="a6">
    <w:name w:val="Body Text"/>
    <w:basedOn w:val="a"/>
    <w:link w:val="Char2"/>
    <w:semiHidden/>
    <w:unhideWhenUsed/>
    <w:rsid w:val="005153AE"/>
    <w:pPr>
      <w:spacing w:after="120"/>
    </w:pPr>
  </w:style>
  <w:style w:type="character" w:customStyle="1" w:styleId="Char2">
    <w:name w:val="Σώμα κειμένου Char"/>
    <w:basedOn w:val="a0"/>
    <w:link w:val="a6"/>
    <w:semiHidden/>
    <w:rsid w:val="005153AE"/>
  </w:style>
  <w:style w:type="paragraph" w:styleId="21">
    <w:name w:val="Body Text 2"/>
    <w:basedOn w:val="a"/>
    <w:link w:val="2Char1"/>
    <w:rsid w:val="005153AE"/>
    <w:pPr>
      <w:spacing w:after="120" w:line="480" w:lineRule="auto"/>
      <w:jc w:val="both"/>
    </w:pPr>
    <w:rPr>
      <w:rFonts w:ascii="Calibri" w:eastAsia="Calibri" w:hAnsi="Calibri" w:cs="Calibri"/>
      <w:sz w:val="24"/>
    </w:rPr>
  </w:style>
  <w:style w:type="character" w:customStyle="1" w:styleId="2Char1">
    <w:name w:val="Σώμα κείμενου 2 Char"/>
    <w:basedOn w:val="a0"/>
    <w:link w:val="21"/>
    <w:rsid w:val="005153AE"/>
    <w:rPr>
      <w:rFonts w:ascii="Calibri" w:eastAsia="Calibri" w:hAnsi="Calibri" w:cs="Calibri"/>
      <w:sz w:val="24"/>
    </w:rPr>
  </w:style>
  <w:style w:type="paragraph" w:styleId="30">
    <w:name w:val="Body Text Indent 3"/>
    <w:basedOn w:val="a"/>
    <w:link w:val="3Char0"/>
    <w:rsid w:val="005153AE"/>
    <w:pPr>
      <w:spacing w:after="120" w:line="276" w:lineRule="auto"/>
      <w:ind w:left="283"/>
      <w:jc w:val="both"/>
    </w:pPr>
    <w:rPr>
      <w:rFonts w:ascii="Calibri" w:eastAsia="Calibri" w:hAnsi="Calibri" w:cs="Calibri"/>
      <w:sz w:val="16"/>
      <w:szCs w:val="16"/>
    </w:rPr>
  </w:style>
  <w:style w:type="character" w:customStyle="1" w:styleId="3Char0">
    <w:name w:val="Σώμα κείμενου με εσοχή 3 Char"/>
    <w:basedOn w:val="a0"/>
    <w:link w:val="30"/>
    <w:rsid w:val="005153AE"/>
    <w:rPr>
      <w:rFonts w:ascii="Calibri" w:eastAsia="Calibri" w:hAnsi="Calibri" w:cs="Calibri"/>
      <w:sz w:val="16"/>
      <w:szCs w:val="16"/>
    </w:rPr>
  </w:style>
  <w:style w:type="paragraph" w:styleId="31">
    <w:name w:val="Body Text 3"/>
    <w:basedOn w:val="a"/>
    <w:link w:val="3Char1"/>
    <w:rsid w:val="005153AE"/>
    <w:pPr>
      <w:spacing w:after="120" w:line="276" w:lineRule="auto"/>
      <w:jc w:val="both"/>
    </w:pPr>
    <w:rPr>
      <w:rFonts w:ascii="Calibri" w:eastAsia="Calibri" w:hAnsi="Calibri" w:cs="Calibri"/>
      <w:sz w:val="16"/>
      <w:szCs w:val="16"/>
    </w:rPr>
  </w:style>
  <w:style w:type="character" w:customStyle="1" w:styleId="3Char1">
    <w:name w:val="Σώμα κείμενου 3 Char"/>
    <w:basedOn w:val="a0"/>
    <w:link w:val="31"/>
    <w:rsid w:val="005153AE"/>
    <w:rPr>
      <w:rFonts w:ascii="Calibri" w:eastAsia="Calibri" w:hAnsi="Calibri" w:cs="Calibri"/>
      <w:sz w:val="16"/>
      <w:szCs w:val="16"/>
    </w:rPr>
  </w:style>
  <w:style w:type="character" w:styleId="-">
    <w:name w:val="Hyperlink"/>
    <w:rsid w:val="005153AE"/>
    <w:rPr>
      <w:color w:val="0000FF"/>
      <w:u w:val="single"/>
    </w:rPr>
  </w:style>
  <w:style w:type="paragraph" w:customStyle="1" w:styleId="11">
    <w:name w:val="ΕΠΙΚΕΦ. 1"/>
    <w:basedOn w:val="a"/>
    <w:next w:val="a"/>
    <w:link w:val="1Char0"/>
    <w:autoRedefine/>
    <w:qFormat/>
    <w:rsid w:val="00BE0013"/>
    <w:pPr>
      <w:spacing w:after="0" w:line="276" w:lineRule="auto"/>
      <w:jc w:val="both"/>
    </w:pPr>
    <w:rPr>
      <w:rFonts w:ascii="Calibri" w:eastAsia="Calibri" w:hAnsi="Calibri" w:cs="Calibri"/>
      <w:b/>
      <w:sz w:val="28"/>
      <w:szCs w:val="24"/>
    </w:rPr>
  </w:style>
  <w:style w:type="paragraph" w:customStyle="1" w:styleId="22">
    <w:name w:val="ΕΠΙΚΕΦ. 2"/>
    <w:basedOn w:val="11"/>
    <w:link w:val="2Char2"/>
    <w:autoRedefine/>
    <w:qFormat/>
    <w:rsid w:val="005153AE"/>
    <w:pPr>
      <w:jc w:val="left"/>
    </w:pPr>
    <w:rPr>
      <w:sz w:val="24"/>
      <w:u w:val="single"/>
    </w:rPr>
  </w:style>
  <w:style w:type="character" w:customStyle="1" w:styleId="1Char0">
    <w:name w:val="ΕΠΙΚΕΦ. 1 Char"/>
    <w:link w:val="11"/>
    <w:rsid w:val="00BE0013"/>
    <w:rPr>
      <w:rFonts w:ascii="Calibri" w:eastAsia="Calibri" w:hAnsi="Calibri" w:cs="Calibri"/>
      <w:b/>
      <w:sz w:val="28"/>
      <w:szCs w:val="24"/>
    </w:rPr>
  </w:style>
  <w:style w:type="paragraph" w:customStyle="1" w:styleId="32">
    <w:name w:val="ΕΠΙΚΕΦ. 3"/>
    <w:basedOn w:val="22"/>
    <w:link w:val="3Char2"/>
    <w:autoRedefine/>
    <w:qFormat/>
    <w:rsid w:val="00D34593"/>
  </w:style>
  <w:style w:type="character" w:customStyle="1" w:styleId="2Char2">
    <w:name w:val="ΕΠΙΚΕΦ. 2 Char"/>
    <w:link w:val="22"/>
    <w:rsid w:val="005153AE"/>
    <w:rPr>
      <w:rFonts w:ascii="Calibri" w:eastAsia="Calibri" w:hAnsi="Calibri" w:cs="Calibri"/>
      <w:b/>
      <w:sz w:val="24"/>
      <w:szCs w:val="24"/>
      <w:u w:val="single"/>
    </w:rPr>
  </w:style>
  <w:style w:type="character" w:customStyle="1" w:styleId="3Char2">
    <w:name w:val="ΕΠΙΚΕΦ. 3 Char"/>
    <w:link w:val="32"/>
    <w:rsid w:val="00D34593"/>
    <w:rPr>
      <w:rFonts w:ascii="Calibri" w:eastAsia="Calibri" w:hAnsi="Calibri" w:cs="Calibri"/>
      <w:b/>
      <w:sz w:val="24"/>
      <w:szCs w:val="24"/>
      <w:u w:val="single"/>
    </w:rPr>
  </w:style>
  <w:style w:type="paragraph" w:styleId="23">
    <w:name w:val="toc 2"/>
    <w:basedOn w:val="a"/>
    <w:next w:val="a"/>
    <w:autoRedefine/>
    <w:uiPriority w:val="39"/>
    <w:rsid w:val="005153AE"/>
    <w:pPr>
      <w:spacing w:after="0" w:line="276" w:lineRule="auto"/>
      <w:ind w:left="220"/>
      <w:jc w:val="both"/>
    </w:pPr>
    <w:rPr>
      <w:rFonts w:ascii="Calibri" w:eastAsia="Calibri" w:hAnsi="Calibri" w:cs="Calibri"/>
      <w:sz w:val="24"/>
    </w:rPr>
  </w:style>
  <w:style w:type="paragraph" w:styleId="12">
    <w:name w:val="toc 1"/>
    <w:basedOn w:val="a"/>
    <w:next w:val="a"/>
    <w:autoRedefine/>
    <w:uiPriority w:val="39"/>
    <w:rsid w:val="005153AE"/>
    <w:pPr>
      <w:spacing w:after="0" w:line="276" w:lineRule="auto"/>
      <w:jc w:val="both"/>
    </w:pPr>
    <w:rPr>
      <w:rFonts w:ascii="Calibri" w:eastAsia="Calibri" w:hAnsi="Calibri" w:cs="Calibri"/>
      <w:sz w:val="24"/>
    </w:rPr>
  </w:style>
  <w:style w:type="paragraph" w:styleId="33">
    <w:name w:val="toc 3"/>
    <w:basedOn w:val="a"/>
    <w:next w:val="a"/>
    <w:autoRedefine/>
    <w:uiPriority w:val="39"/>
    <w:rsid w:val="005153AE"/>
    <w:pPr>
      <w:spacing w:after="0" w:line="276" w:lineRule="auto"/>
      <w:ind w:left="480"/>
      <w:jc w:val="both"/>
    </w:pPr>
    <w:rPr>
      <w:rFonts w:ascii="Calibri" w:eastAsia="Calibri" w:hAnsi="Calibri" w:cs="Calibri"/>
      <w:sz w:val="24"/>
    </w:rPr>
  </w:style>
  <w:style w:type="paragraph" w:styleId="a7">
    <w:name w:val="No Spacing"/>
    <w:uiPriority w:val="1"/>
    <w:qFormat/>
    <w:rsid w:val="005153AE"/>
    <w:pPr>
      <w:spacing w:after="0" w:line="240" w:lineRule="auto"/>
      <w:jc w:val="both"/>
    </w:pPr>
    <w:rPr>
      <w:rFonts w:ascii="Calibri" w:eastAsia="Calibri" w:hAnsi="Calibri" w:cs="Calibri"/>
      <w:sz w:val="24"/>
    </w:rPr>
  </w:style>
  <w:style w:type="paragraph" w:styleId="a8">
    <w:name w:val="caption"/>
    <w:aliases w:val="Caption Char"/>
    <w:basedOn w:val="a"/>
    <w:next w:val="a"/>
    <w:link w:val="Char3"/>
    <w:qFormat/>
    <w:rsid w:val="00337757"/>
    <w:pPr>
      <w:spacing w:before="120" w:after="120" w:line="240" w:lineRule="auto"/>
    </w:pPr>
    <w:rPr>
      <w:rFonts w:ascii="Times New Roman" w:eastAsia="Times New Roman" w:hAnsi="Times New Roman" w:cs="Times New Roman"/>
      <w:b/>
      <w:bCs/>
      <w:sz w:val="20"/>
      <w:szCs w:val="20"/>
      <w:lang w:eastAsia="el-GR"/>
    </w:rPr>
  </w:style>
  <w:style w:type="character" w:customStyle="1" w:styleId="Char3">
    <w:name w:val="Λεζάντα Char"/>
    <w:aliases w:val="Caption Char Char"/>
    <w:link w:val="a8"/>
    <w:rsid w:val="00337757"/>
    <w:rPr>
      <w:rFonts w:ascii="Times New Roman" w:eastAsia="Times New Roman" w:hAnsi="Times New Roman" w:cs="Times New Roman"/>
      <w:b/>
      <w:bCs/>
      <w:sz w:val="20"/>
      <w:szCs w:val="20"/>
      <w:lang w:eastAsia="el-GR"/>
    </w:rPr>
  </w:style>
  <w:style w:type="character" w:customStyle="1" w:styleId="6Char">
    <w:name w:val="Επικεφαλίδα 6 Char"/>
    <w:aliases w:val="H6 Char,alt+6 Char,Legal Level 1. Char,ASAPHeading 6 Char,h6 Char,Ref Heading 3 Char,rh3 Char,Third Subheading Char,Ref Heading 31 Char,rh31 Char,Ref Heading 32 Char,rh32 Char,h61 Char,Third Subheading1 Char,Ref Heading 33 Char"/>
    <w:basedOn w:val="a0"/>
    <w:link w:val="6"/>
    <w:uiPriority w:val="9"/>
    <w:rsid w:val="00D933C7"/>
    <w:rPr>
      <w:rFonts w:ascii="Times New Roman" w:eastAsia="Times New Roman" w:hAnsi="Times New Roman" w:cs="Times New Roman"/>
      <w:b/>
      <w:bCs/>
      <w:sz w:val="15"/>
      <w:szCs w:val="15"/>
    </w:rPr>
  </w:style>
  <w:style w:type="paragraph" w:styleId="Web">
    <w:name w:val="Normal (Web)"/>
    <w:basedOn w:val="a"/>
    <w:rsid w:val="00D933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uiPriority w:val="34"/>
    <w:qFormat/>
    <w:rsid w:val="00D933C7"/>
    <w:pPr>
      <w:spacing w:after="0" w:line="240" w:lineRule="auto"/>
      <w:ind w:left="720"/>
      <w:contextualSpacing/>
    </w:pPr>
    <w:rPr>
      <w:rFonts w:ascii="Times New Roman" w:eastAsia="Times New Roman" w:hAnsi="Times New Roman" w:cs="Times New Roman"/>
      <w:sz w:val="20"/>
      <w:szCs w:val="20"/>
    </w:rPr>
  </w:style>
  <w:style w:type="character" w:styleId="aa">
    <w:name w:val="annotation reference"/>
    <w:uiPriority w:val="99"/>
    <w:semiHidden/>
    <w:unhideWhenUsed/>
    <w:rsid w:val="00D933C7"/>
    <w:rPr>
      <w:sz w:val="16"/>
      <w:szCs w:val="16"/>
    </w:rPr>
  </w:style>
  <w:style w:type="paragraph" w:styleId="ab">
    <w:name w:val="annotation text"/>
    <w:basedOn w:val="a"/>
    <w:link w:val="Char4"/>
    <w:uiPriority w:val="99"/>
    <w:semiHidden/>
    <w:unhideWhenUsed/>
    <w:rsid w:val="00D933C7"/>
    <w:pPr>
      <w:spacing w:after="0" w:line="240" w:lineRule="auto"/>
    </w:pPr>
    <w:rPr>
      <w:rFonts w:ascii="Times New Roman" w:eastAsia="Times New Roman" w:hAnsi="Times New Roman" w:cs="Times New Roman"/>
      <w:sz w:val="20"/>
      <w:szCs w:val="20"/>
    </w:rPr>
  </w:style>
  <w:style w:type="character" w:customStyle="1" w:styleId="Char4">
    <w:name w:val="Κείμενο σχολίου Char"/>
    <w:basedOn w:val="a0"/>
    <w:link w:val="ab"/>
    <w:uiPriority w:val="99"/>
    <w:semiHidden/>
    <w:rsid w:val="00D933C7"/>
    <w:rPr>
      <w:rFonts w:ascii="Times New Roman" w:eastAsia="Times New Roman" w:hAnsi="Times New Roman" w:cs="Times New Roman"/>
      <w:sz w:val="20"/>
      <w:szCs w:val="20"/>
    </w:rPr>
  </w:style>
  <w:style w:type="paragraph" w:styleId="ac">
    <w:name w:val="annotation subject"/>
    <w:basedOn w:val="ab"/>
    <w:next w:val="ab"/>
    <w:link w:val="Char5"/>
    <w:uiPriority w:val="99"/>
    <w:semiHidden/>
    <w:unhideWhenUsed/>
    <w:rsid w:val="00D933C7"/>
    <w:rPr>
      <w:b/>
      <w:bCs/>
    </w:rPr>
  </w:style>
  <w:style w:type="character" w:customStyle="1" w:styleId="Char5">
    <w:name w:val="Θέμα σχολίου Char"/>
    <w:basedOn w:val="Char4"/>
    <w:link w:val="ac"/>
    <w:uiPriority w:val="99"/>
    <w:semiHidden/>
    <w:rsid w:val="00D933C7"/>
    <w:rPr>
      <w:rFonts w:ascii="Times New Roman" w:eastAsia="Times New Roman" w:hAnsi="Times New Roman" w:cs="Times New Roman"/>
      <w:b/>
      <w:bCs/>
      <w:sz w:val="20"/>
      <w:szCs w:val="20"/>
    </w:rPr>
  </w:style>
  <w:style w:type="table" w:styleId="ad">
    <w:name w:val="Table Grid"/>
    <w:basedOn w:val="a1"/>
    <w:rsid w:val="00D933C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aliases w:val="H1 Char,Heading level 1 Char,Numbered Section Char,Section Char,Section Heading Char,Outline1 Char,Oscar Faber 1 Char,Heading A Char,Section1 Char,JPW-num-section Char,UCI Header Char,h1 Char,1 Char,Heading apps Char,Head1 Char"/>
    <w:basedOn w:val="a0"/>
    <w:link w:val="1"/>
    <w:rsid w:val="00E46675"/>
    <w:rPr>
      <w:rFonts w:ascii="Cambria" w:eastAsia="Cambria" w:hAnsi="Cambria" w:cs="Cambria"/>
      <w:b/>
      <w:sz w:val="20"/>
      <w:szCs w:val="20"/>
      <w:lang w:eastAsia="el-GR"/>
    </w:rPr>
  </w:style>
  <w:style w:type="character" w:customStyle="1" w:styleId="3Char">
    <w:name w:val="Επικεφαλίδα 3 Char"/>
    <w:aliases w:val="h3 Char,H3 Char,level 3 Char,Subhead B Char,H31 Char,0 Char,e Char,(Alt+3) Char,h31 Char,h32 Char,h311 Char,h33 Char,h312 Char,h34 Char,h313 Char,h35 Char,h314 Char,h36 Char,h315 Char,h37 Char,h316 Char,h38 Char,h317 Char,h39 Char"/>
    <w:basedOn w:val="a0"/>
    <w:link w:val="3"/>
    <w:rsid w:val="00E46675"/>
    <w:rPr>
      <w:rFonts w:ascii="Cambria" w:eastAsia="Cambria" w:hAnsi="Cambria" w:cs="Cambria"/>
      <w:b/>
      <w:bCs/>
      <w:sz w:val="24"/>
      <w:szCs w:val="24"/>
      <w:lang w:val="x-none" w:eastAsia="x-none"/>
    </w:rPr>
  </w:style>
  <w:style w:type="character" w:customStyle="1" w:styleId="9Char">
    <w:name w:val="Επικεφαλίδα 9 Char"/>
    <w:aliases w:val="alt+9 Char,Heading 9 Internal Title Char,Titre Annexe Char,Titre Annexe1 Char,Titre Annexe2 Char,Titre Annexe3 Char,Titre Annexe4 Char,Titre Annexe5 Char,Titre Annexe6 Char,Titre Annexe11 Char,Titre Annexe21 Char,Titre Annexe31 Char"/>
    <w:basedOn w:val="a0"/>
    <w:link w:val="9"/>
    <w:rsid w:val="00E46675"/>
    <w:rPr>
      <w:rFonts w:ascii="Cambria" w:eastAsia="Cambria" w:hAnsi="Cambria" w:cs="Cambria"/>
      <w:lang w:val="x-none"/>
    </w:rPr>
  </w:style>
  <w:style w:type="paragraph" w:styleId="ae">
    <w:name w:val="Body Text Indent"/>
    <w:basedOn w:val="a"/>
    <w:link w:val="Char6"/>
    <w:rsid w:val="00E46675"/>
    <w:pPr>
      <w:spacing w:before="120" w:after="0" w:line="240" w:lineRule="auto"/>
      <w:ind w:left="1134" w:hanging="1134"/>
    </w:pPr>
    <w:rPr>
      <w:rFonts w:ascii="Cambria" w:eastAsia="Cambria" w:hAnsi="Cambria" w:cs="Cambria"/>
      <w:b/>
      <w:sz w:val="28"/>
      <w:szCs w:val="20"/>
      <w:lang w:eastAsia="el-GR"/>
    </w:rPr>
  </w:style>
  <w:style w:type="character" w:customStyle="1" w:styleId="Char6">
    <w:name w:val="Σώμα κείμενου με εσοχή Char"/>
    <w:basedOn w:val="a0"/>
    <w:link w:val="ae"/>
    <w:rsid w:val="00E46675"/>
    <w:rPr>
      <w:rFonts w:ascii="Cambria" w:eastAsia="Cambria" w:hAnsi="Cambria" w:cs="Cambria"/>
      <w:b/>
      <w:sz w:val="28"/>
      <w:szCs w:val="20"/>
      <w:lang w:eastAsia="el-GR"/>
    </w:rPr>
  </w:style>
  <w:style w:type="character" w:styleId="af">
    <w:name w:val="page number"/>
    <w:basedOn w:val="a0"/>
    <w:rsid w:val="00E46675"/>
  </w:style>
  <w:style w:type="character" w:customStyle="1" w:styleId="2Char">
    <w:name w:val="Επικεφαλίδα 2 Char"/>
    <w:aliases w:val="h2 Char,H2 Char,Titre m Char,level 2 Char,Subhead A Char,OS2 Char,alt+2 Char,Activity Char,2 Char,Header 2 Char,(Alt+2) Char,H21 Char,H22 Char,H23 Char,H211 Char,H221 Char,H24 Char,H212 Char,H222 Char,H231 Char,H2111 Char,H2211 Char"/>
    <w:basedOn w:val="a0"/>
    <w:link w:val="2"/>
    <w:semiHidden/>
    <w:rsid w:val="00D274AF"/>
    <w:rPr>
      <w:rFonts w:ascii="Times New Roman" w:eastAsia="Times New Roman" w:hAnsi="Times New Roman" w:cs="Times New Roman"/>
      <w:bCs/>
      <w:sz w:val="28"/>
      <w:szCs w:val="20"/>
    </w:rPr>
  </w:style>
  <w:style w:type="character" w:customStyle="1" w:styleId="4Char">
    <w:name w:val="Επικεφαλίδα 4 Char"/>
    <w:aliases w:val="h4 Char,H4 Char,Map Title Char,Sub-Minor Char,4 Char,(Alt+4) Char,H41 Char,(Alt+4)1 Char,H42 Char,(Alt+4)2 Char,H43 Char,(Alt+4)3 Char,H44 Char,(Alt+4)4 Char,H45 Char,(Alt+4)5 Char,H411 Char,(Alt+4)11 Char,H421 Char,(Alt+4)21 Char"/>
    <w:basedOn w:val="a0"/>
    <w:link w:val="4"/>
    <w:semiHidden/>
    <w:rsid w:val="00D274AF"/>
    <w:rPr>
      <w:rFonts w:ascii="Times New Roman" w:eastAsia="Times New Roman" w:hAnsi="Times New Roman" w:cs="Times New Roman"/>
      <w:sz w:val="24"/>
      <w:szCs w:val="20"/>
    </w:rPr>
  </w:style>
  <w:style w:type="character" w:customStyle="1" w:styleId="5Char">
    <w:name w:val="Επικεφαλίδα 5 Char"/>
    <w:aliases w:val="alt+5 Char,OS5 Char,Block Label Char,DO NOT USE_h5 Char,H5 Char,H51 Char,h5 Char,ASAPHeading 5 Char,Ref Heading 2 Char,rh2 Char,Second Subheading Char,Ref Heading 21 Char,rh21 Char,h51 Char,Second Subheading1 Char,Ref Heading 22 Char"/>
    <w:basedOn w:val="a0"/>
    <w:link w:val="5"/>
    <w:semiHidden/>
    <w:rsid w:val="00D274AF"/>
    <w:rPr>
      <w:rFonts w:ascii="Times New Roman" w:eastAsia="Times New Roman" w:hAnsi="Times New Roman" w:cs="Times New Roman"/>
      <w:sz w:val="28"/>
      <w:szCs w:val="20"/>
    </w:rPr>
  </w:style>
  <w:style w:type="character" w:customStyle="1" w:styleId="7Char">
    <w:name w:val="Επικεφαλίδα 7 Char"/>
    <w:aliases w:val="alt+7 Char,ASAPHeading 7 Char,not Kinhill Char,Επικεφαλίδα 7 Char Char Char1,Επικεφαλίδα 7 Char Char Char Char"/>
    <w:basedOn w:val="a0"/>
    <w:link w:val="7"/>
    <w:semiHidden/>
    <w:rsid w:val="00D274AF"/>
    <w:rPr>
      <w:rFonts w:ascii="Times New Roman" w:eastAsia="Times New Roman" w:hAnsi="Times New Roman" w:cs="Times New Roman"/>
      <w:b/>
      <w:bCs/>
      <w:sz w:val="28"/>
      <w:szCs w:val="20"/>
    </w:rPr>
  </w:style>
  <w:style w:type="character" w:customStyle="1" w:styleId="8Char">
    <w:name w:val="Επικεφαλίδα 8 Char"/>
    <w:aliases w:val="alt+8 Char,ASAPHeading 8 Char,poi Char"/>
    <w:basedOn w:val="a0"/>
    <w:link w:val="8"/>
    <w:semiHidden/>
    <w:rsid w:val="00D274AF"/>
    <w:rPr>
      <w:rFonts w:ascii="Times New Roman" w:eastAsia="Times New Roman" w:hAnsi="Times New Roman" w:cs="Times New Roman"/>
      <w:b/>
      <w:bCs/>
      <w:sz w:val="28"/>
      <w:szCs w:val="20"/>
    </w:rPr>
  </w:style>
  <w:style w:type="numbering" w:customStyle="1" w:styleId="13">
    <w:name w:val="Χωρίς λίστα1"/>
    <w:next w:val="a2"/>
    <w:uiPriority w:val="99"/>
    <w:semiHidden/>
    <w:unhideWhenUsed/>
    <w:rsid w:val="00D274AF"/>
  </w:style>
  <w:style w:type="character" w:customStyle="1" w:styleId="1Char1">
    <w:name w:val="Επικεφαλίδα 1 Char1"/>
    <w:aliases w:val="H1 Char1,Heading level 1 Char1,Numbered Section Char1,Section Char1,Section Heading Char1,Outline1 Char1,Oscar Faber 1 Char1,Heading A Char1,Section1 Char1,JPW-num-section Char1,UCI Header Char1,h1 Char1,1 Char1,Heading apps Char1"/>
    <w:basedOn w:val="a0"/>
    <w:rsid w:val="00D274AF"/>
    <w:rPr>
      <w:rFonts w:asciiTheme="majorHAnsi" w:eastAsiaTheme="majorEastAsia" w:hAnsiTheme="majorHAnsi" w:cstheme="majorBidi" w:hint="default"/>
      <w:b/>
      <w:bCs/>
      <w:color w:val="2E74B5" w:themeColor="accent1" w:themeShade="BF"/>
      <w:sz w:val="28"/>
      <w:szCs w:val="28"/>
      <w:lang w:eastAsia="el-GR"/>
    </w:rPr>
  </w:style>
  <w:style w:type="character" w:customStyle="1" w:styleId="2Char10">
    <w:name w:val="Επικεφαλίδα 2 Char1"/>
    <w:aliases w:val="h2 Char1,H2 Char1,Titre m Char1,level 2 Char1,Subhead A Char1,OS2 Char1,alt+2 Char1,Activity Char1,2 Char1,Header 2 Char1,(Alt+2) Char1,H21 Char1,H22 Char1,H23 Char1,H211 Char1,H221 Char1,H24 Char1,H212 Char1,H222 Char1,H231 Char1"/>
    <w:basedOn w:val="a0"/>
    <w:semiHidden/>
    <w:rsid w:val="00D274AF"/>
    <w:rPr>
      <w:rFonts w:asciiTheme="majorHAnsi" w:eastAsiaTheme="majorEastAsia" w:hAnsiTheme="majorHAnsi" w:cstheme="majorBidi"/>
      <w:color w:val="2E74B5" w:themeColor="accent1" w:themeShade="BF"/>
      <w:sz w:val="26"/>
      <w:szCs w:val="26"/>
    </w:rPr>
  </w:style>
  <w:style w:type="character" w:customStyle="1" w:styleId="3Char10">
    <w:name w:val="Επικεφαλίδα 3 Char1"/>
    <w:aliases w:val="h3 Char1,H3 Char1,level 3 Char1,Subhead B Char1,H31 Char1,0 Char1,e Char1,(Alt+3) Char1,h31 Char1,h32 Char1,h311 Char1,h33 Char1,h312 Char1,h34 Char1,h313 Char1,h35 Char1,h314 Char1,h36 Char1,h315 Char1,h37 Char1,h316 Char1,h38 Char1"/>
    <w:basedOn w:val="a0"/>
    <w:semiHidden/>
    <w:rsid w:val="00D274AF"/>
    <w:rPr>
      <w:rFonts w:asciiTheme="majorHAnsi" w:eastAsiaTheme="majorEastAsia" w:hAnsiTheme="majorHAnsi" w:cstheme="majorBidi"/>
      <w:color w:val="1F4D78" w:themeColor="accent1" w:themeShade="7F"/>
      <w:sz w:val="24"/>
      <w:szCs w:val="24"/>
    </w:rPr>
  </w:style>
  <w:style w:type="character" w:customStyle="1" w:styleId="4Char1">
    <w:name w:val="Επικεφαλίδα 4 Char1"/>
    <w:aliases w:val="h4 Char1,H4 Char1,Map Title Char1,Sub-Minor Char1,4 Char1,(Alt+4) Char1,H41 Char1,(Alt+4)1 Char1,H42 Char1,(Alt+4)2 Char1,H43 Char1,(Alt+4)3 Char1,H44 Char1,(Alt+4)4 Char1,H45 Char1,(Alt+4)5 Char1,H411 Char1,(Alt+4)11 Char1,H431 Char"/>
    <w:basedOn w:val="a0"/>
    <w:semiHidden/>
    <w:rsid w:val="00D274AF"/>
    <w:rPr>
      <w:rFonts w:asciiTheme="majorHAnsi" w:eastAsiaTheme="majorEastAsia" w:hAnsiTheme="majorHAnsi" w:cstheme="majorBidi"/>
      <w:i/>
      <w:iCs/>
      <w:color w:val="2E74B5" w:themeColor="accent1" w:themeShade="BF"/>
      <w:sz w:val="22"/>
      <w:szCs w:val="22"/>
    </w:rPr>
  </w:style>
  <w:style w:type="character" w:customStyle="1" w:styleId="5Char1">
    <w:name w:val="Επικεφαλίδα 5 Char1"/>
    <w:aliases w:val="alt+5 Char1,OS5 Char1,Block Label Char1,DO NOT USE_h5 Char1,H5 Char1,H51 Char1,h5 Char1,ASAPHeading 5 Char1,Ref Heading 2 Char1,rh2 Char1,Second Subheading Char1,Ref Heading 21 Char1,rh21 Char1,h51 Char1,Second Subheading1 Char1"/>
    <w:basedOn w:val="a0"/>
    <w:semiHidden/>
    <w:rsid w:val="00D274AF"/>
    <w:rPr>
      <w:rFonts w:asciiTheme="majorHAnsi" w:eastAsiaTheme="majorEastAsia" w:hAnsiTheme="majorHAnsi" w:cstheme="majorBidi"/>
      <w:color w:val="2E74B5" w:themeColor="accent1" w:themeShade="BF"/>
      <w:sz w:val="22"/>
      <w:szCs w:val="22"/>
    </w:rPr>
  </w:style>
  <w:style w:type="character" w:customStyle="1" w:styleId="6Char1">
    <w:name w:val="Επικεφαλίδα 6 Char1"/>
    <w:aliases w:val="H6 Char1,alt+6 Char1,Legal Level 1. Char1,ASAPHeading 6 Char1,h6 Char1,Ref Heading 3 Char1,rh3 Char1,Third Subheading Char1,Ref Heading 31 Char1,rh31 Char1,Ref Heading 32 Char1,rh32 Char1,h61 Char1,Third Subheading1 Char1,rh33 Char"/>
    <w:basedOn w:val="a0"/>
    <w:semiHidden/>
    <w:rsid w:val="00D274AF"/>
    <w:rPr>
      <w:rFonts w:asciiTheme="majorHAnsi" w:eastAsiaTheme="majorEastAsia" w:hAnsiTheme="majorHAnsi" w:cstheme="majorBidi"/>
      <w:color w:val="1F4D78" w:themeColor="accent1" w:themeShade="7F"/>
      <w:sz w:val="22"/>
      <w:szCs w:val="22"/>
    </w:rPr>
  </w:style>
  <w:style w:type="paragraph" w:customStyle="1" w:styleId="msonormal0">
    <w:name w:val="msonormal"/>
    <w:basedOn w:val="a"/>
    <w:rsid w:val="00D274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7Char1">
    <w:name w:val="Επικεφαλίδα 7 Char1"/>
    <w:aliases w:val="alt+7 Char1,ASAPHeading 7 Char1,not Kinhill Char1,Επικεφαλίδα 7 Char Char Char2,Επικεφαλίδα 7 Char Char Char Char1"/>
    <w:basedOn w:val="a0"/>
    <w:semiHidden/>
    <w:rsid w:val="00D274AF"/>
    <w:rPr>
      <w:rFonts w:asciiTheme="majorHAnsi" w:eastAsiaTheme="majorEastAsia" w:hAnsiTheme="majorHAnsi" w:cstheme="majorBidi"/>
      <w:i/>
      <w:iCs/>
      <w:color w:val="1F4D78" w:themeColor="accent1" w:themeShade="7F"/>
      <w:sz w:val="22"/>
      <w:szCs w:val="22"/>
    </w:rPr>
  </w:style>
  <w:style w:type="character" w:customStyle="1" w:styleId="8Char1">
    <w:name w:val="Επικεφαλίδα 8 Char1"/>
    <w:aliases w:val="alt+8 Char1,ASAPHeading 8 Char1,poi Char1"/>
    <w:basedOn w:val="a0"/>
    <w:semiHidden/>
    <w:rsid w:val="00D274AF"/>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aliases w:val="alt+9 Char1,Heading 9 Internal Title Char1,Titre Annexe Char1,Titre Annexe1 Char1,Titre Annexe2 Char1,Titre Annexe3 Char1,Titre Annexe4 Char1,Titre Annexe5 Char1,Titre Annexe6 Char1,Titre Annexe11 Char1,Titre Annexe21 Char1"/>
    <w:basedOn w:val="a0"/>
    <w:semiHidden/>
    <w:rsid w:val="00D274AF"/>
    <w:rPr>
      <w:rFonts w:asciiTheme="majorHAnsi" w:eastAsiaTheme="majorEastAsia" w:hAnsiTheme="majorHAnsi" w:cstheme="majorBidi"/>
      <w:i/>
      <w:iCs/>
      <w:color w:val="272727" w:themeColor="text1" w:themeTint="D8"/>
      <w:sz w:val="21"/>
      <w:szCs w:val="21"/>
    </w:rPr>
  </w:style>
  <w:style w:type="paragraph" w:styleId="af0">
    <w:name w:val="footnote text"/>
    <w:basedOn w:val="a"/>
    <w:link w:val="Char7"/>
    <w:semiHidden/>
    <w:unhideWhenUsed/>
    <w:rsid w:val="00D274AF"/>
    <w:pPr>
      <w:spacing w:after="0" w:line="240" w:lineRule="auto"/>
    </w:pPr>
    <w:rPr>
      <w:rFonts w:ascii="Times New Roman" w:eastAsia="Times New Roman" w:hAnsi="Times New Roman" w:cs="Times New Roman"/>
      <w:sz w:val="20"/>
      <w:szCs w:val="20"/>
      <w:lang w:eastAsia="el-GR"/>
    </w:rPr>
  </w:style>
  <w:style w:type="character" w:customStyle="1" w:styleId="Char7">
    <w:name w:val="Κείμενο υποσημείωσης Char"/>
    <w:basedOn w:val="a0"/>
    <w:link w:val="af0"/>
    <w:semiHidden/>
    <w:rsid w:val="00D274AF"/>
    <w:rPr>
      <w:rFonts w:ascii="Times New Roman" w:eastAsia="Times New Roman" w:hAnsi="Times New Roman" w:cs="Times New Roman"/>
      <w:sz w:val="20"/>
      <w:szCs w:val="20"/>
      <w:lang w:eastAsia="el-GR"/>
    </w:rPr>
  </w:style>
  <w:style w:type="paragraph" w:styleId="af1">
    <w:name w:val="Title"/>
    <w:basedOn w:val="a"/>
    <w:link w:val="Char8"/>
    <w:qFormat/>
    <w:rsid w:val="00D274AF"/>
    <w:pPr>
      <w:spacing w:after="120" w:line="360" w:lineRule="auto"/>
      <w:jc w:val="center"/>
    </w:pPr>
    <w:rPr>
      <w:rFonts w:ascii="Times New Roman" w:eastAsia="Times New Roman" w:hAnsi="Times New Roman" w:cs="Times New Roman"/>
      <w:sz w:val="28"/>
      <w:szCs w:val="20"/>
      <w:lang w:val="ru-RU" w:eastAsia="ru-RU"/>
    </w:rPr>
  </w:style>
  <w:style w:type="character" w:customStyle="1" w:styleId="Char8">
    <w:name w:val="Τίτλος Char"/>
    <w:basedOn w:val="a0"/>
    <w:link w:val="af1"/>
    <w:rsid w:val="00D274AF"/>
    <w:rPr>
      <w:rFonts w:ascii="Times New Roman" w:eastAsia="Times New Roman" w:hAnsi="Times New Roman" w:cs="Times New Roman"/>
      <w:sz w:val="28"/>
      <w:szCs w:val="20"/>
      <w:lang w:val="ru-RU" w:eastAsia="ru-RU"/>
    </w:rPr>
  </w:style>
  <w:style w:type="paragraph" w:styleId="af2">
    <w:name w:val="Subtitle"/>
    <w:basedOn w:val="a"/>
    <w:link w:val="Char9"/>
    <w:qFormat/>
    <w:rsid w:val="00D274AF"/>
    <w:pPr>
      <w:spacing w:after="60" w:line="240" w:lineRule="auto"/>
      <w:jc w:val="center"/>
    </w:pPr>
    <w:rPr>
      <w:rFonts w:ascii="Arial" w:eastAsia="Times New Roman" w:hAnsi="Arial" w:cs="Times New Roman"/>
      <w:color w:val="000000"/>
      <w:spacing w:val="20"/>
      <w:kern w:val="28"/>
      <w:sz w:val="24"/>
      <w:szCs w:val="20"/>
      <w:lang w:eastAsia="el-GR"/>
    </w:rPr>
  </w:style>
  <w:style w:type="character" w:customStyle="1" w:styleId="Char9">
    <w:name w:val="Υπότιτλος Char"/>
    <w:basedOn w:val="a0"/>
    <w:link w:val="af2"/>
    <w:rsid w:val="00D274AF"/>
    <w:rPr>
      <w:rFonts w:ascii="Arial" w:eastAsia="Times New Roman" w:hAnsi="Arial" w:cs="Times New Roman"/>
      <w:color w:val="000000"/>
      <w:spacing w:val="20"/>
      <w:kern w:val="28"/>
      <w:sz w:val="24"/>
      <w:szCs w:val="20"/>
      <w:lang w:eastAsia="el-GR"/>
    </w:rPr>
  </w:style>
  <w:style w:type="paragraph" w:styleId="af3">
    <w:name w:val="Document Map"/>
    <w:basedOn w:val="a"/>
    <w:link w:val="Chara"/>
    <w:semiHidden/>
    <w:unhideWhenUsed/>
    <w:rsid w:val="00D274AF"/>
    <w:pPr>
      <w:shd w:val="clear" w:color="auto" w:fill="000080"/>
      <w:spacing w:after="0" w:line="240" w:lineRule="auto"/>
    </w:pPr>
    <w:rPr>
      <w:rFonts w:ascii="Tahoma" w:eastAsia="Times New Roman" w:hAnsi="Tahoma" w:cs="Tahoma"/>
      <w:sz w:val="20"/>
      <w:szCs w:val="20"/>
    </w:rPr>
  </w:style>
  <w:style w:type="character" w:customStyle="1" w:styleId="Chara">
    <w:name w:val="Χάρτης εγγράφου Char"/>
    <w:basedOn w:val="a0"/>
    <w:link w:val="af3"/>
    <w:semiHidden/>
    <w:rsid w:val="00D274AF"/>
    <w:rPr>
      <w:rFonts w:ascii="Tahoma" w:eastAsia="Times New Roman" w:hAnsi="Tahoma" w:cs="Tahoma"/>
      <w:sz w:val="20"/>
      <w:szCs w:val="20"/>
      <w:shd w:val="clear" w:color="auto" w:fill="000080"/>
    </w:rPr>
  </w:style>
  <w:style w:type="paragraph" w:styleId="af4">
    <w:name w:val="Plain Text"/>
    <w:basedOn w:val="a"/>
    <w:link w:val="Charb"/>
    <w:semiHidden/>
    <w:unhideWhenUsed/>
    <w:rsid w:val="00D274AF"/>
    <w:pPr>
      <w:spacing w:after="0" w:line="240" w:lineRule="auto"/>
    </w:pPr>
    <w:rPr>
      <w:rFonts w:ascii="Courier New" w:eastAsia="Times New Roman" w:hAnsi="Courier New" w:cs="Courier New"/>
      <w:sz w:val="20"/>
      <w:szCs w:val="20"/>
      <w:lang w:val="en-US"/>
    </w:rPr>
  </w:style>
  <w:style w:type="character" w:customStyle="1" w:styleId="Charb">
    <w:name w:val="Απλό κείμενο Char"/>
    <w:basedOn w:val="a0"/>
    <w:link w:val="af4"/>
    <w:semiHidden/>
    <w:rsid w:val="00D274AF"/>
    <w:rPr>
      <w:rFonts w:ascii="Courier New" w:eastAsia="Times New Roman" w:hAnsi="Courier New" w:cs="Courier New"/>
      <w:sz w:val="20"/>
      <w:szCs w:val="20"/>
      <w:lang w:val="en-US"/>
    </w:rPr>
  </w:style>
  <w:style w:type="paragraph" w:customStyle="1" w:styleId="xl24">
    <w:name w:val="xl24"/>
    <w:basedOn w:val="a"/>
    <w:rsid w:val="00D274AF"/>
    <w:pPr>
      <w:spacing w:before="100" w:beforeAutospacing="1" w:after="100" w:afterAutospacing="1" w:line="240" w:lineRule="auto"/>
      <w:jc w:val="center"/>
    </w:pPr>
    <w:rPr>
      <w:rFonts w:ascii="Arial" w:eastAsia="Arial Unicode MS" w:hAnsi="Arial" w:cs="Arial"/>
      <w:b/>
      <w:bCs/>
      <w:sz w:val="24"/>
      <w:szCs w:val="24"/>
      <w:lang w:eastAsia="el-GR"/>
    </w:rPr>
  </w:style>
  <w:style w:type="paragraph" w:customStyle="1" w:styleId="xl25">
    <w:name w:val="xl25"/>
    <w:basedOn w:val="a"/>
    <w:rsid w:val="00D274AF"/>
    <w:pPr>
      <w:spacing w:before="100" w:beforeAutospacing="1" w:after="100" w:afterAutospacing="1" w:line="240" w:lineRule="auto"/>
      <w:jc w:val="center"/>
    </w:pPr>
    <w:rPr>
      <w:rFonts w:ascii="Arial" w:eastAsia="Arial Unicode MS" w:hAnsi="Arial" w:cs="Arial"/>
      <w:sz w:val="24"/>
      <w:szCs w:val="24"/>
      <w:lang w:eastAsia="el-GR"/>
    </w:rPr>
  </w:style>
  <w:style w:type="paragraph" w:customStyle="1" w:styleId="xl26">
    <w:name w:val="xl26"/>
    <w:basedOn w:val="a"/>
    <w:rsid w:val="00D274AF"/>
    <w:pPr>
      <w:spacing w:before="100" w:beforeAutospacing="1" w:after="100" w:afterAutospacing="1" w:line="240" w:lineRule="auto"/>
    </w:pPr>
    <w:rPr>
      <w:rFonts w:ascii="Arial" w:eastAsia="Arial Unicode MS" w:hAnsi="Arial" w:cs="Arial"/>
      <w:b/>
      <w:bCs/>
      <w:sz w:val="24"/>
      <w:szCs w:val="24"/>
      <w:lang w:eastAsia="el-GR"/>
    </w:rPr>
  </w:style>
  <w:style w:type="paragraph" w:customStyle="1" w:styleId="xl27">
    <w:name w:val="xl27"/>
    <w:basedOn w:val="a"/>
    <w:rsid w:val="00D274AF"/>
    <w:pPr>
      <w:spacing w:before="100" w:beforeAutospacing="1" w:after="100" w:afterAutospacing="1" w:line="240" w:lineRule="auto"/>
    </w:pPr>
    <w:rPr>
      <w:rFonts w:ascii="Arial" w:eastAsia="Arial Unicode MS" w:hAnsi="Arial" w:cs="Arial"/>
      <w:sz w:val="24"/>
      <w:szCs w:val="24"/>
      <w:lang w:eastAsia="el-GR"/>
    </w:rPr>
  </w:style>
  <w:style w:type="paragraph" w:customStyle="1" w:styleId="CharCharCharCharCharCharChar">
    <w:name w:val="Char Char Char Char Char Char Char"/>
    <w:basedOn w:val="a"/>
    <w:rsid w:val="00D274A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210">
    <w:name w:val="Σώμα κείμενου με εσοχή 21"/>
    <w:basedOn w:val="a"/>
    <w:rsid w:val="00D274AF"/>
    <w:pPr>
      <w:widowControl w:val="0"/>
      <w:overflowPunct w:val="0"/>
      <w:autoSpaceDE w:val="0"/>
      <w:autoSpaceDN w:val="0"/>
      <w:adjustRightInd w:val="0"/>
      <w:spacing w:after="0" w:line="240" w:lineRule="auto"/>
      <w:ind w:left="-540" w:firstLine="540"/>
    </w:pPr>
    <w:rPr>
      <w:rFonts w:ascii="Times New Roman" w:eastAsia="Times New Roman" w:hAnsi="Times New Roman" w:cs="Times New Roman"/>
      <w:sz w:val="24"/>
      <w:szCs w:val="20"/>
      <w:lang w:val="en-US" w:eastAsia="el-GR"/>
    </w:rPr>
  </w:style>
  <w:style w:type="paragraph" w:customStyle="1" w:styleId="font5">
    <w:name w:val="font5"/>
    <w:basedOn w:val="a"/>
    <w:rsid w:val="00D274AF"/>
    <w:pP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font6">
    <w:name w:val="font6"/>
    <w:basedOn w:val="a"/>
    <w:rsid w:val="00D274AF"/>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7">
    <w:name w:val="font7"/>
    <w:basedOn w:val="a"/>
    <w:rsid w:val="00D274AF"/>
    <w:pPr>
      <w:spacing w:before="100" w:beforeAutospacing="1" w:after="100" w:afterAutospacing="1" w:line="240" w:lineRule="auto"/>
    </w:pPr>
    <w:rPr>
      <w:rFonts w:ascii="Times New Roman" w:eastAsia="Times New Roman" w:hAnsi="Times New Roman" w:cs="Times New Roman"/>
      <w:sz w:val="14"/>
      <w:szCs w:val="14"/>
      <w:lang w:eastAsia="el-GR"/>
    </w:rPr>
  </w:style>
  <w:style w:type="paragraph" w:customStyle="1" w:styleId="font8">
    <w:name w:val="font8"/>
    <w:basedOn w:val="a"/>
    <w:rsid w:val="00D274AF"/>
    <w:pPr>
      <w:spacing w:before="100" w:beforeAutospacing="1" w:after="100" w:afterAutospacing="1" w:line="240" w:lineRule="auto"/>
    </w:pPr>
    <w:rPr>
      <w:rFonts w:ascii="Times New Roman" w:eastAsia="Times New Roman" w:hAnsi="Times New Roman" w:cs="Times New Roman"/>
      <w:i/>
      <w:iCs/>
      <w:sz w:val="16"/>
      <w:szCs w:val="16"/>
      <w:lang w:eastAsia="el-GR"/>
    </w:rPr>
  </w:style>
  <w:style w:type="paragraph" w:customStyle="1" w:styleId="xl28">
    <w:name w:val="xl28"/>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29">
    <w:name w:val="xl29"/>
    <w:basedOn w:val="a"/>
    <w:rsid w:val="00D274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el-GR"/>
    </w:rPr>
  </w:style>
  <w:style w:type="paragraph" w:customStyle="1" w:styleId="xl30">
    <w:name w:val="xl30"/>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31">
    <w:name w:val="xl31"/>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32">
    <w:name w:val="xl32"/>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3">
    <w:name w:val="xl33"/>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4">
    <w:name w:val="xl34"/>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5">
    <w:name w:val="xl35"/>
    <w:basedOn w:val="a"/>
    <w:rsid w:val="00D274AF"/>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6">
    <w:name w:val="xl36"/>
    <w:basedOn w:val="a"/>
    <w:rsid w:val="00D274A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7">
    <w:name w:val="xl37"/>
    <w:basedOn w:val="a"/>
    <w:rsid w:val="00D274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8">
    <w:name w:val="xl38"/>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9">
    <w:name w:val="xl39"/>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40">
    <w:name w:val="xl40"/>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41">
    <w:name w:val="xl41"/>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2">
    <w:name w:val="xl42"/>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3">
    <w:name w:val="xl43"/>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4">
    <w:name w:val="xl44"/>
    <w:basedOn w:val="a"/>
    <w:rsid w:val="00D274A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5">
    <w:name w:val="xl45"/>
    <w:basedOn w:val="a"/>
    <w:rsid w:val="00D274A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6">
    <w:name w:val="xl46"/>
    <w:basedOn w:val="a"/>
    <w:rsid w:val="00D274A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7">
    <w:name w:val="xl47"/>
    <w:basedOn w:val="a"/>
    <w:rsid w:val="00D274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8">
    <w:name w:val="xl48"/>
    <w:basedOn w:val="a"/>
    <w:rsid w:val="00D274AF"/>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49">
    <w:name w:val="xl49"/>
    <w:basedOn w:val="a"/>
    <w:rsid w:val="00D274AF"/>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0">
    <w:name w:val="xl50"/>
    <w:basedOn w:val="a"/>
    <w:rsid w:val="00D274AF"/>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1">
    <w:name w:val="xl51"/>
    <w:basedOn w:val="a"/>
    <w:rsid w:val="00D274AF"/>
    <w:pPr>
      <w:pBdr>
        <w:top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2">
    <w:name w:val="xl52"/>
    <w:basedOn w:val="a"/>
    <w:rsid w:val="00D274A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53">
    <w:name w:val="xl53"/>
    <w:basedOn w:val="a"/>
    <w:rsid w:val="00D274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54">
    <w:name w:val="xl54"/>
    <w:basedOn w:val="a"/>
    <w:rsid w:val="00D274AF"/>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xl55">
    <w:name w:val="xl55"/>
    <w:basedOn w:val="a"/>
    <w:rsid w:val="00D274A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xl56">
    <w:name w:val="xl56"/>
    <w:basedOn w:val="a"/>
    <w:rsid w:val="00D274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CharCharCharCharCharCharCharCharChar1Char">
    <w:name w:val="Char Char Char Char Char Char Char Char Char1 Char"/>
    <w:basedOn w:val="a"/>
    <w:rsid w:val="00D274A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msonormalcxsp">
    <w:name w:val="msonormalcxspτελευταίο"/>
    <w:basedOn w:val="a"/>
    <w:rsid w:val="00D274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5">
    <w:name w:val="Subtle Emphasis"/>
    <w:basedOn w:val="a0"/>
    <w:uiPriority w:val="19"/>
    <w:qFormat/>
    <w:rsid w:val="00D274AF"/>
    <w:rPr>
      <w:i/>
      <w:iCs/>
      <w:color w:val="404040" w:themeColor="text1" w:themeTint="BF"/>
    </w:rPr>
  </w:style>
  <w:style w:type="character" w:customStyle="1" w:styleId="Char10">
    <w:name w:val="Κείμενο υποσημείωσης Char1"/>
    <w:basedOn w:val="a0"/>
    <w:uiPriority w:val="99"/>
    <w:semiHidden/>
    <w:rsid w:val="00D274AF"/>
    <w:rPr>
      <w:rFonts w:ascii="Calibri" w:eastAsia="Calibri" w:hAnsi="Calibri" w:cs="Times New Roman" w:hint="default"/>
      <w:sz w:val="20"/>
      <w:szCs w:val="20"/>
    </w:rPr>
  </w:style>
  <w:style w:type="character" w:customStyle="1" w:styleId="Char11">
    <w:name w:val="Κείμενο σχολίου Char1"/>
    <w:basedOn w:val="a0"/>
    <w:uiPriority w:val="99"/>
    <w:semiHidden/>
    <w:rsid w:val="00D274AF"/>
    <w:rPr>
      <w:rFonts w:ascii="Calibri" w:eastAsia="Calibri" w:hAnsi="Calibri" w:cs="Times New Roman" w:hint="default"/>
      <w:sz w:val="20"/>
      <w:szCs w:val="20"/>
    </w:rPr>
  </w:style>
  <w:style w:type="character" w:customStyle="1" w:styleId="Char12">
    <w:name w:val="Σώμα κειμένου Char1"/>
    <w:basedOn w:val="a0"/>
    <w:uiPriority w:val="99"/>
    <w:semiHidden/>
    <w:rsid w:val="00D274AF"/>
    <w:rPr>
      <w:rFonts w:ascii="Calibri" w:eastAsia="Calibri" w:hAnsi="Calibri" w:cs="Times New Roman" w:hint="default"/>
    </w:rPr>
  </w:style>
  <w:style w:type="character" w:customStyle="1" w:styleId="Char13">
    <w:name w:val="Σώμα κείμενου με εσοχή Char1"/>
    <w:basedOn w:val="a0"/>
    <w:uiPriority w:val="99"/>
    <w:semiHidden/>
    <w:rsid w:val="00D274AF"/>
    <w:rPr>
      <w:rFonts w:ascii="Calibri" w:eastAsia="Calibri" w:hAnsi="Calibri" w:cs="Times New Roman" w:hint="default"/>
    </w:rPr>
  </w:style>
  <w:style w:type="character" w:customStyle="1" w:styleId="2Char11">
    <w:name w:val="Σώμα κείμενου 2 Char1"/>
    <w:basedOn w:val="a0"/>
    <w:uiPriority w:val="99"/>
    <w:semiHidden/>
    <w:rsid w:val="00D274AF"/>
    <w:rPr>
      <w:rFonts w:ascii="Calibri" w:eastAsia="Calibri" w:hAnsi="Calibri" w:cs="Times New Roman" w:hint="default"/>
    </w:rPr>
  </w:style>
  <w:style w:type="character" w:customStyle="1" w:styleId="3Char11">
    <w:name w:val="Σώμα κείμενου 3 Char1"/>
    <w:basedOn w:val="a0"/>
    <w:uiPriority w:val="99"/>
    <w:semiHidden/>
    <w:rsid w:val="00D274AF"/>
    <w:rPr>
      <w:rFonts w:ascii="Calibri" w:eastAsia="Calibri" w:hAnsi="Calibri" w:cs="Times New Roman" w:hint="default"/>
      <w:sz w:val="16"/>
      <w:szCs w:val="16"/>
    </w:rPr>
  </w:style>
  <w:style w:type="character" w:customStyle="1" w:styleId="3Char12">
    <w:name w:val="Σώμα κείμενου με εσοχή 3 Char1"/>
    <w:basedOn w:val="a0"/>
    <w:uiPriority w:val="99"/>
    <w:semiHidden/>
    <w:rsid w:val="00D274AF"/>
    <w:rPr>
      <w:rFonts w:ascii="Calibri" w:eastAsia="Calibri" w:hAnsi="Calibri" w:cs="Times New Roman" w:hint="default"/>
      <w:sz w:val="16"/>
      <w:szCs w:val="16"/>
    </w:rPr>
  </w:style>
  <w:style w:type="character" w:customStyle="1" w:styleId="Char14">
    <w:name w:val="Χάρτης εγγράφου Char1"/>
    <w:basedOn w:val="a0"/>
    <w:uiPriority w:val="99"/>
    <w:semiHidden/>
    <w:rsid w:val="00D274AF"/>
    <w:rPr>
      <w:rFonts w:ascii="Segoe UI" w:eastAsia="Calibri" w:hAnsi="Segoe UI" w:cs="Segoe UI" w:hint="default"/>
      <w:sz w:val="16"/>
      <w:szCs w:val="16"/>
    </w:rPr>
  </w:style>
  <w:style w:type="character" w:customStyle="1" w:styleId="Char15">
    <w:name w:val="Απλό κείμενο Char1"/>
    <w:basedOn w:val="a0"/>
    <w:uiPriority w:val="99"/>
    <w:semiHidden/>
    <w:rsid w:val="00D274AF"/>
    <w:rPr>
      <w:rFonts w:ascii="Consolas" w:eastAsia="Calibri" w:hAnsi="Consolas" w:cs="Times New Roman" w:hint="default"/>
      <w:sz w:val="21"/>
      <w:szCs w:val="21"/>
    </w:rPr>
  </w:style>
  <w:style w:type="character" w:customStyle="1" w:styleId="Char16">
    <w:name w:val="Θέμα σχολίου Char1"/>
    <w:basedOn w:val="Char4"/>
    <w:semiHidden/>
    <w:locked/>
    <w:rsid w:val="00D274AF"/>
    <w:rPr>
      <w:rFonts w:ascii="Times New Roman" w:eastAsia="Times New Roman" w:hAnsi="Times New Roman" w:cs="Times New Roman"/>
      <w:b/>
      <w:bCs/>
      <w:sz w:val="20"/>
      <w:szCs w:val="20"/>
      <w:lang w:eastAsia="el-GR"/>
    </w:rPr>
  </w:style>
  <w:style w:type="character" w:customStyle="1" w:styleId="Char17">
    <w:name w:val="Κείμενο πλαισίου Char1"/>
    <w:basedOn w:val="a0"/>
    <w:semiHidden/>
    <w:locked/>
    <w:rsid w:val="00D274AF"/>
    <w:rPr>
      <w:rFonts w:ascii="Tahoma" w:hAnsi="Tahoma" w:cs="Tahoma"/>
      <w:sz w:val="16"/>
      <w:szCs w:val="16"/>
      <w:lang w:eastAsia="el-GR"/>
    </w:rPr>
  </w:style>
  <w:style w:type="numbering" w:customStyle="1" w:styleId="24">
    <w:name w:val="Χωρίς λίστα2"/>
    <w:next w:val="a2"/>
    <w:uiPriority w:val="99"/>
    <w:semiHidden/>
    <w:unhideWhenUsed/>
    <w:rsid w:val="004D0B3A"/>
  </w:style>
  <w:style w:type="numbering" w:customStyle="1" w:styleId="34">
    <w:name w:val="Χωρίς λίστα3"/>
    <w:next w:val="a2"/>
    <w:uiPriority w:val="99"/>
    <w:semiHidden/>
    <w:unhideWhenUsed/>
    <w:rsid w:val="00136E79"/>
  </w:style>
  <w:style w:type="table" w:customStyle="1" w:styleId="14">
    <w:name w:val="Πλέγμα πίνακα1"/>
    <w:basedOn w:val="a1"/>
    <w:next w:val="ad"/>
    <w:rsid w:val="00136E7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uiPriority w:val="99"/>
    <w:semiHidden/>
    <w:unhideWhenUsed/>
    <w:rsid w:val="00136E79"/>
  </w:style>
  <w:style w:type="numbering" w:customStyle="1" w:styleId="211">
    <w:name w:val="Χωρίς λίστα21"/>
    <w:next w:val="a2"/>
    <w:uiPriority w:val="99"/>
    <w:semiHidden/>
    <w:unhideWhenUsed/>
    <w:rsid w:val="0013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1871">
      <w:bodyDiv w:val="1"/>
      <w:marLeft w:val="0"/>
      <w:marRight w:val="0"/>
      <w:marTop w:val="0"/>
      <w:marBottom w:val="0"/>
      <w:divBdr>
        <w:top w:val="none" w:sz="0" w:space="0" w:color="auto"/>
        <w:left w:val="none" w:sz="0" w:space="0" w:color="auto"/>
        <w:bottom w:val="none" w:sz="0" w:space="0" w:color="auto"/>
        <w:right w:val="none" w:sz="0" w:space="0" w:color="auto"/>
      </w:divBdr>
    </w:div>
    <w:div w:id="1404567819">
      <w:bodyDiv w:val="1"/>
      <w:marLeft w:val="0"/>
      <w:marRight w:val="0"/>
      <w:marTop w:val="0"/>
      <w:marBottom w:val="0"/>
      <w:divBdr>
        <w:top w:val="none" w:sz="0" w:space="0" w:color="auto"/>
        <w:left w:val="none" w:sz="0" w:space="0" w:color="auto"/>
        <w:bottom w:val="none" w:sz="0" w:space="0" w:color="auto"/>
        <w:right w:val="none" w:sz="0" w:space="0" w:color="auto"/>
      </w:divBdr>
    </w:div>
    <w:div w:id="17003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iep.gr" TargetMode="External"/><Relationship Id="rId5" Type="http://schemas.openxmlformats.org/officeDocument/2006/relationships/webSettings" Target="webSettings.xml"/><Relationship Id="rId10" Type="http://schemas.openxmlformats.org/officeDocument/2006/relationships/hyperlink" Target="http://www.teiep.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0FB2-5DF5-4707-9FC5-F7A1D26F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31725</Words>
  <Characters>171321</Characters>
  <Application>Microsoft Office Word</Application>
  <DocSecurity>0</DocSecurity>
  <Lines>1427</Lines>
  <Paragraphs>405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gate_2</dc:creator>
  <cp:lastModifiedBy>ΔΗΜΗΤΡΑ ΠΑΣΧΟΥ</cp:lastModifiedBy>
  <cp:revision>3</cp:revision>
  <cp:lastPrinted>2018-06-08T06:48:00Z</cp:lastPrinted>
  <dcterms:created xsi:type="dcterms:W3CDTF">2018-06-08T09:32:00Z</dcterms:created>
  <dcterms:modified xsi:type="dcterms:W3CDTF">2018-06-08T09:32:00Z</dcterms:modified>
</cp:coreProperties>
</file>